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44821" w14:textId="77777777" w:rsidR="00BF6705" w:rsidRPr="00EF6C17" w:rsidRDefault="00BF6705" w:rsidP="00BF6705">
      <w:pPr>
        <w:contextualSpacing/>
        <w:jc w:val="right"/>
        <w:rPr>
          <w:sz w:val="28"/>
          <w:szCs w:val="28"/>
        </w:rPr>
      </w:pPr>
      <w:r w:rsidRPr="00EF6C17">
        <w:rPr>
          <w:sz w:val="28"/>
          <w:szCs w:val="28"/>
        </w:rPr>
        <w:t>Приложение 6.</w:t>
      </w:r>
    </w:p>
    <w:p w14:paraId="1DA67F2C" w14:textId="77777777" w:rsidR="005417A3" w:rsidRPr="005417A3" w:rsidRDefault="005417A3" w:rsidP="005417A3">
      <w:pPr>
        <w:contextualSpacing/>
        <w:jc w:val="center"/>
        <w:rPr>
          <w:b/>
          <w:sz w:val="28"/>
          <w:szCs w:val="28"/>
        </w:rPr>
      </w:pPr>
      <w:r w:rsidRPr="005417A3">
        <w:t xml:space="preserve">      </w:t>
      </w:r>
      <w:r w:rsidRPr="005417A3">
        <w:rPr>
          <w:b/>
          <w:sz w:val="28"/>
          <w:szCs w:val="28"/>
        </w:rPr>
        <w:t xml:space="preserve">Рекламно-техническое описание </w:t>
      </w:r>
    </w:p>
    <w:p w14:paraId="17698371" w14:textId="77777777" w:rsidR="005417A3" w:rsidRPr="005417A3" w:rsidRDefault="005417A3" w:rsidP="005417A3">
      <w:pPr>
        <w:contextualSpacing/>
        <w:jc w:val="center"/>
        <w:rPr>
          <w:b/>
          <w:sz w:val="28"/>
          <w:szCs w:val="28"/>
        </w:rPr>
      </w:pPr>
      <w:r w:rsidRPr="005417A3">
        <w:rPr>
          <w:b/>
          <w:sz w:val="28"/>
          <w:szCs w:val="28"/>
        </w:rPr>
        <w:t xml:space="preserve">научно-методического произведения </w:t>
      </w:r>
    </w:p>
    <w:p w14:paraId="2BD24BC0" w14:textId="77777777" w:rsidR="005417A3" w:rsidRPr="005417A3" w:rsidRDefault="005417A3" w:rsidP="005417A3">
      <w:pPr>
        <w:contextualSpacing/>
        <w:jc w:val="center"/>
        <w:rPr>
          <w:b/>
          <w:bCs/>
          <w:sz w:val="28"/>
          <w:szCs w:val="28"/>
        </w:rPr>
      </w:pPr>
      <w:r w:rsidRPr="005417A3">
        <w:rPr>
          <w:b/>
          <w:bCs/>
          <w:sz w:val="28"/>
          <w:szCs w:val="28"/>
        </w:rPr>
        <w:t>в формате</w:t>
      </w:r>
    </w:p>
    <w:p w14:paraId="45E45254" w14:textId="5AA412A6" w:rsidR="005417A3" w:rsidRPr="005417A3" w:rsidRDefault="005417A3" w:rsidP="005417A3">
      <w:pPr>
        <w:contextualSpacing/>
        <w:jc w:val="center"/>
        <w:rPr>
          <w:b/>
          <w:sz w:val="28"/>
          <w:szCs w:val="28"/>
        </w:rPr>
      </w:pPr>
      <w:r w:rsidRPr="005417A3">
        <w:rPr>
          <w:sz w:val="28"/>
          <w:szCs w:val="28"/>
        </w:rPr>
        <w:t xml:space="preserve"> </w:t>
      </w:r>
      <w:r w:rsidRPr="005417A3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 xml:space="preserve">ого пособия </w:t>
      </w:r>
      <w:r w:rsidRPr="005417A3">
        <w:rPr>
          <w:b/>
          <w:sz w:val="28"/>
          <w:szCs w:val="28"/>
        </w:rPr>
        <w:t>«</w:t>
      </w:r>
      <w:bookmarkStart w:id="0" w:name="_GoBack"/>
      <w:r w:rsidRPr="005417A3">
        <w:rPr>
          <w:b/>
          <w:sz w:val="28"/>
          <w:szCs w:val="28"/>
        </w:rPr>
        <w:t>Маркетинг персонала</w:t>
      </w:r>
      <w:bookmarkEnd w:id="0"/>
      <w:r w:rsidR="003715FF">
        <w:rPr>
          <w:b/>
          <w:sz w:val="28"/>
          <w:szCs w:val="28"/>
        </w:rPr>
        <w:t>»</w:t>
      </w:r>
    </w:p>
    <w:p w14:paraId="633736E8" w14:textId="77777777" w:rsidR="005417A3" w:rsidRPr="005417A3" w:rsidRDefault="005417A3" w:rsidP="005417A3">
      <w:pPr>
        <w:contextualSpacing/>
        <w:jc w:val="center"/>
        <w:rPr>
          <w:b/>
          <w:sz w:val="28"/>
          <w:szCs w:val="28"/>
        </w:rPr>
      </w:pPr>
    </w:p>
    <w:p w14:paraId="58424CAE" w14:textId="52C44E1C" w:rsidR="005417A3" w:rsidRPr="005417A3" w:rsidRDefault="005417A3" w:rsidP="005417A3">
      <w:pPr>
        <w:ind w:firstLine="709"/>
        <w:jc w:val="center"/>
        <w:rPr>
          <w:i/>
          <w:sz w:val="28"/>
          <w:szCs w:val="28"/>
        </w:rPr>
      </w:pPr>
      <w:r w:rsidRPr="005417A3">
        <w:rPr>
          <w:i/>
          <w:sz w:val="28"/>
          <w:szCs w:val="28"/>
        </w:rPr>
        <w:t>/ С.П. Азарова, С.Л. Балова, Р.К. Крайнева [и др.], под ред. И.А.  Фирсовой, Р.К. Крайневой. — М.: Прометей, 2022. —</w:t>
      </w:r>
      <w:r w:rsidR="00FE4D98">
        <w:rPr>
          <w:i/>
          <w:color w:val="FF0000"/>
          <w:sz w:val="28"/>
          <w:szCs w:val="28"/>
        </w:rPr>
        <w:t xml:space="preserve"> </w:t>
      </w:r>
      <w:r w:rsidR="00FE4D98">
        <w:rPr>
          <w:i/>
          <w:sz w:val="28"/>
          <w:szCs w:val="28"/>
        </w:rPr>
        <w:t>270 с.</w:t>
      </w:r>
    </w:p>
    <w:p w14:paraId="0284865B" w14:textId="77777777" w:rsidR="005417A3" w:rsidRPr="005417A3" w:rsidRDefault="005417A3" w:rsidP="005417A3">
      <w:pPr>
        <w:contextualSpacing/>
        <w:jc w:val="center"/>
        <w:rPr>
          <w:b/>
          <w:sz w:val="28"/>
          <w:szCs w:val="28"/>
        </w:rPr>
      </w:pPr>
      <w:r w:rsidRPr="005417A3">
        <w:rPr>
          <w:sz w:val="28"/>
          <w:szCs w:val="28"/>
        </w:rPr>
        <w:t>разработано в рамках служебного задания на 2020-2021 учебный год для учебно-методического обеспечения учебных дисциплин «Маркетинг персонала», «Управление маркетингом» для бакалавров по направлению подготовки «Управление персоналом»</w:t>
      </w:r>
      <w:r w:rsidRPr="005417A3">
        <w:rPr>
          <w:b/>
          <w:sz w:val="28"/>
          <w:szCs w:val="28"/>
        </w:rPr>
        <w:t xml:space="preserve"> </w:t>
      </w:r>
    </w:p>
    <w:p w14:paraId="31230E0D" w14:textId="77777777" w:rsidR="005417A3" w:rsidRPr="005417A3" w:rsidRDefault="0078676A" w:rsidP="005417A3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pict w14:anchorId="7729E797">
          <v:rect id="_x0000_i1025" style="width:0;height:1.5pt" o:hralign="center" o:hrstd="t" o:hr="t" fillcolor="#a0a0a0" stroked="f"/>
        </w:pict>
      </w:r>
    </w:p>
    <w:p w14:paraId="76A09C52" w14:textId="77777777" w:rsidR="005417A3" w:rsidRPr="005417A3" w:rsidRDefault="005417A3" w:rsidP="005417A3">
      <w:pPr>
        <w:contextualSpacing/>
        <w:jc w:val="both"/>
        <w:rPr>
          <w:sz w:val="16"/>
          <w:szCs w:val="16"/>
        </w:rPr>
      </w:pPr>
    </w:p>
    <w:p w14:paraId="0A99F5D8" w14:textId="77777777" w:rsidR="005417A3" w:rsidRPr="005417A3" w:rsidRDefault="005417A3" w:rsidP="005417A3">
      <w:pPr>
        <w:contextualSpacing/>
        <w:jc w:val="both"/>
        <w:rPr>
          <w:sz w:val="28"/>
          <w:szCs w:val="28"/>
        </w:rPr>
      </w:pPr>
      <w:r w:rsidRPr="005417A3">
        <w:rPr>
          <w:sz w:val="28"/>
          <w:szCs w:val="28"/>
        </w:rPr>
        <w:t xml:space="preserve">Сведения об авторах: </w:t>
      </w:r>
    </w:p>
    <w:p w14:paraId="5C5E577F" w14:textId="77777777" w:rsidR="002455D8" w:rsidRPr="00EF6C17" w:rsidRDefault="002455D8" w:rsidP="003B0EA5">
      <w:pPr>
        <w:jc w:val="both"/>
        <w:rPr>
          <w:sz w:val="28"/>
          <w:szCs w:val="28"/>
        </w:rPr>
      </w:pPr>
    </w:p>
    <w:p w14:paraId="2A4F84EB" w14:textId="77777777" w:rsidR="002455D8" w:rsidRPr="00EF6C17" w:rsidRDefault="002455D8" w:rsidP="003B0EA5">
      <w:pPr>
        <w:jc w:val="both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Редактор</w:t>
      </w:r>
      <w:r w:rsidR="00EF6C17" w:rsidRPr="00EF6C17">
        <w:rPr>
          <w:b/>
          <w:sz w:val="28"/>
          <w:szCs w:val="28"/>
        </w:rPr>
        <w:t>ы</w:t>
      </w:r>
      <w:r w:rsidRPr="00EF6C17">
        <w:rPr>
          <w:b/>
          <w:sz w:val="28"/>
          <w:szCs w:val="28"/>
        </w:rPr>
        <w:t>:</w:t>
      </w:r>
    </w:p>
    <w:p w14:paraId="47AB06C9" w14:textId="77777777" w:rsidR="003B0EA5" w:rsidRPr="00EF6C17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EF6C17" w14:paraId="266934F5" w14:textId="77777777" w:rsidTr="003B0EA5">
        <w:tc>
          <w:tcPr>
            <w:tcW w:w="3192" w:type="dxa"/>
            <w:shd w:val="clear" w:color="auto" w:fill="auto"/>
            <w:vAlign w:val="center"/>
          </w:tcPr>
          <w:p w14:paraId="07301794" w14:textId="77777777" w:rsidR="002455D8" w:rsidRPr="00EF6C17" w:rsidRDefault="007E3F97" w:rsidP="003B0EA5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  <w:color w:val="000000"/>
              </w:rPr>
              <w:drawing>
                <wp:inline distT="0" distB="0" distL="0" distR="0" wp14:anchorId="2C9DE475" wp14:editId="405230CC">
                  <wp:extent cx="1630190" cy="2173856"/>
                  <wp:effectExtent l="0" t="0" r="8255" b="0"/>
                  <wp:docPr id="11" name="Рисунок 11" descr="http://www.fa.ru/chair/mark/pps/PublishingImages/Fir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.ru/chair/mark/pps/PublishingImages/Fir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80" cy="217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5B0531FA" w14:textId="77777777" w:rsidR="002455D8" w:rsidRPr="00EF6C17" w:rsidRDefault="007E3F97" w:rsidP="006300F2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 xml:space="preserve">Фирсова </w:t>
            </w:r>
            <w:r w:rsidRPr="00EF6C17">
              <w:rPr>
                <w:b/>
                <w:sz w:val="28"/>
                <w:szCs w:val="28"/>
              </w:rPr>
              <w:t>Ирина Анатольевна</w:t>
            </w:r>
            <w:r w:rsidR="002455D8" w:rsidRPr="00EF6C17">
              <w:rPr>
                <w:b/>
                <w:sz w:val="28"/>
                <w:szCs w:val="28"/>
              </w:rPr>
              <w:t xml:space="preserve"> </w:t>
            </w:r>
          </w:p>
          <w:p w14:paraId="715B19E9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Профессор департамента логистики и маркетинга </w:t>
            </w:r>
          </w:p>
          <w:p w14:paraId="4EFDF488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Доктор экономических наук, </w:t>
            </w:r>
            <w:r w:rsidR="007E3F97" w:rsidRPr="00EF6C17">
              <w:rPr>
                <w:sz w:val="28"/>
                <w:szCs w:val="28"/>
              </w:rPr>
              <w:t>доцент</w:t>
            </w:r>
          </w:p>
          <w:p w14:paraId="7F9AED07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 w:rsidR="00EF6C17"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</w:t>
            </w:r>
            <w:proofErr w:type="spellStart"/>
            <w:r w:rsidR="007E3F97" w:rsidRPr="00EF6C17">
              <w:rPr>
                <w:sz w:val="28"/>
                <w:szCs w:val="28"/>
              </w:rPr>
              <w:t>Кабаль</w:t>
            </w:r>
            <w:r w:rsidR="00EF1846" w:rsidRPr="00EF6C17">
              <w:rPr>
                <w:sz w:val="28"/>
                <w:szCs w:val="28"/>
              </w:rPr>
              <w:t>ч</w:t>
            </w:r>
            <w:r w:rsidR="007E3F97" w:rsidRPr="00EF6C17">
              <w:rPr>
                <w:sz w:val="28"/>
                <w:szCs w:val="28"/>
              </w:rPr>
              <w:t>и</w:t>
            </w:r>
            <w:r w:rsidR="00EF1846" w:rsidRPr="00EF6C17">
              <w:rPr>
                <w:sz w:val="28"/>
                <w:szCs w:val="28"/>
              </w:rPr>
              <w:t>ч</w:t>
            </w:r>
            <w:r w:rsidR="007E3F97" w:rsidRPr="00EF6C17">
              <w:rPr>
                <w:sz w:val="28"/>
                <w:szCs w:val="28"/>
              </w:rPr>
              <w:t>а</w:t>
            </w:r>
            <w:proofErr w:type="spellEnd"/>
            <w:r w:rsidRPr="00EF6C17">
              <w:rPr>
                <w:sz w:val="28"/>
                <w:szCs w:val="28"/>
              </w:rPr>
              <w:t>, д. 1</w:t>
            </w:r>
            <w:r w:rsidR="00B5424E" w:rsidRPr="00EF6C17">
              <w:rPr>
                <w:sz w:val="28"/>
                <w:szCs w:val="28"/>
              </w:rPr>
              <w:t>,</w:t>
            </w:r>
            <w:r w:rsidR="003B0EA5" w:rsidRPr="00EF6C17">
              <w:rPr>
                <w:sz w:val="28"/>
                <w:szCs w:val="28"/>
              </w:rPr>
              <w:t xml:space="preserve"> </w:t>
            </w:r>
            <w:proofErr w:type="spellStart"/>
            <w:r w:rsidR="00B5424E" w:rsidRPr="00EF6C17">
              <w:rPr>
                <w:sz w:val="28"/>
                <w:szCs w:val="28"/>
              </w:rPr>
              <w:t>каб</w:t>
            </w:r>
            <w:proofErr w:type="spellEnd"/>
            <w:r w:rsidR="00B5424E" w:rsidRPr="00EF6C17">
              <w:rPr>
                <w:sz w:val="28"/>
                <w:szCs w:val="28"/>
              </w:rPr>
              <w:t xml:space="preserve">. </w:t>
            </w:r>
            <w:r w:rsidR="007E3F97" w:rsidRPr="00EF6C17">
              <w:rPr>
                <w:sz w:val="28"/>
                <w:szCs w:val="28"/>
              </w:rPr>
              <w:t>1001</w:t>
            </w:r>
            <w:r w:rsidR="00EF1846" w:rsidRPr="00EF6C17">
              <w:rPr>
                <w:sz w:val="28"/>
                <w:szCs w:val="28"/>
              </w:rPr>
              <w:t>.</w:t>
            </w:r>
          </w:p>
          <w:p w14:paraId="75842DC2" w14:textId="77777777" w:rsidR="002455D8" w:rsidRPr="00EF6C17" w:rsidRDefault="002455D8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</w:t>
            </w:r>
            <w:r w:rsidR="007E3F97" w:rsidRPr="00EF6C17">
              <w:rPr>
                <w:sz w:val="28"/>
                <w:szCs w:val="28"/>
              </w:rPr>
              <w:t>26</w:t>
            </w:r>
            <w:r w:rsidRPr="00EF6C17">
              <w:rPr>
                <w:sz w:val="28"/>
                <w:szCs w:val="28"/>
              </w:rPr>
              <w:t xml:space="preserve">) </w:t>
            </w:r>
            <w:r w:rsidR="007E3F97" w:rsidRPr="00EF6C17">
              <w:rPr>
                <w:sz w:val="28"/>
                <w:szCs w:val="28"/>
              </w:rPr>
              <w:t>723-06-71</w:t>
            </w:r>
          </w:p>
          <w:p w14:paraId="6ADC745E" w14:textId="77777777" w:rsidR="002455D8" w:rsidRPr="00EF6C17" w:rsidRDefault="002455D8" w:rsidP="007E3F97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Эл. адрес: </w:t>
            </w:r>
            <w:r w:rsidR="007E3F97" w:rsidRPr="00EF6C17">
              <w:rPr>
                <w:sz w:val="28"/>
                <w:szCs w:val="28"/>
              </w:rPr>
              <w:t>ifirsova@fa.ru</w:t>
            </w:r>
          </w:p>
        </w:tc>
      </w:tr>
    </w:tbl>
    <w:p w14:paraId="2D2169C1" w14:textId="77777777" w:rsidR="002455D8" w:rsidRPr="00EF6C17" w:rsidRDefault="002455D8" w:rsidP="003B0EA5">
      <w:pPr>
        <w:jc w:val="both"/>
        <w:rPr>
          <w:sz w:val="28"/>
          <w:szCs w:val="28"/>
        </w:rPr>
      </w:pPr>
    </w:p>
    <w:p w14:paraId="75E2E747" w14:textId="77777777" w:rsidR="003B0EA5" w:rsidRPr="00EF6C17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5424E" w:rsidRPr="00EF6C17" w14:paraId="14220BD0" w14:textId="77777777" w:rsidTr="003B0EA5">
        <w:tc>
          <w:tcPr>
            <w:tcW w:w="3192" w:type="dxa"/>
            <w:shd w:val="clear" w:color="auto" w:fill="auto"/>
            <w:vAlign w:val="center"/>
          </w:tcPr>
          <w:p w14:paraId="1CCF8AA7" w14:textId="77777777" w:rsidR="00B5424E" w:rsidRPr="00EF6C17" w:rsidRDefault="007E3F97" w:rsidP="003B0EA5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</w:rPr>
              <w:drawing>
                <wp:inline distT="0" distB="0" distL="0" distR="0" wp14:anchorId="2C26E936" wp14:editId="6BCD940E">
                  <wp:extent cx="1689811" cy="2165881"/>
                  <wp:effectExtent l="0" t="0" r="5715" b="6350"/>
                  <wp:docPr id="6" name="Рисунок 6" descr="http://www.fa.ru/my/User%20Photos/Profile%20Pictures/temp_ABB55201rkkrajneva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.ru/my/User%20Photos/Profile%20Pictures/temp_ABB55201rkkrajneva_L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03" cy="216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14:paraId="6106E5E2" w14:textId="77777777" w:rsidR="00391210" w:rsidRPr="00EF6C17" w:rsidRDefault="00391210" w:rsidP="006300F2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b/>
                <w:caps/>
                <w:sz w:val="28"/>
                <w:szCs w:val="28"/>
              </w:rPr>
              <w:t xml:space="preserve">крайнева </w:t>
            </w:r>
            <w:r w:rsidRPr="00EF6C17">
              <w:rPr>
                <w:b/>
                <w:sz w:val="28"/>
                <w:szCs w:val="28"/>
              </w:rPr>
              <w:t>Раиса Канафиевна</w:t>
            </w:r>
          </w:p>
          <w:p w14:paraId="60ADF84D" w14:textId="77777777" w:rsidR="00391210" w:rsidRPr="00EF6C17" w:rsidRDefault="003B0EA5" w:rsidP="006300F2">
            <w:pPr>
              <w:jc w:val="both"/>
              <w:rPr>
                <w:sz w:val="28"/>
                <w:szCs w:val="28"/>
              </w:rPr>
            </w:pPr>
            <w:proofErr w:type="gramStart"/>
            <w:r w:rsidRPr="00EF6C17">
              <w:rPr>
                <w:sz w:val="28"/>
                <w:szCs w:val="28"/>
              </w:rPr>
              <w:t xml:space="preserve">Доцент </w:t>
            </w:r>
            <w:r w:rsidR="00B5424E" w:rsidRPr="00EF6C17">
              <w:rPr>
                <w:sz w:val="28"/>
                <w:szCs w:val="28"/>
              </w:rPr>
              <w:t xml:space="preserve"> департамента</w:t>
            </w:r>
            <w:proofErr w:type="gramEnd"/>
            <w:r w:rsidR="00B5424E" w:rsidRPr="00EF6C17">
              <w:rPr>
                <w:sz w:val="28"/>
                <w:szCs w:val="28"/>
              </w:rPr>
              <w:t xml:space="preserve"> логистики и маркетинга, </w:t>
            </w:r>
          </w:p>
          <w:p w14:paraId="0D1B7CB7" w14:textId="77777777" w:rsidR="00B5424E" w:rsidRPr="00EF6C17" w:rsidRDefault="003B0EA5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>Кандидат</w:t>
            </w:r>
            <w:r w:rsidR="00B5424E" w:rsidRPr="00EF6C17">
              <w:rPr>
                <w:sz w:val="28"/>
                <w:szCs w:val="28"/>
              </w:rPr>
              <w:t xml:space="preserve"> экономических наук, </w:t>
            </w:r>
            <w:r w:rsidR="006300F2" w:rsidRPr="00EF6C17">
              <w:rPr>
                <w:sz w:val="28"/>
                <w:szCs w:val="28"/>
              </w:rPr>
              <w:t>доцент</w:t>
            </w:r>
          </w:p>
          <w:p w14:paraId="728C2AAE" w14:textId="77777777" w:rsidR="00391210" w:rsidRPr="00EF6C17" w:rsidRDefault="00391210" w:rsidP="00391210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 w:rsidR="00EF6C17"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</w:t>
            </w:r>
            <w:proofErr w:type="spellStart"/>
            <w:r w:rsidRPr="00EF6C17">
              <w:rPr>
                <w:sz w:val="28"/>
                <w:szCs w:val="28"/>
              </w:rPr>
              <w:t>Кабаль</w:t>
            </w:r>
            <w:r w:rsidR="00EF1846" w:rsidRPr="00EF6C17">
              <w:rPr>
                <w:sz w:val="28"/>
                <w:szCs w:val="28"/>
              </w:rPr>
              <w:t>ч</w:t>
            </w:r>
            <w:r w:rsidRPr="00EF6C17">
              <w:rPr>
                <w:sz w:val="28"/>
                <w:szCs w:val="28"/>
              </w:rPr>
              <w:t>и</w:t>
            </w:r>
            <w:r w:rsidR="00EF1846" w:rsidRPr="00EF6C17">
              <w:rPr>
                <w:sz w:val="28"/>
                <w:szCs w:val="28"/>
              </w:rPr>
              <w:t>ч</w:t>
            </w:r>
            <w:r w:rsidRPr="00EF6C17">
              <w:rPr>
                <w:sz w:val="28"/>
                <w:szCs w:val="28"/>
              </w:rPr>
              <w:t>а</w:t>
            </w:r>
            <w:proofErr w:type="spellEnd"/>
            <w:r w:rsidRPr="00EF6C17">
              <w:rPr>
                <w:sz w:val="28"/>
                <w:szCs w:val="28"/>
              </w:rPr>
              <w:t xml:space="preserve">, д. 1, </w:t>
            </w:r>
            <w:proofErr w:type="spellStart"/>
            <w:r w:rsidRPr="00EF6C17">
              <w:rPr>
                <w:sz w:val="28"/>
                <w:szCs w:val="28"/>
              </w:rPr>
              <w:t>каб</w:t>
            </w:r>
            <w:proofErr w:type="spellEnd"/>
            <w:r w:rsidRPr="00EF6C17">
              <w:rPr>
                <w:sz w:val="28"/>
                <w:szCs w:val="28"/>
              </w:rPr>
              <w:t>. 1001</w:t>
            </w:r>
            <w:r w:rsidR="00EF1846" w:rsidRPr="00EF6C17">
              <w:rPr>
                <w:sz w:val="28"/>
                <w:szCs w:val="28"/>
              </w:rPr>
              <w:t>.</w:t>
            </w:r>
          </w:p>
          <w:p w14:paraId="064E49E1" w14:textId="77777777" w:rsidR="00B5424E" w:rsidRPr="00EF6C17" w:rsidRDefault="00B5424E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</w:t>
            </w:r>
            <w:r w:rsidR="00A71E92" w:rsidRPr="00EF6C17">
              <w:rPr>
                <w:sz w:val="28"/>
                <w:szCs w:val="28"/>
              </w:rPr>
              <w:t>27</w:t>
            </w:r>
            <w:r w:rsidRPr="00EF6C17">
              <w:rPr>
                <w:sz w:val="28"/>
                <w:szCs w:val="28"/>
              </w:rPr>
              <w:t xml:space="preserve">) </w:t>
            </w:r>
            <w:r w:rsidR="00A71E92" w:rsidRPr="00EF6C17">
              <w:rPr>
                <w:sz w:val="28"/>
                <w:szCs w:val="28"/>
              </w:rPr>
              <w:t>217-92-41</w:t>
            </w:r>
          </w:p>
          <w:p w14:paraId="0474E92D" w14:textId="77777777" w:rsidR="00B5424E" w:rsidRPr="00EF6C17" w:rsidRDefault="00B5424E" w:rsidP="006300F2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Эл. адрес: </w:t>
            </w:r>
            <w:r w:rsidR="00A71E92" w:rsidRPr="00EF6C17">
              <w:rPr>
                <w:sz w:val="28"/>
                <w:szCs w:val="28"/>
              </w:rPr>
              <w:t>rkkrajneva@fa.ru</w:t>
            </w:r>
          </w:p>
        </w:tc>
      </w:tr>
    </w:tbl>
    <w:p w14:paraId="792BE155" w14:textId="77777777" w:rsidR="00EF6C17" w:rsidRPr="00EF6C17" w:rsidRDefault="00EF6C17" w:rsidP="00BF6705">
      <w:pPr>
        <w:contextualSpacing/>
        <w:jc w:val="both"/>
        <w:rPr>
          <w:b/>
          <w:sz w:val="28"/>
          <w:szCs w:val="28"/>
        </w:rPr>
      </w:pPr>
    </w:p>
    <w:p w14:paraId="2BC37811" w14:textId="3DB0E1D0" w:rsidR="00B5424E" w:rsidRPr="005417A3" w:rsidRDefault="003B0EA5" w:rsidP="00BF6705">
      <w:pPr>
        <w:contextualSpacing/>
        <w:jc w:val="both"/>
        <w:rPr>
          <w:b/>
          <w:sz w:val="28"/>
          <w:szCs w:val="28"/>
        </w:rPr>
      </w:pPr>
      <w:r w:rsidRPr="00EF6C17">
        <w:rPr>
          <w:b/>
          <w:sz w:val="28"/>
          <w:szCs w:val="28"/>
        </w:rPr>
        <w:t>Авторский коллектив:</w:t>
      </w:r>
    </w:p>
    <w:p w14:paraId="04E1EA76" w14:textId="77777777" w:rsidR="007E3F97" w:rsidRPr="00EF6C17" w:rsidRDefault="007E3F97" w:rsidP="00A71E92">
      <w:pPr>
        <w:ind w:firstLine="709"/>
        <w:jc w:val="both"/>
        <w:rPr>
          <w:sz w:val="28"/>
        </w:rPr>
      </w:pPr>
      <w:r w:rsidRPr="00EF6C17">
        <w:rPr>
          <w:b/>
          <w:sz w:val="28"/>
        </w:rPr>
        <w:t xml:space="preserve">Азарова Светлана </w:t>
      </w:r>
      <w:proofErr w:type="gramStart"/>
      <w:r w:rsidRPr="00EF6C17">
        <w:rPr>
          <w:b/>
          <w:sz w:val="28"/>
        </w:rPr>
        <w:t>Петровна</w:t>
      </w:r>
      <w:r w:rsidRPr="00EF6C17">
        <w:rPr>
          <w:sz w:val="28"/>
        </w:rPr>
        <w:t>  —</w:t>
      </w:r>
      <w:proofErr w:type="gramEnd"/>
      <w:r w:rsidRPr="00EF6C17">
        <w:rPr>
          <w:sz w:val="28"/>
        </w:rPr>
        <w:t xml:space="preserve"> к.э.н., доцент Департамента логистики и маркетинга Финансового университета при Правительстве Российской Федерации; </w:t>
      </w:r>
    </w:p>
    <w:p w14:paraId="4C3C1FB5" w14:textId="4E5EE992" w:rsidR="005417A3" w:rsidRPr="005417A3" w:rsidRDefault="007E3F97" w:rsidP="005417A3">
      <w:pPr>
        <w:ind w:firstLine="709"/>
        <w:jc w:val="both"/>
        <w:rPr>
          <w:sz w:val="28"/>
        </w:rPr>
      </w:pPr>
      <w:proofErr w:type="spellStart"/>
      <w:r w:rsidRPr="00EF6C17">
        <w:rPr>
          <w:b/>
          <w:sz w:val="28"/>
        </w:rPr>
        <w:lastRenderedPageBreak/>
        <w:t>Балова</w:t>
      </w:r>
      <w:proofErr w:type="spellEnd"/>
      <w:r w:rsidRPr="00EF6C17">
        <w:rPr>
          <w:b/>
          <w:sz w:val="28"/>
        </w:rPr>
        <w:t xml:space="preserve"> </w:t>
      </w:r>
      <w:proofErr w:type="spellStart"/>
      <w:r w:rsidRPr="00EF6C17">
        <w:rPr>
          <w:b/>
          <w:sz w:val="28"/>
        </w:rPr>
        <w:t>Сюзана</w:t>
      </w:r>
      <w:proofErr w:type="spellEnd"/>
      <w:r w:rsidRPr="00EF6C17">
        <w:rPr>
          <w:b/>
          <w:sz w:val="28"/>
        </w:rPr>
        <w:t xml:space="preserve"> </w:t>
      </w:r>
      <w:proofErr w:type="spellStart"/>
      <w:r w:rsidRPr="00EF6C17">
        <w:rPr>
          <w:b/>
          <w:sz w:val="28"/>
        </w:rPr>
        <w:t>Людиновна</w:t>
      </w:r>
      <w:proofErr w:type="spellEnd"/>
      <w:r w:rsidRPr="00EF6C17">
        <w:rPr>
          <w:sz w:val="28"/>
        </w:rPr>
        <w:t xml:space="preserve"> — к.э.н., доцент Департамента логистики и маркетинга Финансового университета при Правительстве Российской Федерации; </w:t>
      </w:r>
    </w:p>
    <w:p w14:paraId="0EC84A38" w14:textId="77777777" w:rsidR="005417A3" w:rsidRPr="005417A3" w:rsidRDefault="005417A3" w:rsidP="005417A3">
      <w:pPr>
        <w:ind w:firstLine="709"/>
        <w:jc w:val="both"/>
        <w:rPr>
          <w:sz w:val="28"/>
        </w:rPr>
      </w:pPr>
      <w:r w:rsidRPr="005417A3">
        <w:rPr>
          <w:rFonts w:eastAsia="Calibri"/>
          <w:b/>
          <w:sz w:val="28"/>
          <w:szCs w:val="28"/>
          <w:lang w:eastAsia="en-US"/>
        </w:rPr>
        <w:t>Коровушкина Марина Владимировна</w:t>
      </w:r>
      <w:r w:rsidRPr="005417A3">
        <w:rPr>
          <w:rFonts w:eastAsia="Calibri"/>
          <w:sz w:val="28"/>
          <w:szCs w:val="28"/>
          <w:lang w:eastAsia="en-US"/>
        </w:rPr>
        <w:t xml:space="preserve"> – старший преподаватель </w:t>
      </w:r>
      <w:r w:rsidRPr="005417A3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Департамента иностранных языков и межкультурной коммуникации факультета международных экономических отношений, </w:t>
      </w:r>
      <w:r w:rsidRPr="00EF6C17">
        <w:rPr>
          <w:sz w:val="28"/>
        </w:rPr>
        <w:t xml:space="preserve">Финансового университета при Правительстве Российской Федерации; </w:t>
      </w:r>
    </w:p>
    <w:p w14:paraId="22E87A5B" w14:textId="42A264C8" w:rsidR="005417A3" w:rsidRPr="005417A3" w:rsidRDefault="007E3F97" w:rsidP="005417A3">
      <w:pPr>
        <w:ind w:firstLine="709"/>
        <w:jc w:val="both"/>
        <w:rPr>
          <w:sz w:val="28"/>
        </w:rPr>
      </w:pPr>
      <w:r w:rsidRPr="00EF6C17">
        <w:rPr>
          <w:b/>
          <w:sz w:val="28"/>
        </w:rPr>
        <w:t xml:space="preserve">Крайнева Раиса </w:t>
      </w:r>
      <w:proofErr w:type="gramStart"/>
      <w:r w:rsidRPr="00EF6C17">
        <w:rPr>
          <w:b/>
          <w:sz w:val="28"/>
        </w:rPr>
        <w:t>Канафиевна</w:t>
      </w:r>
      <w:r w:rsidRPr="00EF6C17">
        <w:rPr>
          <w:sz w:val="28"/>
        </w:rPr>
        <w:t>  —</w:t>
      </w:r>
      <w:proofErr w:type="gramEnd"/>
      <w:r w:rsidRPr="00EF6C17">
        <w:rPr>
          <w:sz w:val="28"/>
        </w:rPr>
        <w:t xml:space="preserve"> к.э.н., доцент Департамента логистики и маркетинга Финансового университета при Правительстве Российской Федерации; </w:t>
      </w:r>
    </w:p>
    <w:p w14:paraId="25291394" w14:textId="77777777" w:rsidR="005417A3" w:rsidRPr="005417A3" w:rsidRDefault="005417A3" w:rsidP="005417A3">
      <w:pPr>
        <w:ind w:firstLine="709"/>
        <w:jc w:val="both"/>
        <w:rPr>
          <w:sz w:val="28"/>
        </w:rPr>
      </w:pPr>
      <w:r w:rsidRPr="005417A3">
        <w:rPr>
          <w:rFonts w:eastAsia="Calibri"/>
          <w:b/>
          <w:sz w:val="28"/>
          <w:szCs w:val="28"/>
          <w:lang w:eastAsia="en-US"/>
        </w:rPr>
        <w:t>Лозик Нина Федоровна</w:t>
      </w:r>
      <w:r w:rsidRPr="005417A3">
        <w:rPr>
          <w:rFonts w:eastAsia="Calibri"/>
          <w:sz w:val="28"/>
          <w:szCs w:val="28"/>
          <w:lang w:eastAsia="en-US"/>
        </w:rPr>
        <w:t xml:space="preserve"> – доцент Департамента логистики и маркетинга, к.э.н., доцент, Факультет экономики и бизнеса, </w:t>
      </w:r>
      <w:r w:rsidRPr="005417A3">
        <w:rPr>
          <w:sz w:val="28"/>
        </w:rPr>
        <w:t xml:space="preserve">Финансового университета при Правительстве Российской Федерации; </w:t>
      </w:r>
    </w:p>
    <w:p w14:paraId="1C95B7A1" w14:textId="108A6D71" w:rsidR="005417A3" w:rsidRPr="005417A3" w:rsidRDefault="005417A3" w:rsidP="005417A3">
      <w:pPr>
        <w:ind w:firstLine="709"/>
        <w:jc w:val="both"/>
        <w:rPr>
          <w:sz w:val="28"/>
        </w:rPr>
      </w:pPr>
      <w:r w:rsidRPr="005417A3">
        <w:rPr>
          <w:rFonts w:eastAsia="Calibri"/>
          <w:b/>
          <w:sz w:val="28"/>
          <w:szCs w:val="28"/>
          <w:lang w:eastAsia="en-US"/>
        </w:rPr>
        <w:t>Пономарева Марина Александровна</w:t>
      </w:r>
      <w:r w:rsidRPr="005417A3">
        <w:rPr>
          <w:rFonts w:eastAsia="Calibri"/>
          <w:sz w:val="28"/>
          <w:szCs w:val="28"/>
          <w:lang w:eastAsia="en-US"/>
        </w:rPr>
        <w:t xml:space="preserve"> – доцент Департамента логистики и маркетинга, к.э.н., доцент, Факультет экономики и бизнеса, </w:t>
      </w:r>
      <w:r w:rsidRPr="00EF6C17">
        <w:rPr>
          <w:sz w:val="28"/>
        </w:rPr>
        <w:t xml:space="preserve">Финансового университета при Правительстве Российской Федерации; </w:t>
      </w:r>
    </w:p>
    <w:p w14:paraId="3F50EA7A" w14:textId="16C3C400" w:rsidR="005417A3" w:rsidRPr="005417A3" w:rsidRDefault="005417A3" w:rsidP="005417A3">
      <w:pPr>
        <w:ind w:firstLine="709"/>
        <w:jc w:val="both"/>
        <w:rPr>
          <w:sz w:val="28"/>
        </w:rPr>
      </w:pPr>
      <w:r w:rsidRPr="005417A3">
        <w:rPr>
          <w:rFonts w:eastAsia="Calibri"/>
          <w:b/>
          <w:i/>
          <w:iCs/>
          <w:sz w:val="28"/>
          <w:szCs w:val="28"/>
          <w:lang w:eastAsia="en-US"/>
        </w:rPr>
        <w:t>Солдатова Наталья Федоровна</w:t>
      </w:r>
      <w:r w:rsidRPr="005417A3">
        <w:rPr>
          <w:rFonts w:eastAsia="Calibri"/>
          <w:sz w:val="28"/>
          <w:szCs w:val="28"/>
          <w:lang w:eastAsia="en-US"/>
        </w:rPr>
        <w:t xml:space="preserve"> – доцент Департамента логистики и маркетинга, к.э.н., доцент, Факультет экономики и бизнеса, </w:t>
      </w:r>
      <w:r w:rsidRPr="00EF6C17">
        <w:rPr>
          <w:sz w:val="28"/>
        </w:rPr>
        <w:t xml:space="preserve">Финансового университета при Правительстве Российской Федерации; </w:t>
      </w:r>
    </w:p>
    <w:p w14:paraId="65802268" w14:textId="52A47581" w:rsidR="005417A3" w:rsidRPr="005417A3" w:rsidRDefault="007E3F97" w:rsidP="005417A3">
      <w:pPr>
        <w:ind w:firstLine="709"/>
        <w:jc w:val="both"/>
        <w:rPr>
          <w:sz w:val="28"/>
        </w:rPr>
      </w:pPr>
      <w:r w:rsidRPr="00EF6C17">
        <w:rPr>
          <w:b/>
          <w:sz w:val="28"/>
        </w:rPr>
        <w:t xml:space="preserve">Фирсова Ирина </w:t>
      </w:r>
      <w:proofErr w:type="gramStart"/>
      <w:r w:rsidRPr="00EF6C17">
        <w:rPr>
          <w:b/>
          <w:sz w:val="28"/>
        </w:rPr>
        <w:t>Анатольевна</w:t>
      </w:r>
      <w:r w:rsidRPr="00EF6C17">
        <w:rPr>
          <w:sz w:val="28"/>
        </w:rPr>
        <w:t>  —</w:t>
      </w:r>
      <w:proofErr w:type="gramEnd"/>
      <w:r w:rsidRPr="00EF6C17">
        <w:rPr>
          <w:sz w:val="28"/>
        </w:rPr>
        <w:t xml:space="preserve"> д.э.н., профессор Департамента логистики и маркетинга Финансового университета при Правительстве Российской Федерации; </w:t>
      </w:r>
    </w:p>
    <w:p w14:paraId="15CC2150" w14:textId="5772A928" w:rsidR="005417A3" w:rsidRPr="005417A3" w:rsidRDefault="005417A3" w:rsidP="005417A3">
      <w:pPr>
        <w:ind w:firstLine="709"/>
        <w:jc w:val="both"/>
        <w:rPr>
          <w:sz w:val="28"/>
        </w:rPr>
      </w:pPr>
      <w:r w:rsidRPr="005417A3">
        <w:rPr>
          <w:rFonts w:eastAsia="Calibri"/>
          <w:b/>
          <w:iCs/>
          <w:sz w:val="28"/>
          <w:szCs w:val="28"/>
          <w:lang w:eastAsia="en-US"/>
        </w:rPr>
        <w:t xml:space="preserve">Швандар Дарья Владимировна </w:t>
      </w:r>
      <w:r w:rsidRPr="005417A3">
        <w:rPr>
          <w:rFonts w:eastAsia="Calibri"/>
          <w:iCs/>
          <w:sz w:val="28"/>
          <w:szCs w:val="28"/>
          <w:lang w:eastAsia="en-US"/>
        </w:rPr>
        <w:t xml:space="preserve">– заместитель руководителя Департамента логистики и маркетинга, к.э.н., доцент, Факультет экономики и бизнеса, </w:t>
      </w:r>
      <w:r w:rsidRPr="00EF6C17">
        <w:rPr>
          <w:sz w:val="28"/>
        </w:rPr>
        <w:t xml:space="preserve">Финансового университета при Правительстве Российской Федерации; </w:t>
      </w:r>
    </w:p>
    <w:p w14:paraId="6133EB82" w14:textId="77777777" w:rsidR="007E3F97" w:rsidRPr="00EF6C17" w:rsidRDefault="007E3F97" w:rsidP="00BF6705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1FDEB498" w14:textId="5397F4FC" w:rsidR="00BF6705" w:rsidRPr="005417A3" w:rsidRDefault="003B0EA5" w:rsidP="00BF6705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5417A3">
        <w:rPr>
          <w:b/>
          <w:bCs/>
          <w:i/>
          <w:iCs/>
          <w:color w:val="000000"/>
          <w:sz w:val="28"/>
          <w:szCs w:val="28"/>
        </w:rPr>
        <w:t xml:space="preserve">Информация о </w:t>
      </w:r>
      <w:r w:rsidR="005417A3" w:rsidRPr="005417A3">
        <w:rPr>
          <w:b/>
          <w:bCs/>
          <w:i/>
          <w:iCs/>
          <w:color w:val="000000"/>
          <w:sz w:val="28"/>
          <w:szCs w:val="28"/>
        </w:rPr>
        <w:t>учебном пособии</w:t>
      </w:r>
      <w:r w:rsidRPr="005417A3">
        <w:rPr>
          <w:b/>
          <w:bCs/>
          <w:i/>
          <w:iCs/>
          <w:color w:val="000000"/>
          <w:sz w:val="28"/>
          <w:szCs w:val="28"/>
        </w:rPr>
        <w:t xml:space="preserve"> и научно-методическом заделе</w:t>
      </w:r>
      <w:r w:rsidRPr="005417A3">
        <w:rPr>
          <w:color w:val="000000"/>
          <w:sz w:val="28"/>
          <w:szCs w:val="28"/>
        </w:rPr>
        <w:t>.</w:t>
      </w:r>
    </w:p>
    <w:p w14:paraId="6987697B" w14:textId="08943765" w:rsidR="005417A3" w:rsidRPr="005417A3" w:rsidRDefault="00A71E92" w:rsidP="005417A3">
      <w:pPr>
        <w:ind w:firstLine="709"/>
        <w:jc w:val="both"/>
        <w:rPr>
          <w:sz w:val="28"/>
          <w:szCs w:val="28"/>
        </w:rPr>
      </w:pPr>
      <w:r w:rsidRPr="005417A3">
        <w:rPr>
          <w:sz w:val="28"/>
          <w:szCs w:val="28"/>
        </w:rPr>
        <w:t>Представленн</w:t>
      </w:r>
      <w:r w:rsidR="005417A3" w:rsidRPr="005417A3">
        <w:rPr>
          <w:sz w:val="28"/>
          <w:szCs w:val="28"/>
        </w:rPr>
        <w:t xml:space="preserve">ое учебное пособие </w:t>
      </w:r>
      <w:r w:rsidRPr="005417A3">
        <w:rPr>
          <w:sz w:val="28"/>
          <w:szCs w:val="28"/>
        </w:rPr>
        <w:t xml:space="preserve">раскрывает </w:t>
      </w:r>
      <w:r w:rsidR="005417A3" w:rsidRPr="005417A3">
        <w:rPr>
          <w:sz w:val="28"/>
          <w:szCs w:val="28"/>
        </w:rPr>
        <w:t xml:space="preserve">особенности маркетинга персонала, подходы к определению «маркетинг персонала», определена система требований, предъявляемых к сотруднику работодателем, и технологии анализа и контроля в распределении трудовых ресурсов; раскрыты понятия «имидж организации» и «персональный имидж работника» и предложены примеры оценки имиджа; представлен стратегический </w:t>
      </w:r>
      <w:r w:rsidR="005417A3" w:rsidRPr="005417A3">
        <w:rPr>
          <w:sz w:val="28"/>
          <w:szCs w:val="28"/>
          <w:lang w:val="en-US"/>
        </w:rPr>
        <w:t>HR</w:t>
      </w:r>
      <w:r w:rsidR="005417A3" w:rsidRPr="005417A3">
        <w:rPr>
          <w:sz w:val="28"/>
          <w:szCs w:val="28"/>
        </w:rPr>
        <w:t xml:space="preserve">-менеджмент, который определяет направления развития стратегического маркетинга в работе с персоналом, раскрываются ценности потребителя в управлении маркетинга персонала. </w:t>
      </w:r>
    </w:p>
    <w:p w14:paraId="68B4291A" w14:textId="1BC58336" w:rsidR="005417A3" w:rsidRDefault="005417A3" w:rsidP="005417A3">
      <w:pPr>
        <w:ind w:firstLine="709"/>
        <w:jc w:val="both"/>
        <w:rPr>
          <w:sz w:val="28"/>
          <w:szCs w:val="28"/>
        </w:rPr>
      </w:pPr>
      <w:r w:rsidRPr="005417A3">
        <w:rPr>
          <w:sz w:val="28"/>
          <w:szCs w:val="28"/>
        </w:rPr>
        <w:t>Может представлять интерес для ученых, исследующих рынок труда, специалистов государственной службы занятости, кадровых агентств, компаний. Целесообразно применение книги в системе дополнительного профессионального образования для специалистов по работе с персоналом и менеджеров по HR-маркетингу.</w:t>
      </w:r>
    </w:p>
    <w:p w14:paraId="3F6AC636" w14:textId="77777777" w:rsidR="005417A3" w:rsidRPr="005417A3" w:rsidRDefault="005417A3" w:rsidP="00A71E92">
      <w:pPr>
        <w:ind w:firstLine="709"/>
        <w:jc w:val="both"/>
        <w:rPr>
          <w:sz w:val="28"/>
          <w:szCs w:val="28"/>
        </w:rPr>
      </w:pPr>
    </w:p>
    <w:p w14:paraId="783C6074" w14:textId="77777777" w:rsidR="00C74396" w:rsidRPr="005417A3" w:rsidRDefault="003B0EA5" w:rsidP="003B0EA5">
      <w:pPr>
        <w:ind w:firstLine="709"/>
        <w:rPr>
          <w:b/>
          <w:bCs/>
          <w:i/>
          <w:iCs/>
          <w:color w:val="000000"/>
          <w:sz w:val="28"/>
          <w:szCs w:val="28"/>
        </w:rPr>
      </w:pPr>
      <w:r w:rsidRPr="005417A3">
        <w:rPr>
          <w:b/>
          <w:bCs/>
          <w:i/>
          <w:iCs/>
          <w:color w:val="000000"/>
          <w:sz w:val="28"/>
          <w:szCs w:val="28"/>
        </w:rPr>
        <w:t>Степень готовности к изданию и применению в образовательном процесс.</w:t>
      </w:r>
    </w:p>
    <w:p w14:paraId="3F4D395A" w14:textId="70F9E70B" w:rsidR="006300F2" w:rsidRPr="005417A3" w:rsidRDefault="00FF4BBD" w:rsidP="006300F2">
      <w:pPr>
        <w:ind w:firstLine="709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Учебное пособие</w:t>
      </w:r>
      <w:r w:rsidR="003B0EA5" w:rsidRPr="005417A3">
        <w:rPr>
          <w:bCs/>
          <w:iCs/>
          <w:color w:val="000000"/>
          <w:sz w:val="28"/>
          <w:szCs w:val="28"/>
        </w:rPr>
        <w:t xml:space="preserve"> издан</w:t>
      </w:r>
      <w:r>
        <w:rPr>
          <w:bCs/>
          <w:iCs/>
          <w:color w:val="000000"/>
          <w:sz w:val="28"/>
          <w:szCs w:val="28"/>
        </w:rPr>
        <w:t>о</w:t>
      </w:r>
      <w:r w:rsidR="00061004" w:rsidRPr="005417A3">
        <w:rPr>
          <w:sz w:val="28"/>
          <w:szCs w:val="28"/>
        </w:rPr>
        <w:t xml:space="preserve"> </w:t>
      </w:r>
      <w:r w:rsidR="00A71E92" w:rsidRPr="005417A3">
        <w:rPr>
          <w:sz w:val="28"/>
          <w:szCs w:val="28"/>
        </w:rPr>
        <w:t xml:space="preserve">в издательстве </w:t>
      </w:r>
      <w:r w:rsidR="00061004" w:rsidRPr="005417A3">
        <w:rPr>
          <w:sz w:val="28"/>
          <w:szCs w:val="28"/>
        </w:rPr>
        <w:t>«</w:t>
      </w:r>
      <w:r w:rsidR="00A71E92" w:rsidRPr="005417A3">
        <w:rPr>
          <w:sz w:val="28"/>
          <w:szCs w:val="28"/>
        </w:rPr>
        <w:t>Прометей</w:t>
      </w:r>
      <w:r w:rsidR="00061004" w:rsidRPr="005417A3">
        <w:rPr>
          <w:sz w:val="28"/>
          <w:szCs w:val="28"/>
        </w:rPr>
        <w:t>»</w:t>
      </w:r>
      <w:r w:rsidR="006300F2" w:rsidRPr="005417A3">
        <w:rPr>
          <w:sz w:val="28"/>
          <w:szCs w:val="28"/>
        </w:rPr>
        <w:t>, проиндексирована в РИНЦ и передана в библиотеку Финуниверситета.</w:t>
      </w:r>
    </w:p>
    <w:p w14:paraId="109E0B3D" w14:textId="06B0E324" w:rsidR="006300F2" w:rsidRDefault="006300F2" w:rsidP="006300F2">
      <w:pPr>
        <w:ind w:firstLine="709"/>
        <w:jc w:val="both"/>
        <w:rPr>
          <w:sz w:val="28"/>
          <w:szCs w:val="28"/>
        </w:rPr>
      </w:pPr>
      <w:r w:rsidRPr="005417A3">
        <w:rPr>
          <w:sz w:val="28"/>
          <w:szCs w:val="28"/>
        </w:rPr>
        <w:t>Выходные данные:</w:t>
      </w:r>
    </w:p>
    <w:p w14:paraId="5A2A3749" w14:textId="77777777" w:rsidR="00F77F14" w:rsidRPr="00FF4BBD" w:rsidRDefault="00F77F14" w:rsidP="00F77F14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097DAF1" w14:textId="77777777" w:rsidR="00F77F14" w:rsidRPr="00FF4BBD" w:rsidRDefault="00F77F14" w:rsidP="00F77F14">
      <w:pPr>
        <w:jc w:val="both"/>
        <w:rPr>
          <w:rFonts w:eastAsia="Calibri"/>
          <w:sz w:val="28"/>
          <w:szCs w:val="28"/>
          <w:lang w:eastAsia="en-US"/>
        </w:rPr>
      </w:pPr>
      <w:r w:rsidRPr="00FF4BBD">
        <w:rPr>
          <w:rFonts w:eastAsia="Calibri"/>
          <w:sz w:val="28"/>
          <w:szCs w:val="28"/>
          <w:lang w:eastAsia="en-US"/>
        </w:rPr>
        <w:t>М</w:t>
      </w:r>
    </w:p>
    <w:p w14:paraId="7CB706D8" w14:textId="48CB99AC" w:rsidR="00F77F14" w:rsidRPr="00FF4BBD" w:rsidRDefault="00F77F14" w:rsidP="00F77F14">
      <w:pPr>
        <w:jc w:val="both"/>
        <w:rPr>
          <w:rFonts w:eastAsia="Calibri"/>
          <w:sz w:val="28"/>
          <w:szCs w:val="28"/>
          <w:lang w:eastAsia="en-US"/>
        </w:rPr>
      </w:pPr>
      <w:r w:rsidRPr="00FF4BBD">
        <w:rPr>
          <w:rFonts w:eastAsia="Calibri"/>
          <w:b/>
          <w:sz w:val="28"/>
          <w:szCs w:val="28"/>
          <w:lang w:eastAsia="en-US"/>
        </w:rPr>
        <w:t>Маркетинг персонала:</w:t>
      </w:r>
      <w:r w:rsidRPr="00FF4BBD">
        <w:rPr>
          <w:rFonts w:eastAsia="Calibri"/>
          <w:sz w:val="28"/>
          <w:szCs w:val="28"/>
          <w:lang w:eastAsia="en-US"/>
        </w:rPr>
        <w:t xml:space="preserve"> Учебное пособие / Азарова С.П., </w:t>
      </w:r>
      <w:proofErr w:type="spellStart"/>
      <w:r w:rsidRPr="00FF4BBD">
        <w:rPr>
          <w:rFonts w:eastAsia="Calibri"/>
          <w:sz w:val="28"/>
          <w:szCs w:val="28"/>
          <w:lang w:eastAsia="en-US"/>
        </w:rPr>
        <w:t>Бандуристова</w:t>
      </w:r>
      <w:proofErr w:type="spellEnd"/>
      <w:r w:rsidRPr="00FF4BBD">
        <w:rPr>
          <w:rFonts w:eastAsia="Calibri"/>
          <w:sz w:val="28"/>
          <w:szCs w:val="28"/>
          <w:lang w:eastAsia="en-US"/>
        </w:rPr>
        <w:t xml:space="preserve"> О.В., </w:t>
      </w:r>
      <w:proofErr w:type="spellStart"/>
      <w:r w:rsidRPr="00FF4BBD">
        <w:rPr>
          <w:rFonts w:eastAsia="Calibri"/>
          <w:sz w:val="28"/>
          <w:szCs w:val="28"/>
          <w:lang w:eastAsia="en-US"/>
        </w:rPr>
        <w:t>Балова</w:t>
      </w:r>
      <w:proofErr w:type="spellEnd"/>
      <w:r w:rsidRPr="00FF4BBD">
        <w:rPr>
          <w:rFonts w:eastAsia="Calibri"/>
          <w:sz w:val="28"/>
          <w:szCs w:val="28"/>
          <w:lang w:eastAsia="en-US"/>
        </w:rPr>
        <w:t xml:space="preserve"> С.Л. [и др.]; под ред. Фирсовой И.А., Крайневой Р.К. – М.: Прометей, 2022. –</w:t>
      </w:r>
      <w:r w:rsidR="00FE4D98" w:rsidRPr="00FF4BBD">
        <w:rPr>
          <w:rFonts w:eastAsia="Calibri"/>
          <w:sz w:val="28"/>
          <w:szCs w:val="28"/>
          <w:lang w:eastAsia="en-US"/>
        </w:rPr>
        <w:t xml:space="preserve">270 </w:t>
      </w:r>
      <w:r w:rsidRPr="00FF4BBD">
        <w:rPr>
          <w:rFonts w:eastAsia="Calibri"/>
          <w:sz w:val="28"/>
          <w:szCs w:val="28"/>
          <w:lang w:eastAsia="en-US"/>
        </w:rPr>
        <w:t>с.</w:t>
      </w:r>
    </w:p>
    <w:p w14:paraId="148E8E9F" w14:textId="77777777" w:rsidR="00F77F14" w:rsidRPr="00FF4BBD" w:rsidRDefault="00F77F14" w:rsidP="00F77F14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C0230DF" w14:textId="1156B605" w:rsidR="00F77F14" w:rsidRPr="00FF4BBD" w:rsidRDefault="00F77F14" w:rsidP="00F77F14">
      <w:pPr>
        <w:jc w:val="both"/>
        <w:rPr>
          <w:rFonts w:eastAsia="Calibri"/>
          <w:sz w:val="28"/>
          <w:szCs w:val="28"/>
          <w:lang w:eastAsia="en-US"/>
        </w:rPr>
      </w:pPr>
      <w:r w:rsidRPr="00FF4BBD">
        <w:rPr>
          <w:rFonts w:eastAsia="Calibri"/>
          <w:sz w:val="28"/>
          <w:szCs w:val="28"/>
          <w:lang w:eastAsia="en-US"/>
        </w:rPr>
        <w:t xml:space="preserve">ISBN </w:t>
      </w:r>
      <w:r w:rsidR="00FE4D98" w:rsidRPr="00FF4BBD">
        <w:rPr>
          <w:rFonts w:eastAsia="Calibri"/>
          <w:sz w:val="28"/>
          <w:szCs w:val="28"/>
          <w:lang w:eastAsia="en-US"/>
        </w:rPr>
        <w:t>978-5-00172-389-9</w:t>
      </w:r>
    </w:p>
    <w:p w14:paraId="1F8D18E1" w14:textId="77777777" w:rsidR="003B0EA5" w:rsidRPr="00FF4BBD" w:rsidRDefault="003B0EA5" w:rsidP="00F77F14">
      <w:pPr>
        <w:ind w:firstLine="709"/>
        <w:rPr>
          <w:sz w:val="28"/>
          <w:szCs w:val="28"/>
        </w:rPr>
      </w:pPr>
    </w:p>
    <w:p w14:paraId="03003C78" w14:textId="77777777" w:rsidR="00061004" w:rsidRPr="00EF6C17" w:rsidRDefault="00061004" w:rsidP="00F77F14">
      <w:pPr>
        <w:ind w:firstLine="709"/>
        <w:rPr>
          <w:color w:val="000000"/>
          <w:sz w:val="27"/>
          <w:szCs w:val="27"/>
        </w:rPr>
      </w:pPr>
      <w:r w:rsidRPr="00EF6C1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EF6C17">
        <w:rPr>
          <w:color w:val="000000"/>
          <w:sz w:val="27"/>
          <w:szCs w:val="27"/>
        </w:rPr>
        <w:t>.</w:t>
      </w:r>
    </w:p>
    <w:p w14:paraId="342CA8ED" w14:textId="3FC4862F" w:rsidR="00F879E4" w:rsidRPr="00EF6C17" w:rsidRDefault="00A277F9" w:rsidP="00F879E4">
      <w:pPr>
        <w:ind w:firstLine="709"/>
        <w:jc w:val="both"/>
        <w:rPr>
          <w:sz w:val="28"/>
          <w:szCs w:val="28"/>
        </w:rPr>
      </w:pPr>
      <w:r w:rsidRPr="00EF6C17">
        <w:rPr>
          <w:sz w:val="28"/>
          <w:szCs w:val="28"/>
        </w:rPr>
        <w:t xml:space="preserve">Существенным отличием </w:t>
      </w:r>
      <w:r w:rsidR="00F77F14">
        <w:rPr>
          <w:sz w:val="28"/>
          <w:szCs w:val="28"/>
        </w:rPr>
        <w:t>учебного пособия от других аналогов является широкий спектр рассматриваемых разделов. В учебном издании представлены семь разделов: первый раздел посвящен раскрытию сущности, подходам, принципам и уровням маркетинга персонала, во втором разделе предложена технология маркетинга персонала на рынке труда</w:t>
      </w:r>
      <w:r w:rsidR="00F879E4">
        <w:rPr>
          <w:sz w:val="28"/>
          <w:szCs w:val="28"/>
        </w:rPr>
        <w:t xml:space="preserve">, третий раздел направлен на изучение инструментов маркетинга персонала, в четвертом разделе раскрыты </w:t>
      </w:r>
      <w:r w:rsidR="00F879E4" w:rsidRPr="00F879E4">
        <w:rPr>
          <w:sz w:val="28"/>
          <w:szCs w:val="28"/>
        </w:rPr>
        <w:t>информационная, коммуникативная и ценовая функции маркетинга персонала</w:t>
      </w:r>
      <w:r w:rsidR="00F879E4">
        <w:rPr>
          <w:sz w:val="28"/>
          <w:szCs w:val="28"/>
        </w:rPr>
        <w:t xml:space="preserve">, пятый раздел раскрывает особенности </w:t>
      </w:r>
      <w:r w:rsidR="00F879E4" w:rsidRPr="00F879E4">
        <w:rPr>
          <w:sz w:val="28"/>
          <w:szCs w:val="28"/>
        </w:rPr>
        <w:t>имидж</w:t>
      </w:r>
      <w:r w:rsidR="00F879E4">
        <w:rPr>
          <w:sz w:val="28"/>
          <w:szCs w:val="28"/>
        </w:rPr>
        <w:t>а</w:t>
      </w:r>
      <w:r w:rsidR="00F879E4" w:rsidRPr="00F879E4">
        <w:rPr>
          <w:sz w:val="28"/>
          <w:szCs w:val="28"/>
        </w:rPr>
        <w:t xml:space="preserve"> организации и его использование в маркетинге персонала</w:t>
      </w:r>
      <w:r w:rsidR="00F879E4">
        <w:rPr>
          <w:sz w:val="28"/>
          <w:szCs w:val="28"/>
        </w:rPr>
        <w:t xml:space="preserve">, шестой раздел посвящен </w:t>
      </w:r>
      <w:r w:rsidR="00F879E4" w:rsidRPr="00F879E4">
        <w:rPr>
          <w:sz w:val="28"/>
          <w:szCs w:val="28"/>
        </w:rPr>
        <w:t>стратегическ</w:t>
      </w:r>
      <w:r w:rsidR="00F879E4">
        <w:rPr>
          <w:sz w:val="28"/>
          <w:szCs w:val="28"/>
        </w:rPr>
        <w:t>ому</w:t>
      </w:r>
      <w:r w:rsidR="00F879E4" w:rsidRPr="00F879E4">
        <w:rPr>
          <w:sz w:val="28"/>
          <w:szCs w:val="28"/>
        </w:rPr>
        <w:t xml:space="preserve"> HR-менеджмент</w:t>
      </w:r>
      <w:r w:rsidR="00F879E4">
        <w:rPr>
          <w:sz w:val="28"/>
          <w:szCs w:val="28"/>
        </w:rPr>
        <w:t>у и седьмой раздел раскрывает нормативные особенности законодательства в области маркетинга персонала.</w:t>
      </w:r>
    </w:p>
    <w:p w14:paraId="3A75EF63" w14:textId="77777777" w:rsidR="00F77F14" w:rsidRPr="00F879E4" w:rsidRDefault="00F77F14" w:rsidP="00F879E4">
      <w:pPr>
        <w:jc w:val="both"/>
        <w:rPr>
          <w:sz w:val="28"/>
          <w:szCs w:val="28"/>
        </w:rPr>
      </w:pPr>
    </w:p>
    <w:p w14:paraId="727B8F02" w14:textId="77777777" w:rsidR="003B0EA5" w:rsidRPr="00F879E4" w:rsidRDefault="00FC02C3" w:rsidP="00FC02C3">
      <w:pPr>
        <w:ind w:firstLine="709"/>
        <w:rPr>
          <w:b/>
          <w:bCs/>
          <w:i/>
          <w:iCs/>
          <w:color w:val="000000"/>
          <w:sz w:val="28"/>
          <w:szCs w:val="28"/>
        </w:rPr>
      </w:pPr>
      <w:r w:rsidRPr="00F879E4">
        <w:rPr>
          <w:b/>
          <w:bCs/>
          <w:i/>
          <w:iCs/>
          <w:color w:val="000000"/>
          <w:sz w:val="28"/>
          <w:szCs w:val="28"/>
        </w:rPr>
        <w:t>Технологические преимущества.</w:t>
      </w:r>
    </w:p>
    <w:p w14:paraId="092A2B41" w14:textId="52A490E4" w:rsidR="008323D6" w:rsidRPr="00F879E4" w:rsidRDefault="008323D6" w:rsidP="00FC02C3">
      <w:pPr>
        <w:ind w:firstLine="709"/>
        <w:jc w:val="both"/>
        <w:rPr>
          <w:sz w:val="28"/>
          <w:szCs w:val="28"/>
        </w:rPr>
      </w:pPr>
      <w:r w:rsidRPr="00F879E4">
        <w:rPr>
          <w:sz w:val="28"/>
          <w:szCs w:val="28"/>
        </w:rPr>
        <w:t xml:space="preserve">Цифровизация, охватившая различные отрасли сферы услуг, стимулирует научный поиск новых технологий, применимых и в маркетинговой деятельности сервисных организаций. В </w:t>
      </w:r>
      <w:r w:rsidR="00F879E4">
        <w:rPr>
          <w:sz w:val="28"/>
          <w:szCs w:val="28"/>
        </w:rPr>
        <w:t>учебном пособии</w:t>
      </w:r>
      <w:r w:rsidRPr="00F879E4">
        <w:rPr>
          <w:sz w:val="28"/>
          <w:szCs w:val="28"/>
        </w:rPr>
        <w:t xml:space="preserve"> представлены разнообразные подходы к рассмотрению технологической основы маркетинга </w:t>
      </w:r>
      <w:r w:rsidR="00687009">
        <w:rPr>
          <w:sz w:val="28"/>
          <w:szCs w:val="28"/>
        </w:rPr>
        <w:t xml:space="preserve">персонала </w:t>
      </w:r>
      <w:r w:rsidRPr="00F879E4">
        <w:rPr>
          <w:sz w:val="28"/>
          <w:szCs w:val="28"/>
        </w:rPr>
        <w:t>услуг в условиях информатизации общества</w:t>
      </w:r>
      <w:r w:rsidR="00687009">
        <w:rPr>
          <w:sz w:val="28"/>
          <w:szCs w:val="28"/>
        </w:rPr>
        <w:t>.</w:t>
      </w:r>
    </w:p>
    <w:p w14:paraId="31CA02E7" w14:textId="77777777" w:rsidR="008323D6" w:rsidRPr="00EF6C17" w:rsidRDefault="008323D6" w:rsidP="00FC02C3">
      <w:pPr>
        <w:ind w:firstLine="709"/>
        <w:jc w:val="both"/>
        <w:rPr>
          <w:sz w:val="28"/>
          <w:szCs w:val="28"/>
        </w:rPr>
      </w:pPr>
    </w:p>
    <w:p w14:paraId="2DDE2ACA" w14:textId="77777777" w:rsidR="00FC02C3" w:rsidRPr="00687009" w:rsidRDefault="00FC02C3" w:rsidP="00FC02C3">
      <w:pPr>
        <w:ind w:firstLine="709"/>
        <w:rPr>
          <w:color w:val="000000"/>
          <w:sz w:val="28"/>
          <w:szCs w:val="28"/>
        </w:rPr>
      </w:pPr>
      <w:r w:rsidRPr="00687009">
        <w:rPr>
          <w:b/>
          <w:bCs/>
          <w:i/>
          <w:iCs/>
          <w:color w:val="000000"/>
          <w:sz w:val="28"/>
          <w:szCs w:val="28"/>
        </w:rPr>
        <w:t>Экономические преимущества</w:t>
      </w:r>
      <w:r w:rsidRPr="00687009">
        <w:rPr>
          <w:color w:val="000000"/>
          <w:sz w:val="28"/>
          <w:szCs w:val="28"/>
        </w:rPr>
        <w:t xml:space="preserve">. </w:t>
      </w:r>
    </w:p>
    <w:p w14:paraId="41A55B8D" w14:textId="2FD37E27" w:rsidR="00687009" w:rsidRPr="00687009" w:rsidRDefault="00FC02C3" w:rsidP="00687009">
      <w:pPr>
        <w:ind w:firstLine="709"/>
        <w:jc w:val="both"/>
        <w:rPr>
          <w:sz w:val="28"/>
          <w:szCs w:val="28"/>
        </w:rPr>
      </w:pPr>
      <w:r w:rsidRPr="00687009">
        <w:rPr>
          <w:sz w:val="28"/>
          <w:szCs w:val="28"/>
        </w:rPr>
        <w:t>Представленны</w:t>
      </w:r>
      <w:r w:rsidR="00687009">
        <w:rPr>
          <w:sz w:val="28"/>
          <w:szCs w:val="28"/>
        </w:rPr>
        <w:t>й</w:t>
      </w:r>
      <w:r w:rsidRPr="00687009">
        <w:rPr>
          <w:sz w:val="28"/>
          <w:szCs w:val="28"/>
        </w:rPr>
        <w:t xml:space="preserve"> в </w:t>
      </w:r>
      <w:r w:rsidR="00687009">
        <w:rPr>
          <w:sz w:val="28"/>
          <w:szCs w:val="28"/>
        </w:rPr>
        <w:t>учебном пособии</w:t>
      </w:r>
      <w:r w:rsidRPr="00687009">
        <w:rPr>
          <w:sz w:val="28"/>
          <w:szCs w:val="28"/>
        </w:rPr>
        <w:t xml:space="preserve"> </w:t>
      </w:r>
      <w:r w:rsidR="00687009">
        <w:rPr>
          <w:sz w:val="28"/>
          <w:szCs w:val="28"/>
        </w:rPr>
        <w:t>материал</w:t>
      </w:r>
      <w:r w:rsidR="00A71E92" w:rsidRPr="00687009">
        <w:rPr>
          <w:sz w:val="28"/>
          <w:szCs w:val="28"/>
        </w:rPr>
        <w:t xml:space="preserve"> </w:t>
      </w:r>
      <w:r w:rsidR="00687009">
        <w:rPr>
          <w:sz w:val="28"/>
          <w:szCs w:val="28"/>
        </w:rPr>
        <w:t xml:space="preserve">затрагивает </w:t>
      </w:r>
      <w:r w:rsidR="00A71E92" w:rsidRPr="00687009">
        <w:rPr>
          <w:sz w:val="28"/>
          <w:szCs w:val="28"/>
        </w:rPr>
        <w:t>отраслевую</w:t>
      </w:r>
      <w:r w:rsidR="00A277F9" w:rsidRPr="00687009">
        <w:rPr>
          <w:sz w:val="28"/>
          <w:szCs w:val="28"/>
        </w:rPr>
        <w:t xml:space="preserve"> специфику </w:t>
      </w:r>
      <w:r w:rsidR="00687009">
        <w:rPr>
          <w:sz w:val="28"/>
          <w:szCs w:val="28"/>
        </w:rPr>
        <w:t xml:space="preserve">управления персоналом, маркетинга персонала и стратегического маркетинга. </w:t>
      </w:r>
      <w:r w:rsidR="00A277F9" w:rsidRPr="00687009">
        <w:rPr>
          <w:sz w:val="28"/>
          <w:szCs w:val="28"/>
        </w:rPr>
        <w:t xml:space="preserve">Авторские подходы могут послужить основой для создания РИД и их последующей коммерциализации на базе научно-исследовательских подразделений ФГОБУ ВПО "Финансовый университет при Правительстве Российской Федерации". </w:t>
      </w:r>
      <w:r w:rsidR="00687009">
        <w:rPr>
          <w:sz w:val="28"/>
          <w:szCs w:val="28"/>
        </w:rPr>
        <w:t xml:space="preserve">Также учебное пособие «Маркетинг персонала» содержит </w:t>
      </w:r>
      <w:r w:rsidR="00687009" w:rsidRPr="00687009">
        <w:rPr>
          <w:color w:val="000000"/>
          <w:sz w:val="28"/>
          <w:szCs w:val="28"/>
        </w:rPr>
        <w:t xml:space="preserve">комплекс знаний в области </w:t>
      </w:r>
      <w:r w:rsidR="00687009">
        <w:rPr>
          <w:color w:val="000000"/>
          <w:sz w:val="28"/>
          <w:szCs w:val="28"/>
        </w:rPr>
        <w:t>маркетинга персонала</w:t>
      </w:r>
      <w:r w:rsidR="00687009" w:rsidRPr="00687009">
        <w:rPr>
          <w:color w:val="000000"/>
          <w:sz w:val="28"/>
          <w:szCs w:val="28"/>
        </w:rPr>
        <w:t>, повышает эффективность учебного и преподавательского труда, дает более подробную и емкую информацию в сравнении с изданиями других авторов и других вузов.</w:t>
      </w:r>
    </w:p>
    <w:p w14:paraId="3E2F605D" w14:textId="77777777" w:rsidR="00A277F9" w:rsidRPr="00687009" w:rsidRDefault="00A277F9" w:rsidP="00687009">
      <w:pPr>
        <w:jc w:val="both"/>
        <w:rPr>
          <w:sz w:val="28"/>
          <w:szCs w:val="28"/>
        </w:rPr>
      </w:pPr>
    </w:p>
    <w:p w14:paraId="3A90A188" w14:textId="77777777" w:rsidR="00FC02C3" w:rsidRPr="00687009" w:rsidRDefault="00FC02C3" w:rsidP="00FC02C3">
      <w:pPr>
        <w:ind w:firstLine="709"/>
        <w:rPr>
          <w:color w:val="000000"/>
          <w:sz w:val="28"/>
          <w:szCs w:val="28"/>
        </w:rPr>
      </w:pPr>
      <w:r w:rsidRPr="00687009">
        <w:rPr>
          <w:b/>
          <w:bCs/>
          <w:i/>
          <w:iCs/>
          <w:color w:val="000000"/>
          <w:sz w:val="28"/>
          <w:szCs w:val="28"/>
        </w:rPr>
        <w:t>Область возможного использования</w:t>
      </w:r>
      <w:r w:rsidRPr="00687009">
        <w:rPr>
          <w:color w:val="000000"/>
          <w:sz w:val="28"/>
          <w:szCs w:val="28"/>
        </w:rPr>
        <w:t xml:space="preserve">. </w:t>
      </w:r>
    </w:p>
    <w:p w14:paraId="5991BEC3" w14:textId="2A9817C2" w:rsidR="00FC02C3" w:rsidRPr="00687009" w:rsidRDefault="00687009" w:rsidP="00687009">
      <w:pPr>
        <w:ind w:firstLine="709"/>
        <w:jc w:val="both"/>
        <w:rPr>
          <w:sz w:val="28"/>
          <w:szCs w:val="28"/>
        </w:rPr>
      </w:pPr>
      <w:r w:rsidRPr="00687009">
        <w:rPr>
          <w:sz w:val="28"/>
          <w:szCs w:val="28"/>
        </w:rPr>
        <w:t>Предназначен для студентов бакалавриата, обучающихся по направлению подготовки «Управление персоналом». Может представлять интерес для ученых, исследующих рынок труда, специалистов государственной службы занятости, кадровых агентств, компаний. Целесообразно применение книги в системе дополнительного профессионального образования для специалистов по работе с персоналом и менеджеров по HR-маркетингу.</w:t>
      </w:r>
      <w:r>
        <w:rPr>
          <w:sz w:val="28"/>
          <w:szCs w:val="28"/>
        </w:rPr>
        <w:t xml:space="preserve"> </w:t>
      </w:r>
      <w:r w:rsidR="007E3F97" w:rsidRPr="00EF6C17">
        <w:rPr>
          <w:sz w:val="28"/>
        </w:rPr>
        <w:t>Обучающийся сможет эффективно использовать работу для самостоятельной подготовки.</w:t>
      </w:r>
    </w:p>
    <w:p w14:paraId="47502F4F" w14:textId="77777777" w:rsidR="007E3F97" w:rsidRPr="00EF6C17" w:rsidRDefault="007E3F97" w:rsidP="00687009">
      <w:pPr>
        <w:jc w:val="both"/>
        <w:rPr>
          <w:sz w:val="32"/>
          <w:szCs w:val="30"/>
        </w:rPr>
      </w:pPr>
    </w:p>
    <w:p w14:paraId="5CD34E78" w14:textId="67D545FA" w:rsidR="00487DFA" w:rsidRPr="00687009" w:rsidRDefault="00FC02C3" w:rsidP="00687009">
      <w:pPr>
        <w:ind w:firstLine="709"/>
        <w:rPr>
          <w:color w:val="000000"/>
          <w:sz w:val="28"/>
          <w:szCs w:val="28"/>
        </w:rPr>
      </w:pPr>
      <w:r w:rsidRPr="00687009">
        <w:rPr>
          <w:b/>
          <w:bCs/>
          <w:i/>
          <w:iCs/>
          <w:color w:val="000000"/>
          <w:sz w:val="28"/>
          <w:szCs w:val="28"/>
        </w:rPr>
        <w:t>Сопутствующие полезные эффекты</w:t>
      </w:r>
      <w:r w:rsidRPr="00687009">
        <w:rPr>
          <w:color w:val="000000"/>
          <w:sz w:val="28"/>
          <w:szCs w:val="28"/>
        </w:rPr>
        <w:t>.</w:t>
      </w:r>
    </w:p>
    <w:p w14:paraId="3176443C" w14:textId="770F6C72" w:rsidR="00C228CE" w:rsidRPr="00687009" w:rsidRDefault="00C228CE" w:rsidP="00C228CE">
      <w:pPr>
        <w:ind w:firstLine="709"/>
        <w:jc w:val="both"/>
        <w:rPr>
          <w:sz w:val="28"/>
          <w:szCs w:val="28"/>
        </w:rPr>
      </w:pPr>
      <w:r w:rsidRPr="00687009">
        <w:rPr>
          <w:sz w:val="28"/>
          <w:szCs w:val="28"/>
        </w:rPr>
        <w:t xml:space="preserve">Учреждения высшего и среднего образования зачастую испытывают необходимость в маркетинговых инструментах, </w:t>
      </w:r>
      <w:r w:rsidR="00BD1A2E">
        <w:rPr>
          <w:sz w:val="28"/>
          <w:szCs w:val="28"/>
        </w:rPr>
        <w:t>т</w:t>
      </w:r>
      <w:r w:rsidRPr="00687009">
        <w:rPr>
          <w:sz w:val="28"/>
          <w:szCs w:val="28"/>
        </w:rPr>
        <w:t xml:space="preserve">аким образом, </w:t>
      </w:r>
      <w:r w:rsidR="00BD1A2E">
        <w:rPr>
          <w:sz w:val="28"/>
          <w:szCs w:val="28"/>
        </w:rPr>
        <w:t>информация и материалы,</w:t>
      </w:r>
      <w:r w:rsidRPr="00687009">
        <w:rPr>
          <w:sz w:val="28"/>
          <w:szCs w:val="28"/>
        </w:rPr>
        <w:t xml:space="preserve"> представленные в </w:t>
      </w:r>
      <w:r w:rsidR="00BD1A2E">
        <w:rPr>
          <w:sz w:val="28"/>
          <w:szCs w:val="28"/>
        </w:rPr>
        <w:t>учебном пособии</w:t>
      </w:r>
      <w:r w:rsidRPr="00687009">
        <w:rPr>
          <w:sz w:val="28"/>
          <w:szCs w:val="28"/>
        </w:rPr>
        <w:t>, могут использоваться для разработки маркетинговой стратегии организаций</w:t>
      </w:r>
      <w:r w:rsidR="00BD1A2E">
        <w:rPr>
          <w:sz w:val="28"/>
          <w:szCs w:val="28"/>
        </w:rPr>
        <w:t xml:space="preserve"> в области маркетинга персонала.</w:t>
      </w:r>
    </w:p>
    <w:p w14:paraId="21248831" w14:textId="77777777" w:rsidR="00C228CE" w:rsidRPr="00687009" w:rsidRDefault="00C228CE" w:rsidP="006300F2">
      <w:pPr>
        <w:ind w:firstLine="709"/>
        <w:jc w:val="both"/>
        <w:rPr>
          <w:sz w:val="28"/>
          <w:szCs w:val="28"/>
        </w:rPr>
      </w:pPr>
    </w:p>
    <w:p w14:paraId="118983D7" w14:textId="77777777" w:rsidR="00C228CE" w:rsidRDefault="00C228CE" w:rsidP="006300F2">
      <w:pPr>
        <w:ind w:firstLine="709"/>
        <w:jc w:val="both"/>
        <w:rPr>
          <w:sz w:val="28"/>
        </w:rPr>
      </w:pPr>
    </w:p>
    <w:sectPr w:rsidR="00C228CE" w:rsidSect="00A1637D"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2FF78" w14:textId="77777777" w:rsidR="0078676A" w:rsidRDefault="0078676A">
      <w:r>
        <w:separator/>
      </w:r>
    </w:p>
  </w:endnote>
  <w:endnote w:type="continuationSeparator" w:id="0">
    <w:p w14:paraId="2D446B4B" w14:textId="77777777" w:rsidR="0078676A" w:rsidRDefault="0078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9313F" w14:textId="77777777" w:rsidR="0078676A" w:rsidRDefault="0078676A">
      <w:r>
        <w:separator/>
      </w:r>
    </w:p>
  </w:footnote>
  <w:footnote w:type="continuationSeparator" w:id="0">
    <w:p w14:paraId="65A336A9" w14:textId="77777777" w:rsidR="0078676A" w:rsidRDefault="0078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14:paraId="59430E70" w14:textId="7578D8EB" w:rsidR="00A1637D" w:rsidRDefault="00A16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5FF">
          <w:rPr>
            <w:noProof/>
          </w:rPr>
          <w:t>4</w:t>
        </w:r>
        <w:r>
          <w:fldChar w:fldCharType="end"/>
        </w:r>
      </w:p>
    </w:sdtContent>
  </w:sdt>
  <w:p w14:paraId="7C8DBB38" w14:textId="77777777" w:rsidR="00A1637D" w:rsidRDefault="00A163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24D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089"/>
    <w:rsid w:val="001C36D1"/>
    <w:rsid w:val="001C43AB"/>
    <w:rsid w:val="001C451E"/>
    <w:rsid w:val="001C47B4"/>
    <w:rsid w:val="001C5AB1"/>
    <w:rsid w:val="001C60D7"/>
    <w:rsid w:val="001C6B58"/>
    <w:rsid w:val="001C744F"/>
    <w:rsid w:val="001C7E21"/>
    <w:rsid w:val="001D020F"/>
    <w:rsid w:val="001D1813"/>
    <w:rsid w:val="001D1E52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AF2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2167"/>
    <w:rsid w:val="002B3116"/>
    <w:rsid w:val="002B3143"/>
    <w:rsid w:val="002B38F5"/>
    <w:rsid w:val="002B4177"/>
    <w:rsid w:val="002B4E82"/>
    <w:rsid w:val="002B4F7B"/>
    <w:rsid w:val="002B502F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5FF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210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7C9"/>
    <w:rsid w:val="00487DFA"/>
    <w:rsid w:val="0049031F"/>
    <w:rsid w:val="00490578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A3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08E6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009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4A58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469"/>
    <w:rsid w:val="006D0A41"/>
    <w:rsid w:val="006D1673"/>
    <w:rsid w:val="006D18E3"/>
    <w:rsid w:val="006D1AD5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76A"/>
    <w:rsid w:val="007869F4"/>
    <w:rsid w:val="00786FDA"/>
    <w:rsid w:val="0078772B"/>
    <w:rsid w:val="00787D76"/>
    <w:rsid w:val="00787EDB"/>
    <w:rsid w:val="00787FE7"/>
    <w:rsid w:val="007904ED"/>
    <w:rsid w:val="007905DE"/>
    <w:rsid w:val="007918DB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97"/>
    <w:rsid w:val="007E3FCD"/>
    <w:rsid w:val="007E4679"/>
    <w:rsid w:val="007E4BA3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3D6"/>
    <w:rsid w:val="00832DE8"/>
    <w:rsid w:val="00832F6E"/>
    <w:rsid w:val="0083466E"/>
    <w:rsid w:val="008403B7"/>
    <w:rsid w:val="00840826"/>
    <w:rsid w:val="00840EDC"/>
    <w:rsid w:val="00841177"/>
    <w:rsid w:val="008419A0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3177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62E"/>
    <w:rsid w:val="00911783"/>
    <w:rsid w:val="00911A53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63F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42F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277F9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410CF"/>
    <w:rsid w:val="00A424DC"/>
    <w:rsid w:val="00A43221"/>
    <w:rsid w:val="00A43390"/>
    <w:rsid w:val="00A44E05"/>
    <w:rsid w:val="00A45306"/>
    <w:rsid w:val="00A456BF"/>
    <w:rsid w:val="00A45CC3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662B"/>
    <w:rsid w:val="00A66780"/>
    <w:rsid w:val="00A669F6"/>
    <w:rsid w:val="00A67010"/>
    <w:rsid w:val="00A702AF"/>
    <w:rsid w:val="00A70330"/>
    <w:rsid w:val="00A71A0C"/>
    <w:rsid w:val="00A71E81"/>
    <w:rsid w:val="00A71E92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90911"/>
    <w:rsid w:val="00A91B88"/>
    <w:rsid w:val="00A9247C"/>
    <w:rsid w:val="00A94386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F64"/>
    <w:rsid w:val="00AE46DB"/>
    <w:rsid w:val="00AE5296"/>
    <w:rsid w:val="00AE5328"/>
    <w:rsid w:val="00AE58F2"/>
    <w:rsid w:val="00AE5DA9"/>
    <w:rsid w:val="00AE617F"/>
    <w:rsid w:val="00AE6D0B"/>
    <w:rsid w:val="00AE7CEB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1A2E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28CE"/>
    <w:rsid w:val="00C235DA"/>
    <w:rsid w:val="00C2364D"/>
    <w:rsid w:val="00C24067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6EAC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15E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204B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846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6C17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A46"/>
    <w:rsid w:val="00F73B16"/>
    <w:rsid w:val="00F74A03"/>
    <w:rsid w:val="00F74C12"/>
    <w:rsid w:val="00F75087"/>
    <w:rsid w:val="00F75B41"/>
    <w:rsid w:val="00F76875"/>
    <w:rsid w:val="00F77146"/>
    <w:rsid w:val="00F77CD4"/>
    <w:rsid w:val="00F77F1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9E4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19F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4D98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4BBD"/>
    <w:rsid w:val="00FF55C3"/>
    <w:rsid w:val="00FF59A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62FB"/>
  <w15:docId w15:val="{762EE582-C54B-4EAF-917E-65CADF0A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216B6-6B0E-4309-9039-38053952B2D7}"/>
</file>

<file path=customXml/itemProps2.xml><?xml version="1.0" encoding="utf-8"?>
<ds:datastoreItem xmlns:ds="http://schemas.openxmlformats.org/officeDocument/2006/customXml" ds:itemID="{6D1BC344-EF16-44B7-8CBD-7E2175117712}"/>
</file>

<file path=customXml/itemProps3.xml><?xml version="1.0" encoding="utf-8"?>
<ds:datastoreItem xmlns:ds="http://schemas.openxmlformats.org/officeDocument/2006/customXml" ds:itemID="{ACE4388F-14EB-41EB-8B6B-5616FEF2E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Маркетинг персонала</dc:title>
  <dc:creator>Илья</dc:creator>
  <cp:lastModifiedBy>Белгородцев Виктор Петрович</cp:lastModifiedBy>
  <cp:revision>2</cp:revision>
  <dcterms:created xsi:type="dcterms:W3CDTF">2022-10-28T10:31:00Z</dcterms:created>
  <dcterms:modified xsi:type="dcterms:W3CDTF">2022-10-28T10:31:00Z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