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17B43" w14:textId="7B4F6306" w:rsidR="006E5E30" w:rsidRPr="006E5E30" w:rsidRDefault="006E5E30" w:rsidP="003B56B4">
      <w:pPr>
        <w:spacing w:line="240" w:lineRule="auto"/>
        <w:ind w:firstLine="0"/>
        <w:jc w:val="center"/>
        <w:rPr>
          <w:b/>
          <w:sz w:val="28"/>
          <w:szCs w:val="28"/>
        </w:rPr>
      </w:pPr>
      <w:r w:rsidRPr="006E5E30">
        <w:rPr>
          <w:b/>
          <w:sz w:val="28"/>
          <w:szCs w:val="28"/>
        </w:rPr>
        <w:t>Федеральное государственное образовательное</w:t>
      </w:r>
    </w:p>
    <w:p w14:paraId="52B29F9E" w14:textId="77777777" w:rsidR="006E5E30" w:rsidRPr="006E5E30" w:rsidRDefault="006E5E30" w:rsidP="006E5E30">
      <w:pPr>
        <w:spacing w:line="240" w:lineRule="auto"/>
        <w:ind w:firstLine="0"/>
        <w:jc w:val="center"/>
        <w:rPr>
          <w:b/>
          <w:sz w:val="28"/>
          <w:szCs w:val="28"/>
        </w:rPr>
      </w:pPr>
      <w:r w:rsidRPr="006E5E30">
        <w:rPr>
          <w:b/>
          <w:sz w:val="28"/>
          <w:szCs w:val="28"/>
        </w:rPr>
        <w:t>бюджетное учреждение высшего образования</w:t>
      </w:r>
    </w:p>
    <w:p w14:paraId="29A247FE" w14:textId="77777777" w:rsidR="006E5E30" w:rsidRPr="006E5E30" w:rsidRDefault="006E5E30" w:rsidP="006E5E30">
      <w:pPr>
        <w:spacing w:line="240" w:lineRule="auto"/>
        <w:ind w:firstLine="0"/>
        <w:jc w:val="center"/>
        <w:rPr>
          <w:b/>
          <w:sz w:val="28"/>
          <w:szCs w:val="28"/>
        </w:rPr>
      </w:pPr>
      <w:r w:rsidRPr="006E5E30">
        <w:rPr>
          <w:b/>
          <w:sz w:val="28"/>
          <w:szCs w:val="28"/>
        </w:rPr>
        <w:t xml:space="preserve"> «ФИНАНСОВЫЙ УНИВЕРСИТЕТ ПРИ </w:t>
      </w:r>
    </w:p>
    <w:p w14:paraId="51B09BB6" w14:textId="77777777" w:rsidR="006E5E30" w:rsidRPr="006E5E30" w:rsidRDefault="006E5E30" w:rsidP="006E5E30">
      <w:pPr>
        <w:spacing w:line="240" w:lineRule="auto"/>
        <w:ind w:firstLine="0"/>
        <w:jc w:val="center"/>
        <w:rPr>
          <w:b/>
          <w:sz w:val="28"/>
          <w:szCs w:val="28"/>
        </w:rPr>
      </w:pPr>
      <w:r w:rsidRPr="006E5E30">
        <w:rPr>
          <w:b/>
          <w:sz w:val="28"/>
          <w:szCs w:val="28"/>
        </w:rPr>
        <w:t>ПРАВИТЕЛЬСТВЕ РОССИЙСКОЙ ФЕДЕРАЦИИ»</w:t>
      </w:r>
    </w:p>
    <w:p w14:paraId="7F52770C" w14:textId="77777777" w:rsidR="006E5E30" w:rsidRPr="006E5E30" w:rsidRDefault="006E5E30" w:rsidP="006E5E30">
      <w:pPr>
        <w:spacing w:line="240" w:lineRule="auto"/>
        <w:ind w:firstLine="0"/>
        <w:jc w:val="center"/>
        <w:rPr>
          <w:b/>
          <w:sz w:val="28"/>
          <w:szCs w:val="28"/>
        </w:rPr>
      </w:pPr>
      <w:r w:rsidRPr="006E5E30">
        <w:rPr>
          <w:b/>
          <w:sz w:val="28"/>
          <w:szCs w:val="28"/>
        </w:rPr>
        <w:t>(Финансовый университет)</w:t>
      </w:r>
    </w:p>
    <w:p w14:paraId="19ADF0B6" w14:textId="77777777" w:rsidR="006E5E30" w:rsidRPr="006E5E30" w:rsidRDefault="006E5E30" w:rsidP="006E5E30">
      <w:pPr>
        <w:spacing w:line="240" w:lineRule="auto"/>
        <w:ind w:firstLine="0"/>
        <w:jc w:val="center"/>
        <w:rPr>
          <w:b/>
          <w:sz w:val="28"/>
          <w:szCs w:val="28"/>
        </w:rPr>
      </w:pPr>
    </w:p>
    <w:p w14:paraId="2136203E" w14:textId="77777777" w:rsidR="005827AE" w:rsidRPr="00ED1733" w:rsidRDefault="005827AE" w:rsidP="005827AE">
      <w:pPr>
        <w:spacing w:line="240" w:lineRule="auto"/>
        <w:ind w:firstLine="0"/>
        <w:jc w:val="center"/>
        <w:rPr>
          <w:b/>
          <w:szCs w:val="28"/>
        </w:rPr>
      </w:pPr>
      <w:r w:rsidRPr="005827AE">
        <w:rPr>
          <w:b/>
          <w:sz w:val="28"/>
          <w:szCs w:val="28"/>
        </w:rPr>
        <w:t>Департамент анализа данных и машинного обучения</w:t>
      </w:r>
    </w:p>
    <w:p w14:paraId="347FC03E" w14:textId="77777777" w:rsidR="005827AE" w:rsidRPr="005827AE" w:rsidRDefault="005827AE" w:rsidP="005827AE">
      <w:pPr>
        <w:spacing w:line="240" w:lineRule="auto"/>
        <w:ind w:firstLine="0"/>
        <w:jc w:val="center"/>
        <w:rPr>
          <w:b/>
          <w:sz w:val="28"/>
          <w:szCs w:val="28"/>
        </w:rPr>
      </w:pPr>
      <w:r w:rsidRPr="005827AE">
        <w:rPr>
          <w:b/>
          <w:sz w:val="28"/>
          <w:szCs w:val="28"/>
        </w:rPr>
        <w:t>Факультет</w:t>
      </w:r>
      <w:r>
        <w:rPr>
          <w:b/>
          <w:sz w:val="28"/>
          <w:szCs w:val="28"/>
        </w:rPr>
        <w:t>а</w:t>
      </w:r>
      <w:r w:rsidRPr="005827AE">
        <w:rPr>
          <w:b/>
          <w:sz w:val="28"/>
          <w:szCs w:val="28"/>
        </w:rPr>
        <w:t xml:space="preserve"> информационных технологий и анализа больших данных</w:t>
      </w:r>
    </w:p>
    <w:p w14:paraId="52FA63CA" w14:textId="2A9C64EB" w:rsidR="00505049" w:rsidRPr="006A5EF6" w:rsidRDefault="00505049" w:rsidP="005827AE">
      <w:pPr>
        <w:ind w:firstLine="0"/>
      </w:pPr>
    </w:p>
    <w:p w14:paraId="6AD31DDD" w14:textId="5ECC8A93" w:rsidR="00505049" w:rsidRPr="00C25544" w:rsidRDefault="005827AE" w:rsidP="00505049">
      <w:pPr>
        <w:ind w:left="4820" w:firstLine="0"/>
        <w:jc w:val="left"/>
        <w:rPr>
          <w:sz w:val="28"/>
          <w:szCs w:val="28"/>
        </w:rPr>
      </w:pPr>
      <w:r w:rsidRPr="005827AE">
        <w:rPr>
          <w:b/>
          <w:sz w:val="28"/>
          <w:szCs w:val="28"/>
        </w:rPr>
        <w:t xml:space="preserve">                 </w:t>
      </w:r>
      <w:r>
        <w:rPr>
          <w:b/>
          <w:sz w:val="28"/>
          <w:szCs w:val="28"/>
        </w:rPr>
        <w:t xml:space="preserve"> </w:t>
      </w:r>
      <w:r w:rsidR="00505049" w:rsidRPr="00C25544">
        <w:rPr>
          <w:sz w:val="28"/>
          <w:szCs w:val="28"/>
        </w:rPr>
        <w:t>УТВЕРЖДАЮ</w:t>
      </w:r>
    </w:p>
    <w:p w14:paraId="419C4FF4" w14:textId="77777777" w:rsidR="005827AE" w:rsidRPr="00C25544" w:rsidRDefault="005827AE" w:rsidP="005827AE">
      <w:pPr>
        <w:ind w:left="4820" w:firstLine="0"/>
        <w:jc w:val="left"/>
        <w:rPr>
          <w:sz w:val="28"/>
          <w:szCs w:val="28"/>
        </w:rPr>
      </w:pPr>
      <w:r w:rsidRPr="00C25544">
        <w:rPr>
          <w:sz w:val="28"/>
          <w:szCs w:val="28"/>
        </w:rPr>
        <w:t xml:space="preserve">                  Проректор по учебной </w:t>
      </w:r>
    </w:p>
    <w:p w14:paraId="2E8E457A" w14:textId="3B89E038" w:rsidR="00505049" w:rsidRPr="00C25544" w:rsidRDefault="005827AE" w:rsidP="005827AE">
      <w:pPr>
        <w:ind w:left="4820" w:firstLine="0"/>
        <w:jc w:val="left"/>
        <w:rPr>
          <w:sz w:val="28"/>
          <w:szCs w:val="28"/>
        </w:rPr>
      </w:pPr>
      <w:r w:rsidRPr="00C25544">
        <w:rPr>
          <w:sz w:val="28"/>
          <w:szCs w:val="28"/>
        </w:rPr>
        <w:t xml:space="preserve">                  и методической работе</w:t>
      </w:r>
    </w:p>
    <w:p w14:paraId="38BE5374" w14:textId="308ADFB5" w:rsidR="00855A37" w:rsidRDefault="00855A37" w:rsidP="005C3718">
      <w:pPr>
        <w:ind w:left="4820" w:firstLine="0"/>
        <w:jc w:val="left"/>
        <w:rPr>
          <w:sz w:val="28"/>
          <w:szCs w:val="28"/>
        </w:rPr>
      </w:pPr>
      <w:r>
        <w:rPr>
          <w:sz w:val="28"/>
          <w:szCs w:val="28"/>
        </w:rPr>
        <w:t xml:space="preserve">                  _________Е.А. Каменева</w:t>
      </w:r>
    </w:p>
    <w:p w14:paraId="1F345E12" w14:textId="2960000E" w:rsidR="00C25544" w:rsidRPr="005C3718" w:rsidRDefault="00855A37" w:rsidP="005C3718">
      <w:pPr>
        <w:ind w:left="4820" w:firstLine="0"/>
        <w:jc w:val="left"/>
        <w:rPr>
          <w:sz w:val="28"/>
          <w:szCs w:val="28"/>
        </w:rPr>
      </w:pPr>
      <w:r>
        <w:rPr>
          <w:sz w:val="28"/>
          <w:szCs w:val="28"/>
        </w:rPr>
        <w:t xml:space="preserve">                  01.12.</w:t>
      </w:r>
      <w:r w:rsidR="000C488D">
        <w:rPr>
          <w:sz w:val="28"/>
          <w:szCs w:val="28"/>
        </w:rPr>
        <w:t>2022 г.</w:t>
      </w:r>
    </w:p>
    <w:p w14:paraId="7CCF2DBA" w14:textId="77777777" w:rsidR="00C12AE5" w:rsidRDefault="00C12AE5" w:rsidP="005D0AC0">
      <w:pPr>
        <w:ind w:firstLine="0"/>
        <w:jc w:val="center"/>
        <w:rPr>
          <w:b/>
          <w:bCs/>
          <w:szCs w:val="32"/>
        </w:rPr>
      </w:pPr>
    </w:p>
    <w:p w14:paraId="6BBCF7EC" w14:textId="2B808731" w:rsidR="00503149" w:rsidRPr="005827AE" w:rsidRDefault="004029A8" w:rsidP="005D0AC0">
      <w:pPr>
        <w:ind w:firstLine="0"/>
        <w:jc w:val="center"/>
        <w:rPr>
          <w:b/>
          <w:bCs/>
          <w:szCs w:val="32"/>
        </w:rPr>
      </w:pPr>
      <w:r w:rsidRPr="005827AE">
        <w:rPr>
          <w:b/>
          <w:bCs/>
          <w:szCs w:val="32"/>
        </w:rPr>
        <w:t>Рябов П.</w:t>
      </w:r>
      <w:r w:rsidR="00B93B1B" w:rsidRPr="005827AE">
        <w:rPr>
          <w:b/>
          <w:bCs/>
          <w:szCs w:val="32"/>
        </w:rPr>
        <w:t xml:space="preserve"> </w:t>
      </w:r>
      <w:r w:rsidRPr="005827AE">
        <w:rPr>
          <w:b/>
          <w:bCs/>
          <w:szCs w:val="32"/>
        </w:rPr>
        <w:t>Е.</w:t>
      </w:r>
    </w:p>
    <w:p w14:paraId="0D6065A7" w14:textId="3A7DD5E4" w:rsidR="00CF1B7A" w:rsidRPr="002C3C90" w:rsidRDefault="004029A8" w:rsidP="002C3C90">
      <w:pPr>
        <w:ind w:firstLine="0"/>
        <w:jc w:val="center"/>
        <w:rPr>
          <w:b/>
          <w:bCs/>
          <w:sz w:val="28"/>
          <w:szCs w:val="28"/>
        </w:rPr>
      </w:pPr>
      <w:r w:rsidRPr="005827AE">
        <w:rPr>
          <w:b/>
          <w:bCs/>
          <w:sz w:val="28"/>
          <w:szCs w:val="28"/>
        </w:rPr>
        <w:t>ТЕОРИЯ ВЕРОЯТНОСТЕЙ И МАТЕМАТИЧЕСКАЯ СТАТИСТИКА</w:t>
      </w:r>
    </w:p>
    <w:p w14:paraId="2D6EBA11" w14:textId="77777777" w:rsidR="00C12AE5" w:rsidRDefault="00C12AE5" w:rsidP="005827AE">
      <w:pPr>
        <w:spacing w:line="240" w:lineRule="auto"/>
        <w:ind w:firstLine="0"/>
        <w:jc w:val="center"/>
        <w:rPr>
          <w:b/>
          <w:bCs/>
          <w:sz w:val="28"/>
          <w:szCs w:val="28"/>
        </w:rPr>
      </w:pPr>
    </w:p>
    <w:p w14:paraId="547FA094" w14:textId="14C6E5E8" w:rsidR="005827AE" w:rsidRDefault="005827AE" w:rsidP="005827AE">
      <w:pPr>
        <w:spacing w:line="240" w:lineRule="auto"/>
        <w:ind w:firstLine="0"/>
        <w:jc w:val="center"/>
        <w:rPr>
          <w:b/>
          <w:bCs/>
          <w:sz w:val="28"/>
          <w:szCs w:val="28"/>
        </w:rPr>
      </w:pPr>
      <w:r w:rsidRPr="002C3C90">
        <w:rPr>
          <w:b/>
          <w:bCs/>
          <w:sz w:val="28"/>
          <w:szCs w:val="28"/>
        </w:rPr>
        <w:t>Рабочая программа дисциплины</w:t>
      </w:r>
    </w:p>
    <w:p w14:paraId="3617D28C" w14:textId="77777777" w:rsidR="002C3C90" w:rsidRPr="002C3C90" w:rsidRDefault="002C3C90" w:rsidP="005827AE">
      <w:pPr>
        <w:spacing w:line="240" w:lineRule="auto"/>
        <w:ind w:firstLine="0"/>
        <w:jc w:val="center"/>
        <w:rPr>
          <w:b/>
          <w:bCs/>
          <w:sz w:val="28"/>
          <w:szCs w:val="28"/>
        </w:rPr>
      </w:pPr>
    </w:p>
    <w:p w14:paraId="426A7417" w14:textId="77777777" w:rsidR="00C12AE5" w:rsidRPr="005827AE" w:rsidRDefault="00C12AE5" w:rsidP="00C12AE5">
      <w:pPr>
        <w:spacing w:line="276" w:lineRule="auto"/>
        <w:ind w:firstLine="0"/>
        <w:jc w:val="center"/>
        <w:rPr>
          <w:bCs/>
          <w:sz w:val="28"/>
          <w:szCs w:val="28"/>
        </w:rPr>
      </w:pPr>
      <w:r w:rsidRPr="005827AE">
        <w:rPr>
          <w:bCs/>
          <w:sz w:val="28"/>
          <w:szCs w:val="28"/>
        </w:rPr>
        <w:t>для студентов, обучающихся по направлению подготовки</w:t>
      </w:r>
    </w:p>
    <w:p w14:paraId="08F4670F" w14:textId="77777777" w:rsidR="00C12AE5" w:rsidRPr="000C488D" w:rsidRDefault="00C12AE5" w:rsidP="00C12AE5">
      <w:pPr>
        <w:widowControl w:val="0"/>
        <w:autoSpaceDE w:val="0"/>
        <w:autoSpaceDN w:val="0"/>
        <w:adjustRightInd w:val="0"/>
        <w:spacing w:line="276" w:lineRule="auto"/>
        <w:ind w:firstLine="0"/>
        <w:jc w:val="center"/>
        <w:rPr>
          <w:bCs/>
          <w:sz w:val="28"/>
          <w:szCs w:val="28"/>
        </w:rPr>
      </w:pPr>
      <w:r w:rsidRPr="000C488D">
        <w:rPr>
          <w:bCs/>
          <w:sz w:val="28"/>
          <w:szCs w:val="28"/>
        </w:rPr>
        <w:t>01.03.02 – Прикладная математика и информатика</w:t>
      </w:r>
      <w:r>
        <w:rPr>
          <w:bCs/>
          <w:sz w:val="28"/>
          <w:szCs w:val="28"/>
        </w:rPr>
        <w:t>,</w:t>
      </w:r>
    </w:p>
    <w:p w14:paraId="23224F9E" w14:textId="6F682A17" w:rsidR="00C12AE5" w:rsidRPr="000C488D" w:rsidRDefault="00C12AE5" w:rsidP="00C12AE5">
      <w:pPr>
        <w:widowControl w:val="0"/>
        <w:autoSpaceDE w:val="0"/>
        <w:autoSpaceDN w:val="0"/>
        <w:adjustRightInd w:val="0"/>
        <w:spacing w:line="276" w:lineRule="auto"/>
        <w:ind w:firstLine="0"/>
        <w:jc w:val="center"/>
        <w:rPr>
          <w:bCs/>
          <w:sz w:val="28"/>
          <w:szCs w:val="28"/>
        </w:rPr>
      </w:pPr>
      <w:r w:rsidRPr="000C488D">
        <w:rPr>
          <w:bCs/>
          <w:sz w:val="28"/>
          <w:szCs w:val="28"/>
        </w:rPr>
        <w:t>ОП «Прикладное машинное обучение»</w:t>
      </w:r>
      <w:r>
        <w:rPr>
          <w:bCs/>
          <w:sz w:val="28"/>
          <w:szCs w:val="28"/>
        </w:rPr>
        <w:t>,</w:t>
      </w:r>
    </w:p>
    <w:p w14:paraId="76551778" w14:textId="77777777" w:rsidR="00C12AE5" w:rsidRPr="000C488D" w:rsidRDefault="00C12AE5" w:rsidP="00C12AE5">
      <w:pPr>
        <w:widowControl w:val="0"/>
        <w:autoSpaceDE w:val="0"/>
        <w:autoSpaceDN w:val="0"/>
        <w:adjustRightInd w:val="0"/>
        <w:spacing w:line="276" w:lineRule="auto"/>
        <w:ind w:firstLine="0"/>
        <w:jc w:val="center"/>
        <w:rPr>
          <w:bCs/>
          <w:sz w:val="28"/>
          <w:szCs w:val="28"/>
        </w:rPr>
      </w:pPr>
      <w:r w:rsidRPr="000C488D">
        <w:rPr>
          <w:bCs/>
          <w:sz w:val="28"/>
          <w:szCs w:val="28"/>
        </w:rPr>
        <w:t>Профиль: «Прикладное машинное обучение»</w:t>
      </w:r>
    </w:p>
    <w:p w14:paraId="6B8777DD" w14:textId="036AA3EE" w:rsidR="004029A8" w:rsidRDefault="004029A8" w:rsidP="005C3718">
      <w:pPr>
        <w:spacing w:line="240" w:lineRule="auto"/>
        <w:ind w:firstLine="0"/>
        <w:rPr>
          <w:i/>
          <w:szCs w:val="28"/>
        </w:rPr>
      </w:pPr>
    </w:p>
    <w:p w14:paraId="2D1F9922" w14:textId="77777777" w:rsidR="006E5353" w:rsidRDefault="006E5353" w:rsidP="005C3718">
      <w:pPr>
        <w:spacing w:line="240" w:lineRule="auto"/>
        <w:ind w:firstLine="0"/>
        <w:rPr>
          <w:i/>
          <w:szCs w:val="28"/>
        </w:rPr>
      </w:pPr>
    </w:p>
    <w:p w14:paraId="207406FD" w14:textId="77777777" w:rsidR="006E5353" w:rsidRPr="006E5353" w:rsidRDefault="006E5353" w:rsidP="006E5353">
      <w:pPr>
        <w:spacing w:line="240" w:lineRule="auto"/>
        <w:ind w:right="-1"/>
        <w:jc w:val="center"/>
        <w:rPr>
          <w:i/>
          <w:sz w:val="28"/>
          <w:szCs w:val="28"/>
        </w:rPr>
      </w:pPr>
      <w:r w:rsidRPr="006E5353">
        <w:rPr>
          <w:i/>
          <w:sz w:val="28"/>
          <w:szCs w:val="28"/>
        </w:rPr>
        <w:t xml:space="preserve">Рекомендовано Ученым советом </w:t>
      </w:r>
      <w:r w:rsidRPr="006E5353">
        <w:rPr>
          <w:i/>
          <w:sz w:val="28"/>
          <w:szCs w:val="28"/>
        </w:rPr>
        <w:br/>
        <w:t>Факультета информационных технологий и анализа больших данных</w:t>
      </w:r>
    </w:p>
    <w:p w14:paraId="1E3CDD5F" w14:textId="77777777" w:rsidR="006E5353" w:rsidRPr="006E5353" w:rsidRDefault="006E5353" w:rsidP="006E5353">
      <w:pPr>
        <w:spacing w:line="240" w:lineRule="auto"/>
        <w:ind w:right="-1"/>
        <w:jc w:val="center"/>
        <w:rPr>
          <w:i/>
          <w:sz w:val="28"/>
          <w:szCs w:val="28"/>
        </w:rPr>
      </w:pPr>
      <w:r w:rsidRPr="006E5353">
        <w:rPr>
          <w:i/>
          <w:sz w:val="28"/>
          <w:szCs w:val="28"/>
        </w:rPr>
        <w:t>(протокол № 26 от 24.11.2022 г.)</w:t>
      </w:r>
    </w:p>
    <w:p w14:paraId="2005479A" w14:textId="77777777" w:rsidR="006E5353" w:rsidRPr="006E5353" w:rsidRDefault="006E5353" w:rsidP="006E5353">
      <w:pPr>
        <w:spacing w:line="240" w:lineRule="auto"/>
        <w:ind w:right="-1"/>
        <w:jc w:val="center"/>
        <w:rPr>
          <w:i/>
          <w:sz w:val="28"/>
          <w:szCs w:val="28"/>
        </w:rPr>
      </w:pPr>
    </w:p>
    <w:p w14:paraId="05989A5E" w14:textId="77777777" w:rsidR="006E5353" w:rsidRPr="006E5353" w:rsidRDefault="006E5353" w:rsidP="006E5353">
      <w:pPr>
        <w:spacing w:line="240" w:lineRule="auto"/>
        <w:ind w:right="-1"/>
        <w:jc w:val="center"/>
        <w:rPr>
          <w:i/>
          <w:sz w:val="28"/>
          <w:szCs w:val="28"/>
        </w:rPr>
      </w:pPr>
      <w:r w:rsidRPr="006E5353">
        <w:rPr>
          <w:i/>
          <w:sz w:val="28"/>
          <w:szCs w:val="28"/>
        </w:rPr>
        <w:t xml:space="preserve">Одобрено Советом учебно-научного </w:t>
      </w:r>
    </w:p>
    <w:p w14:paraId="4A66BD33" w14:textId="77777777" w:rsidR="006E5353" w:rsidRPr="006E5353" w:rsidRDefault="006E5353" w:rsidP="006E5353">
      <w:pPr>
        <w:spacing w:line="240" w:lineRule="auto"/>
        <w:ind w:right="-1"/>
        <w:jc w:val="center"/>
        <w:rPr>
          <w:i/>
          <w:sz w:val="28"/>
          <w:szCs w:val="28"/>
        </w:rPr>
      </w:pPr>
      <w:r w:rsidRPr="006E5353">
        <w:rPr>
          <w:i/>
          <w:sz w:val="28"/>
          <w:szCs w:val="28"/>
        </w:rPr>
        <w:t>Департамента анализа данных и машинного обучения</w:t>
      </w:r>
      <w:r w:rsidRPr="006E5353">
        <w:rPr>
          <w:i/>
          <w:strike/>
          <w:sz w:val="28"/>
          <w:szCs w:val="28"/>
        </w:rPr>
        <w:br/>
      </w:r>
      <w:r w:rsidRPr="006E5353">
        <w:rPr>
          <w:i/>
          <w:sz w:val="28"/>
          <w:szCs w:val="28"/>
        </w:rPr>
        <w:t>(протокол № 5 от 21.11.2022 г.)</w:t>
      </w:r>
    </w:p>
    <w:p w14:paraId="3D60C1FB" w14:textId="4238BC4B" w:rsidR="005D0AC0" w:rsidRDefault="005D0AC0" w:rsidP="005D0AC0">
      <w:pPr>
        <w:spacing w:line="240" w:lineRule="auto"/>
        <w:ind w:firstLine="0"/>
        <w:jc w:val="center"/>
        <w:rPr>
          <w:i/>
          <w:szCs w:val="28"/>
        </w:rPr>
      </w:pPr>
    </w:p>
    <w:p w14:paraId="159C6F87" w14:textId="2D6F3F33" w:rsidR="000F3798" w:rsidRDefault="000F3798" w:rsidP="005D0AC0">
      <w:pPr>
        <w:spacing w:line="240" w:lineRule="auto"/>
        <w:ind w:firstLine="0"/>
        <w:jc w:val="center"/>
        <w:rPr>
          <w:i/>
          <w:szCs w:val="28"/>
        </w:rPr>
      </w:pPr>
    </w:p>
    <w:p w14:paraId="1FD84100" w14:textId="46425CB0" w:rsidR="000F3798" w:rsidRDefault="000F3798" w:rsidP="005D0AC0">
      <w:pPr>
        <w:spacing w:line="240" w:lineRule="auto"/>
        <w:ind w:firstLine="0"/>
        <w:jc w:val="center"/>
        <w:rPr>
          <w:i/>
          <w:szCs w:val="28"/>
        </w:rPr>
      </w:pPr>
    </w:p>
    <w:p w14:paraId="3846ECC6" w14:textId="2852CCD6" w:rsidR="00BD05F3" w:rsidRPr="005827AE" w:rsidRDefault="005D0AC0" w:rsidP="005D0AC0">
      <w:pPr>
        <w:spacing w:line="240" w:lineRule="auto"/>
        <w:ind w:firstLine="0"/>
        <w:jc w:val="center"/>
        <w:rPr>
          <w:b/>
          <w:bCs/>
          <w:iCs/>
          <w:sz w:val="28"/>
          <w:szCs w:val="28"/>
        </w:rPr>
      </w:pPr>
      <w:r w:rsidRPr="005827AE">
        <w:rPr>
          <w:b/>
          <w:bCs/>
          <w:iCs/>
          <w:sz w:val="28"/>
          <w:szCs w:val="28"/>
        </w:rPr>
        <w:t>Москва 202</w:t>
      </w:r>
      <w:r w:rsidR="00505DCD">
        <w:rPr>
          <w:b/>
          <w:bCs/>
          <w:iCs/>
          <w:sz w:val="28"/>
          <w:szCs w:val="28"/>
        </w:rPr>
        <w:t>2</w:t>
      </w:r>
      <w:r w:rsidRPr="005827AE">
        <w:rPr>
          <w:b/>
          <w:bCs/>
          <w:iCs/>
          <w:sz w:val="28"/>
          <w:szCs w:val="28"/>
        </w:rPr>
        <w:t xml:space="preserve"> </w:t>
      </w:r>
      <w:r w:rsidR="00CF1B7A" w:rsidRPr="005827AE">
        <w:rPr>
          <w:b/>
          <w:bCs/>
          <w:iCs/>
          <w:caps/>
          <w:sz w:val="28"/>
          <w:szCs w:val="28"/>
        </w:rPr>
        <w:br w:type="page"/>
      </w:r>
    </w:p>
    <w:p w14:paraId="16DDA5EA" w14:textId="322F627B" w:rsidR="0080201F" w:rsidRPr="00384B97" w:rsidRDefault="0080201F" w:rsidP="0080201F">
      <w:pPr>
        <w:spacing w:line="240" w:lineRule="auto"/>
        <w:ind w:left="454" w:firstLine="0"/>
        <w:jc w:val="center"/>
        <w:rPr>
          <w:b/>
          <w:sz w:val="28"/>
          <w:szCs w:val="28"/>
        </w:rPr>
      </w:pPr>
      <w:bookmarkStart w:id="0" w:name="_Toc5052139"/>
      <w:r w:rsidRPr="00384B97">
        <w:rPr>
          <w:b/>
          <w:sz w:val="28"/>
          <w:szCs w:val="28"/>
        </w:rPr>
        <w:lastRenderedPageBreak/>
        <w:t>ОГЛАВЛЕНИЕ</w:t>
      </w:r>
    </w:p>
    <w:p w14:paraId="6B07A18F" w14:textId="4168C536" w:rsidR="00384B97" w:rsidRPr="00384B97" w:rsidRDefault="0080201F" w:rsidP="002C3C90">
      <w:pPr>
        <w:pStyle w:val="14"/>
        <w:spacing w:line="276" w:lineRule="auto"/>
        <w:rPr>
          <w:rFonts w:asciiTheme="minorHAnsi" w:eastAsiaTheme="minorEastAsia" w:hAnsiTheme="minorHAnsi" w:cstheme="minorBidi"/>
          <w:noProof/>
          <w:sz w:val="28"/>
          <w:szCs w:val="28"/>
        </w:rPr>
      </w:pPr>
      <w:r w:rsidRPr="00384B97">
        <w:rPr>
          <w:b/>
          <w:bCs/>
          <w:sz w:val="28"/>
          <w:szCs w:val="28"/>
        </w:rPr>
        <w:fldChar w:fldCharType="begin"/>
      </w:r>
      <w:r w:rsidRPr="00384B97">
        <w:rPr>
          <w:b/>
          <w:bCs/>
          <w:sz w:val="28"/>
          <w:szCs w:val="28"/>
        </w:rPr>
        <w:instrText xml:space="preserve"> TOC \o "1-3" \h \z \u </w:instrText>
      </w:r>
      <w:r w:rsidRPr="00384B97">
        <w:rPr>
          <w:b/>
          <w:bCs/>
          <w:sz w:val="28"/>
          <w:szCs w:val="28"/>
        </w:rPr>
        <w:fldChar w:fldCharType="separate"/>
      </w:r>
      <w:hyperlink w:anchor="_Toc92105269" w:history="1">
        <w:r w:rsidR="00384B97" w:rsidRPr="00384B97">
          <w:rPr>
            <w:rStyle w:val="af3"/>
            <w:noProof/>
            <w:sz w:val="28"/>
            <w:szCs w:val="28"/>
          </w:rPr>
          <w:t>1.</w:t>
        </w:r>
        <w:r w:rsidR="00384B97" w:rsidRPr="00384B97">
          <w:rPr>
            <w:rFonts w:asciiTheme="minorHAnsi" w:eastAsiaTheme="minorEastAsia" w:hAnsiTheme="minorHAnsi" w:cstheme="minorBidi"/>
            <w:noProof/>
            <w:sz w:val="28"/>
            <w:szCs w:val="28"/>
          </w:rPr>
          <w:tab/>
        </w:r>
        <w:r w:rsidR="00384B97" w:rsidRPr="00384B97">
          <w:rPr>
            <w:rStyle w:val="af3"/>
            <w:noProof/>
            <w:sz w:val="28"/>
            <w:szCs w:val="28"/>
          </w:rPr>
          <w:t>Наименование дисциплины</w:t>
        </w:r>
        <w:r w:rsidR="00384B97" w:rsidRPr="00384B97">
          <w:rPr>
            <w:noProof/>
            <w:webHidden/>
            <w:sz w:val="28"/>
            <w:szCs w:val="28"/>
          </w:rPr>
          <w:tab/>
        </w:r>
        <w:r w:rsidR="005040F1">
          <w:rPr>
            <w:noProof/>
            <w:webHidden/>
            <w:sz w:val="28"/>
            <w:szCs w:val="28"/>
          </w:rPr>
          <w:t>3</w:t>
        </w:r>
      </w:hyperlink>
    </w:p>
    <w:p w14:paraId="1ECDD20E" w14:textId="5A88A3C3" w:rsidR="00384B97" w:rsidRPr="00384B97" w:rsidRDefault="003B56B4" w:rsidP="002C3C90">
      <w:pPr>
        <w:pStyle w:val="14"/>
        <w:spacing w:line="276" w:lineRule="auto"/>
        <w:rPr>
          <w:rFonts w:asciiTheme="minorHAnsi" w:eastAsiaTheme="minorEastAsia" w:hAnsiTheme="minorHAnsi" w:cstheme="minorBidi"/>
          <w:noProof/>
          <w:sz w:val="28"/>
          <w:szCs w:val="28"/>
        </w:rPr>
      </w:pPr>
      <w:hyperlink w:anchor="_Toc92105270" w:history="1">
        <w:r w:rsidR="00384B97" w:rsidRPr="00384B97">
          <w:rPr>
            <w:rStyle w:val="af3"/>
            <w:noProof/>
            <w:sz w:val="28"/>
            <w:szCs w:val="28"/>
          </w:rPr>
          <w:t>2.</w:t>
        </w:r>
        <w:r w:rsidR="00384B97" w:rsidRPr="00384B97">
          <w:rPr>
            <w:rFonts w:asciiTheme="minorHAnsi" w:eastAsiaTheme="minorEastAsia" w:hAnsiTheme="minorHAnsi" w:cstheme="minorBidi"/>
            <w:noProof/>
            <w:sz w:val="28"/>
            <w:szCs w:val="28"/>
          </w:rPr>
          <w:tab/>
        </w:r>
        <w:r w:rsidR="00384B97" w:rsidRPr="00384B97">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384B97" w:rsidRPr="00384B97">
          <w:rPr>
            <w:noProof/>
            <w:webHidden/>
            <w:sz w:val="28"/>
            <w:szCs w:val="28"/>
          </w:rPr>
          <w:tab/>
        </w:r>
        <w:r w:rsidR="005040F1">
          <w:rPr>
            <w:noProof/>
            <w:webHidden/>
            <w:sz w:val="28"/>
            <w:szCs w:val="28"/>
          </w:rPr>
          <w:t>3</w:t>
        </w:r>
      </w:hyperlink>
    </w:p>
    <w:p w14:paraId="59002B3E" w14:textId="3EC1391D" w:rsidR="00384B97" w:rsidRPr="00384B97" w:rsidRDefault="003B56B4" w:rsidP="002C3C90">
      <w:pPr>
        <w:pStyle w:val="14"/>
        <w:spacing w:line="276" w:lineRule="auto"/>
        <w:rPr>
          <w:rFonts w:asciiTheme="minorHAnsi" w:eastAsiaTheme="minorEastAsia" w:hAnsiTheme="minorHAnsi" w:cstheme="minorBidi"/>
          <w:noProof/>
          <w:sz w:val="28"/>
          <w:szCs w:val="28"/>
        </w:rPr>
      </w:pPr>
      <w:hyperlink w:anchor="_Toc92105271" w:history="1">
        <w:r w:rsidR="00384B97" w:rsidRPr="00384B97">
          <w:rPr>
            <w:rStyle w:val="af3"/>
            <w:noProof/>
            <w:sz w:val="28"/>
            <w:szCs w:val="28"/>
          </w:rPr>
          <w:t>3.</w:t>
        </w:r>
        <w:r w:rsidR="00384B97" w:rsidRPr="00384B97">
          <w:rPr>
            <w:rFonts w:asciiTheme="minorHAnsi" w:eastAsiaTheme="minorEastAsia" w:hAnsiTheme="minorHAnsi" w:cstheme="minorBidi"/>
            <w:noProof/>
            <w:sz w:val="28"/>
            <w:szCs w:val="28"/>
          </w:rPr>
          <w:tab/>
        </w:r>
        <w:r w:rsidR="00384B97" w:rsidRPr="00384B97">
          <w:rPr>
            <w:rStyle w:val="af3"/>
            <w:noProof/>
            <w:sz w:val="28"/>
            <w:szCs w:val="28"/>
          </w:rPr>
          <w:t>Место дисциплины в структуре образовательн</w:t>
        </w:r>
        <w:r w:rsidR="00C12AE5">
          <w:rPr>
            <w:rStyle w:val="af3"/>
            <w:noProof/>
            <w:sz w:val="28"/>
            <w:szCs w:val="28"/>
          </w:rPr>
          <w:t>ой</w:t>
        </w:r>
        <w:r w:rsidR="00384B97" w:rsidRPr="00384B97">
          <w:rPr>
            <w:rStyle w:val="af3"/>
            <w:noProof/>
            <w:sz w:val="28"/>
            <w:szCs w:val="28"/>
          </w:rPr>
          <w:t xml:space="preserve"> программ</w:t>
        </w:r>
        <w:r w:rsidR="00C12AE5">
          <w:rPr>
            <w:rStyle w:val="af3"/>
            <w:noProof/>
            <w:sz w:val="28"/>
            <w:szCs w:val="28"/>
          </w:rPr>
          <w:t>ы</w:t>
        </w:r>
        <w:r w:rsidR="00384B97" w:rsidRPr="00384B97">
          <w:rPr>
            <w:noProof/>
            <w:webHidden/>
            <w:sz w:val="28"/>
            <w:szCs w:val="28"/>
          </w:rPr>
          <w:tab/>
        </w:r>
        <w:r w:rsidR="005040F1">
          <w:rPr>
            <w:noProof/>
            <w:webHidden/>
            <w:sz w:val="28"/>
            <w:szCs w:val="28"/>
          </w:rPr>
          <w:t>4</w:t>
        </w:r>
      </w:hyperlink>
    </w:p>
    <w:p w14:paraId="7687C04A" w14:textId="4B3301D2" w:rsidR="00384B97" w:rsidRPr="00384B97" w:rsidRDefault="003B56B4" w:rsidP="002C3C90">
      <w:pPr>
        <w:pStyle w:val="14"/>
        <w:spacing w:line="276" w:lineRule="auto"/>
        <w:rPr>
          <w:rFonts w:asciiTheme="minorHAnsi" w:eastAsiaTheme="minorEastAsia" w:hAnsiTheme="minorHAnsi" w:cstheme="minorBidi"/>
          <w:noProof/>
          <w:sz w:val="28"/>
          <w:szCs w:val="28"/>
        </w:rPr>
      </w:pPr>
      <w:hyperlink w:anchor="_Toc92105272" w:history="1">
        <w:r w:rsidR="00384B97" w:rsidRPr="00384B97">
          <w:rPr>
            <w:rStyle w:val="af3"/>
            <w:noProof/>
            <w:sz w:val="28"/>
            <w:szCs w:val="28"/>
          </w:rPr>
          <w:t>4.</w:t>
        </w:r>
        <w:r w:rsidR="00384B97" w:rsidRPr="00384B97">
          <w:rPr>
            <w:rFonts w:asciiTheme="minorHAnsi" w:eastAsiaTheme="minorEastAsia" w:hAnsiTheme="minorHAnsi" w:cstheme="minorBidi"/>
            <w:noProof/>
            <w:sz w:val="28"/>
            <w:szCs w:val="28"/>
          </w:rPr>
          <w:tab/>
        </w:r>
        <w:r w:rsidR="00384B97" w:rsidRPr="00384B97">
          <w:rPr>
            <w:rStyle w:val="af3"/>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84B97" w:rsidRPr="00384B97">
          <w:rPr>
            <w:noProof/>
            <w:webHidden/>
            <w:sz w:val="28"/>
            <w:szCs w:val="28"/>
          </w:rPr>
          <w:tab/>
        </w:r>
        <w:r w:rsidR="005040F1">
          <w:rPr>
            <w:noProof/>
            <w:webHidden/>
            <w:sz w:val="28"/>
            <w:szCs w:val="28"/>
          </w:rPr>
          <w:t>5</w:t>
        </w:r>
      </w:hyperlink>
    </w:p>
    <w:p w14:paraId="50E8BDC2" w14:textId="31CC647C" w:rsidR="00384B97" w:rsidRDefault="003B56B4" w:rsidP="002C3C90">
      <w:pPr>
        <w:pStyle w:val="14"/>
        <w:spacing w:line="276" w:lineRule="auto"/>
        <w:rPr>
          <w:noProof/>
          <w:sz w:val="28"/>
          <w:szCs w:val="28"/>
        </w:rPr>
      </w:pPr>
      <w:hyperlink w:anchor="_Toc92105273" w:history="1">
        <w:r w:rsidR="00384B97" w:rsidRPr="00384B97">
          <w:rPr>
            <w:rStyle w:val="af3"/>
            <w:noProof/>
            <w:sz w:val="28"/>
            <w:szCs w:val="28"/>
          </w:rPr>
          <w:t>5.</w:t>
        </w:r>
        <w:r w:rsidR="00384B97" w:rsidRPr="00384B97">
          <w:rPr>
            <w:rFonts w:asciiTheme="minorHAnsi" w:eastAsiaTheme="minorEastAsia" w:hAnsiTheme="minorHAnsi" w:cstheme="minorBidi"/>
            <w:noProof/>
            <w:sz w:val="28"/>
            <w:szCs w:val="28"/>
          </w:rPr>
          <w:tab/>
        </w:r>
        <w:r w:rsidR="00384B97" w:rsidRPr="00384B97">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84B97" w:rsidRPr="00384B97">
          <w:rPr>
            <w:noProof/>
            <w:webHidden/>
            <w:sz w:val="28"/>
            <w:szCs w:val="28"/>
          </w:rPr>
          <w:tab/>
        </w:r>
        <w:r w:rsidR="005040F1">
          <w:rPr>
            <w:noProof/>
            <w:webHidden/>
            <w:sz w:val="28"/>
            <w:szCs w:val="28"/>
          </w:rPr>
          <w:t>5</w:t>
        </w:r>
      </w:hyperlink>
    </w:p>
    <w:p w14:paraId="1917FA66" w14:textId="6144DB09" w:rsidR="002C3C90" w:rsidRPr="002C3C90" w:rsidRDefault="003B56B4" w:rsidP="002C3C90">
      <w:pPr>
        <w:pStyle w:val="25"/>
        <w:rPr>
          <w:rFonts w:asciiTheme="minorHAnsi" w:eastAsiaTheme="minorEastAsia" w:hAnsiTheme="minorHAnsi" w:cstheme="minorBidi"/>
          <w:strike w:val="0"/>
        </w:rPr>
      </w:pPr>
      <w:hyperlink w:anchor="_Toc90025363" w:history="1">
        <w:r w:rsidR="002C3C90" w:rsidRPr="002C3C90">
          <w:rPr>
            <w:rStyle w:val="af3"/>
            <w:strike w:val="0"/>
          </w:rPr>
          <w:t>5.1.</w:t>
        </w:r>
        <w:r w:rsidR="002C3C90" w:rsidRPr="002C3C90">
          <w:rPr>
            <w:rFonts w:asciiTheme="minorHAnsi" w:eastAsiaTheme="minorEastAsia" w:hAnsiTheme="minorHAnsi" w:cstheme="minorBidi"/>
            <w:strike w:val="0"/>
          </w:rPr>
          <w:tab/>
        </w:r>
        <w:r w:rsidR="002C3C90" w:rsidRPr="002C3C90">
          <w:rPr>
            <w:rStyle w:val="af3"/>
            <w:strike w:val="0"/>
          </w:rPr>
          <w:t>Содержание дисциплины</w:t>
        </w:r>
        <w:r w:rsidR="002C3C90" w:rsidRPr="002C3C90">
          <w:rPr>
            <w:strike w:val="0"/>
            <w:webHidden/>
          </w:rPr>
          <w:tab/>
        </w:r>
        <w:r w:rsidR="005040F1">
          <w:rPr>
            <w:strike w:val="0"/>
            <w:webHidden/>
          </w:rPr>
          <w:t>5</w:t>
        </w:r>
      </w:hyperlink>
    </w:p>
    <w:p w14:paraId="47EDD6B3" w14:textId="727AEE21" w:rsidR="002C3C90" w:rsidRPr="002C3C90" w:rsidRDefault="003B56B4" w:rsidP="002C3C90">
      <w:pPr>
        <w:pStyle w:val="25"/>
        <w:rPr>
          <w:rFonts w:asciiTheme="minorHAnsi" w:eastAsiaTheme="minorEastAsia" w:hAnsiTheme="minorHAnsi" w:cstheme="minorBidi"/>
          <w:strike w:val="0"/>
        </w:rPr>
      </w:pPr>
      <w:hyperlink w:anchor="_Toc90025364" w:history="1">
        <w:r w:rsidR="002C3C90" w:rsidRPr="002C3C90">
          <w:rPr>
            <w:rStyle w:val="af3"/>
            <w:strike w:val="0"/>
          </w:rPr>
          <w:t>5.2.</w:t>
        </w:r>
        <w:r w:rsidR="002C3C90" w:rsidRPr="002C3C90">
          <w:rPr>
            <w:rFonts w:asciiTheme="minorHAnsi" w:eastAsiaTheme="minorEastAsia" w:hAnsiTheme="minorHAnsi" w:cstheme="minorBidi"/>
            <w:strike w:val="0"/>
          </w:rPr>
          <w:tab/>
        </w:r>
        <w:r w:rsidR="002C3C90" w:rsidRPr="002C3C90">
          <w:rPr>
            <w:rStyle w:val="af3"/>
            <w:strike w:val="0"/>
          </w:rPr>
          <w:t>Учебно-тематический план</w:t>
        </w:r>
        <w:r w:rsidR="002C3C90" w:rsidRPr="002C3C90">
          <w:rPr>
            <w:strike w:val="0"/>
            <w:webHidden/>
          </w:rPr>
          <w:tab/>
        </w:r>
        <w:r w:rsidR="005040F1">
          <w:rPr>
            <w:strike w:val="0"/>
            <w:webHidden/>
          </w:rPr>
          <w:t>11</w:t>
        </w:r>
      </w:hyperlink>
    </w:p>
    <w:p w14:paraId="193F13B7" w14:textId="1D0A11D0" w:rsidR="002C3C90" w:rsidRPr="002C3C90" w:rsidRDefault="003B56B4" w:rsidP="002C3C90">
      <w:pPr>
        <w:pStyle w:val="25"/>
        <w:rPr>
          <w:rFonts w:asciiTheme="minorHAnsi" w:eastAsiaTheme="minorEastAsia" w:hAnsiTheme="minorHAnsi" w:cstheme="minorBidi"/>
          <w:strike w:val="0"/>
        </w:rPr>
      </w:pPr>
      <w:hyperlink w:anchor="_Toc90025365" w:history="1">
        <w:r w:rsidR="002C3C90" w:rsidRPr="002C3C90">
          <w:rPr>
            <w:rStyle w:val="af3"/>
            <w:strike w:val="0"/>
          </w:rPr>
          <w:t>5.3.</w:t>
        </w:r>
        <w:r w:rsidR="002C3C90" w:rsidRPr="002C3C90">
          <w:rPr>
            <w:rFonts w:asciiTheme="minorHAnsi" w:eastAsiaTheme="minorEastAsia" w:hAnsiTheme="minorHAnsi" w:cstheme="minorBidi"/>
            <w:strike w:val="0"/>
          </w:rPr>
          <w:tab/>
        </w:r>
        <w:r w:rsidR="002C3C90" w:rsidRPr="002C3C90">
          <w:rPr>
            <w:rStyle w:val="af3"/>
            <w:strike w:val="0"/>
          </w:rPr>
          <w:t>Содержание семинаров, практических занятий</w:t>
        </w:r>
        <w:r w:rsidR="002C3C90" w:rsidRPr="002C3C90">
          <w:rPr>
            <w:strike w:val="0"/>
            <w:webHidden/>
          </w:rPr>
          <w:tab/>
        </w:r>
        <w:r w:rsidR="005040F1">
          <w:rPr>
            <w:strike w:val="0"/>
            <w:webHidden/>
          </w:rPr>
          <w:t>11</w:t>
        </w:r>
      </w:hyperlink>
    </w:p>
    <w:p w14:paraId="1DA5B725" w14:textId="2C12A6BD" w:rsidR="00384B97" w:rsidRDefault="003B56B4" w:rsidP="002C3C90">
      <w:pPr>
        <w:pStyle w:val="14"/>
        <w:spacing w:line="276" w:lineRule="auto"/>
        <w:rPr>
          <w:noProof/>
          <w:sz w:val="28"/>
          <w:szCs w:val="28"/>
        </w:rPr>
      </w:pPr>
      <w:hyperlink w:anchor="_Toc92105277" w:history="1">
        <w:r w:rsidR="00384B97" w:rsidRPr="002C3C90">
          <w:rPr>
            <w:rStyle w:val="af3"/>
            <w:noProof/>
            <w:sz w:val="28"/>
            <w:szCs w:val="28"/>
          </w:rPr>
          <w:t>6.</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Перечень учебно-методического обеспечения для самостоятельной работы обучающихся по дисциплине</w:t>
        </w:r>
        <w:r w:rsidR="00384B97" w:rsidRPr="002C3C90">
          <w:rPr>
            <w:noProof/>
            <w:webHidden/>
            <w:sz w:val="28"/>
            <w:szCs w:val="28"/>
          </w:rPr>
          <w:tab/>
        </w:r>
        <w:r w:rsidR="005040F1">
          <w:rPr>
            <w:noProof/>
            <w:webHidden/>
            <w:sz w:val="28"/>
            <w:szCs w:val="28"/>
          </w:rPr>
          <w:t>16</w:t>
        </w:r>
      </w:hyperlink>
    </w:p>
    <w:p w14:paraId="0BFC6951" w14:textId="00CA32D9" w:rsidR="002C3C90" w:rsidRPr="002C3C90" w:rsidRDefault="003B56B4" w:rsidP="002C3C90">
      <w:pPr>
        <w:pStyle w:val="25"/>
        <w:rPr>
          <w:rFonts w:asciiTheme="minorHAnsi" w:eastAsiaTheme="minorEastAsia" w:hAnsiTheme="minorHAnsi" w:cstheme="minorBidi"/>
          <w:strike w:val="0"/>
        </w:rPr>
      </w:pPr>
      <w:hyperlink w:anchor="_Toc90025367" w:history="1">
        <w:r w:rsidR="002C3C90" w:rsidRPr="002C3C90">
          <w:rPr>
            <w:rStyle w:val="af3"/>
            <w:strike w:val="0"/>
          </w:rPr>
          <w:t>6.1.</w:t>
        </w:r>
        <w:r w:rsidR="002C3C90" w:rsidRPr="002C3C90">
          <w:rPr>
            <w:rFonts w:asciiTheme="minorHAnsi" w:eastAsiaTheme="minorEastAsia" w:hAnsiTheme="minorHAnsi" w:cstheme="minorBidi"/>
            <w:strike w:val="0"/>
          </w:rPr>
          <w:tab/>
        </w:r>
        <w:r w:rsidR="002C3C90" w:rsidRPr="002C3C90">
          <w:rPr>
            <w:rStyle w:val="af3"/>
            <w:strike w:val="0"/>
          </w:rPr>
          <w:t>Перечень вопросов, отводимых на самостоятельное освоение дисциплины, формы внеаудиторной самостоятельной работы</w:t>
        </w:r>
        <w:r w:rsidR="002C3C90" w:rsidRPr="002C3C90">
          <w:rPr>
            <w:strike w:val="0"/>
            <w:webHidden/>
          </w:rPr>
          <w:tab/>
        </w:r>
        <w:r w:rsidR="005040F1">
          <w:rPr>
            <w:strike w:val="0"/>
            <w:webHidden/>
          </w:rPr>
          <w:t>16</w:t>
        </w:r>
      </w:hyperlink>
    </w:p>
    <w:p w14:paraId="5427A962" w14:textId="7B896EA2" w:rsidR="002C3C90" w:rsidRPr="002C3C90" w:rsidRDefault="003B56B4" w:rsidP="002C3C90">
      <w:pPr>
        <w:pStyle w:val="25"/>
        <w:rPr>
          <w:rFonts w:asciiTheme="minorHAnsi" w:eastAsiaTheme="minorEastAsia" w:hAnsiTheme="minorHAnsi" w:cstheme="minorBidi"/>
          <w:strike w:val="0"/>
        </w:rPr>
      </w:pPr>
      <w:hyperlink w:anchor="_Toc90025368" w:history="1">
        <w:r w:rsidR="002C3C90" w:rsidRPr="002C3C90">
          <w:rPr>
            <w:rStyle w:val="af3"/>
            <w:strike w:val="0"/>
          </w:rPr>
          <w:t>6.2.</w:t>
        </w:r>
        <w:r w:rsidR="002C3C90" w:rsidRPr="002C3C90">
          <w:rPr>
            <w:rFonts w:asciiTheme="minorHAnsi" w:eastAsiaTheme="minorEastAsia" w:hAnsiTheme="minorHAnsi" w:cstheme="minorBidi"/>
            <w:strike w:val="0"/>
          </w:rPr>
          <w:tab/>
        </w:r>
        <w:r w:rsidR="002C3C90" w:rsidRPr="002C3C90">
          <w:rPr>
            <w:rStyle w:val="af3"/>
            <w:strike w:val="0"/>
          </w:rPr>
          <w:t>Перечень вопросов, заданий, тем для подготовки к текущему контролю</w:t>
        </w:r>
        <w:r w:rsidR="00FF4B72">
          <w:rPr>
            <w:rStyle w:val="af3"/>
            <w:strike w:val="0"/>
          </w:rPr>
          <w:t>.</w:t>
        </w:r>
        <w:r w:rsidR="002C3C90" w:rsidRPr="002C3C90">
          <w:rPr>
            <w:strike w:val="0"/>
            <w:webHidden/>
          </w:rPr>
          <w:tab/>
        </w:r>
        <w:r w:rsidR="005040F1">
          <w:rPr>
            <w:strike w:val="0"/>
            <w:webHidden/>
          </w:rPr>
          <w:t>17</w:t>
        </w:r>
      </w:hyperlink>
    </w:p>
    <w:p w14:paraId="48CC0C5B" w14:textId="7B0761E3" w:rsidR="00384B97" w:rsidRPr="002C3C90" w:rsidRDefault="003B56B4" w:rsidP="002C3C90">
      <w:pPr>
        <w:pStyle w:val="14"/>
        <w:spacing w:line="276" w:lineRule="auto"/>
        <w:rPr>
          <w:rFonts w:asciiTheme="minorHAnsi" w:eastAsiaTheme="minorEastAsia" w:hAnsiTheme="minorHAnsi" w:cstheme="minorBidi"/>
          <w:noProof/>
          <w:sz w:val="28"/>
          <w:szCs w:val="28"/>
        </w:rPr>
      </w:pPr>
      <w:hyperlink w:anchor="_Toc92105280" w:history="1">
        <w:r w:rsidR="00384B97" w:rsidRPr="002C3C90">
          <w:rPr>
            <w:rStyle w:val="af3"/>
            <w:noProof/>
            <w:sz w:val="28"/>
            <w:szCs w:val="28"/>
          </w:rPr>
          <w:t>7.</w:t>
        </w:r>
        <w:r w:rsidR="00384B97" w:rsidRPr="002C3C90">
          <w:rPr>
            <w:rFonts w:asciiTheme="minorHAnsi" w:eastAsiaTheme="minorEastAsia" w:hAnsiTheme="minorHAnsi" w:cstheme="minorBidi"/>
            <w:noProof/>
            <w:sz w:val="28"/>
            <w:szCs w:val="28"/>
          </w:rPr>
          <w:tab/>
        </w:r>
        <w:r w:rsidR="00384B97" w:rsidRPr="002C3C90">
          <w:rPr>
            <w:rStyle w:val="af3"/>
            <w:rFonts w:cstheme="minorHAnsi"/>
            <w:noProof/>
            <w:sz w:val="28"/>
            <w:szCs w:val="28"/>
          </w:rPr>
          <w:t>Фонд оценочных средств для проведения промежуточной аттестации обучающихся по дисциплине</w:t>
        </w:r>
        <w:r w:rsidR="00384B97" w:rsidRPr="002C3C90">
          <w:rPr>
            <w:noProof/>
            <w:webHidden/>
            <w:sz w:val="28"/>
            <w:szCs w:val="28"/>
          </w:rPr>
          <w:tab/>
        </w:r>
        <w:r w:rsidR="00384B97" w:rsidRPr="002C3C90">
          <w:rPr>
            <w:noProof/>
            <w:webHidden/>
            <w:sz w:val="28"/>
            <w:szCs w:val="28"/>
          </w:rPr>
          <w:fldChar w:fldCharType="begin"/>
        </w:r>
        <w:r w:rsidR="00384B97" w:rsidRPr="002C3C90">
          <w:rPr>
            <w:noProof/>
            <w:webHidden/>
            <w:sz w:val="28"/>
            <w:szCs w:val="28"/>
          </w:rPr>
          <w:instrText xml:space="preserve"> PAGEREF _Toc92105280 \h </w:instrText>
        </w:r>
        <w:r w:rsidR="00384B97" w:rsidRPr="002C3C90">
          <w:rPr>
            <w:noProof/>
            <w:webHidden/>
            <w:sz w:val="28"/>
            <w:szCs w:val="28"/>
          </w:rPr>
        </w:r>
        <w:r w:rsidR="00384B97" w:rsidRPr="002C3C90">
          <w:rPr>
            <w:noProof/>
            <w:webHidden/>
            <w:sz w:val="28"/>
            <w:szCs w:val="28"/>
          </w:rPr>
          <w:fldChar w:fldCharType="separate"/>
        </w:r>
        <w:r w:rsidR="00AB20F6">
          <w:rPr>
            <w:noProof/>
            <w:webHidden/>
            <w:sz w:val="28"/>
            <w:szCs w:val="28"/>
          </w:rPr>
          <w:t>3</w:t>
        </w:r>
        <w:r w:rsidR="005040F1">
          <w:rPr>
            <w:noProof/>
            <w:webHidden/>
            <w:sz w:val="28"/>
            <w:szCs w:val="28"/>
          </w:rPr>
          <w:t>0</w:t>
        </w:r>
        <w:r w:rsidR="00384B97" w:rsidRPr="002C3C90">
          <w:rPr>
            <w:noProof/>
            <w:webHidden/>
            <w:sz w:val="28"/>
            <w:szCs w:val="28"/>
          </w:rPr>
          <w:fldChar w:fldCharType="end"/>
        </w:r>
      </w:hyperlink>
    </w:p>
    <w:p w14:paraId="616DAD42" w14:textId="194326CD" w:rsidR="00384B97" w:rsidRPr="002C3C90" w:rsidRDefault="003B56B4" w:rsidP="002C3C90">
      <w:pPr>
        <w:pStyle w:val="14"/>
        <w:spacing w:line="276" w:lineRule="auto"/>
        <w:rPr>
          <w:rFonts w:asciiTheme="minorHAnsi" w:eastAsiaTheme="minorEastAsia" w:hAnsiTheme="minorHAnsi" w:cstheme="minorBidi"/>
          <w:noProof/>
          <w:sz w:val="28"/>
          <w:szCs w:val="28"/>
        </w:rPr>
      </w:pPr>
      <w:hyperlink w:anchor="_Toc92105283" w:history="1">
        <w:r w:rsidR="00384B97" w:rsidRPr="002C3C90">
          <w:rPr>
            <w:rStyle w:val="af3"/>
            <w:noProof/>
            <w:sz w:val="28"/>
            <w:szCs w:val="28"/>
          </w:rPr>
          <w:t>8.</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Перечень основной и дополнительной учебной литературы, необходимой для освоения дисциплины</w:t>
        </w:r>
        <w:r w:rsidR="00384B97" w:rsidRPr="002C3C90">
          <w:rPr>
            <w:noProof/>
            <w:webHidden/>
            <w:sz w:val="28"/>
            <w:szCs w:val="28"/>
          </w:rPr>
          <w:tab/>
        </w:r>
        <w:r w:rsidR="00384B97" w:rsidRPr="002C3C90">
          <w:rPr>
            <w:noProof/>
            <w:webHidden/>
            <w:sz w:val="28"/>
            <w:szCs w:val="28"/>
          </w:rPr>
          <w:fldChar w:fldCharType="begin"/>
        </w:r>
        <w:r w:rsidR="00384B97" w:rsidRPr="002C3C90">
          <w:rPr>
            <w:noProof/>
            <w:webHidden/>
            <w:sz w:val="28"/>
            <w:szCs w:val="28"/>
          </w:rPr>
          <w:instrText xml:space="preserve"> PAGEREF _Toc92105283 \h </w:instrText>
        </w:r>
        <w:r w:rsidR="00384B97" w:rsidRPr="002C3C90">
          <w:rPr>
            <w:noProof/>
            <w:webHidden/>
            <w:sz w:val="28"/>
            <w:szCs w:val="28"/>
          </w:rPr>
        </w:r>
        <w:r w:rsidR="00384B97" w:rsidRPr="002C3C90">
          <w:rPr>
            <w:noProof/>
            <w:webHidden/>
            <w:sz w:val="28"/>
            <w:szCs w:val="28"/>
          </w:rPr>
          <w:fldChar w:fldCharType="separate"/>
        </w:r>
        <w:r w:rsidR="00AB20F6">
          <w:rPr>
            <w:noProof/>
            <w:webHidden/>
            <w:sz w:val="28"/>
            <w:szCs w:val="28"/>
          </w:rPr>
          <w:t>5</w:t>
        </w:r>
        <w:r w:rsidR="005040F1">
          <w:rPr>
            <w:noProof/>
            <w:webHidden/>
            <w:sz w:val="28"/>
            <w:szCs w:val="28"/>
          </w:rPr>
          <w:t>8</w:t>
        </w:r>
        <w:r w:rsidR="00384B97" w:rsidRPr="002C3C90">
          <w:rPr>
            <w:noProof/>
            <w:webHidden/>
            <w:sz w:val="28"/>
            <w:szCs w:val="28"/>
          </w:rPr>
          <w:fldChar w:fldCharType="end"/>
        </w:r>
      </w:hyperlink>
    </w:p>
    <w:p w14:paraId="5FCB0525" w14:textId="33BF7B17" w:rsidR="00384B97" w:rsidRPr="002C3C90" w:rsidRDefault="003B56B4" w:rsidP="002C3C90">
      <w:pPr>
        <w:pStyle w:val="14"/>
        <w:spacing w:line="276" w:lineRule="auto"/>
        <w:rPr>
          <w:rFonts w:asciiTheme="minorHAnsi" w:eastAsiaTheme="minorEastAsia" w:hAnsiTheme="minorHAnsi" w:cstheme="minorBidi"/>
          <w:noProof/>
          <w:sz w:val="28"/>
          <w:szCs w:val="28"/>
        </w:rPr>
      </w:pPr>
      <w:hyperlink w:anchor="_Toc92105285" w:history="1">
        <w:r w:rsidR="00384B97" w:rsidRPr="002C3C90">
          <w:rPr>
            <w:rStyle w:val="af3"/>
            <w:noProof/>
            <w:sz w:val="28"/>
            <w:szCs w:val="28"/>
          </w:rPr>
          <w:t>9.</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Перечень ресурсов информационно-телекоммуникационной сети «Интернет», необходимых для освоения дисциплины.</w:t>
        </w:r>
        <w:r w:rsidR="00384B97" w:rsidRPr="002C3C90">
          <w:rPr>
            <w:noProof/>
            <w:webHidden/>
            <w:sz w:val="28"/>
            <w:szCs w:val="28"/>
          </w:rPr>
          <w:tab/>
        </w:r>
        <w:r w:rsidR="00384B97" w:rsidRPr="002C3C90">
          <w:rPr>
            <w:noProof/>
            <w:webHidden/>
            <w:sz w:val="28"/>
            <w:szCs w:val="28"/>
          </w:rPr>
          <w:fldChar w:fldCharType="begin"/>
        </w:r>
        <w:r w:rsidR="00384B97" w:rsidRPr="002C3C90">
          <w:rPr>
            <w:noProof/>
            <w:webHidden/>
            <w:sz w:val="28"/>
            <w:szCs w:val="28"/>
          </w:rPr>
          <w:instrText xml:space="preserve"> PAGEREF _Toc92105285 \h </w:instrText>
        </w:r>
        <w:r w:rsidR="00384B97" w:rsidRPr="002C3C90">
          <w:rPr>
            <w:noProof/>
            <w:webHidden/>
            <w:sz w:val="28"/>
            <w:szCs w:val="28"/>
          </w:rPr>
        </w:r>
        <w:r w:rsidR="00384B97" w:rsidRPr="002C3C90">
          <w:rPr>
            <w:noProof/>
            <w:webHidden/>
            <w:sz w:val="28"/>
            <w:szCs w:val="28"/>
          </w:rPr>
          <w:fldChar w:fldCharType="separate"/>
        </w:r>
        <w:r w:rsidR="00AB20F6">
          <w:rPr>
            <w:noProof/>
            <w:webHidden/>
            <w:sz w:val="28"/>
            <w:szCs w:val="28"/>
          </w:rPr>
          <w:t>5</w:t>
        </w:r>
        <w:r w:rsidR="005040F1">
          <w:rPr>
            <w:noProof/>
            <w:webHidden/>
            <w:sz w:val="28"/>
            <w:szCs w:val="28"/>
          </w:rPr>
          <w:t>8</w:t>
        </w:r>
        <w:r w:rsidR="00384B97" w:rsidRPr="002C3C90">
          <w:rPr>
            <w:noProof/>
            <w:webHidden/>
            <w:sz w:val="28"/>
            <w:szCs w:val="28"/>
          </w:rPr>
          <w:fldChar w:fldCharType="end"/>
        </w:r>
      </w:hyperlink>
    </w:p>
    <w:p w14:paraId="0A9143EC" w14:textId="52F29C58" w:rsidR="00384B97" w:rsidRPr="002C3C90" w:rsidRDefault="003B56B4" w:rsidP="002C3C90">
      <w:pPr>
        <w:pStyle w:val="14"/>
        <w:spacing w:line="276" w:lineRule="auto"/>
        <w:rPr>
          <w:rFonts w:asciiTheme="minorHAnsi" w:eastAsiaTheme="minorEastAsia" w:hAnsiTheme="minorHAnsi" w:cstheme="minorBidi"/>
          <w:noProof/>
          <w:sz w:val="28"/>
          <w:szCs w:val="28"/>
        </w:rPr>
      </w:pPr>
      <w:hyperlink w:anchor="_Toc92105286" w:history="1">
        <w:r w:rsidR="00384B97" w:rsidRPr="002C3C90">
          <w:rPr>
            <w:rStyle w:val="af3"/>
            <w:noProof/>
            <w:sz w:val="28"/>
            <w:szCs w:val="28"/>
          </w:rPr>
          <w:t>10.</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Методические указания для обучающихся по освоению дисциплины</w:t>
        </w:r>
        <w:r w:rsidR="00384B97" w:rsidRPr="002C3C90">
          <w:rPr>
            <w:noProof/>
            <w:webHidden/>
            <w:sz w:val="28"/>
            <w:szCs w:val="28"/>
          </w:rPr>
          <w:tab/>
        </w:r>
        <w:r w:rsidR="00384B97" w:rsidRPr="002C3C90">
          <w:rPr>
            <w:noProof/>
            <w:webHidden/>
            <w:sz w:val="28"/>
            <w:szCs w:val="28"/>
          </w:rPr>
          <w:fldChar w:fldCharType="begin"/>
        </w:r>
        <w:r w:rsidR="00384B97" w:rsidRPr="002C3C90">
          <w:rPr>
            <w:noProof/>
            <w:webHidden/>
            <w:sz w:val="28"/>
            <w:szCs w:val="28"/>
          </w:rPr>
          <w:instrText xml:space="preserve"> PAGEREF _Toc92105286 \h </w:instrText>
        </w:r>
        <w:r w:rsidR="00384B97" w:rsidRPr="002C3C90">
          <w:rPr>
            <w:noProof/>
            <w:webHidden/>
            <w:sz w:val="28"/>
            <w:szCs w:val="28"/>
          </w:rPr>
        </w:r>
        <w:r w:rsidR="00384B97" w:rsidRPr="002C3C90">
          <w:rPr>
            <w:noProof/>
            <w:webHidden/>
            <w:sz w:val="28"/>
            <w:szCs w:val="28"/>
          </w:rPr>
          <w:fldChar w:fldCharType="separate"/>
        </w:r>
        <w:r w:rsidR="00AB20F6">
          <w:rPr>
            <w:noProof/>
            <w:webHidden/>
            <w:sz w:val="28"/>
            <w:szCs w:val="28"/>
          </w:rPr>
          <w:t>5</w:t>
        </w:r>
        <w:r w:rsidR="005040F1">
          <w:rPr>
            <w:noProof/>
            <w:webHidden/>
            <w:sz w:val="28"/>
            <w:szCs w:val="28"/>
          </w:rPr>
          <w:t>9</w:t>
        </w:r>
        <w:r w:rsidR="00384B97" w:rsidRPr="002C3C90">
          <w:rPr>
            <w:noProof/>
            <w:webHidden/>
            <w:sz w:val="28"/>
            <w:szCs w:val="28"/>
          </w:rPr>
          <w:fldChar w:fldCharType="end"/>
        </w:r>
      </w:hyperlink>
    </w:p>
    <w:p w14:paraId="01E7624B" w14:textId="481B13F5" w:rsidR="00384B97" w:rsidRPr="002C3C90" w:rsidRDefault="003B56B4" w:rsidP="002C3C90">
      <w:pPr>
        <w:pStyle w:val="14"/>
        <w:spacing w:line="276" w:lineRule="auto"/>
        <w:rPr>
          <w:rFonts w:asciiTheme="minorHAnsi" w:eastAsiaTheme="minorEastAsia" w:hAnsiTheme="minorHAnsi" w:cstheme="minorBidi"/>
          <w:noProof/>
          <w:sz w:val="28"/>
          <w:szCs w:val="28"/>
        </w:rPr>
      </w:pPr>
      <w:hyperlink w:anchor="_Toc92105287" w:history="1">
        <w:r w:rsidR="00384B97" w:rsidRPr="002C3C90">
          <w:rPr>
            <w:rStyle w:val="af3"/>
            <w:noProof/>
            <w:sz w:val="28"/>
            <w:szCs w:val="28"/>
          </w:rPr>
          <w:t>11.</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4B97" w:rsidRPr="002C3C90">
          <w:rPr>
            <w:noProof/>
            <w:webHidden/>
            <w:sz w:val="28"/>
            <w:szCs w:val="28"/>
          </w:rPr>
          <w:tab/>
        </w:r>
        <w:r w:rsidR="00384B97" w:rsidRPr="002C3C90">
          <w:rPr>
            <w:noProof/>
            <w:webHidden/>
            <w:sz w:val="28"/>
            <w:szCs w:val="28"/>
          </w:rPr>
          <w:fldChar w:fldCharType="begin"/>
        </w:r>
        <w:r w:rsidR="00384B97" w:rsidRPr="002C3C90">
          <w:rPr>
            <w:noProof/>
            <w:webHidden/>
            <w:sz w:val="28"/>
            <w:szCs w:val="28"/>
          </w:rPr>
          <w:instrText xml:space="preserve"> PAGEREF _Toc92105287 \h </w:instrText>
        </w:r>
        <w:r w:rsidR="00384B97" w:rsidRPr="002C3C90">
          <w:rPr>
            <w:noProof/>
            <w:webHidden/>
            <w:sz w:val="28"/>
            <w:szCs w:val="28"/>
          </w:rPr>
        </w:r>
        <w:r w:rsidR="00384B97" w:rsidRPr="002C3C90">
          <w:rPr>
            <w:noProof/>
            <w:webHidden/>
            <w:sz w:val="28"/>
            <w:szCs w:val="28"/>
          </w:rPr>
          <w:fldChar w:fldCharType="separate"/>
        </w:r>
        <w:r w:rsidR="00AB20F6">
          <w:rPr>
            <w:noProof/>
            <w:webHidden/>
            <w:sz w:val="28"/>
            <w:szCs w:val="28"/>
          </w:rPr>
          <w:t>5</w:t>
        </w:r>
        <w:r w:rsidR="005040F1">
          <w:rPr>
            <w:noProof/>
            <w:webHidden/>
            <w:sz w:val="28"/>
            <w:szCs w:val="28"/>
          </w:rPr>
          <w:t>9</w:t>
        </w:r>
        <w:r w:rsidR="00384B97" w:rsidRPr="002C3C90">
          <w:rPr>
            <w:noProof/>
            <w:webHidden/>
            <w:sz w:val="28"/>
            <w:szCs w:val="28"/>
          </w:rPr>
          <w:fldChar w:fldCharType="end"/>
        </w:r>
      </w:hyperlink>
    </w:p>
    <w:p w14:paraId="24B29B82" w14:textId="40AA306D" w:rsidR="00384B97" w:rsidRPr="002C3C90" w:rsidRDefault="003B56B4" w:rsidP="002C3C90">
      <w:pPr>
        <w:pStyle w:val="14"/>
        <w:spacing w:line="276" w:lineRule="auto"/>
        <w:rPr>
          <w:rFonts w:asciiTheme="minorHAnsi" w:eastAsiaTheme="minorEastAsia" w:hAnsiTheme="minorHAnsi" w:cstheme="minorBidi"/>
          <w:noProof/>
          <w:sz w:val="28"/>
          <w:szCs w:val="28"/>
        </w:rPr>
      </w:pPr>
      <w:hyperlink w:anchor="_Toc92105288" w:history="1">
        <w:r w:rsidR="00384B97" w:rsidRPr="002C3C90">
          <w:rPr>
            <w:rStyle w:val="af3"/>
            <w:noProof/>
            <w:sz w:val="28"/>
            <w:szCs w:val="28"/>
          </w:rPr>
          <w:t>12.</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384B97" w:rsidRPr="002C3C90">
          <w:rPr>
            <w:noProof/>
            <w:webHidden/>
            <w:sz w:val="28"/>
            <w:szCs w:val="28"/>
          </w:rPr>
          <w:tab/>
        </w:r>
        <w:r w:rsidR="005040F1">
          <w:rPr>
            <w:noProof/>
            <w:webHidden/>
            <w:sz w:val="28"/>
            <w:szCs w:val="28"/>
          </w:rPr>
          <w:t>60</w:t>
        </w:r>
        <w:bookmarkStart w:id="1" w:name="_GoBack"/>
        <w:bookmarkEnd w:id="1"/>
      </w:hyperlink>
    </w:p>
    <w:p w14:paraId="1C1CB7B9" w14:textId="28865112" w:rsidR="005827AE" w:rsidRDefault="0080201F" w:rsidP="001F4650">
      <w:pPr>
        <w:spacing w:line="240" w:lineRule="auto"/>
        <w:ind w:left="454" w:firstLine="0"/>
        <w:jc w:val="center"/>
        <w:rPr>
          <w:sz w:val="28"/>
          <w:szCs w:val="28"/>
        </w:rPr>
      </w:pPr>
      <w:r w:rsidRPr="00384B97">
        <w:rPr>
          <w:sz w:val="28"/>
          <w:szCs w:val="28"/>
        </w:rPr>
        <w:fldChar w:fldCharType="end"/>
      </w:r>
      <w:bookmarkEnd w:id="0"/>
    </w:p>
    <w:p w14:paraId="43E0E1ED" w14:textId="079EB8A0" w:rsidR="00384B97" w:rsidRDefault="00384B97" w:rsidP="001F4650">
      <w:pPr>
        <w:spacing w:line="240" w:lineRule="auto"/>
        <w:ind w:left="454" w:firstLine="0"/>
        <w:jc w:val="center"/>
        <w:rPr>
          <w:b/>
          <w:sz w:val="28"/>
          <w:szCs w:val="28"/>
        </w:rPr>
      </w:pPr>
    </w:p>
    <w:p w14:paraId="6F1D7E08" w14:textId="5978E3AE" w:rsidR="00384B97" w:rsidRDefault="00384B97" w:rsidP="001F4650">
      <w:pPr>
        <w:spacing w:line="240" w:lineRule="auto"/>
        <w:ind w:left="454" w:firstLine="0"/>
        <w:jc w:val="center"/>
        <w:rPr>
          <w:b/>
          <w:sz w:val="28"/>
          <w:szCs w:val="28"/>
        </w:rPr>
      </w:pPr>
    </w:p>
    <w:p w14:paraId="0DC35DE9" w14:textId="29321C34" w:rsidR="00384B97" w:rsidRDefault="00384B97" w:rsidP="001F4650">
      <w:pPr>
        <w:spacing w:line="240" w:lineRule="auto"/>
        <w:ind w:left="454" w:firstLine="0"/>
        <w:jc w:val="center"/>
        <w:rPr>
          <w:b/>
          <w:sz w:val="28"/>
          <w:szCs w:val="28"/>
        </w:rPr>
      </w:pPr>
    </w:p>
    <w:p w14:paraId="0270CAD0" w14:textId="77777777" w:rsidR="002C3C90" w:rsidRDefault="002C3C90" w:rsidP="001F4650">
      <w:pPr>
        <w:spacing w:line="240" w:lineRule="auto"/>
        <w:ind w:left="454" w:firstLine="0"/>
        <w:jc w:val="center"/>
        <w:rPr>
          <w:b/>
          <w:sz w:val="28"/>
          <w:szCs w:val="28"/>
        </w:rPr>
      </w:pPr>
    </w:p>
    <w:p w14:paraId="7940C90B" w14:textId="77777777" w:rsidR="00384B97" w:rsidRPr="001F4650" w:rsidRDefault="00384B97" w:rsidP="001F4650">
      <w:pPr>
        <w:spacing w:line="240" w:lineRule="auto"/>
        <w:ind w:left="454" w:firstLine="0"/>
        <w:jc w:val="center"/>
        <w:rPr>
          <w:b/>
          <w:sz w:val="28"/>
          <w:szCs w:val="28"/>
        </w:rPr>
      </w:pPr>
    </w:p>
    <w:p w14:paraId="2F310FD1" w14:textId="01399465" w:rsidR="00E85EB7" w:rsidRDefault="00E85EB7" w:rsidP="003B56B4">
      <w:pPr>
        <w:pStyle w:val="1"/>
        <w:numPr>
          <w:ilvl w:val="0"/>
          <w:numId w:val="2"/>
        </w:numPr>
        <w:spacing w:before="0" w:after="0"/>
      </w:pPr>
      <w:r>
        <w:rPr>
          <w:lang w:val="en-US"/>
        </w:rPr>
        <w:lastRenderedPageBreak/>
        <w:t xml:space="preserve"> </w:t>
      </w:r>
      <w:bookmarkStart w:id="2" w:name="_Toc92104614"/>
      <w:bookmarkStart w:id="3" w:name="_Toc92105269"/>
      <w:r>
        <w:t>Наименование дисциплины</w:t>
      </w:r>
      <w:bookmarkEnd w:id="2"/>
      <w:bookmarkEnd w:id="3"/>
    </w:p>
    <w:p w14:paraId="18FEA0FD" w14:textId="3AD299F3" w:rsidR="00E85EB7" w:rsidRPr="005827AE" w:rsidRDefault="005827AE" w:rsidP="003B56B4">
      <w:pPr>
        <w:rPr>
          <w:sz w:val="28"/>
          <w:szCs w:val="28"/>
        </w:rPr>
      </w:pPr>
      <w:r w:rsidRPr="005827AE">
        <w:rPr>
          <w:sz w:val="28"/>
          <w:szCs w:val="28"/>
        </w:rPr>
        <w:t>«</w:t>
      </w:r>
      <w:r w:rsidR="00E85EB7" w:rsidRPr="005827AE">
        <w:rPr>
          <w:sz w:val="28"/>
          <w:szCs w:val="28"/>
        </w:rPr>
        <w:t>Теория вероятностей и математическая статистика</w:t>
      </w:r>
      <w:r w:rsidRPr="005827AE">
        <w:rPr>
          <w:sz w:val="28"/>
          <w:szCs w:val="28"/>
        </w:rPr>
        <w:t>».</w:t>
      </w:r>
    </w:p>
    <w:p w14:paraId="0C7A58E3" w14:textId="414C6AF6" w:rsidR="00F40453" w:rsidRPr="00F40453" w:rsidRDefault="00E00128" w:rsidP="003B56B4">
      <w:pPr>
        <w:pStyle w:val="1"/>
        <w:numPr>
          <w:ilvl w:val="0"/>
          <w:numId w:val="2"/>
        </w:numPr>
        <w:rPr>
          <w:szCs w:val="28"/>
        </w:rPr>
      </w:pPr>
      <w:bookmarkStart w:id="4" w:name="_Toc92105270"/>
      <w:r w:rsidRPr="00F40453">
        <w:t>Перечень планируемых результатов освоения образовательной программы</w:t>
      </w:r>
      <w:r w:rsidR="00F40453">
        <w:t xml:space="preserve"> (перечень компетенций)</w:t>
      </w:r>
      <w:r w:rsidRPr="00F40453">
        <w:t xml:space="preserve"> с указанием индикаторов их достижени</w:t>
      </w:r>
      <w:r w:rsidR="00F40453" w:rsidRPr="00F40453">
        <w:t>й и планируемых результатов обучения по дисциплине</w:t>
      </w:r>
      <w:bookmarkEnd w:id="4"/>
    </w:p>
    <w:p w14:paraId="6475A3D9" w14:textId="5F70CBA0" w:rsidR="00F15C2C" w:rsidRPr="00F15C2C" w:rsidRDefault="00B5364F" w:rsidP="00F15C2C">
      <w:pPr>
        <w:rPr>
          <w:sz w:val="28"/>
          <w:szCs w:val="28"/>
        </w:rPr>
      </w:pPr>
      <w:r w:rsidRPr="00F40453">
        <w:rPr>
          <w:sz w:val="28"/>
          <w:szCs w:val="28"/>
        </w:rPr>
        <w:t>Дисциплина</w:t>
      </w:r>
      <w:r w:rsidR="005B3E6A" w:rsidRPr="00F40453">
        <w:rPr>
          <w:sz w:val="28"/>
          <w:szCs w:val="28"/>
        </w:rPr>
        <w:t xml:space="preserve"> «</w:t>
      </w:r>
      <w:r w:rsidR="006A2F1A" w:rsidRPr="00F40453">
        <w:rPr>
          <w:sz w:val="28"/>
          <w:szCs w:val="28"/>
        </w:rPr>
        <w:t>Теория вероятностей и математическая статистика</w:t>
      </w:r>
      <w:r w:rsidR="005B3E6A" w:rsidRPr="00F40453">
        <w:rPr>
          <w:sz w:val="28"/>
          <w:szCs w:val="28"/>
        </w:rPr>
        <w:t>» обеспечивает формирование следующих компетенций:</w:t>
      </w:r>
      <w:r w:rsidR="00FD3596" w:rsidRPr="00F40453">
        <w:rPr>
          <w:sz w:val="28"/>
          <w:szCs w:val="28"/>
        </w:rPr>
        <w:t xml:space="preserve"> </w:t>
      </w:r>
      <w:r w:rsidR="007A089B" w:rsidRPr="007A089B">
        <w:rPr>
          <w:sz w:val="28"/>
          <w:szCs w:val="28"/>
        </w:rPr>
        <w:t>ПКН-</w:t>
      </w:r>
      <w:r w:rsidR="00826E1F">
        <w:rPr>
          <w:sz w:val="28"/>
          <w:szCs w:val="28"/>
        </w:rPr>
        <w:t>1</w:t>
      </w:r>
      <w:r w:rsidR="007A089B" w:rsidRPr="007A089B">
        <w:rPr>
          <w:sz w:val="28"/>
          <w:szCs w:val="28"/>
        </w:rPr>
        <w:t>,</w:t>
      </w:r>
      <w:r w:rsidR="00B8669D">
        <w:rPr>
          <w:sz w:val="28"/>
          <w:szCs w:val="28"/>
        </w:rPr>
        <w:t xml:space="preserve"> </w:t>
      </w:r>
      <w:r w:rsidR="007A089B" w:rsidRPr="007A089B">
        <w:rPr>
          <w:sz w:val="28"/>
          <w:szCs w:val="28"/>
        </w:rPr>
        <w:t>ПКН-</w:t>
      </w:r>
      <w:r w:rsidR="00826E1F">
        <w:rPr>
          <w:sz w:val="28"/>
          <w:szCs w:val="28"/>
        </w:rPr>
        <w:t>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2864"/>
        <w:gridCol w:w="3827"/>
      </w:tblGrid>
      <w:tr w:rsidR="003A77DB" w14:paraId="734B90C4" w14:textId="77777777" w:rsidTr="00C12AE5">
        <w:tc>
          <w:tcPr>
            <w:tcW w:w="959" w:type="dxa"/>
            <w:tcBorders>
              <w:top w:val="single" w:sz="4" w:space="0" w:color="auto"/>
              <w:left w:val="single" w:sz="4" w:space="0" w:color="auto"/>
              <w:bottom w:val="single" w:sz="4" w:space="0" w:color="auto"/>
              <w:right w:val="single" w:sz="4" w:space="0" w:color="auto"/>
            </w:tcBorders>
            <w:hideMark/>
          </w:tcPr>
          <w:p w14:paraId="57CD194E" w14:textId="77777777" w:rsidR="003A77DB" w:rsidRPr="00B5364F" w:rsidRDefault="003A77DB" w:rsidP="00C50489">
            <w:pPr>
              <w:tabs>
                <w:tab w:val="left" w:pos="540"/>
              </w:tabs>
              <w:spacing w:line="240" w:lineRule="auto"/>
              <w:ind w:firstLine="0"/>
              <w:rPr>
                <w:b/>
                <w:sz w:val="24"/>
              </w:rPr>
            </w:pPr>
            <w:r w:rsidRPr="00B5364F">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72509FB2" w14:textId="77777777" w:rsidR="003A77DB" w:rsidRPr="00B5364F" w:rsidRDefault="003A77DB" w:rsidP="00C50489">
            <w:pPr>
              <w:tabs>
                <w:tab w:val="left" w:pos="540"/>
              </w:tabs>
              <w:spacing w:line="240" w:lineRule="auto"/>
              <w:ind w:firstLine="0"/>
              <w:rPr>
                <w:b/>
                <w:sz w:val="24"/>
              </w:rPr>
            </w:pPr>
            <w:r w:rsidRPr="00B5364F">
              <w:rPr>
                <w:b/>
                <w:sz w:val="24"/>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hideMark/>
          </w:tcPr>
          <w:p w14:paraId="1A0B721E" w14:textId="2920674B" w:rsidR="003A77DB" w:rsidRPr="00B5364F" w:rsidRDefault="003A77DB" w:rsidP="00C12AE5">
            <w:pPr>
              <w:tabs>
                <w:tab w:val="left" w:pos="540"/>
              </w:tabs>
              <w:spacing w:line="240" w:lineRule="auto"/>
              <w:ind w:firstLine="0"/>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14:paraId="4425A584" w14:textId="1FE01692" w:rsidR="003A77DB" w:rsidRPr="00B5364F" w:rsidRDefault="003A77DB" w:rsidP="00C12AE5">
            <w:pPr>
              <w:tabs>
                <w:tab w:val="left" w:pos="540"/>
              </w:tabs>
              <w:spacing w:line="240" w:lineRule="auto"/>
              <w:ind w:firstLine="0"/>
              <w:rPr>
                <w:b/>
                <w:sz w:val="24"/>
              </w:rPr>
            </w:pPr>
            <w:r w:rsidRPr="00B5364F">
              <w:rPr>
                <w:b/>
                <w:sz w:val="24"/>
              </w:rPr>
              <w:t>Результаты обучения (умения и знания), соотнесенные с индикаторами достижения компетенции</w:t>
            </w:r>
          </w:p>
        </w:tc>
      </w:tr>
      <w:tr w:rsidR="003A77DB" w14:paraId="68ECCC09" w14:textId="77777777" w:rsidTr="00C12AE5">
        <w:tc>
          <w:tcPr>
            <w:tcW w:w="959" w:type="dxa"/>
            <w:tcBorders>
              <w:top w:val="single" w:sz="4" w:space="0" w:color="auto"/>
              <w:left w:val="single" w:sz="4" w:space="0" w:color="auto"/>
              <w:bottom w:val="single" w:sz="4" w:space="0" w:color="auto"/>
              <w:right w:val="single" w:sz="4" w:space="0" w:color="auto"/>
            </w:tcBorders>
          </w:tcPr>
          <w:p w14:paraId="34FDAAE9" w14:textId="585CCCAD" w:rsidR="003A77DB" w:rsidRPr="00B5364F" w:rsidRDefault="009D5960" w:rsidP="00C50489">
            <w:pPr>
              <w:tabs>
                <w:tab w:val="left" w:pos="540"/>
              </w:tabs>
              <w:spacing w:line="240" w:lineRule="auto"/>
              <w:ind w:firstLine="0"/>
              <w:rPr>
                <w:sz w:val="24"/>
                <w:szCs w:val="24"/>
              </w:rPr>
            </w:pPr>
            <w:r>
              <w:rPr>
                <w:sz w:val="24"/>
                <w:szCs w:val="24"/>
              </w:rPr>
              <w:t>ПКН</w:t>
            </w:r>
            <w:r w:rsidR="004029A8">
              <w:rPr>
                <w:sz w:val="24"/>
                <w:szCs w:val="24"/>
              </w:rPr>
              <w:t>-1</w:t>
            </w:r>
          </w:p>
        </w:tc>
        <w:tc>
          <w:tcPr>
            <w:tcW w:w="2126" w:type="dxa"/>
            <w:tcBorders>
              <w:top w:val="single" w:sz="4" w:space="0" w:color="auto"/>
              <w:left w:val="single" w:sz="4" w:space="0" w:color="auto"/>
              <w:bottom w:val="single" w:sz="4" w:space="0" w:color="auto"/>
              <w:right w:val="single" w:sz="4" w:space="0" w:color="auto"/>
            </w:tcBorders>
          </w:tcPr>
          <w:p w14:paraId="7EC419F7" w14:textId="714B2FB6" w:rsidR="00BB39D7" w:rsidRDefault="00BB39D7" w:rsidP="00D87F60">
            <w:pPr>
              <w:tabs>
                <w:tab w:val="left" w:pos="540"/>
              </w:tabs>
              <w:spacing w:line="240" w:lineRule="auto"/>
              <w:ind w:firstLine="0"/>
              <w:rPr>
                <w:rFonts w:eastAsia="Calibri"/>
                <w:sz w:val="24"/>
                <w:szCs w:val="24"/>
                <w:lang w:eastAsia="en-US"/>
              </w:rPr>
            </w:pPr>
            <w:r w:rsidRPr="00BB39D7">
              <w:rPr>
                <w:rFonts w:eastAsia="Calibri"/>
                <w:sz w:val="24"/>
                <w:szCs w:val="24"/>
                <w:lang w:eastAsia="en-US"/>
              </w:rPr>
              <w:t>Способен собирать, анализировать и систематизировать данные современных</w:t>
            </w:r>
            <w:r>
              <w:rPr>
                <w:rFonts w:eastAsia="Calibri"/>
                <w:sz w:val="24"/>
                <w:szCs w:val="24"/>
                <w:lang w:eastAsia="en-US"/>
              </w:rPr>
              <w:t xml:space="preserve"> </w:t>
            </w:r>
            <w:r w:rsidRPr="00BB39D7">
              <w:rPr>
                <w:rFonts w:eastAsia="Calibri"/>
                <w:sz w:val="24"/>
                <w:szCs w:val="24"/>
                <w:lang w:eastAsia="en-US"/>
              </w:rPr>
              <w:t xml:space="preserve">научных исследований в области математики и </w:t>
            </w:r>
            <w:r w:rsidR="00C12AE5" w:rsidRPr="00382034">
              <w:rPr>
                <w:rFonts w:eastAsia="Calibri"/>
                <w:sz w:val="24"/>
                <w:szCs w:val="24"/>
                <w:lang w:eastAsia="en-US"/>
              </w:rPr>
              <w:t>компьютерных наук</w:t>
            </w:r>
            <w:r w:rsidRPr="00382034">
              <w:rPr>
                <w:rFonts w:eastAsia="Calibri"/>
                <w:sz w:val="24"/>
                <w:szCs w:val="24"/>
                <w:lang w:eastAsia="en-US"/>
              </w:rPr>
              <w:t>,</w:t>
            </w:r>
            <w:r w:rsidRPr="00BB39D7">
              <w:rPr>
                <w:rFonts w:eastAsia="Calibri"/>
                <w:sz w:val="24"/>
                <w:szCs w:val="24"/>
                <w:lang w:eastAsia="en-US"/>
              </w:rPr>
              <w:t xml:space="preserve"> требуемых для формирования заключений по соответствующим научным исследованиям</w:t>
            </w:r>
          </w:p>
          <w:p w14:paraId="499D1BF6" w14:textId="7B7AD9BB" w:rsidR="00F40453" w:rsidRPr="00B5364F" w:rsidRDefault="00F40453" w:rsidP="00D87F60">
            <w:pPr>
              <w:tabs>
                <w:tab w:val="left" w:pos="540"/>
              </w:tabs>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7C80A679" w14:textId="19A09B1F" w:rsidR="00127CB8" w:rsidRDefault="00127CB8" w:rsidP="00127CB8">
            <w:pPr>
              <w:pBdr>
                <w:top w:val="nil"/>
                <w:left w:val="nil"/>
                <w:bottom w:val="nil"/>
                <w:right w:val="nil"/>
                <w:between w:val="nil"/>
              </w:pBdr>
              <w:spacing w:line="240" w:lineRule="auto"/>
              <w:ind w:firstLine="0"/>
              <w:rPr>
                <w:color w:val="000000"/>
                <w:sz w:val="24"/>
                <w:szCs w:val="24"/>
              </w:rPr>
            </w:pPr>
            <w:r>
              <w:rPr>
                <w:sz w:val="24"/>
                <w:szCs w:val="24"/>
              </w:rPr>
              <w:t>1.</w:t>
            </w:r>
            <w:r w:rsidR="00F40453" w:rsidRPr="00EA56B3">
              <w:rPr>
                <w:sz w:val="24"/>
                <w:szCs w:val="24"/>
              </w:rPr>
              <w:t xml:space="preserve"> </w:t>
            </w:r>
            <w:r>
              <w:rPr>
                <w:color w:val="000000"/>
                <w:sz w:val="24"/>
                <w:szCs w:val="24"/>
              </w:rPr>
              <w:t>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p w14:paraId="069085AB" w14:textId="77777777" w:rsidR="00F40453" w:rsidRDefault="00F40453" w:rsidP="00F40453">
            <w:pPr>
              <w:tabs>
                <w:tab w:val="left" w:pos="540"/>
              </w:tabs>
              <w:spacing w:line="240" w:lineRule="auto"/>
              <w:ind w:firstLine="0"/>
              <w:rPr>
                <w:strike/>
                <w:sz w:val="24"/>
                <w:szCs w:val="24"/>
              </w:rPr>
            </w:pPr>
          </w:p>
          <w:p w14:paraId="31DFBE96" w14:textId="77777777" w:rsidR="00F40453" w:rsidRDefault="00F40453" w:rsidP="00F40453">
            <w:pPr>
              <w:tabs>
                <w:tab w:val="left" w:pos="540"/>
              </w:tabs>
              <w:spacing w:line="240" w:lineRule="auto"/>
              <w:ind w:firstLine="0"/>
              <w:rPr>
                <w:strike/>
                <w:sz w:val="24"/>
                <w:szCs w:val="24"/>
              </w:rPr>
            </w:pPr>
          </w:p>
          <w:p w14:paraId="0015263C" w14:textId="33E989A0" w:rsidR="00127CB8" w:rsidRDefault="00F40453" w:rsidP="00F40453">
            <w:pPr>
              <w:tabs>
                <w:tab w:val="left" w:pos="540"/>
              </w:tabs>
              <w:spacing w:line="240" w:lineRule="auto"/>
              <w:ind w:firstLine="0"/>
              <w:rPr>
                <w:color w:val="000000"/>
                <w:sz w:val="24"/>
                <w:szCs w:val="24"/>
              </w:rPr>
            </w:pPr>
            <w:r w:rsidRPr="00EA56B3">
              <w:rPr>
                <w:rFonts w:eastAsia="Calibri"/>
                <w:sz w:val="24"/>
                <w:szCs w:val="24"/>
                <w:lang w:eastAsia="en-US"/>
              </w:rPr>
              <w:t xml:space="preserve">2. </w:t>
            </w:r>
            <w:r w:rsidR="00127CB8">
              <w:rPr>
                <w:color w:val="000000"/>
                <w:sz w:val="24"/>
                <w:szCs w:val="24"/>
              </w:rPr>
              <w:t>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p w14:paraId="2B46865C" w14:textId="148B06E4" w:rsidR="00F40453" w:rsidRPr="009A2816" w:rsidRDefault="00F40453" w:rsidP="00F40453">
            <w:pPr>
              <w:tabs>
                <w:tab w:val="left" w:pos="540"/>
              </w:tabs>
              <w:spacing w:line="240" w:lineRule="auto"/>
              <w:ind w:firstLine="0"/>
              <w:rPr>
                <w:strike/>
                <w:sz w:val="24"/>
                <w:szCs w:val="24"/>
              </w:rPr>
            </w:pPr>
          </w:p>
        </w:tc>
        <w:tc>
          <w:tcPr>
            <w:tcW w:w="3827" w:type="dxa"/>
            <w:tcBorders>
              <w:top w:val="single" w:sz="4" w:space="0" w:color="auto"/>
              <w:left w:val="single" w:sz="4" w:space="0" w:color="auto"/>
              <w:bottom w:val="single" w:sz="4" w:space="0" w:color="auto"/>
              <w:right w:val="single" w:sz="4" w:space="0" w:color="auto"/>
            </w:tcBorders>
          </w:tcPr>
          <w:p w14:paraId="699D6517" w14:textId="7FD3B42C" w:rsidR="00CF2B07" w:rsidRDefault="00833EFA" w:rsidP="00833EFA">
            <w:pPr>
              <w:spacing w:line="240" w:lineRule="auto"/>
              <w:ind w:left="38" w:firstLine="0"/>
              <w:rPr>
                <w:iCs/>
                <w:sz w:val="24"/>
                <w:szCs w:val="24"/>
              </w:rPr>
            </w:pPr>
            <w:r w:rsidRPr="002C3C90">
              <w:rPr>
                <w:b/>
                <w:i/>
                <w:sz w:val="24"/>
                <w:szCs w:val="24"/>
              </w:rPr>
              <w:t>З</w:t>
            </w:r>
            <w:r w:rsidR="00882D1C" w:rsidRPr="002C3C90">
              <w:rPr>
                <w:b/>
                <w:i/>
                <w:sz w:val="24"/>
                <w:szCs w:val="24"/>
              </w:rPr>
              <w:t>нать</w:t>
            </w:r>
            <w:r w:rsidRPr="00833EFA">
              <w:rPr>
                <w:i/>
                <w:sz w:val="24"/>
                <w:szCs w:val="24"/>
              </w:rPr>
              <w:t xml:space="preserve"> </w:t>
            </w:r>
            <w:r w:rsidRPr="00816AD1">
              <w:rPr>
                <w:iCs/>
                <w:sz w:val="24"/>
                <w:szCs w:val="24"/>
              </w:rPr>
              <w:t>основные факты, концепции и принципы теории вероятностей и математической статистики</w:t>
            </w:r>
            <w:r w:rsidR="00816AD1" w:rsidRPr="00816AD1">
              <w:rPr>
                <w:iCs/>
                <w:sz w:val="24"/>
                <w:szCs w:val="24"/>
              </w:rPr>
              <w:t xml:space="preserve">; </w:t>
            </w:r>
          </w:p>
          <w:p w14:paraId="1B949B2D" w14:textId="2EAA2372" w:rsidR="00833EFA" w:rsidRPr="001E7D9E" w:rsidRDefault="00CF2B07" w:rsidP="00833EFA">
            <w:pPr>
              <w:spacing w:line="240" w:lineRule="auto"/>
              <w:ind w:left="38" w:firstLine="0"/>
              <w:rPr>
                <w:iCs/>
                <w:sz w:val="24"/>
                <w:szCs w:val="24"/>
              </w:rPr>
            </w:pPr>
            <w:r w:rsidRPr="002C3C90">
              <w:rPr>
                <w:b/>
                <w:i/>
                <w:sz w:val="24"/>
                <w:szCs w:val="24"/>
              </w:rPr>
              <w:t>Уметь</w:t>
            </w:r>
            <w:r w:rsidR="00816AD1" w:rsidRPr="00833EFA">
              <w:rPr>
                <w:sz w:val="24"/>
                <w:szCs w:val="24"/>
              </w:rPr>
              <w:t xml:space="preserve"> </w:t>
            </w:r>
            <w:r>
              <w:rPr>
                <w:sz w:val="24"/>
                <w:szCs w:val="24"/>
              </w:rPr>
              <w:t xml:space="preserve">строго </w:t>
            </w:r>
            <w:r w:rsidR="00816AD1" w:rsidRPr="00833EFA">
              <w:rPr>
                <w:sz w:val="24"/>
                <w:szCs w:val="24"/>
              </w:rPr>
              <w:t>доказывать математические</w:t>
            </w:r>
            <w:r w:rsidR="00816AD1">
              <w:rPr>
                <w:sz w:val="24"/>
                <w:szCs w:val="24"/>
              </w:rPr>
              <w:t xml:space="preserve"> </w:t>
            </w:r>
            <w:r w:rsidR="00816AD1" w:rsidRPr="00833EFA">
              <w:rPr>
                <w:sz w:val="24"/>
                <w:szCs w:val="24"/>
              </w:rPr>
              <w:t>утверждения теории вероятностей и</w:t>
            </w:r>
            <w:r w:rsidR="00816AD1">
              <w:rPr>
                <w:sz w:val="24"/>
                <w:szCs w:val="24"/>
              </w:rPr>
              <w:t xml:space="preserve"> </w:t>
            </w:r>
            <w:r w:rsidR="00816AD1" w:rsidRPr="00833EFA">
              <w:rPr>
                <w:sz w:val="24"/>
                <w:szCs w:val="24"/>
              </w:rPr>
              <w:t>математической статистики, выделяя</w:t>
            </w:r>
            <w:r w:rsidR="00816AD1">
              <w:rPr>
                <w:sz w:val="24"/>
                <w:szCs w:val="24"/>
              </w:rPr>
              <w:t xml:space="preserve"> </w:t>
            </w:r>
            <w:r w:rsidR="00816AD1" w:rsidRPr="00833EFA">
              <w:rPr>
                <w:sz w:val="24"/>
                <w:szCs w:val="24"/>
              </w:rPr>
              <w:t>главные смысловые аспекты в</w:t>
            </w:r>
            <w:r w:rsidR="00816AD1">
              <w:rPr>
                <w:sz w:val="24"/>
                <w:szCs w:val="24"/>
              </w:rPr>
              <w:t xml:space="preserve"> </w:t>
            </w:r>
            <w:r w:rsidR="00816AD1" w:rsidRPr="00833EFA">
              <w:rPr>
                <w:sz w:val="24"/>
                <w:szCs w:val="24"/>
              </w:rPr>
              <w:t>доказательствах</w:t>
            </w:r>
            <w:r w:rsidR="001E7D9E" w:rsidRPr="001E7D9E">
              <w:rPr>
                <w:sz w:val="24"/>
                <w:szCs w:val="24"/>
              </w:rPr>
              <w:t>;</w:t>
            </w:r>
          </w:p>
          <w:p w14:paraId="4B9D47AB" w14:textId="051FC9FD" w:rsidR="00882D1C" w:rsidRPr="00F40453" w:rsidRDefault="00882D1C" w:rsidP="00882D1C">
            <w:pPr>
              <w:spacing w:line="240" w:lineRule="auto"/>
              <w:ind w:left="38" w:firstLine="0"/>
              <w:rPr>
                <w:strike/>
                <w:sz w:val="24"/>
                <w:szCs w:val="24"/>
              </w:rPr>
            </w:pPr>
            <w:r w:rsidRPr="00F40453">
              <w:rPr>
                <w:i/>
                <w:strike/>
                <w:sz w:val="24"/>
                <w:szCs w:val="24"/>
              </w:rPr>
              <w:t xml:space="preserve"> </w:t>
            </w:r>
          </w:p>
          <w:p w14:paraId="5405E5D8" w14:textId="65308B5A" w:rsidR="001E7D9E" w:rsidRDefault="001E7D9E" w:rsidP="002369CB">
            <w:pPr>
              <w:spacing w:line="240" w:lineRule="auto"/>
              <w:ind w:left="38" w:firstLine="0"/>
              <w:rPr>
                <w:sz w:val="24"/>
                <w:szCs w:val="24"/>
              </w:rPr>
            </w:pPr>
            <w:r w:rsidRPr="002C3C90">
              <w:rPr>
                <w:b/>
                <w:i/>
                <w:sz w:val="24"/>
                <w:szCs w:val="24"/>
              </w:rPr>
              <w:t>Знать</w:t>
            </w:r>
            <w:r>
              <w:rPr>
                <w:i/>
                <w:sz w:val="24"/>
                <w:szCs w:val="24"/>
              </w:rPr>
              <w:t xml:space="preserve"> </w:t>
            </w:r>
            <w:r w:rsidR="00833EFA" w:rsidRPr="00833EFA">
              <w:rPr>
                <w:sz w:val="24"/>
                <w:szCs w:val="24"/>
              </w:rPr>
              <w:t>язык</w:t>
            </w:r>
            <w:r w:rsidR="00833EFA">
              <w:rPr>
                <w:sz w:val="24"/>
                <w:szCs w:val="24"/>
              </w:rPr>
              <w:t xml:space="preserve"> </w:t>
            </w:r>
            <w:r w:rsidR="00833EFA" w:rsidRPr="00833EFA">
              <w:rPr>
                <w:sz w:val="24"/>
                <w:szCs w:val="24"/>
              </w:rPr>
              <w:t>теории вероятностей и математической</w:t>
            </w:r>
            <w:r w:rsidR="00816AD1">
              <w:rPr>
                <w:sz w:val="24"/>
                <w:szCs w:val="24"/>
              </w:rPr>
              <w:t xml:space="preserve"> </w:t>
            </w:r>
            <w:r w:rsidR="00833EFA" w:rsidRPr="00833EFA">
              <w:rPr>
                <w:sz w:val="24"/>
                <w:szCs w:val="24"/>
              </w:rPr>
              <w:t>статистики</w:t>
            </w:r>
            <w:r>
              <w:rPr>
                <w:sz w:val="24"/>
                <w:szCs w:val="24"/>
              </w:rPr>
              <w:t xml:space="preserve"> для решения </w:t>
            </w:r>
            <w:r w:rsidRPr="00EA56B3">
              <w:rPr>
                <w:rFonts w:eastAsia="Calibri"/>
                <w:sz w:val="24"/>
                <w:szCs w:val="24"/>
                <w:lang w:eastAsia="en-US"/>
              </w:rPr>
              <w:t>прикладных задач с использованием математических методов</w:t>
            </w:r>
            <w:r w:rsidR="00833EFA" w:rsidRPr="00833EFA">
              <w:rPr>
                <w:sz w:val="24"/>
                <w:szCs w:val="24"/>
              </w:rPr>
              <w:t>;</w:t>
            </w:r>
            <w:r w:rsidR="00833EFA">
              <w:rPr>
                <w:sz w:val="24"/>
                <w:szCs w:val="24"/>
              </w:rPr>
              <w:t xml:space="preserve"> </w:t>
            </w:r>
          </w:p>
          <w:p w14:paraId="169E3CFC" w14:textId="77777777" w:rsidR="001E7D9E" w:rsidRDefault="001E7D9E" w:rsidP="002369CB">
            <w:pPr>
              <w:spacing w:line="240" w:lineRule="auto"/>
              <w:ind w:left="38" w:firstLine="0"/>
              <w:rPr>
                <w:sz w:val="24"/>
                <w:szCs w:val="24"/>
              </w:rPr>
            </w:pPr>
          </w:p>
          <w:p w14:paraId="6735E969" w14:textId="523F617B" w:rsidR="00F15C2C" w:rsidRPr="00833EFA" w:rsidRDefault="001E7D9E" w:rsidP="00F15C2C">
            <w:pPr>
              <w:spacing w:line="240" w:lineRule="auto"/>
              <w:ind w:left="38" w:firstLine="0"/>
              <w:rPr>
                <w:sz w:val="24"/>
                <w:szCs w:val="24"/>
              </w:rPr>
            </w:pPr>
            <w:r w:rsidRPr="002C3C90">
              <w:rPr>
                <w:b/>
                <w:i/>
                <w:iCs/>
                <w:sz w:val="24"/>
                <w:szCs w:val="24"/>
              </w:rPr>
              <w:t>Уметь</w:t>
            </w:r>
            <w:r>
              <w:rPr>
                <w:sz w:val="24"/>
                <w:szCs w:val="24"/>
              </w:rPr>
              <w:t xml:space="preserve"> </w:t>
            </w:r>
            <w:r w:rsidR="00833EFA" w:rsidRPr="00833EFA">
              <w:rPr>
                <w:sz w:val="24"/>
                <w:szCs w:val="24"/>
              </w:rPr>
              <w:t>применять знания теории</w:t>
            </w:r>
            <w:r w:rsidR="00833EFA">
              <w:rPr>
                <w:sz w:val="24"/>
                <w:szCs w:val="24"/>
              </w:rPr>
              <w:t xml:space="preserve"> </w:t>
            </w:r>
            <w:r w:rsidR="00833EFA" w:rsidRPr="00833EFA">
              <w:rPr>
                <w:sz w:val="24"/>
                <w:szCs w:val="24"/>
              </w:rPr>
              <w:t>вероятностей и математической</w:t>
            </w:r>
            <w:r w:rsidR="00833EFA">
              <w:rPr>
                <w:sz w:val="24"/>
                <w:szCs w:val="24"/>
              </w:rPr>
              <w:t xml:space="preserve"> </w:t>
            </w:r>
            <w:r w:rsidR="00833EFA" w:rsidRPr="00833EFA">
              <w:rPr>
                <w:sz w:val="24"/>
                <w:szCs w:val="24"/>
              </w:rPr>
              <w:t>статистики для решения практических</w:t>
            </w:r>
            <w:r w:rsidR="00833EFA">
              <w:rPr>
                <w:sz w:val="24"/>
                <w:szCs w:val="24"/>
              </w:rPr>
              <w:t xml:space="preserve"> </w:t>
            </w:r>
            <w:r w:rsidR="00833EFA" w:rsidRPr="00833EFA">
              <w:rPr>
                <w:sz w:val="24"/>
                <w:szCs w:val="24"/>
              </w:rPr>
              <w:t>задач</w:t>
            </w:r>
            <w:r w:rsidR="002369CB" w:rsidRPr="002369CB">
              <w:rPr>
                <w:sz w:val="24"/>
                <w:szCs w:val="24"/>
              </w:rPr>
              <w:t xml:space="preserve">; </w:t>
            </w:r>
            <w:r w:rsidR="00833EFA" w:rsidRPr="00833EFA">
              <w:rPr>
                <w:sz w:val="24"/>
                <w:szCs w:val="24"/>
              </w:rPr>
              <w:t>выбирать и применять</w:t>
            </w:r>
            <w:r w:rsidR="00833EFA">
              <w:rPr>
                <w:sz w:val="24"/>
                <w:szCs w:val="24"/>
              </w:rPr>
              <w:t xml:space="preserve"> </w:t>
            </w:r>
            <w:r w:rsidR="00833EFA" w:rsidRPr="00833EFA">
              <w:rPr>
                <w:sz w:val="24"/>
                <w:szCs w:val="24"/>
              </w:rPr>
              <w:t>математические методы и методы</w:t>
            </w:r>
            <w:r w:rsidR="00833EFA">
              <w:rPr>
                <w:sz w:val="24"/>
                <w:szCs w:val="24"/>
              </w:rPr>
              <w:t xml:space="preserve"> </w:t>
            </w:r>
            <w:r w:rsidR="00833EFA" w:rsidRPr="00833EFA">
              <w:rPr>
                <w:sz w:val="24"/>
                <w:szCs w:val="24"/>
              </w:rPr>
              <w:t>моделирования необходимые для</w:t>
            </w:r>
            <w:r w:rsidR="00833EFA">
              <w:rPr>
                <w:sz w:val="24"/>
                <w:szCs w:val="24"/>
              </w:rPr>
              <w:t xml:space="preserve"> </w:t>
            </w:r>
            <w:r w:rsidR="00833EFA" w:rsidRPr="00833EFA">
              <w:rPr>
                <w:sz w:val="24"/>
                <w:szCs w:val="24"/>
              </w:rPr>
              <w:t>решения поставленных зада</w:t>
            </w:r>
          </w:p>
          <w:p w14:paraId="2FCD1008" w14:textId="77777777" w:rsidR="003A77DB" w:rsidRPr="00512C03" w:rsidRDefault="003A77DB" w:rsidP="00833EFA">
            <w:pPr>
              <w:spacing w:line="240" w:lineRule="auto"/>
              <w:ind w:left="38" w:firstLine="0"/>
              <w:rPr>
                <w:sz w:val="24"/>
                <w:szCs w:val="24"/>
              </w:rPr>
            </w:pPr>
          </w:p>
        </w:tc>
      </w:tr>
      <w:tr w:rsidR="003A77DB" w:rsidRPr="001E7D9E" w14:paraId="61C206E8" w14:textId="77777777" w:rsidTr="00C12AE5">
        <w:trPr>
          <w:trHeight w:val="9345"/>
        </w:trPr>
        <w:tc>
          <w:tcPr>
            <w:tcW w:w="959" w:type="dxa"/>
            <w:tcBorders>
              <w:top w:val="single" w:sz="4" w:space="0" w:color="auto"/>
              <w:left w:val="single" w:sz="4" w:space="0" w:color="auto"/>
              <w:bottom w:val="single" w:sz="4" w:space="0" w:color="auto"/>
              <w:right w:val="single" w:sz="4" w:space="0" w:color="auto"/>
            </w:tcBorders>
          </w:tcPr>
          <w:p w14:paraId="5F5C59E6" w14:textId="5B0B7AE0" w:rsidR="003A77DB" w:rsidRPr="00B5364F" w:rsidRDefault="009D5960" w:rsidP="00C50489">
            <w:pPr>
              <w:tabs>
                <w:tab w:val="left" w:pos="540"/>
              </w:tabs>
              <w:spacing w:line="240" w:lineRule="auto"/>
              <w:ind w:firstLine="0"/>
              <w:rPr>
                <w:sz w:val="24"/>
                <w:szCs w:val="24"/>
              </w:rPr>
            </w:pPr>
            <w:r>
              <w:rPr>
                <w:sz w:val="24"/>
                <w:szCs w:val="24"/>
              </w:rPr>
              <w:lastRenderedPageBreak/>
              <w:t>ПКН-2</w:t>
            </w:r>
          </w:p>
        </w:tc>
        <w:tc>
          <w:tcPr>
            <w:tcW w:w="2126" w:type="dxa"/>
            <w:tcBorders>
              <w:top w:val="single" w:sz="4" w:space="0" w:color="auto"/>
              <w:left w:val="single" w:sz="4" w:space="0" w:color="auto"/>
              <w:bottom w:val="single" w:sz="4" w:space="0" w:color="auto"/>
              <w:right w:val="single" w:sz="4" w:space="0" w:color="auto"/>
            </w:tcBorders>
          </w:tcPr>
          <w:p w14:paraId="4867C116" w14:textId="33D50E43" w:rsidR="0080243D" w:rsidRDefault="0080243D" w:rsidP="00D87F60">
            <w:pPr>
              <w:tabs>
                <w:tab w:val="left" w:pos="540"/>
              </w:tabs>
              <w:spacing w:line="240" w:lineRule="auto"/>
              <w:ind w:firstLine="0"/>
              <w:rPr>
                <w:color w:val="000000"/>
                <w:sz w:val="24"/>
                <w:szCs w:val="24"/>
              </w:rPr>
            </w:pPr>
            <w:r>
              <w:rPr>
                <w:color w:val="000000"/>
                <w:sz w:val="24"/>
                <w:szCs w:val="24"/>
              </w:rPr>
              <w:t xml:space="preserve">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w:t>
            </w:r>
          </w:p>
          <w:p w14:paraId="0F90DEE9" w14:textId="77777777" w:rsidR="0080243D" w:rsidRDefault="0080243D" w:rsidP="00D87F60">
            <w:pPr>
              <w:tabs>
                <w:tab w:val="left" w:pos="540"/>
              </w:tabs>
              <w:spacing w:line="240" w:lineRule="auto"/>
              <w:ind w:firstLine="0"/>
              <w:rPr>
                <w:sz w:val="24"/>
                <w:szCs w:val="24"/>
                <w:lang w:eastAsia="en-US"/>
              </w:rPr>
            </w:pPr>
          </w:p>
          <w:p w14:paraId="6A812DA3" w14:textId="32C694DB" w:rsidR="00F40453" w:rsidRPr="00F40453" w:rsidRDefault="00F40453" w:rsidP="0080243D">
            <w:pPr>
              <w:tabs>
                <w:tab w:val="left" w:pos="540"/>
              </w:tabs>
              <w:spacing w:line="240" w:lineRule="auto"/>
              <w:ind w:firstLine="0"/>
              <w:rPr>
                <w:strike/>
                <w:sz w:val="24"/>
                <w:szCs w:val="24"/>
              </w:rPr>
            </w:pPr>
          </w:p>
        </w:tc>
        <w:tc>
          <w:tcPr>
            <w:tcW w:w="2864" w:type="dxa"/>
            <w:tcBorders>
              <w:top w:val="single" w:sz="4" w:space="0" w:color="auto"/>
              <w:left w:val="single" w:sz="4" w:space="0" w:color="auto"/>
              <w:bottom w:val="single" w:sz="4" w:space="0" w:color="auto"/>
              <w:right w:val="single" w:sz="4" w:space="0" w:color="auto"/>
            </w:tcBorders>
          </w:tcPr>
          <w:p w14:paraId="522955F1" w14:textId="72F94592" w:rsidR="00FD4881" w:rsidRDefault="00FD4881" w:rsidP="00FD4881">
            <w:pPr>
              <w:tabs>
                <w:tab w:val="left" w:pos="540"/>
              </w:tabs>
              <w:spacing w:line="240" w:lineRule="auto"/>
              <w:ind w:firstLine="0"/>
              <w:rPr>
                <w:rFonts w:eastAsia="Calibri"/>
                <w:sz w:val="24"/>
              </w:rPr>
            </w:pPr>
            <w:r w:rsidRPr="00FD4881">
              <w:rPr>
                <w:rFonts w:eastAsia="Calibri"/>
                <w:sz w:val="24"/>
              </w:rPr>
              <w:t>1.</w:t>
            </w:r>
            <w:r w:rsidRPr="00FD4881">
              <w:rPr>
                <w:rFonts w:eastAsia="Calibri"/>
                <w:sz w:val="24"/>
              </w:rPr>
              <w:tab/>
              <w:t>Демонстрирует знание базовых математических моделей, применяемых в различных предметных областях.</w:t>
            </w:r>
          </w:p>
          <w:p w14:paraId="5FEEF3BD" w14:textId="6D0983AE" w:rsidR="00FD4881" w:rsidRDefault="00FD4881" w:rsidP="00FD4881">
            <w:pPr>
              <w:tabs>
                <w:tab w:val="left" w:pos="540"/>
              </w:tabs>
              <w:spacing w:line="240" w:lineRule="auto"/>
              <w:ind w:firstLine="0"/>
              <w:rPr>
                <w:rFonts w:eastAsia="Calibri"/>
                <w:sz w:val="24"/>
              </w:rPr>
            </w:pPr>
          </w:p>
          <w:p w14:paraId="210DAB3D" w14:textId="246F14E9" w:rsidR="00FD4881" w:rsidRDefault="00FD4881" w:rsidP="00FD4881">
            <w:pPr>
              <w:tabs>
                <w:tab w:val="left" w:pos="540"/>
              </w:tabs>
              <w:spacing w:line="240" w:lineRule="auto"/>
              <w:ind w:firstLine="0"/>
              <w:rPr>
                <w:rFonts w:eastAsia="Calibri"/>
                <w:sz w:val="24"/>
              </w:rPr>
            </w:pPr>
          </w:p>
          <w:p w14:paraId="5481E8A3" w14:textId="16C6A5AF" w:rsidR="00FD4881" w:rsidRDefault="00FD4881" w:rsidP="00FD4881">
            <w:pPr>
              <w:tabs>
                <w:tab w:val="left" w:pos="540"/>
              </w:tabs>
              <w:spacing w:line="240" w:lineRule="auto"/>
              <w:ind w:firstLine="0"/>
              <w:rPr>
                <w:rFonts w:eastAsia="Calibri"/>
                <w:sz w:val="24"/>
              </w:rPr>
            </w:pPr>
          </w:p>
          <w:p w14:paraId="5DCEF6B3" w14:textId="67DB1FD8" w:rsidR="00FD4881" w:rsidRDefault="00FD4881" w:rsidP="00FD4881">
            <w:pPr>
              <w:tabs>
                <w:tab w:val="left" w:pos="540"/>
              </w:tabs>
              <w:spacing w:line="240" w:lineRule="auto"/>
              <w:ind w:firstLine="0"/>
              <w:rPr>
                <w:rFonts w:eastAsia="Calibri"/>
                <w:sz w:val="24"/>
              </w:rPr>
            </w:pPr>
          </w:p>
          <w:p w14:paraId="5C61941C" w14:textId="267BCC91" w:rsidR="00FD4881" w:rsidRDefault="00FD4881" w:rsidP="00FD4881">
            <w:pPr>
              <w:tabs>
                <w:tab w:val="left" w:pos="540"/>
              </w:tabs>
              <w:spacing w:line="240" w:lineRule="auto"/>
              <w:ind w:firstLine="0"/>
              <w:rPr>
                <w:rFonts w:eastAsia="Calibri"/>
                <w:sz w:val="24"/>
              </w:rPr>
            </w:pPr>
          </w:p>
          <w:p w14:paraId="76639AB5" w14:textId="66330F42" w:rsidR="00FD4881" w:rsidRDefault="00FD4881" w:rsidP="00FD4881">
            <w:pPr>
              <w:tabs>
                <w:tab w:val="left" w:pos="540"/>
              </w:tabs>
              <w:spacing w:line="240" w:lineRule="auto"/>
              <w:ind w:firstLine="0"/>
              <w:rPr>
                <w:rFonts w:eastAsia="Calibri"/>
                <w:sz w:val="24"/>
              </w:rPr>
            </w:pPr>
          </w:p>
          <w:p w14:paraId="4FDD3A68" w14:textId="7516830A" w:rsidR="00FD4881" w:rsidRDefault="00FD4881" w:rsidP="00FD4881">
            <w:pPr>
              <w:tabs>
                <w:tab w:val="left" w:pos="540"/>
              </w:tabs>
              <w:spacing w:line="240" w:lineRule="auto"/>
              <w:ind w:firstLine="0"/>
              <w:rPr>
                <w:rFonts w:eastAsia="Calibri"/>
                <w:sz w:val="24"/>
              </w:rPr>
            </w:pPr>
          </w:p>
          <w:p w14:paraId="7BAE1FF9" w14:textId="620D91B6" w:rsidR="00FD4881" w:rsidRDefault="00FD4881" w:rsidP="00FD4881">
            <w:pPr>
              <w:tabs>
                <w:tab w:val="left" w:pos="540"/>
              </w:tabs>
              <w:spacing w:line="240" w:lineRule="auto"/>
              <w:ind w:firstLine="0"/>
              <w:rPr>
                <w:rFonts w:eastAsia="Calibri"/>
                <w:sz w:val="24"/>
              </w:rPr>
            </w:pPr>
          </w:p>
          <w:p w14:paraId="3D9BCF81" w14:textId="77777777" w:rsidR="00FD4881" w:rsidRPr="00FD4881" w:rsidRDefault="00FD4881" w:rsidP="00FD4881">
            <w:pPr>
              <w:tabs>
                <w:tab w:val="left" w:pos="540"/>
              </w:tabs>
              <w:spacing w:line="240" w:lineRule="auto"/>
              <w:ind w:firstLine="0"/>
              <w:rPr>
                <w:rFonts w:eastAsia="Calibri"/>
                <w:sz w:val="24"/>
              </w:rPr>
            </w:pPr>
          </w:p>
          <w:p w14:paraId="16D2E32F" w14:textId="1D746048" w:rsidR="00FD4881" w:rsidRDefault="00FD4881" w:rsidP="00FD4881">
            <w:pPr>
              <w:tabs>
                <w:tab w:val="left" w:pos="540"/>
              </w:tabs>
              <w:spacing w:line="240" w:lineRule="auto"/>
              <w:ind w:firstLine="0"/>
              <w:rPr>
                <w:rFonts w:eastAsia="Calibri"/>
                <w:sz w:val="24"/>
              </w:rPr>
            </w:pPr>
            <w:r w:rsidRPr="00FD4881">
              <w:rPr>
                <w:rFonts w:eastAsia="Calibri"/>
                <w:sz w:val="24"/>
              </w:rPr>
              <w:t>2.</w:t>
            </w:r>
            <w:r w:rsidRPr="00FD4881">
              <w:rPr>
                <w:rFonts w:eastAsia="Calibri"/>
                <w:sz w:val="24"/>
              </w:rPr>
              <w:tab/>
              <w:t>Адаптирует и применяет существующие математические модели для решения поставленной прикладной или теоретической задачи.</w:t>
            </w:r>
          </w:p>
          <w:p w14:paraId="149E6A86" w14:textId="1C694B48" w:rsidR="00FD4881" w:rsidRDefault="00FD4881" w:rsidP="00FD4881">
            <w:pPr>
              <w:tabs>
                <w:tab w:val="left" w:pos="540"/>
              </w:tabs>
              <w:spacing w:line="240" w:lineRule="auto"/>
              <w:ind w:firstLine="0"/>
              <w:rPr>
                <w:rFonts w:eastAsia="Calibri"/>
                <w:sz w:val="24"/>
              </w:rPr>
            </w:pPr>
          </w:p>
          <w:p w14:paraId="0E79D044" w14:textId="77777777" w:rsidR="00FD4881" w:rsidRPr="00FD4881" w:rsidRDefault="00FD4881" w:rsidP="00FD4881">
            <w:pPr>
              <w:tabs>
                <w:tab w:val="left" w:pos="540"/>
              </w:tabs>
              <w:spacing w:line="240" w:lineRule="auto"/>
              <w:ind w:firstLine="0"/>
              <w:rPr>
                <w:rFonts w:eastAsia="Calibri"/>
                <w:sz w:val="24"/>
              </w:rPr>
            </w:pPr>
          </w:p>
          <w:p w14:paraId="0D9BE8B0" w14:textId="77777777" w:rsidR="00D779E2" w:rsidRDefault="00D779E2" w:rsidP="00FD4881">
            <w:pPr>
              <w:tabs>
                <w:tab w:val="left" w:pos="540"/>
              </w:tabs>
              <w:spacing w:line="240" w:lineRule="auto"/>
              <w:ind w:firstLine="0"/>
              <w:rPr>
                <w:rFonts w:eastAsia="Calibri"/>
                <w:sz w:val="24"/>
              </w:rPr>
            </w:pPr>
          </w:p>
          <w:p w14:paraId="718BACE0" w14:textId="5C2CCA35" w:rsidR="00FD4881" w:rsidRDefault="00FD4881" w:rsidP="00FD4881">
            <w:pPr>
              <w:tabs>
                <w:tab w:val="left" w:pos="540"/>
              </w:tabs>
              <w:spacing w:line="240" w:lineRule="auto"/>
              <w:ind w:firstLine="0"/>
              <w:rPr>
                <w:rFonts w:eastAsia="Calibri"/>
                <w:sz w:val="24"/>
              </w:rPr>
            </w:pPr>
            <w:r w:rsidRPr="00FD4881">
              <w:rPr>
                <w:rFonts w:eastAsia="Calibri"/>
                <w:sz w:val="24"/>
              </w:rPr>
              <w:t>3.</w:t>
            </w:r>
            <w:r w:rsidRPr="00FD4881">
              <w:rPr>
                <w:rFonts w:eastAsia="Calibri"/>
                <w:sz w:val="24"/>
              </w:rPr>
              <w:tab/>
              <w:t>Владеет методологией математического моделирования для решения профессиональных задач.</w:t>
            </w:r>
          </w:p>
          <w:p w14:paraId="7B458F03" w14:textId="77777777" w:rsidR="00FD4881" w:rsidRDefault="00FD4881" w:rsidP="00F40453">
            <w:pPr>
              <w:tabs>
                <w:tab w:val="left" w:pos="540"/>
              </w:tabs>
              <w:spacing w:line="240" w:lineRule="auto"/>
              <w:ind w:firstLine="0"/>
              <w:rPr>
                <w:rFonts w:eastAsia="Calibri"/>
                <w:sz w:val="24"/>
              </w:rPr>
            </w:pPr>
          </w:p>
          <w:p w14:paraId="4271061A" w14:textId="77777777" w:rsidR="00FD4881" w:rsidRDefault="00FD4881" w:rsidP="00F40453">
            <w:pPr>
              <w:tabs>
                <w:tab w:val="left" w:pos="540"/>
              </w:tabs>
              <w:spacing w:line="240" w:lineRule="auto"/>
              <w:ind w:firstLine="0"/>
              <w:rPr>
                <w:rFonts w:eastAsia="Calibri"/>
                <w:sz w:val="24"/>
              </w:rPr>
            </w:pPr>
          </w:p>
          <w:p w14:paraId="007C94AC" w14:textId="77777777" w:rsidR="00FD4881" w:rsidRDefault="00FD4881" w:rsidP="00F40453">
            <w:pPr>
              <w:tabs>
                <w:tab w:val="left" w:pos="540"/>
              </w:tabs>
              <w:spacing w:line="240" w:lineRule="auto"/>
              <w:ind w:firstLine="0"/>
              <w:rPr>
                <w:rFonts w:eastAsia="Calibri"/>
                <w:sz w:val="24"/>
              </w:rPr>
            </w:pPr>
          </w:p>
          <w:p w14:paraId="7F9E2978" w14:textId="77777777" w:rsidR="00DD0BEA" w:rsidRPr="00D7567E" w:rsidRDefault="00DD0BEA" w:rsidP="00F40453">
            <w:pPr>
              <w:tabs>
                <w:tab w:val="left" w:pos="540"/>
              </w:tabs>
              <w:spacing w:line="240" w:lineRule="auto"/>
              <w:ind w:firstLine="0"/>
              <w:rPr>
                <w:rFonts w:eastAsia="Calibri"/>
                <w:sz w:val="24"/>
              </w:rPr>
            </w:pPr>
          </w:p>
          <w:p w14:paraId="0F3CA686" w14:textId="77777777" w:rsidR="002C3C90" w:rsidRDefault="002C3C90" w:rsidP="00F40453">
            <w:pPr>
              <w:tabs>
                <w:tab w:val="left" w:pos="540"/>
              </w:tabs>
              <w:spacing w:line="240" w:lineRule="auto"/>
              <w:ind w:firstLine="0"/>
              <w:rPr>
                <w:sz w:val="24"/>
              </w:rPr>
            </w:pPr>
          </w:p>
          <w:p w14:paraId="374165A6" w14:textId="77777777" w:rsidR="002C3C90" w:rsidRDefault="002C3C90" w:rsidP="00F40453">
            <w:pPr>
              <w:tabs>
                <w:tab w:val="left" w:pos="540"/>
              </w:tabs>
              <w:spacing w:line="240" w:lineRule="auto"/>
              <w:ind w:firstLine="0"/>
              <w:rPr>
                <w:sz w:val="24"/>
              </w:rPr>
            </w:pPr>
          </w:p>
          <w:p w14:paraId="5FAEACA0" w14:textId="77777777" w:rsidR="002C3C90" w:rsidRDefault="002C3C90" w:rsidP="00F40453">
            <w:pPr>
              <w:tabs>
                <w:tab w:val="left" w:pos="540"/>
              </w:tabs>
              <w:spacing w:line="240" w:lineRule="auto"/>
              <w:ind w:firstLine="0"/>
              <w:rPr>
                <w:sz w:val="24"/>
              </w:rPr>
            </w:pPr>
          </w:p>
          <w:p w14:paraId="78C0AE36" w14:textId="1A23855B" w:rsidR="00F40453" w:rsidRPr="00F40453" w:rsidRDefault="00F40453" w:rsidP="00F40453">
            <w:pPr>
              <w:tabs>
                <w:tab w:val="left" w:pos="540"/>
              </w:tabs>
              <w:spacing w:line="240" w:lineRule="auto"/>
              <w:ind w:firstLine="0"/>
              <w:rPr>
                <w:strike/>
                <w:sz w:val="24"/>
              </w:rPr>
            </w:pPr>
          </w:p>
        </w:tc>
        <w:tc>
          <w:tcPr>
            <w:tcW w:w="3827" w:type="dxa"/>
            <w:tcBorders>
              <w:top w:val="single" w:sz="4" w:space="0" w:color="auto"/>
              <w:left w:val="single" w:sz="4" w:space="0" w:color="auto"/>
              <w:bottom w:val="single" w:sz="4" w:space="0" w:color="auto"/>
              <w:right w:val="single" w:sz="4" w:space="0" w:color="auto"/>
            </w:tcBorders>
          </w:tcPr>
          <w:p w14:paraId="12E85251" w14:textId="4F55BA5D" w:rsidR="00895808" w:rsidRDefault="007E25E8" w:rsidP="00895808">
            <w:pPr>
              <w:spacing w:line="240" w:lineRule="auto"/>
              <w:ind w:left="38" w:firstLine="0"/>
              <w:rPr>
                <w:sz w:val="24"/>
                <w:szCs w:val="24"/>
              </w:rPr>
            </w:pPr>
            <w:r w:rsidRPr="002C3C90">
              <w:rPr>
                <w:b/>
                <w:i/>
                <w:sz w:val="24"/>
                <w:szCs w:val="24"/>
              </w:rPr>
              <w:t>З</w:t>
            </w:r>
            <w:r w:rsidR="00895808" w:rsidRPr="002C3C90">
              <w:rPr>
                <w:b/>
                <w:i/>
                <w:sz w:val="24"/>
                <w:szCs w:val="24"/>
              </w:rPr>
              <w:t>нать</w:t>
            </w:r>
            <w:r w:rsidR="00895808" w:rsidRPr="007E25E8">
              <w:rPr>
                <w:i/>
                <w:sz w:val="24"/>
                <w:szCs w:val="24"/>
              </w:rPr>
              <w:t xml:space="preserve"> </w:t>
            </w:r>
            <w:r w:rsidR="00895808" w:rsidRPr="007E25E8">
              <w:rPr>
                <w:sz w:val="24"/>
                <w:szCs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2E7FF89" w14:textId="77777777" w:rsidR="0028600F" w:rsidRPr="007E25E8" w:rsidRDefault="0028600F" w:rsidP="00895808">
            <w:pPr>
              <w:spacing w:line="240" w:lineRule="auto"/>
              <w:ind w:left="38" w:firstLine="0"/>
              <w:rPr>
                <w:sz w:val="24"/>
                <w:szCs w:val="24"/>
              </w:rPr>
            </w:pPr>
          </w:p>
          <w:p w14:paraId="75AABB46" w14:textId="2D40F004" w:rsidR="00895808" w:rsidRDefault="007E25E8" w:rsidP="00895808">
            <w:pPr>
              <w:spacing w:line="240" w:lineRule="auto"/>
              <w:ind w:left="38" w:firstLine="0"/>
              <w:rPr>
                <w:sz w:val="24"/>
                <w:szCs w:val="24"/>
              </w:rPr>
            </w:pPr>
            <w:r w:rsidRPr="002C3C90">
              <w:rPr>
                <w:b/>
                <w:i/>
                <w:sz w:val="24"/>
                <w:szCs w:val="24"/>
              </w:rPr>
              <w:t>У</w:t>
            </w:r>
            <w:r w:rsidR="00895808" w:rsidRPr="002C3C90">
              <w:rPr>
                <w:b/>
                <w:i/>
                <w:sz w:val="24"/>
                <w:szCs w:val="24"/>
              </w:rPr>
              <w:t>меть</w:t>
            </w:r>
            <w:r w:rsidR="00895808" w:rsidRPr="007E25E8">
              <w:rPr>
                <w:i/>
                <w:sz w:val="24"/>
                <w:szCs w:val="24"/>
              </w:rPr>
              <w:t xml:space="preserve"> </w:t>
            </w:r>
            <w:r w:rsidR="00895808" w:rsidRPr="007E25E8">
              <w:rPr>
                <w:sz w:val="24"/>
                <w:szCs w:val="24"/>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7B2DEE68" w14:textId="199AEFBC" w:rsidR="007E25E8" w:rsidRDefault="007E25E8" w:rsidP="00895808">
            <w:pPr>
              <w:spacing w:line="240" w:lineRule="auto"/>
              <w:ind w:left="38" w:firstLine="0"/>
              <w:rPr>
                <w:sz w:val="24"/>
                <w:szCs w:val="24"/>
              </w:rPr>
            </w:pPr>
          </w:p>
          <w:p w14:paraId="7988F602" w14:textId="77777777" w:rsidR="00EC7A7F" w:rsidRDefault="00EC7A7F" w:rsidP="00895808">
            <w:pPr>
              <w:spacing w:line="240" w:lineRule="auto"/>
              <w:ind w:left="38" w:firstLine="0"/>
              <w:rPr>
                <w:b/>
                <w:i/>
                <w:iCs/>
                <w:sz w:val="24"/>
                <w:szCs w:val="24"/>
              </w:rPr>
            </w:pPr>
          </w:p>
          <w:p w14:paraId="67EBC9C6" w14:textId="53122101" w:rsidR="001E7D9E" w:rsidRDefault="001E7D9E" w:rsidP="00895808">
            <w:pPr>
              <w:spacing w:line="240" w:lineRule="auto"/>
              <w:ind w:left="38" w:firstLine="0"/>
              <w:rPr>
                <w:sz w:val="24"/>
                <w:szCs w:val="24"/>
              </w:rPr>
            </w:pPr>
            <w:r w:rsidRPr="002C3C90">
              <w:rPr>
                <w:b/>
                <w:i/>
                <w:iCs/>
                <w:sz w:val="24"/>
                <w:szCs w:val="24"/>
              </w:rPr>
              <w:t>Знать</w:t>
            </w:r>
            <w:r>
              <w:rPr>
                <w:sz w:val="24"/>
                <w:szCs w:val="24"/>
              </w:rPr>
              <w:t xml:space="preserve"> вероятностные и статистические модели в области </w:t>
            </w:r>
            <w:r w:rsidR="00B8669D" w:rsidRPr="00B8669D">
              <w:rPr>
                <w:sz w:val="24"/>
                <w:szCs w:val="24"/>
              </w:rPr>
              <w:t>прикладного машинного обучения</w:t>
            </w:r>
            <w:r w:rsidRPr="001E7D9E">
              <w:rPr>
                <w:sz w:val="24"/>
                <w:szCs w:val="24"/>
              </w:rPr>
              <w:t>;</w:t>
            </w:r>
          </w:p>
          <w:p w14:paraId="3892918A" w14:textId="77777777" w:rsidR="00AB02FD" w:rsidRDefault="00AB02FD" w:rsidP="00895808">
            <w:pPr>
              <w:spacing w:line="240" w:lineRule="auto"/>
              <w:ind w:left="38" w:firstLine="0"/>
              <w:rPr>
                <w:sz w:val="24"/>
                <w:szCs w:val="24"/>
              </w:rPr>
            </w:pPr>
          </w:p>
          <w:p w14:paraId="03189714" w14:textId="04FCD183" w:rsidR="001E7D9E" w:rsidRPr="001E7D9E" w:rsidRDefault="001E7D9E" w:rsidP="00895808">
            <w:pPr>
              <w:spacing w:line="240" w:lineRule="auto"/>
              <w:ind w:left="38" w:firstLine="0"/>
              <w:rPr>
                <w:sz w:val="24"/>
                <w:szCs w:val="24"/>
              </w:rPr>
            </w:pPr>
            <w:r w:rsidRPr="002C3C90">
              <w:rPr>
                <w:b/>
                <w:i/>
                <w:iCs/>
                <w:sz w:val="24"/>
                <w:szCs w:val="24"/>
              </w:rPr>
              <w:t>Уметь</w:t>
            </w:r>
            <w:r>
              <w:rPr>
                <w:sz w:val="24"/>
                <w:szCs w:val="24"/>
              </w:rPr>
              <w:t xml:space="preserve"> модифицировать математические модели в области </w:t>
            </w:r>
            <w:r w:rsidR="00B8669D" w:rsidRPr="00B8669D">
              <w:rPr>
                <w:sz w:val="24"/>
                <w:szCs w:val="24"/>
              </w:rPr>
              <w:t>прикладного машинного обучения</w:t>
            </w:r>
            <w:r w:rsidRPr="001E7D9E">
              <w:rPr>
                <w:sz w:val="24"/>
                <w:szCs w:val="24"/>
              </w:rPr>
              <w:t>;</w:t>
            </w:r>
          </w:p>
          <w:p w14:paraId="3DA11E70" w14:textId="77777777" w:rsidR="001E7D9E" w:rsidRPr="001E7D9E" w:rsidRDefault="001E7D9E" w:rsidP="00895808">
            <w:pPr>
              <w:spacing w:line="240" w:lineRule="auto"/>
              <w:ind w:left="38" w:firstLine="0"/>
              <w:rPr>
                <w:sz w:val="24"/>
                <w:szCs w:val="24"/>
              </w:rPr>
            </w:pPr>
          </w:p>
          <w:p w14:paraId="69ED2A5C" w14:textId="77777777" w:rsidR="00EC7A7F" w:rsidRDefault="00EC7A7F" w:rsidP="00895808">
            <w:pPr>
              <w:spacing w:line="240" w:lineRule="auto"/>
              <w:ind w:left="38" w:firstLine="0"/>
              <w:rPr>
                <w:b/>
                <w:i/>
                <w:sz w:val="24"/>
                <w:szCs w:val="24"/>
              </w:rPr>
            </w:pPr>
          </w:p>
          <w:p w14:paraId="7F1A94B4" w14:textId="7DB6D3ED" w:rsidR="0042203F" w:rsidRDefault="001E7D9E" w:rsidP="00895808">
            <w:pPr>
              <w:spacing w:line="240" w:lineRule="auto"/>
              <w:ind w:left="38" w:firstLine="0"/>
              <w:rPr>
                <w:i/>
                <w:sz w:val="24"/>
                <w:szCs w:val="24"/>
              </w:rPr>
            </w:pPr>
            <w:r w:rsidRPr="002C3C90">
              <w:rPr>
                <w:b/>
                <w:i/>
                <w:sz w:val="24"/>
                <w:szCs w:val="24"/>
              </w:rPr>
              <w:t>Знать</w:t>
            </w:r>
            <w:r>
              <w:rPr>
                <w:iCs/>
                <w:sz w:val="24"/>
                <w:szCs w:val="24"/>
              </w:rPr>
              <w:t xml:space="preserve"> </w:t>
            </w:r>
            <w:r w:rsidR="00895808" w:rsidRPr="001E7D9E">
              <w:rPr>
                <w:sz w:val="24"/>
                <w:szCs w:val="24"/>
              </w:rPr>
              <w:t>навык</w:t>
            </w:r>
            <w:r w:rsidR="0042203F">
              <w:rPr>
                <w:sz w:val="24"/>
                <w:szCs w:val="24"/>
              </w:rPr>
              <w:t xml:space="preserve">и решения задач в области экономики и финансов с </w:t>
            </w:r>
            <w:r w:rsidR="00895808" w:rsidRPr="001E7D9E">
              <w:rPr>
                <w:sz w:val="24"/>
                <w:szCs w:val="24"/>
              </w:rPr>
              <w:t>использовани</w:t>
            </w:r>
            <w:r w:rsidR="0042203F">
              <w:rPr>
                <w:sz w:val="24"/>
                <w:szCs w:val="24"/>
              </w:rPr>
              <w:t>ем</w:t>
            </w:r>
            <w:r w:rsidR="00895808" w:rsidRPr="001E7D9E">
              <w:rPr>
                <w:sz w:val="24"/>
                <w:szCs w:val="24"/>
              </w:rPr>
              <w:t xml:space="preserve"> </w:t>
            </w:r>
            <w:r w:rsidR="0042203F">
              <w:rPr>
                <w:sz w:val="24"/>
                <w:szCs w:val="24"/>
              </w:rPr>
              <w:t xml:space="preserve">инструментария </w:t>
            </w:r>
            <w:r w:rsidR="00895808" w:rsidRPr="001E7D9E">
              <w:rPr>
                <w:i/>
                <w:sz w:val="24"/>
                <w:szCs w:val="24"/>
                <w:lang w:val="en-US"/>
              </w:rPr>
              <w:t>Microsoft</w:t>
            </w:r>
            <w:r w:rsidR="00895808" w:rsidRPr="001E7D9E">
              <w:rPr>
                <w:i/>
                <w:sz w:val="24"/>
                <w:szCs w:val="24"/>
              </w:rPr>
              <w:t xml:space="preserve"> </w:t>
            </w:r>
            <w:r w:rsidR="00895808" w:rsidRPr="001E7D9E">
              <w:rPr>
                <w:i/>
                <w:sz w:val="24"/>
                <w:szCs w:val="24"/>
                <w:lang w:val="en-US"/>
              </w:rPr>
              <w:t>Excel</w:t>
            </w:r>
            <w:r w:rsidR="00895808" w:rsidRPr="001E7D9E">
              <w:rPr>
                <w:i/>
                <w:sz w:val="24"/>
                <w:szCs w:val="24"/>
              </w:rPr>
              <w:t xml:space="preserve">, </w:t>
            </w:r>
            <w:r w:rsidR="00895808" w:rsidRPr="001E7D9E">
              <w:rPr>
                <w:i/>
                <w:sz w:val="24"/>
                <w:szCs w:val="24"/>
                <w:lang w:val="en-US"/>
              </w:rPr>
              <w:t>R</w:t>
            </w:r>
            <w:r w:rsidR="00895808" w:rsidRPr="001E7D9E">
              <w:rPr>
                <w:i/>
                <w:sz w:val="24"/>
                <w:szCs w:val="24"/>
              </w:rPr>
              <w:t xml:space="preserve">, </w:t>
            </w:r>
            <w:r w:rsidR="00895808" w:rsidRPr="001E7D9E">
              <w:rPr>
                <w:i/>
                <w:sz w:val="24"/>
                <w:szCs w:val="24"/>
                <w:lang w:val="en-US"/>
              </w:rPr>
              <w:t>Python</w:t>
            </w:r>
            <w:r w:rsidR="00895808" w:rsidRPr="001E7D9E">
              <w:rPr>
                <w:i/>
                <w:sz w:val="24"/>
                <w:szCs w:val="24"/>
              </w:rPr>
              <w:t xml:space="preserve"> (</w:t>
            </w:r>
            <w:proofErr w:type="spellStart"/>
            <w:r w:rsidR="00895808" w:rsidRPr="001E7D9E">
              <w:rPr>
                <w:i/>
                <w:sz w:val="24"/>
                <w:szCs w:val="24"/>
                <w:lang w:val="en-US"/>
              </w:rPr>
              <w:t>Jupyter</w:t>
            </w:r>
            <w:proofErr w:type="spellEnd"/>
            <w:r w:rsidR="00895808" w:rsidRPr="001E7D9E">
              <w:rPr>
                <w:i/>
                <w:sz w:val="24"/>
                <w:szCs w:val="24"/>
              </w:rPr>
              <w:t xml:space="preserve"> </w:t>
            </w:r>
            <w:r w:rsidR="00895808" w:rsidRPr="001E7D9E">
              <w:rPr>
                <w:i/>
                <w:sz w:val="24"/>
                <w:szCs w:val="24"/>
                <w:lang w:val="en-US"/>
              </w:rPr>
              <w:t>Notebook</w:t>
            </w:r>
            <w:r w:rsidR="00895808" w:rsidRPr="001E7D9E">
              <w:rPr>
                <w:i/>
                <w:sz w:val="24"/>
                <w:szCs w:val="24"/>
              </w:rPr>
              <w:t xml:space="preserve">), </w:t>
            </w:r>
            <w:r w:rsidR="00895808" w:rsidRPr="001E7D9E">
              <w:rPr>
                <w:i/>
                <w:sz w:val="24"/>
                <w:szCs w:val="24"/>
                <w:lang w:val="en-US"/>
              </w:rPr>
              <w:t>Wolfram</w:t>
            </w:r>
            <w:r w:rsidR="00895808" w:rsidRPr="001E7D9E">
              <w:rPr>
                <w:i/>
                <w:sz w:val="24"/>
                <w:szCs w:val="24"/>
              </w:rPr>
              <w:t xml:space="preserve"> </w:t>
            </w:r>
            <w:r w:rsidR="00895808" w:rsidRPr="001E7D9E">
              <w:rPr>
                <w:i/>
                <w:sz w:val="24"/>
                <w:szCs w:val="24"/>
                <w:lang w:val="en-US"/>
              </w:rPr>
              <w:t>Mathematica</w:t>
            </w:r>
            <w:r w:rsidR="001818A7" w:rsidRPr="001E7D9E">
              <w:rPr>
                <w:i/>
                <w:sz w:val="24"/>
                <w:szCs w:val="24"/>
              </w:rPr>
              <w:t xml:space="preserve">, </w:t>
            </w:r>
            <w:r w:rsidR="001818A7" w:rsidRPr="001E7D9E">
              <w:rPr>
                <w:i/>
                <w:sz w:val="24"/>
                <w:szCs w:val="24"/>
                <w:lang w:val="en-US"/>
              </w:rPr>
              <w:t>MATLAB</w:t>
            </w:r>
            <w:r w:rsidR="0042203F">
              <w:rPr>
                <w:i/>
                <w:sz w:val="24"/>
                <w:szCs w:val="24"/>
              </w:rPr>
              <w:t>.</w:t>
            </w:r>
          </w:p>
          <w:p w14:paraId="31DF6211" w14:textId="58565407" w:rsidR="003A77DB" w:rsidRPr="001E7D9E" w:rsidRDefault="0042203F" w:rsidP="002C3C90">
            <w:pPr>
              <w:spacing w:line="240" w:lineRule="auto"/>
              <w:ind w:firstLine="0"/>
              <w:rPr>
                <w:b/>
                <w:sz w:val="24"/>
                <w:szCs w:val="24"/>
                <w:u w:val="single"/>
              </w:rPr>
            </w:pPr>
            <w:r w:rsidRPr="002C3C90">
              <w:rPr>
                <w:b/>
                <w:i/>
                <w:iCs/>
                <w:sz w:val="24"/>
                <w:szCs w:val="24"/>
              </w:rPr>
              <w:t>Уметь</w:t>
            </w:r>
            <w:r w:rsidRPr="002C3C90">
              <w:rPr>
                <w:b/>
                <w:sz w:val="24"/>
                <w:szCs w:val="24"/>
              </w:rPr>
              <w:t xml:space="preserve"> </w:t>
            </w:r>
            <w:r>
              <w:rPr>
                <w:sz w:val="24"/>
                <w:szCs w:val="24"/>
              </w:rPr>
              <w:t>использовать</w:t>
            </w:r>
            <w:r w:rsidR="00895808" w:rsidRPr="001E7D9E">
              <w:rPr>
                <w:sz w:val="24"/>
                <w:szCs w:val="24"/>
              </w:rPr>
              <w:t xml:space="preserve"> </w:t>
            </w:r>
            <w:r>
              <w:rPr>
                <w:sz w:val="24"/>
                <w:szCs w:val="24"/>
              </w:rPr>
              <w:t xml:space="preserve">инструментарий </w:t>
            </w:r>
            <w:r w:rsidRPr="001E7D9E">
              <w:rPr>
                <w:i/>
                <w:sz w:val="24"/>
                <w:szCs w:val="24"/>
                <w:lang w:val="en-US"/>
              </w:rPr>
              <w:t>Microsoft</w:t>
            </w:r>
            <w:r w:rsidRPr="001E7D9E">
              <w:rPr>
                <w:i/>
                <w:sz w:val="24"/>
                <w:szCs w:val="24"/>
              </w:rPr>
              <w:t xml:space="preserve"> </w:t>
            </w:r>
            <w:r w:rsidRPr="001E7D9E">
              <w:rPr>
                <w:i/>
                <w:sz w:val="24"/>
                <w:szCs w:val="24"/>
                <w:lang w:val="en-US"/>
              </w:rPr>
              <w:t>Excel</w:t>
            </w:r>
            <w:r w:rsidRPr="001E7D9E">
              <w:rPr>
                <w:i/>
                <w:sz w:val="24"/>
                <w:szCs w:val="24"/>
              </w:rPr>
              <w:t xml:space="preserve">, </w:t>
            </w:r>
            <w:r w:rsidRPr="001E7D9E">
              <w:rPr>
                <w:i/>
                <w:sz w:val="24"/>
                <w:szCs w:val="24"/>
                <w:lang w:val="en-US"/>
              </w:rPr>
              <w:t>R</w:t>
            </w:r>
            <w:r w:rsidRPr="001E7D9E">
              <w:rPr>
                <w:i/>
                <w:sz w:val="24"/>
                <w:szCs w:val="24"/>
              </w:rPr>
              <w:t xml:space="preserve">, </w:t>
            </w:r>
            <w:r w:rsidRPr="001E7D9E">
              <w:rPr>
                <w:i/>
                <w:sz w:val="24"/>
                <w:szCs w:val="24"/>
                <w:lang w:val="en-US"/>
              </w:rPr>
              <w:t>Python</w:t>
            </w:r>
            <w:r w:rsidRPr="001E7D9E">
              <w:rPr>
                <w:i/>
                <w:sz w:val="24"/>
                <w:szCs w:val="24"/>
              </w:rPr>
              <w:t xml:space="preserve"> (</w:t>
            </w:r>
            <w:proofErr w:type="spellStart"/>
            <w:r w:rsidRPr="001E7D9E">
              <w:rPr>
                <w:i/>
                <w:sz w:val="24"/>
                <w:szCs w:val="24"/>
                <w:lang w:val="en-US"/>
              </w:rPr>
              <w:t>Jupyter</w:t>
            </w:r>
            <w:proofErr w:type="spellEnd"/>
            <w:r w:rsidRPr="001E7D9E">
              <w:rPr>
                <w:i/>
                <w:sz w:val="24"/>
                <w:szCs w:val="24"/>
              </w:rPr>
              <w:t xml:space="preserve"> </w:t>
            </w:r>
            <w:r w:rsidRPr="001E7D9E">
              <w:rPr>
                <w:i/>
                <w:sz w:val="24"/>
                <w:szCs w:val="24"/>
                <w:lang w:val="en-US"/>
              </w:rPr>
              <w:t>Notebook</w:t>
            </w:r>
            <w:r w:rsidRPr="001E7D9E">
              <w:rPr>
                <w:i/>
                <w:sz w:val="24"/>
                <w:szCs w:val="24"/>
              </w:rPr>
              <w:t xml:space="preserve">), </w:t>
            </w:r>
            <w:r w:rsidRPr="001E7D9E">
              <w:rPr>
                <w:i/>
                <w:sz w:val="24"/>
                <w:szCs w:val="24"/>
                <w:lang w:val="en-US"/>
              </w:rPr>
              <w:t>Wolfram</w:t>
            </w:r>
            <w:r w:rsidRPr="001E7D9E">
              <w:rPr>
                <w:i/>
                <w:sz w:val="24"/>
                <w:szCs w:val="24"/>
              </w:rPr>
              <w:t xml:space="preserve"> </w:t>
            </w:r>
            <w:r w:rsidRPr="001E7D9E">
              <w:rPr>
                <w:i/>
                <w:sz w:val="24"/>
                <w:szCs w:val="24"/>
                <w:lang w:val="en-US"/>
              </w:rPr>
              <w:t>Mathematica</w:t>
            </w:r>
            <w:r w:rsidRPr="001E7D9E">
              <w:rPr>
                <w:i/>
                <w:sz w:val="24"/>
                <w:szCs w:val="24"/>
              </w:rPr>
              <w:t xml:space="preserve">, </w:t>
            </w:r>
            <w:r w:rsidRPr="001E7D9E">
              <w:rPr>
                <w:i/>
                <w:sz w:val="24"/>
                <w:szCs w:val="24"/>
                <w:lang w:val="en-US"/>
              </w:rPr>
              <w:t>MATLAB</w:t>
            </w:r>
            <w:r>
              <w:rPr>
                <w:i/>
                <w:sz w:val="24"/>
                <w:szCs w:val="24"/>
              </w:rPr>
              <w:t xml:space="preserve"> для решения </w:t>
            </w:r>
            <w:r w:rsidR="00585C70">
              <w:rPr>
                <w:i/>
                <w:sz w:val="24"/>
                <w:szCs w:val="24"/>
              </w:rPr>
              <w:t>задач</w:t>
            </w:r>
            <w:r>
              <w:rPr>
                <w:i/>
                <w:sz w:val="24"/>
                <w:szCs w:val="24"/>
              </w:rPr>
              <w:t xml:space="preserve"> в области </w:t>
            </w:r>
            <w:r w:rsidR="00B8669D" w:rsidRPr="00B8669D">
              <w:rPr>
                <w:i/>
                <w:sz w:val="24"/>
                <w:szCs w:val="24"/>
              </w:rPr>
              <w:t>прикладного машинного обучения</w:t>
            </w:r>
            <w:r>
              <w:rPr>
                <w:i/>
                <w:sz w:val="24"/>
                <w:szCs w:val="24"/>
              </w:rPr>
              <w:t>.</w:t>
            </w:r>
          </w:p>
        </w:tc>
      </w:tr>
    </w:tbl>
    <w:p w14:paraId="3E84B671" w14:textId="77777777" w:rsidR="004029A8" w:rsidRPr="001E7D9E" w:rsidRDefault="004029A8" w:rsidP="005B3E6A">
      <w:pPr>
        <w:ind w:firstLine="720"/>
        <w:rPr>
          <w:sz w:val="28"/>
          <w:szCs w:val="28"/>
        </w:rPr>
      </w:pPr>
    </w:p>
    <w:p w14:paraId="0457DB5B" w14:textId="7D41DB44" w:rsidR="00862225" w:rsidRDefault="00862225" w:rsidP="00803D1E">
      <w:pPr>
        <w:pStyle w:val="1"/>
        <w:numPr>
          <w:ilvl w:val="0"/>
          <w:numId w:val="2"/>
        </w:numPr>
        <w:spacing w:before="0" w:after="0"/>
        <w:ind w:left="0" w:firstLine="709"/>
      </w:pPr>
      <w:bookmarkStart w:id="5" w:name="_Toc5052141"/>
      <w:bookmarkStart w:id="6" w:name="_Toc92104615"/>
      <w:bookmarkStart w:id="7" w:name="_Toc92105271"/>
      <w:r w:rsidRPr="006A5EF6">
        <w:t>Место дисциплины в структуре образовательн</w:t>
      </w:r>
      <w:r w:rsidR="0021672F">
        <w:t>ой</w:t>
      </w:r>
      <w:r w:rsidRPr="006A5EF6">
        <w:t xml:space="preserve"> программ</w:t>
      </w:r>
      <w:bookmarkEnd w:id="5"/>
      <w:bookmarkEnd w:id="6"/>
      <w:bookmarkEnd w:id="7"/>
      <w:r w:rsidR="0021672F">
        <w:t>ы</w:t>
      </w:r>
    </w:p>
    <w:p w14:paraId="3986DE6B" w14:textId="525CB2F1" w:rsidR="0017395F" w:rsidRDefault="0017395F" w:rsidP="00C80817">
      <w:pPr>
        <w:spacing w:line="276" w:lineRule="auto"/>
        <w:rPr>
          <w:sz w:val="28"/>
          <w:szCs w:val="28"/>
        </w:rPr>
      </w:pPr>
      <w:r w:rsidRPr="0017395F">
        <w:rPr>
          <w:sz w:val="28"/>
          <w:szCs w:val="28"/>
        </w:rPr>
        <w:t>Дисциплина «</w:t>
      </w:r>
      <w:r w:rsidR="00C9466F" w:rsidRPr="00A107D1">
        <w:rPr>
          <w:i/>
          <w:sz w:val="28"/>
          <w:szCs w:val="28"/>
        </w:rPr>
        <w:t>Теория вероятностей и математическая стати</w:t>
      </w:r>
      <w:r w:rsidR="004C7AAB" w:rsidRPr="00A107D1">
        <w:rPr>
          <w:i/>
          <w:sz w:val="28"/>
          <w:szCs w:val="28"/>
        </w:rPr>
        <w:t>с</w:t>
      </w:r>
      <w:r w:rsidR="00C9466F" w:rsidRPr="00A107D1">
        <w:rPr>
          <w:i/>
          <w:sz w:val="28"/>
          <w:szCs w:val="28"/>
        </w:rPr>
        <w:t>тика</w:t>
      </w:r>
      <w:r w:rsidRPr="0017395F">
        <w:rPr>
          <w:sz w:val="28"/>
          <w:szCs w:val="28"/>
        </w:rPr>
        <w:t xml:space="preserve">» </w:t>
      </w:r>
      <w:r w:rsidR="008259D9" w:rsidRPr="00F77EA9">
        <w:rPr>
          <w:sz w:val="28"/>
          <w:szCs w:val="28"/>
        </w:rPr>
        <w:t xml:space="preserve">относится к </w:t>
      </w:r>
      <w:r w:rsidR="00C80817" w:rsidRPr="00215E22">
        <w:rPr>
          <w:sz w:val="28"/>
          <w:szCs w:val="28"/>
        </w:rPr>
        <w:t>Циклу</w:t>
      </w:r>
      <w:r w:rsidR="00C80817">
        <w:rPr>
          <w:sz w:val="28"/>
          <w:szCs w:val="28"/>
        </w:rPr>
        <w:t xml:space="preserve"> </w:t>
      </w:r>
      <w:r w:rsidR="008259D9" w:rsidRPr="00F77EA9">
        <w:rPr>
          <w:sz w:val="28"/>
          <w:szCs w:val="28"/>
        </w:rPr>
        <w:t xml:space="preserve">математики и информатики </w:t>
      </w:r>
      <w:r w:rsidR="002C3C90">
        <w:rPr>
          <w:sz w:val="28"/>
          <w:szCs w:val="28"/>
        </w:rPr>
        <w:t xml:space="preserve">по </w:t>
      </w:r>
      <w:r w:rsidR="008259D9">
        <w:rPr>
          <w:sz w:val="28"/>
          <w:szCs w:val="28"/>
        </w:rPr>
        <w:t>направлени</w:t>
      </w:r>
      <w:r w:rsidR="002C3C90">
        <w:rPr>
          <w:sz w:val="28"/>
          <w:szCs w:val="28"/>
        </w:rPr>
        <w:t xml:space="preserve">ю </w:t>
      </w:r>
      <w:r w:rsidR="00EC7A7F">
        <w:rPr>
          <w:sz w:val="28"/>
          <w:szCs w:val="28"/>
        </w:rPr>
        <w:t>подготовки 01.03.02 -</w:t>
      </w:r>
      <w:r w:rsidR="00E56978" w:rsidRPr="00EC7A7F">
        <w:rPr>
          <w:sz w:val="28"/>
          <w:szCs w:val="28"/>
        </w:rPr>
        <w:t xml:space="preserve">Прикладная </w:t>
      </w:r>
      <w:r w:rsidR="00F64E7A" w:rsidRPr="00EC7A7F">
        <w:rPr>
          <w:sz w:val="28"/>
          <w:szCs w:val="28"/>
        </w:rPr>
        <w:t>математика</w:t>
      </w:r>
      <w:r w:rsidR="00E56978" w:rsidRPr="00EC7A7F">
        <w:rPr>
          <w:sz w:val="28"/>
          <w:szCs w:val="28"/>
        </w:rPr>
        <w:t xml:space="preserve"> и информатика,</w:t>
      </w:r>
      <w:r w:rsidR="00E56978">
        <w:rPr>
          <w:sz w:val="28"/>
          <w:szCs w:val="28"/>
        </w:rPr>
        <w:t xml:space="preserve"> </w:t>
      </w:r>
      <w:r w:rsidR="006416EA" w:rsidRPr="006416EA">
        <w:rPr>
          <w:sz w:val="28"/>
          <w:szCs w:val="28"/>
        </w:rPr>
        <w:t xml:space="preserve">ОП «Прикладное машинное обучение» </w:t>
      </w:r>
      <w:r w:rsidR="00EC7A7F">
        <w:rPr>
          <w:sz w:val="28"/>
          <w:szCs w:val="28"/>
        </w:rPr>
        <w:t>П</w:t>
      </w:r>
      <w:r w:rsidR="006416EA" w:rsidRPr="006416EA">
        <w:rPr>
          <w:sz w:val="28"/>
          <w:szCs w:val="28"/>
        </w:rPr>
        <w:t>рофиль</w:t>
      </w:r>
      <w:r w:rsidR="00EC7A7F">
        <w:rPr>
          <w:sz w:val="28"/>
          <w:szCs w:val="28"/>
        </w:rPr>
        <w:t xml:space="preserve"> «Прикладное машинное обучение»</w:t>
      </w:r>
      <w:r w:rsidR="00E56978">
        <w:rPr>
          <w:sz w:val="28"/>
          <w:szCs w:val="28"/>
        </w:rPr>
        <w:t>.</w:t>
      </w:r>
      <w:r w:rsidRPr="0017395F">
        <w:rPr>
          <w:sz w:val="28"/>
          <w:szCs w:val="28"/>
        </w:rPr>
        <w:t xml:space="preserve"> </w:t>
      </w:r>
    </w:p>
    <w:p w14:paraId="463BA379" w14:textId="6DA2DD71" w:rsidR="00C80817" w:rsidRPr="00210519" w:rsidRDefault="002209D4" w:rsidP="00B626A1">
      <w:pPr>
        <w:spacing w:line="276" w:lineRule="auto"/>
        <w:rPr>
          <w:sz w:val="28"/>
          <w:szCs w:val="28"/>
        </w:rPr>
      </w:pPr>
      <w:r w:rsidRPr="002209D4">
        <w:rPr>
          <w:sz w:val="28"/>
          <w:szCs w:val="28"/>
        </w:rPr>
        <w:t>Изучение дисциплины «</w:t>
      </w:r>
      <w:r w:rsidRPr="00243029">
        <w:rPr>
          <w:i/>
          <w:sz w:val="28"/>
          <w:szCs w:val="28"/>
        </w:rPr>
        <w:t>Теория вероятностей и математическая статистика</w:t>
      </w:r>
      <w:r w:rsidRPr="002209D4">
        <w:rPr>
          <w:sz w:val="28"/>
          <w:szCs w:val="28"/>
        </w:rPr>
        <w:t>» базируется на знаниях, полученных в рамках изучения математических дисциплин, входящих в ОП бакалавра по направлению 01.03.02 «</w:t>
      </w:r>
      <w:r w:rsidRPr="00243029">
        <w:rPr>
          <w:i/>
          <w:sz w:val="28"/>
          <w:szCs w:val="28"/>
        </w:rPr>
        <w:t>Прикладная математика и информатика</w:t>
      </w:r>
      <w:r w:rsidRPr="002209D4">
        <w:rPr>
          <w:sz w:val="28"/>
          <w:szCs w:val="28"/>
        </w:rPr>
        <w:t xml:space="preserve">»: </w:t>
      </w:r>
      <w:r w:rsidR="00FD3596">
        <w:rPr>
          <w:sz w:val="28"/>
          <w:szCs w:val="28"/>
        </w:rPr>
        <w:t>М</w:t>
      </w:r>
      <w:r w:rsidRPr="002209D4">
        <w:rPr>
          <w:sz w:val="28"/>
          <w:szCs w:val="28"/>
        </w:rPr>
        <w:t xml:space="preserve">атематический анализ, </w:t>
      </w:r>
      <w:r w:rsidR="00FD3596">
        <w:rPr>
          <w:sz w:val="28"/>
          <w:szCs w:val="28"/>
        </w:rPr>
        <w:t>А</w:t>
      </w:r>
      <w:r w:rsidRPr="002209D4">
        <w:rPr>
          <w:sz w:val="28"/>
          <w:szCs w:val="28"/>
        </w:rPr>
        <w:t xml:space="preserve">лгебра и геометрия, </w:t>
      </w:r>
      <w:r w:rsidR="00FD3596">
        <w:rPr>
          <w:sz w:val="28"/>
          <w:szCs w:val="28"/>
        </w:rPr>
        <w:t>Д</w:t>
      </w:r>
      <w:r w:rsidRPr="002209D4">
        <w:rPr>
          <w:sz w:val="28"/>
          <w:szCs w:val="28"/>
        </w:rPr>
        <w:t>искретная математика</w:t>
      </w:r>
      <w:r w:rsidR="00210519" w:rsidRPr="00210519">
        <w:rPr>
          <w:sz w:val="28"/>
          <w:szCs w:val="28"/>
        </w:rPr>
        <w:t xml:space="preserve">, Алгоритмы и структуры данных в языке </w:t>
      </w:r>
      <w:proofErr w:type="spellStart"/>
      <w:r w:rsidR="00210519" w:rsidRPr="00AE6BBC">
        <w:rPr>
          <w:i/>
          <w:iCs/>
          <w:sz w:val="28"/>
          <w:szCs w:val="28"/>
        </w:rPr>
        <w:t>Python</w:t>
      </w:r>
      <w:proofErr w:type="spellEnd"/>
      <w:r w:rsidR="00EC7A7F">
        <w:rPr>
          <w:sz w:val="28"/>
          <w:szCs w:val="28"/>
        </w:rPr>
        <w:t>.</w:t>
      </w:r>
    </w:p>
    <w:p w14:paraId="3BBBFC04" w14:textId="77777777" w:rsidR="00221197" w:rsidRPr="003F4B9B" w:rsidRDefault="00221197" w:rsidP="003B56B4">
      <w:pPr>
        <w:pStyle w:val="1"/>
        <w:numPr>
          <w:ilvl w:val="0"/>
          <w:numId w:val="2"/>
        </w:numPr>
        <w:spacing w:before="0" w:after="0"/>
        <w:ind w:left="0" w:firstLine="709"/>
      </w:pPr>
      <w:bookmarkStart w:id="8" w:name="_Toc5052142"/>
      <w:bookmarkStart w:id="9" w:name="_Toc92104616"/>
      <w:bookmarkStart w:id="10" w:name="_Toc92105272"/>
      <w:r w:rsidRPr="003F4B9B">
        <w:lastRenderedPageBreak/>
        <w:t xml:space="preserve">Объем </w:t>
      </w:r>
      <w:bookmarkStart w:id="11" w:name="_Toc531341381"/>
      <w:r w:rsidR="00B5364F" w:rsidRPr="003F4B9B">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p w14:paraId="154B93D5" w14:textId="35D330E0" w:rsidR="00FD3596" w:rsidRPr="004D1B85" w:rsidRDefault="00FD3596" w:rsidP="007F1F1D">
      <w:pPr>
        <w:ind w:firstLine="0"/>
        <w:rPr>
          <w:sz w:val="28"/>
          <w:szCs w:val="28"/>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251"/>
        <w:gridCol w:w="1561"/>
        <w:gridCol w:w="2410"/>
      </w:tblGrid>
      <w:tr w:rsidR="004029A8" w14:paraId="55E3B62C" w14:textId="77777777" w:rsidTr="00173EA1">
        <w:trPr>
          <w:trHeight w:val="177"/>
        </w:trPr>
        <w:tc>
          <w:tcPr>
            <w:tcW w:w="3446" w:type="dxa"/>
            <w:tcBorders>
              <w:top w:val="single" w:sz="4" w:space="0" w:color="auto"/>
              <w:left w:val="single" w:sz="4" w:space="0" w:color="auto"/>
              <w:bottom w:val="single" w:sz="4" w:space="0" w:color="auto"/>
              <w:right w:val="single" w:sz="4" w:space="0" w:color="auto"/>
            </w:tcBorders>
            <w:hideMark/>
          </w:tcPr>
          <w:p w14:paraId="0D851CF4" w14:textId="77777777" w:rsidR="004029A8" w:rsidRDefault="004029A8">
            <w:pPr>
              <w:pStyle w:val="af9"/>
              <w:keepNext/>
              <w:spacing w:line="240" w:lineRule="auto"/>
              <w:ind w:left="0" w:firstLine="0"/>
              <w:rPr>
                <w:b/>
                <w:sz w:val="24"/>
              </w:rPr>
            </w:pPr>
            <w:r>
              <w:rPr>
                <w:b/>
                <w:sz w:val="24"/>
              </w:rPr>
              <w:t xml:space="preserve">Вид учебной работы    </w:t>
            </w:r>
          </w:p>
          <w:p w14:paraId="46B470CA" w14:textId="77777777" w:rsidR="004029A8" w:rsidRDefault="004029A8">
            <w:pPr>
              <w:pStyle w:val="af9"/>
              <w:keepNext/>
              <w:spacing w:line="240" w:lineRule="auto"/>
              <w:ind w:left="0" w:firstLine="0"/>
              <w:rPr>
                <w:b/>
                <w:sz w:val="24"/>
              </w:rPr>
            </w:pPr>
            <w:r>
              <w:rPr>
                <w:b/>
                <w:sz w:val="24"/>
              </w:rPr>
              <w:t>по дисциплине</w:t>
            </w:r>
          </w:p>
        </w:tc>
        <w:tc>
          <w:tcPr>
            <w:tcW w:w="2251" w:type="dxa"/>
            <w:tcBorders>
              <w:top w:val="single" w:sz="4" w:space="0" w:color="auto"/>
              <w:left w:val="single" w:sz="4" w:space="0" w:color="auto"/>
              <w:bottom w:val="single" w:sz="4" w:space="0" w:color="auto"/>
              <w:right w:val="single" w:sz="4" w:space="0" w:color="auto"/>
            </w:tcBorders>
            <w:hideMark/>
          </w:tcPr>
          <w:p w14:paraId="1357DF69" w14:textId="77777777" w:rsidR="004029A8" w:rsidRDefault="004029A8">
            <w:pPr>
              <w:pStyle w:val="af9"/>
              <w:keepNext/>
              <w:spacing w:line="240" w:lineRule="auto"/>
              <w:ind w:left="0" w:firstLine="0"/>
              <w:jc w:val="center"/>
              <w:rPr>
                <w:b/>
                <w:sz w:val="24"/>
              </w:rPr>
            </w:pPr>
            <w:r>
              <w:rPr>
                <w:b/>
                <w:sz w:val="24"/>
              </w:rPr>
              <w:t>Всего</w:t>
            </w:r>
          </w:p>
          <w:p w14:paraId="2D227372" w14:textId="77777777" w:rsidR="004029A8" w:rsidRDefault="004029A8">
            <w:pPr>
              <w:pStyle w:val="af9"/>
              <w:keepNext/>
              <w:spacing w:line="240" w:lineRule="auto"/>
              <w:ind w:left="0" w:firstLine="0"/>
              <w:jc w:val="center"/>
              <w:rPr>
                <w:b/>
                <w:sz w:val="24"/>
              </w:rPr>
            </w:pPr>
            <w:r>
              <w:rPr>
                <w:b/>
                <w:sz w:val="24"/>
              </w:rPr>
              <w:t>(в з/е и часах)</w:t>
            </w:r>
          </w:p>
        </w:tc>
        <w:tc>
          <w:tcPr>
            <w:tcW w:w="1561" w:type="dxa"/>
            <w:tcBorders>
              <w:top w:val="single" w:sz="4" w:space="0" w:color="auto"/>
              <w:left w:val="single" w:sz="4" w:space="0" w:color="auto"/>
              <w:bottom w:val="single" w:sz="4" w:space="0" w:color="auto"/>
              <w:right w:val="single" w:sz="4" w:space="0" w:color="auto"/>
            </w:tcBorders>
            <w:hideMark/>
          </w:tcPr>
          <w:p w14:paraId="1DB3AE03" w14:textId="14A7C6FD" w:rsidR="004029A8" w:rsidRDefault="004029A8">
            <w:pPr>
              <w:pStyle w:val="af9"/>
              <w:keepNext/>
              <w:spacing w:line="240" w:lineRule="auto"/>
              <w:ind w:left="0" w:firstLine="0"/>
              <w:jc w:val="center"/>
              <w:rPr>
                <w:b/>
                <w:sz w:val="24"/>
              </w:rPr>
            </w:pPr>
            <w:r>
              <w:rPr>
                <w:b/>
                <w:sz w:val="24"/>
              </w:rPr>
              <w:t xml:space="preserve">Семестр </w:t>
            </w:r>
            <w:r w:rsidR="00EF4F60">
              <w:rPr>
                <w:b/>
                <w:sz w:val="24"/>
                <w:lang w:val="en-US"/>
              </w:rPr>
              <w:t>2</w:t>
            </w:r>
          </w:p>
          <w:p w14:paraId="11277B84" w14:textId="77777777" w:rsidR="004029A8" w:rsidRDefault="004029A8">
            <w:pPr>
              <w:pStyle w:val="af9"/>
              <w:keepNext/>
              <w:spacing w:line="240" w:lineRule="auto"/>
              <w:ind w:left="0" w:firstLine="0"/>
              <w:jc w:val="center"/>
              <w:rPr>
                <w:b/>
                <w:sz w:val="24"/>
              </w:rPr>
            </w:pPr>
            <w:r>
              <w:rPr>
                <w:b/>
                <w:sz w:val="24"/>
              </w:rPr>
              <w:t>(в часах)</w:t>
            </w:r>
          </w:p>
        </w:tc>
        <w:tc>
          <w:tcPr>
            <w:tcW w:w="2410" w:type="dxa"/>
            <w:tcBorders>
              <w:top w:val="single" w:sz="4" w:space="0" w:color="auto"/>
              <w:left w:val="single" w:sz="4" w:space="0" w:color="auto"/>
              <w:bottom w:val="single" w:sz="4" w:space="0" w:color="auto"/>
              <w:right w:val="single" w:sz="4" w:space="0" w:color="auto"/>
            </w:tcBorders>
          </w:tcPr>
          <w:p w14:paraId="32BA22F0" w14:textId="4D67B5A3" w:rsidR="004029A8" w:rsidRPr="004029A8" w:rsidRDefault="004029A8" w:rsidP="004029A8">
            <w:pPr>
              <w:pStyle w:val="af9"/>
              <w:keepNext/>
              <w:spacing w:line="240" w:lineRule="auto"/>
              <w:ind w:left="0" w:firstLine="0"/>
              <w:jc w:val="center"/>
              <w:rPr>
                <w:b/>
                <w:sz w:val="24"/>
              </w:rPr>
            </w:pPr>
            <w:r>
              <w:rPr>
                <w:b/>
                <w:sz w:val="24"/>
              </w:rPr>
              <w:t xml:space="preserve">Семестр </w:t>
            </w:r>
            <w:r w:rsidR="00EF4F60">
              <w:rPr>
                <w:b/>
                <w:sz w:val="24"/>
                <w:lang w:val="en-US"/>
              </w:rPr>
              <w:t>3</w:t>
            </w:r>
          </w:p>
          <w:p w14:paraId="29DB1C91" w14:textId="77777777" w:rsidR="004029A8" w:rsidRDefault="004029A8" w:rsidP="004029A8">
            <w:pPr>
              <w:pStyle w:val="af9"/>
              <w:keepNext/>
              <w:spacing w:line="240" w:lineRule="auto"/>
              <w:ind w:left="0" w:firstLine="0"/>
              <w:jc w:val="center"/>
              <w:rPr>
                <w:b/>
                <w:sz w:val="24"/>
              </w:rPr>
            </w:pPr>
            <w:r w:rsidRPr="004029A8">
              <w:rPr>
                <w:b/>
                <w:sz w:val="24"/>
              </w:rPr>
              <w:t>(в часах)</w:t>
            </w:r>
          </w:p>
        </w:tc>
      </w:tr>
      <w:tr w:rsidR="004029A8" w14:paraId="792E0E1E" w14:textId="77777777" w:rsidTr="00173EA1">
        <w:trPr>
          <w:trHeight w:val="187"/>
        </w:trPr>
        <w:tc>
          <w:tcPr>
            <w:tcW w:w="3446" w:type="dxa"/>
            <w:tcBorders>
              <w:top w:val="single" w:sz="4" w:space="0" w:color="auto"/>
              <w:left w:val="single" w:sz="4" w:space="0" w:color="auto"/>
              <w:bottom w:val="single" w:sz="4" w:space="0" w:color="auto"/>
              <w:right w:val="single" w:sz="4" w:space="0" w:color="auto"/>
            </w:tcBorders>
            <w:hideMark/>
          </w:tcPr>
          <w:p w14:paraId="1BD0AB79" w14:textId="77777777" w:rsidR="004029A8" w:rsidRDefault="004029A8" w:rsidP="00A467F8">
            <w:pPr>
              <w:pStyle w:val="af9"/>
              <w:keepNext/>
              <w:spacing w:line="240" w:lineRule="auto"/>
              <w:ind w:left="0" w:firstLine="0"/>
              <w:rPr>
                <w:b/>
                <w:sz w:val="24"/>
              </w:rPr>
            </w:pPr>
            <w:r>
              <w:rPr>
                <w:b/>
                <w:sz w:val="24"/>
              </w:rPr>
              <w:t xml:space="preserve">Общая трудоемкость дисциплины </w:t>
            </w:r>
          </w:p>
        </w:tc>
        <w:tc>
          <w:tcPr>
            <w:tcW w:w="2251" w:type="dxa"/>
            <w:tcBorders>
              <w:top w:val="single" w:sz="4" w:space="0" w:color="auto"/>
              <w:left w:val="single" w:sz="4" w:space="0" w:color="auto"/>
              <w:bottom w:val="single" w:sz="4" w:space="0" w:color="auto"/>
              <w:right w:val="single" w:sz="4" w:space="0" w:color="auto"/>
            </w:tcBorders>
            <w:vAlign w:val="center"/>
          </w:tcPr>
          <w:p w14:paraId="2F4F139B" w14:textId="7A3B23C8" w:rsidR="004029A8" w:rsidRPr="00D87F60" w:rsidRDefault="0046731D" w:rsidP="00D87F60">
            <w:pPr>
              <w:spacing w:line="240" w:lineRule="auto"/>
              <w:ind w:firstLine="0"/>
              <w:jc w:val="center"/>
              <w:rPr>
                <w:b/>
                <w:sz w:val="24"/>
                <w:szCs w:val="24"/>
              </w:rPr>
            </w:pPr>
            <w:r>
              <w:rPr>
                <w:b/>
                <w:sz w:val="24"/>
                <w:szCs w:val="24"/>
                <w:lang w:val="en-US"/>
              </w:rPr>
              <w:t>9</w:t>
            </w:r>
            <w:r w:rsidR="004029A8" w:rsidRPr="00D87F60">
              <w:rPr>
                <w:b/>
                <w:sz w:val="24"/>
                <w:szCs w:val="24"/>
              </w:rPr>
              <w:t>/</w:t>
            </w:r>
            <w:r>
              <w:rPr>
                <w:b/>
                <w:sz w:val="24"/>
                <w:szCs w:val="24"/>
                <w:lang w:val="en-US"/>
              </w:rPr>
              <w:t>324</w:t>
            </w:r>
          </w:p>
        </w:tc>
        <w:tc>
          <w:tcPr>
            <w:tcW w:w="1561" w:type="dxa"/>
            <w:tcBorders>
              <w:top w:val="single" w:sz="4" w:space="0" w:color="auto"/>
              <w:left w:val="single" w:sz="4" w:space="0" w:color="auto"/>
              <w:bottom w:val="single" w:sz="4" w:space="0" w:color="auto"/>
              <w:right w:val="single" w:sz="4" w:space="0" w:color="auto"/>
            </w:tcBorders>
            <w:vAlign w:val="center"/>
          </w:tcPr>
          <w:p w14:paraId="07AFE233" w14:textId="0485CA42" w:rsidR="004029A8" w:rsidRPr="00D87F60" w:rsidRDefault="00D87F60" w:rsidP="00D87F60">
            <w:pPr>
              <w:keepNext/>
              <w:widowControl w:val="0"/>
              <w:autoSpaceDE w:val="0"/>
              <w:autoSpaceDN w:val="0"/>
              <w:adjustRightInd w:val="0"/>
              <w:spacing w:line="240" w:lineRule="auto"/>
              <w:ind w:firstLine="0"/>
              <w:jc w:val="center"/>
              <w:rPr>
                <w:b/>
                <w:sz w:val="24"/>
                <w:szCs w:val="24"/>
              </w:rPr>
            </w:pPr>
            <w:r>
              <w:rPr>
                <w:b/>
                <w:sz w:val="24"/>
                <w:szCs w:val="24"/>
              </w:rPr>
              <w:t>1</w:t>
            </w:r>
            <w:r w:rsidR="00671E76">
              <w:rPr>
                <w:b/>
                <w:sz w:val="24"/>
                <w:szCs w:val="24"/>
              </w:rPr>
              <w:t>44</w:t>
            </w:r>
          </w:p>
        </w:tc>
        <w:tc>
          <w:tcPr>
            <w:tcW w:w="2410" w:type="dxa"/>
            <w:tcBorders>
              <w:top w:val="single" w:sz="4" w:space="0" w:color="auto"/>
              <w:left w:val="single" w:sz="4" w:space="0" w:color="auto"/>
              <w:bottom w:val="single" w:sz="4" w:space="0" w:color="auto"/>
              <w:right w:val="single" w:sz="4" w:space="0" w:color="auto"/>
            </w:tcBorders>
            <w:vAlign w:val="center"/>
          </w:tcPr>
          <w:p w14:paraId="01857D8C" w14:textId="52228408" w:rsidR="004029A8" w:rsidRPr="00D87F60" w:rsidRDefault="00671E76" w:rsidP="00D87F60">
            <w:pPr>
              <w:keepNext/>
              <w:widowControl w:val="0"/>
              <w:autoSpaceDE w:val="0"/>
              <w:autoSpaceDN w:val="0"/>
              <w:adjustRightInd w:val="0"/>
              <w:spacing w:line="240" w:lineRule="auto"/>
              <w:ind w:firstLine="0"/>
              <w:jc w:val="center"/>
              <w:rPr>
                <w:b/>
                <w:sz w:val="24"/>
                <w:szCs w:val="24"/>
              </w:rPr>
            </w:pPr>
            <w:r>
              <w:rPr>
                <w:b/>
                <w:sz w:val="24"/>
                <w:szCs w:val="24"/>
              </w:rPr>
              <w:t>180</w:t>
            </w:r>
          </w:p>
        </w:tc>
      </w:tr>
      <w:tr w:rsidR="004029A8" w14:paraId="7FAD930A" w14:textId="77777777" w:rsidTr="00173EA1">
        <w:trPr>
          <w:trHeight w:val="398"/>
        </w:trPr>
        <w:tc>
          <w:tcPr>
            <w:tcW w:w="3446" w:type="dxa"/>
            <w:tcBorders>
              <w:top w:val="single" w:sz="4" w:space="0" w:color="auto"/>
              <w:left w:val="single" w:sz="4" w:space="0" w:color="auto"/>
              <w:bottom w:val="single" w:sz="4" w:space="0" w:color="auto"/>
              <w:right w:val="single" w:sz="4" w:space="0" w:color="auto"/>
            </w:tcBorders>
            <w:hideMark/>
          </w:tcPr>
          <w:p w14:paraId="76E07FD2" w14:textId="77777777" w:rsidR="004029A8" w:rsidRDefault="004029A8" w:rsidP="004029A8">
            <w:pPr>
              <w:pStyle w:val="af9"/>
              <w:keepNext/>
              <w:spacing w:line="240" w:lineRule="auto"/>
              <w:ind w:left="0" w:firstLine="0"/>
              <w:jc w:val="left"/>
              <w:rPr>
                <w:b/>
                <w:i/>
                <w:sz w:val="24"/>
              </w:rPr>
            </w:pPr>
            <w:r>
              <w:rPr>
                <w:b/>
                <w:i/>
                <w:sz w:val="24"/>
              </w:rPr>
              <w:t>Контактная работа</w:t>
            </w:r>
          </w:p>
          <w:p w14:paraId="1D948876" w14:textId="77777777" w:rsidR="004029A8" w:rsidRDefault="004029A8" w:rsidP="004029A8">
            <w:pPr>
              <w:pStyle w:val="af9"/>
              <w:keepNext/>
              <w:spacing w:line="240" w:lineRule="auto"/>
              <w:ind w:left="0" w:firstLine="0"/>
              <w:jc w:val="left"/>
              <w:rPr>
                <w:b/>
                <w:i/>
                <w:sz w:val="24"/>
              </w:rPr>
            </w:pPr>
            <w:r>
              <w:rPr>
                <w:b/>
                <w:i/>
                <w:sz w:val="24"/>
              </w:rPr>
              <w:t xml:space="preserve"> - Аудиторные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6643E35E" w14:textId="677C60E5" w:rsidR="004029A8" w:rsidRPr="00671E76" w:rsidRDefault="004029A8" w:rsidP="00D87F60">
            <w:pPr>
              <w:spacing w:line="240" w:lineRule="auto"/>
              <w:ind w:firstLine="0"/>
              <w:jc w:val="center"/>
              <w:rPr>
                <w:b/>
                <w:i/>
                <w:sz w:val="24"/>
                <w:szCs w:val="24"/>
                <w:lang w:val="en-US"/>
              </w:rPr>
            </w:pPr>
            <w:r w:rsidRPr="00FD3596">
              <w:rPr>
                <w:b/>
                <w:i/>
                <w:sz w:val="24"/>
                <w:szCs w:val="24"/>
              </w:rPr>
              <w:t>1</w:t>
            </w:r>
            <w:r w:rsidR="00671E76">
              <w:rPr>
                <w:b/>
                <w:i/>
                <w:sz w:val="24"/>
                <w:szCs w:val="24"/>
                <w:lang w:val="en-US"/>
              </w:rPr>
              <w:t>00</w:t>
            </w:r>
          </w:p>
        </w:tc>
        <w:tc>
          <w:tcPr>
            <w:tcW w:w="1561" w:type="dxa"/>
            <w:tcBorders>
              <w:top w:val="single" w:sz="4" w:space="0" w:color="auto"/>
              <w:left w:val="single" w:sz="4" w:space="0" w:color="auto"/>
              <w:bottom w:val="single" w:sz="4" w:space="0" w:color="auto"/>
              <w:right w:val="single" w:sz="4" w:space="0" w:color="auto"/>
            </w:tcBorders>
            <w:vAlign w:val="center"/>
          </w:tcPr>
          <w:p w14:paraId="55767872" w14:textId="17BA2293" w:rsidR="004029A8" w:rsidRPr="00671E76" w:rsidRDefault="00671E76" w:rsidP="00D87F60">
            <w:pPr>
              <w:spacing w:line="240" w:lineRule="auto"/>
              <w:ind w:firstLine="0"/>
              <w:jc w:val="center"/>
              <w:rPr>
                <w:b/>
                <w:i/>
                <w:sz w:val="24"/>
                <w:szCs w:val="24"/>
                <w:lang w:val="en-US"/>
              </w:rPr>
            </w:pPr>
            <w:r>
              <w:rPr>
                <w:b/>
                <w:i/>
                <w:sz w:val="24"/>
                <w:szCs w:val="24"/>
                <w:lang w:val="en-US"/>
              </w:rPr>
              <w:t>50</w:t>
            </w:r>
          </w:p>
        </w:tc>
        <w:tc>
          <w:tcPr>
            <w:tcW w:w="2410" w:type="dxa"/>
            <w:tcBorders>
              <w:top w:val="single" w:sz="4" w:space="0" w:color="auto"/>
              <w:left w:val="single" w:sz="4" w:space="0" w:color="auto"/>
              <w:bottom w:val="single" w:sz="4" w:space="0" w:color="auto"/>
              <w:right w:val="single" w:sz="4" w:space="0" w:color="auto"/>
            </w:tcBorders>
            <w:vAlign w:val="center"/>
          </w:tcPr>
          <w:p w14:paraId="3CF78B73" w14:textId="34153D11" w:rsidR="004029A8" w:rsidRPr="00671E76" w:rsidRDefault="00671E76" w:rsidP="00D87F60">
            <w:pPr>
              <w:spacing w:line="240" w:lineRule="auto"/>
              <w:ind w:firstLine="0"/>
              <w:jc w:val="center"/>
              <w:rPr>
                <w:b/>
                <w:i/>
                <w:sz w:val="24"/>
                <w:szCs w:val="24"/>
                <w:lang w:val="en-US"/>
              </w:rPr>
            </w:pPr>
            <w:r>
              <w:rPr>
                <w:b/>
                <w:i/>
                <w:sz w:val="24"/>
                <w:szCs w:val="24"/>
                <w:lang w:val="en-US"/>
              </w:rPr>
              <w:t>50</w:t>
            </w:r>
          </w:p>
        </w:tc>
      </w:tr>
      <w:tr w:rsidR="004029A8" w14:paraId="3E7F6672" w14:textId="77777777" w:rsidTr="00173EA1">
        <w:trPr>
          <w:trHeight w:val="180"/>
        </w:trPr>
        <w:tc>
          <w:tcPr>
            <w:tcW w:w="3446" w:type="dxa"/>
            <w:tcBorders>
              <w:top w:val="single" w:sz="4" w:space="0" w:color="auto"/>
              <w:left w:val="single" w:sz="4" w:space="0" w:color="auto"/>
              <w:bottom w:val="single" w:sz="4" w:space="0" w:color="auto"/>
              <w:right w:val="single" w:sz="4" w:space="0" w:color="auto"/>
            </w:tcBorders>
            <w:hideMark/>
          </w:tcPr>
          <w:p w14:paraId="40EEE5C9" w14:textId="77777777" w:rsidR="004029A8" w:rsidRDefault="004029A8" w:rsidP="004029A8">
            <w:pPr>
              <w:pStyle w:val="af9"/>
              <w:keepNext/>
              <w:spacing w:line="240" w:lineRule="auto"/>
              <w:ind w:left="0" w:firstLine="0"/>
              <w:jc w:val="left"/>
              <w:rPr>
                <w:i/>
                <w:sz w:val="24"/>
              </w:rPr>
            </w:pPr>
            <w:r>
              <w:rPr>
                <w:i/>
                <w:sz w:val="24"/>
              </w:rPr>
              <w:t xml:space="preserve">Лекции </w:t>
            </w:r>
          </w:p>
        </w:tc>
        <w:tc>
          <w:tcPr>
            <w:tcW w:w="2251" w:type="dxa"/>
            <w:tcBorders>
              <w:top w:val="single" w:sz="4" w:space="0" w:color="auto"/>
              <w:left w:val="single" w:sz="4" w:space="0" w:color="auto"/>
              <w:bottom w:val="single" w:sz="4" w:space="0" w:color="auto"/>
              <w:right w:val="single" w:sz="4" w:space="0" w:color="auto"/>
            </w:tcBorders>
            <w:vAlign w:val="center"/>
          </w:tcPr>
          <w:p w14:paraId="27F2334D" w14:textId="2D0881C7" w:rsidR="004029A8" w:rsidRPr="00671E76" w:rsidRDefault="00671E76" w:rsidP="00D87F60">
            <w:pPr>
              <w:spacing w:line="240" w:lineRule="auto"/>
              <w:ind w:firstLine="0"/>
              <w:jc w:val="center"/>
              <w:rPr>
                <w:i/>
                <w:sz w:val="24"/>
                <w:szCs w:val="24"/>
                <w:lang w:val="en-US"/>
              </w:rPr>
            </w:pPr>
            <w:r>
              <w:rPr>
                <w:i/>
                <w:sz w:val="24"/>
                <w:szCs w:val="24"/>
                <w:lang w:val="en-US"/>
              </w:rPr>
              <w:t>32</w:t>
            </w:r>
          </w:p>
        </w:tc>
        <w:tc>
          <w:tcPr>
            <w:tcW w:w="1561" w:type="dxa"/>
            <w:tcBorders>
              <w:top w:val="single" w:sz="4" w:space="0" w:color="auto"/>
              <w:left w:val="single" w:sz="4" w:space="0" w:color="auto"/>
              <w:bottom w:val="single" w:sz="4" w:space="0" w:color="auto"/>
              <w:right w:val="single" w:sz="4" w:space="0" w:color="auto"/>
            </w:tcBorders>
            <w:vAlign w:val="center"/>
          </w:tcPr>
          <w:p w14:paraId="11A6DE4D" w14:textId="2E51E0C7" w:rsidR="004029A8" w:rsidRPr="00671E76" w:rsidRDefault="00671E76" w:rsidP="00D87F60">
            <w:pPr>
              <w:spacing w:line="240" w:lineRule="auto"/>
              <w:ind w:firstLine="0"/>
              <w:jc w:val="center"/>
              <w:rPr>
                <w:i/>
                <w:sz w:val="24"/>
                <w:szCs w:val="24"/>
                <w:lang w:val="en-US"/>
              </w:rPr>
            </w:pPr>
            <w:r>
              <w:rPr>
                <w:i/>
                <w:sz w:val="24"/>
                <w:szCs w:val="24"/>
                <w:lang w:val="en-US"/>
              </w:rPr>
              <w:t>16</w:t>
            </w:r>
          </w:p>
        </w:tc>
        <w:tc>
          <w:tcPr>
            <w:tcW w:w="2410" w:type="dxa"/>
            <w:tcBorders>
              <w:top w:val="single" w:sz="4" w:space="0" w:color="auto"/>
              <w:left w:val="single" w:sz="4" w:space="0" w:color="auto"/>
              <w:bottom w:val="single" w:sz="4" w:space="0" w:color="auto"/>
              <w:right w:val="single" w:sz="4" w:space="0" w:color="auto"/>
            </w:tcBorders>
            <w:vAlign w:val="center"/>
          </w:tcPr>
          <w:p w14:paraId="49AAF4D5" w14:textId="19865391" w:rsidR="004029A8" w:rsidRPr="00671E76" w:rsidRDefault="00671E76" w:rsidP="00D87F60">
            <w:pPr>
              <w:spacing w:line="240" w:lineRule="auto"/>
              <w:ind w:firstLine="0"/>
              <w:jc w:val="center"/>
              <w:rPr>
                <w:i/>
                <w:sz w:val="24"/>
                <w:szCs w:val="24"/>
                <w:lang w:val="en-US"/>
              </w:rPr>
            </w:pPr>
            <w:r>
              <w:rPr>
                <w:i/>
                <w:sz w:val="24"/>
                <w:szCs w:val="24"/>
                <w:lang w:val="en-US"/>
              </w:rPr>
              <w:t>16</w:t>
            </w:r>
          </w:p>
        </w:tc>
      </w:tr>
      <w:tr w:rsidR="004029A8" w14:paraId="4BDFC8D1" w14:textId="77777777" w:rsidTr="00173EA1">
        <w:trPr>
          <w:trHeight w:val="356"/>
        </w:trPr>
        <w:tc>
          <w:tcPr>
            <w:tcW w:w="3446" w:type="dxa"/>
            <w:tcBorders>
              <w:top w:val="single" w:sz="4" w:space="0" w:color="auto"/>
              <w:left w:val="single" w:sz="4" w:space="0" w:color="auto"/>
              <w:bottom w:val="single" w:sz="4" w:space="0" w:color="auto"/>
              <w:right w:val="single" w:sz="4" w:space="0" w:color="auto"/>
            </w:tcBorders>
            <w:hideMark/>
          </w:tcPr>
          <w:p w14:paraId="3889FFCD" w14:textId="77777777" w:rsidR="004029A8" w:rsidRDefault="004029A8" w:rsidP="004029A8">
            <w:pPr>
              <w:pStyle w:val="af9"/>
              <w:keepNext/>
              <w:spacing w:line="240" w:lineRule="auto"/>
              <w:ind w:left="0" w:firstLine="0"/>
              <w:jc w:val="left"/>
              <w:rPr>
                <w:i/>
                <w:sz w:val="24"/>
              </w:rPr>
            </w:pPr>
            <w:r>
              <w:rPr>
                <w:i/>
                <w:sz w:val="24"/>
              </w:rPr>
              <w:t xml:space="preserve">Семинары, </w:t>
            </w:r>
          </w:p>
          <w:p w14:paraId="212733E4" w14:textId="77777777" w:rsidR="004029A8" w:rsidRDefault="004029A8" w:rsidP="004029A8">
            <w:pPr>
              <w:pStyle w:val="af9"/>
              <w:keepNext/>
              <w:spacing w:line="240" w:lineRule="auto"/>
              <w:ind w:left="0" w:firstLine="0"/>
              <w:jc w:val="left"/>
              <w:rPr>
                <w:i/>
                <w:sz w:val="24"/>
              </w:rPr>
            </w:pPr>
            <w:r>
              <w:rPr>
                <w:i/>
                <w:sz w:val="24"/>
              </w:rPr>
              <w:t xml:space="preserve">практические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77FE7230" w14:textId="77777777" w:rsidR="004029A8" w:rsidRPr="00FD3596" w:rsidRDefault="004029A8" w:rsidP="00D87F60">
            <w:pPr>
              <w:spacing w:line="240" w:lineRule="auto"/>
              <w:ind w:firstLine="0"/>
              <w:jc w:val="center"/>
              <w:rPr>
                <w:i/>
                <w:sz w:val="24"/>
                <w:szCs w:val="24"/>
              </w:rPr>
            </w:pPr>
            <w:r w:rsidRPr="00FD3596">
              <w:rPr>
                <w:i/>
                <w:sz w:val="24"/>
                <w:szCs w:val="24"/>
              </w:rPr>
              <w:t>68</w:t>
            </w:r>
          </w:p>
        </w:tc>
        <w:tc>
          <w:tcPr>
            <w:tcW w:w="1561" w:type="dxa"/>
            <w:tcBorders>
              <w:top w:val="single" w:sz="4" w:space="0" w:color="auto"/>
              <w:left w:val="single" w:sz="4" w:space="0" w:color="auto"/>
              <w:bottom w:val="single" w:sz="4" w:space="0" w:color="auto"/>
              <w:right w:val="single" w:sz="4" w:space="0" w:color="auto"/>
            </w:tcBorders>
            <w:vAlign w:val="center"/>
          </w:tcPr>
          <w:p w14:paraId="776F9CC3" w14:textId="77777777" w:rsidR="004029A8" w:rsidRPr="00FD3596" w:rsidRDefault="00D87F60" w:rsidP="00D87F60">
            <w:pPr>
              <w:spacing w:line="240" w:lineRule="auto"/>
              <w:ind w:firstLine="0"/>
              <w:jc w:val="center"/>
              <w:rPr>
                <w:i/>
                <w:sz w:val="24"/>
                <w:szCs w:val="24"/>
              </w:rPr>
            </w:pPr>
            <w:r w:rsidRPr="00FD3596">
              <w:rPr>
                <w:i/>
                <w:sz w:val="24"/>
                <w:szCs w:val="24"/>
              </w:rPr>
              <w:t>34</w:t>
            </w:r>
          </w:p>
        </w:tc>
        <w:tc>
          <w:tcPr>
            <w:tcW w:w="2410" w:type="dxa"/>
            <w:tcBorders>
              <w:top w:val="single" w:sz="4" w:space="0" w:color="auto"/>
              <w:left w:val="single" w:sz="4" w:space="0" w:color="auto"/>
              <w:bottom w:val="single" w:sz="4" w:space="0" w:color="auto"/>
              <w:right w:val="single" w:sz="4" w:space="0" w:color="auto"/>
            </w:tcBorders>
            <w:vAlign w:val="center"/>
          </w:tcPr>
          <w:p w14:paraId="0FDDD277" w14:textId="77777777" w:rsidR="004029A8" w:rsidRPr="00FD3596" w:rsidRDefault="00D87F60" w:rsidP="00D87F60">
            <w:pPr>
              <w:spacing w:line="240" w:lineRule="auto"/>
              <w:ind w:firstLine="0"/>
              <w:jc w:val="center"/>
              <w:rPr>
                <w:i/>
                <w:sz w:val="24"/>
                <w:szCs w:val="24"/>
              </w:rPr>
            </w:pPr>
            <w:r w:rsidRPr="00FD3596">
              <w:rPr>
                <w:i/>
                <w:sz w:val="24"/>
                <w:szCs w:val="24"/>
              </w:rPr>
              <w:t>34</w:t>
            </w:r>
          </w:p>
        </w:tc>
      </w:tr>
      <w:tr w:rsidR="004029A8" w14:paraId="519A72EC" w14:textId="77777777" w:rsidTr="00173EA1">
        <w:trPr>
          <w:trHeight w:val="63"/>
        </w:trPr>
        <w:tc>
          <w:tcPr>
            <w:tcW w:w="3446" w:type="dxa"/>
            <w:tcBorders>
              <w:top w:val="single" w:sz="4" w:space="0" w:color="auto"/>
              <w:left w:val="single" w:sz="4" w:space="0" w:color="auto"/>
              <w:bottom w:val="single" w:sz="4" w:space="0" w:color="auto"/>
              <w:right w:val="single" w:sz="4" w:space="0" w:color="auto"/>
            </w:tcBorders>
            <w:hideMark/>
          </w:tcPr>
          <w:p w14:paraId="6327CC7F" w14:textId="77777777" w:rsidR="004029A8" w:rsidRDefault="004029A8" w:rsidP="004029A8">
            <w:pPr>
              <w:pStyle w:val="af9"/>
              <w:keepNext/>
              <w:spacing w:line="240" w:lineRule="auto"/>
              <w:ind w:left="0" w:firstLine="0"/>
              <w:jc w:val="left"/>
              <w:rPr>
                <w:b/>
                <w:i/>
                <w:sz w:val="24"/>
              </w:rPr>
            </w:pPr>
            <w:r>
              <w:rPr>
                <w:b/>
                <w:i/>
                <w:sz w:val="24"/>
              </w:rPr>
              <w:t>Самостоятельная работа</w:t>
            </w:r>
          </w:p>
        </w:tc>
        <w:tc>
          <w:tcPr>
            <w:tcW w:w="2251" w:type="dxa"/>
            <w:tcBorders>
              <w:top w:val="single" w:sz="4" w:space="0" w:color="auto"/>
              <w:left w:val="single" w:sz="4" w:space="0" w:color="auto"/>
              <w:bottom w:val="single" w:sz="4" w:space="0" w:color="auto"/>
              <w:right w:val="single" w:sz="4" w:space="0" w:color="auto"/>
            </w:tcBorders>
            <w:vAlign w:val="center"/>
          </w:tcPr>
          <w:p w14:paraId="08DD046C" w14:textId="55F4BD5F" w:rsidR="004029A8" w:rsidRPr="00671E76" w:rsidRDefault="00671E76" w:rsidP="00D87F60">
            <w:pPr>
              <w:spacing w:line="240" w:lineRule="auto"/>
              <w:ind w:firstLine="0"/>
              <w:jc w:val="center"/>
              <w:rPr>
                <w:b/>
                <w:i/>
                <w:sz w:val="24"/>
                <w:szCs w:val="24"/>
                <w:lang w:val="en-US"/>
              </w:rPr>
            </w:pPr>
            <w:r>
              <w:rPr>
                <w:b/>
                <w:i/>
                <w:sz w:val="24"/>
                <w:szCs w:val="24"/>
                <w:lang w:val="en-US"/>
              </w:rPr>
              <w:t>224</w:t>
            </w:r>
          </w:p>
        </w:tc>
        <w:tc>
          <w:tcPr>
            <w:tcW w:w="1561" w:type="dxa"/>
            <w:tcBorders>
              <w:top w:val="single" w:sz="4" w:space="0" w:color="auto"/>
              <w:left w:val="single" w:sz="4" w:space="0" w:color="auto"/>
              <w:bottom w:val="single" w:sz="4" w:space="0" w:color="auto"/>
              <w:right w:val="single" w:sz="4" w:space="0" w:color="auto"/>
            </w:tcBorders>
            <w:vAlign w:val="center"/>
          </w:tcPr>
          <w:p w14:paraId="21FF665F" w14:textId="2F267A47" w:rsidR="004029A8" w:rsidRPr="00671E76" w:rsidRDefault="00671E76" w:rsidP="00D87F60">
            <w:pPr>
              <w:spacing w:line="240" w:lineRule="auto"/>
              <w:ind w:firstLine="0"/>
              <w:jc w:val="center"/>
              <w:rPr>
                <w:b/>
                <w:i/>
                <w:sz w:val="24"/>
                <w:szCs w:val="24"/>
                <w:lang w:val="en-US"/>
              </w:rPr>
            </w:pPr>
            <w:r>
              <w:rPr>
                <w:b/>
                <w:i/>
                <w:sz w:val="24"/>
                <w:szCs w:val="24"/>
                <w:lang w:val="en-US"/>
              </w:rPr>
              <w:t>94</w:t>
            </w:r>
          </w:p>
        </w:tc>
        <w:tc>
          <w:tcPr>
            <w:tcW w:w="2410" w:type="dxa"/>
            <w:tcBorders>
              <w:top w:val="single" w:sz="4" w:space="0" w:color="auto"/>
              <w:left w:val="single" w:sz="4" w:space="0" w:color="auto"/>
              <w:bottom w:val="single" w:sz="4" w:space="0" w:color="auto"/>
              <w:right w:val="single" w:sz="4" w:space="0" w:color="auto"/>
            </w:tcBorders>
            <w:vAlign w:val="center"/>
          </w:tcPr>
          <w:p w14:paraId="5E071AC2" w14:textId="1C3B9C67" w:rsidR="004029A8" w:rsidRPr="00FD3596" w:rsidRDefault="00671E76" w:rsidP="00D87F60">
            <w:pPr>
              <w:spacing w:line="240" w:lineRule="auto"/>
              <w:ind w:firstLine="0"/>
              <w:jc w:val="center"/>
              <w:rPr>
                <w:b/>
                <w:i/>
                <w:sz w:val="24"/>
                <w:szCs w:val="24"/>
              </w:rPr>
            </w:pPr>
            <w:r>
              <w:rPr>
                <w:b/>
                <w:i/>
                <w:sz w:val="24"/>
                <w:szCs w:val="24"/>
                <w:lang w:val="en-US"/>
              </w:rPr>
              <w:t>130</w:t>
            </w:r>
          </w:p>
        </w:tc>
      </w:tr>
      <w:tr w:rsidR="004029A8" w14:paraId="3870A144" w14:textId="77777777" w:rsidTr="00173EA1">
        <w:trPr>
          <w:trHeight w:val="63"/>
        </w:trPr>
        <w:tc>
          <w:tcPr>
            <w:tcW w:w="3446" w:type="dxa"/>
            <w:tcBorders>
              <w:top w:val="single" w:sz="4" w:space="0" w:color="auto"/>
              <w:left w:val="single" w:sz="4" w:space="0" w:color="auto"/>
              <w:bottom w:val="single" w:sz="4" w:space="0" w:color="auto"/>
              <w:right w:val="single" w:sz="4" w:space="0" w:color="auto"/>
            </w:tcBorders>
            <w:hideMark/>
          </w:tcPr>
          <w:p w14:paraId="2D379789" w14:textId="77777777" w:rsidR="004029A8" w:rsidRDefault="004029A8" w:rsidP="004029A8">
            <w:pPr>
              <w:pStyle w:val="af9"/>
              <w:keepNext/>
              <w:spacing w:line="240" w:lineRule="auto"/>
              <w:ind w:left="0" w:firstLine="0"/>
              <w:jc w:val="left"/>
              <w:rPr>
                <w:sz w:val="24"/>
              </w:rPr>
            </w:pPr>
            <w:r>
              <w:rPr>
                <w:sz w:val="24"/>
              </w:rPr>
              <w:t xml:space="preserve">Вид текущего контроля </w:t>
            </w:r>
          </w:p>
        </w:tc>
        <w:tc>
          <w:tcPr>
            <w:tcW w:w="2251" w:type="dxa"/>
            <w:tcBorders>
              <w:top w:val="single" w:sz="4" w:space="0" w:color="auto"/>
              <w:left w:val="single" w:sz="4" w:space="0" w:color="auto"/>
              <w:bottom w:val="single" w:sz="4" w:space="0" w:color="auto"/>
              <w:right w:val="single" w:sz="4" w:space="0" w:color="auto"/>
            </w:tcBorders>
            <w:vAlign w:val="center"/>
            <w:hideMark/>
          </w:tcPr>
          <w:p w14:paraId="1D79D524" w14:textId="454B06E6" w:rsidR="00EF4F60" w:rsidRDefault="004029A8" w:rsidP="00D87F60">
            <w:pPr>
              <w:pStyle w:val="af9"/>
              <w:keepNext/>
              <w:spacing w:line="240" w:lineRule="auto"/>
              <w:ind w:left="0" w:firstLine="0"/>
              <w:jc w:val="center"/>
              <w:rPr>
                <w:sz w:val="24"/>
              </w:rPr>
            </w:pPr>
            <w:r w:rsidRPr="00D87F60">
              <w:rPr>
                <w:sz w:val="24"/>
              </w:rPr>
              <w:t>Контрольн</w:t>
            </w:r>
            <w:r w:rsidR="00C80817">
              <w:rPr>
                <w:sz w:val="24"/>
              </w:rPr>
              <w:t>ые</w:t>
            </w:r>
            <w:r w:rsidRPr="00D87F60">
              <w:rPr>
                <w:sz w:val="24"/>
              </w:rPr>
              <w:t xml:space="preserve"> </w:t>
            </w:r>
          </w:p>
          <w:p w14:paraId="48BD2767" w14:textId="0C021A15" w:rsidR="004029A8" w:rsidRPr="00D87F60" w:rsidRDefault="004029A8" w:rsidP="00C80817">
            <w:pPr>
              <w:pStyle w:val="af9"/>
              <w:keepNext/>
              <w:spacing w:line="240" w:lineRule="auto"/>
              <w:ind w:left="0" w:firstLine="0"/>
              <w:jc w:val="center"/>
              <w:rPr>
                <w:sz w:val="24"/>
              </w:rPr>
            </w:pPr>
            <w:r w:rsidRPr="00D87F60">
              <w:rPr>
                <w:sz w:val="24"/>
              </w:rPr>
              <w:t>работ</w:t>
            </w:r>
            <w:r w:rsidR="00C80817">
              <w:rPr>
                <w:sz w:val="24"/>
              </w:rPr>
              <w:t>ы</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2729520" w14:textId="77777777" w:rsidR="00173EA1" w:rsidRDefault="004029A8" w:rsidP="00D87F60">
            <w:pPr>
              <w:pStyle w:val="af9"/>
              <w:keepNext/>
              <w:spacing w:line="240" w:lineRule="auto"/>
              <w:ind w:left="0" w:firstLine="0"/>
              <w:jc w:val="center"/>
              <w:rPr>
                <w:sz w:val="24"/>
              </w:rPr>
            </w:pPr>
            <w:r w:rsidRPr="00D87F60">
              <w:rPr>
                <w:sz w:val="24"/>
              </w:rPr>
              <w:t xml:space="preserve">Контрольная </w:t>
            </w:r>
          </w:p>
          <w:p w14:paraId="1B9D82F2" w14:textId="3625C7E6" w:rsidR="004029A8" w:rsidRPr="00D87F60" w:rsidRDefault="004029A8" w:rsidP="00D87F60">
            <w:pPr>
              <w:pStyle w:val="af9"/>
              <w:keepNext/>
              <w:spacing w:line="240" w:lineRule="auto"/>
              <w:ind w:left="0" w:firstLine="0"/>
              <w:jc w:val="center"/>
              <w:rPr>
                <w:sz w:val="24"/>
              </w:rPr>
            </w:pPr>
            <w:r w:rsidRPr="00D87F60">
              <w:rPr>
                <w:sz w:val="24"/>
              </w:rPr>
              <w:t>работа</w:t>
            </w:r>
          </w:p>
        </w:tc>
        <w:tc>
          <w:tcPr>
            <w:tcW w:w="2410" w:type="dxa"/>
            <w:tcBorders>
              <w:top w:val="single" w:sz="4" w:space="0" w:color="auto"/>
              <w:left w:val="single" w:sz="4" w:space="0" w:color="auto"/>
              <w:bottom w:val="single" w:sz="4" w:space="0" w:color="auto"/>
              <w:right w:val="single" w:sz="4" w:space="0" w:color="auto"/>
            </w:tcBorders>
            <w:vAlign w:val="center"/>
          </w:tcPr>
          <w:p w14:paraId="0CEDD9FF" w14:textId="77777777" w:rsidR="00EF4F60" w:rsidRDefault="00EF4F60" w:rsidP="00EF4F60">
            <w:pPr>
              <w:pStyle w:val="af9"/>
              <w:keepNext/>
              <w:spacing w:line="240" w:lineRule="auto"/>
              <w:ind w:left="0" w:firstLine="0"/>
              <w:jc w:val="center"/>
              <w:rPr>
                <w:sz w:val="24"/>
              </w:rPr>
            </w:pPr>
            <w:r w:rsidRPr="00D87F60">
              <w:rPr>
                <w:sz w:val="24"/>
              </w:rPr>
              <w:t xml:space="preserve">Контрольная </w:t>
            </w:r>
          </w:p>
          <w:p w14:paraId="04B5404E" w14:textId="0B479E70" w:rsidR="004029A8" w:rsidRPr="00D87F60" w:rsidRDefault="00EF4F60" w:rsidP="00EF4F60">
            <w:pPr>
              <w:pStyle w:val="af9"/>
              <w:keepNext/>
              <w:spacing w:line="240" w:lineRule="auto"/>
              <w:ind w:left="0" w:firstLine="0"/>
              <w:jc w:val="center"/>
              <w:rPr>
                <w:sz w:val="24"/>
              </w:rPr>
            </w:pPr>
            <w:r w:rsidRPr="00D87F60">
              <w:rPr>
                <w:sz w:val="24"/>
              </w:rPr>
              <w:t xml:space="preserve">работа </w:t>
            </w:r>
          </w:p>
        </w:tc>
      </w:tr>
      <w:tr w:rsidR="00D87F60" w14:paraId="5FC1397D" w14:textId="77777777" w:rsidTr="00173EA1">
        <w:trPr>
          <w:trHeight w:val="63"/>
        </w:trPr>
        <w:tc>
          <w:tcPr>
            <w:tcW w:w="3446" w:type="dxa"/>
            <w:tcBorders>
              <w:top w:val="single" w:sz="4" w:space="0" w:color="auto"/>
              <w:left w:val="single" w:sz="4" w:space="0" w:color="auto"/>
              <w:bottom w:val="single" w:sz="4" w:space="0" w:color="auto"/>
              <w:right w:val="single" w:sz="4" w:space="0" w:color="auto"/>
            </w:tcBorders>
            <w:hideMark/>
          </w:tcPr>
          <w:p w14:paraId="53E778A1" w14:textId="77777777" w:rsidR="00D87F60" w:rsidRDefault="00D87F60" w:rsidP="00D87F60">
            <w:pPr>
              <w:pStyle w:val="af9"/>
              <w:keepNext/>
              <w:spacing w:line="240" w:lineRule="auto"/>
              <w:ind w:left="0" w:firstLine="0"/>
              <w:jc w:val="left"/>
              <w:rPr>
                <w:sz w:val="24"/>
              </w:rPr>
            </w:pPr>
            <w:r>
              <w:rPr>
                <w:sz w:val="24"/>
              </w:rPr>
              <w:t>Вид промежуточной аттестации</w:t>
            </w:r>
          </w:p>
        </w:tc>
        <w:tc>
          <w:tcPr>
            <w:tcW w:w="2251" w:type="dxa"/>
            <w:tcBorders>
              <w:top w:val="single" w:sz="4" w:space="0" w:color="auto"/>
              <w:left w:val="single" w:sz="4" w:space="0" w:color="auto"/>
              <w:bottom w:val="single" w:sz="4" w:space="0" w:color="auto"/>
              <w:right w:val="single" w:sz="4" w:space="0" w:color="auto"/>
            </w:tcBorders>
            <w:vAlign w:val="center"/>
          </w:tcPr>
          <w:p w14:paraId="720BAAE7" w14:textId="27D44385" w:rsidR="00D87F60" w:rsidRPr="00D87F60" w:rsidRDefault="00A9277B" w:rsidP="00D87F60">
            <w:pPr>
              <w:pStyle w:val="af9"/>
              <w:keepNext/>
              <w:spacing w:line="240" w:lineRule="auto"/>
              <w:ind w:left="0" w:firstLine="0"/>
              <w:jc w:val="center"/>
              <w:rPr>
                <w:sz w:val="24"/>
              </w:rPr>
            </w:pPr>
            <w:r>
              <w:rPr>
                <w:sz w:val="24"/>
              </w:rPr>
              <w:t>Зачет</w:t>
            </w:r>
            <w:r w:rsidR="002C3C90">
              <w:rPr>
                <w:sz w:val="24"/>
              </w:rPr>
              <w:t>, экзамен</w:t>
            </w:r>
          </w:p>
        </w:tc>
        <w:tc>
          <w:tcPr>
            <w:tcW w:w="1561" w:type="dxa"/>
            <w:tcBorders>
              <w:top w:val="single" w:sz="4" w:space="0" w:color="auto"/>
              <w:left w:val="single" w:sz="4" w:space="0" w:color="auto"/>
              <w:bottom w:val="single" w:sz="4" w:space="0" w:color="auto"/>
              <w:right w:val="single" w:sz="4" w:space="0" w:color="auto"/>
            </w:tcBorders>
            <w:vAlign w:val="center"/>
          </w:tcPr>
          <w:p w14:paraId="44A847C5" w14:textId="48018CBE" w:rsidR="00D87F60" w:rsidRPr="00D87F60" w:rsidRDefault="00B626A1" w:rsidP="00B626A1">
            <w:pPr>
              <w:ind w:firstLine="0"/>
              <w:rPr>
                <w:sz w:val="24"/>
                <w:szCs w:val="24"/>
              </w:rPr>
            </w:pPr>
            <w:r>
              <w:rPr>
                <w:sz w:val="24"/>
                <w:szCs w:val="24"/>
              </w:rPr>
              <w:t xml:space="preserve">      </w:t>
            </w:r>
            <w:r w:rsidR="00A9277B">
              <w:rPr>
                <w:sz w:val="24"/>
                <w:szCs w:val="24"/>
              </w:rPr>
              <w:t>Зачет</w:t>
            </w:r>
          </w:p>
        </w:tc>
        <w:tc>
          <w:tcPr>
            <w:tcW w:w="2410" w:type="dxa"/>
            <w:tcBorders>
              <w:top w:val="single" w:sz="4" w:space="0" w:color="auto"/>
              <w:left w:val="single" w:sz="4" w:space="0" w:color="auto"/>
              <w:bottom w:val="single" w:sz="4" w:space="0" w:color="auto"/>
              <w:right w:val="single" w:sz="4" w:space="0" w:color="auto"/>
            </w:tcBorders>
            <w:vAlign w:val="center"/>
          </w:tcPr>
          <w:p w14:paraId="06D6211E" w14:textId="21837204" w:rsidR="00D87F60" w:rsidRPr="00D87F60" w:rsidRDefault="00B626A1" w:rsidP="00B626A1">
            <w:pPr>
              <w:ind w:firstLine="134"/>
              <w:rPr>
                <w:sz w:val="24"/>
                <w:szCs w:val="24"/>
              </w:rPr>
            </w:pPr>
            <w:r>
              <w:rPr>
                <w:sz w:val="24"/>
                <w:szCs w:val="24"/>
              </w:rPr>
              <w:t xml:space="preserve">         </w:t>
            </w:r>
            <w:r w:rsidR="00D87F60" w:rsidRPr="00D87F60">
              <w:rPr>
                <w:sz w:val="24"/>
                <w:szCs w:val="24"/>
              </w:rPr>
              <w:t>Экзамен</w:t>
            </w:r>
          </w:p>
        </w:tc>
      </w:tr>
    </w:tbl>
    <w:p w14:paraId="12C75617" w14:textId="77777777" w:rsidR="00A467F8" w:rsidRDefault="00A467F8" w:rsidP="000B7C75"/>
    <w:p w14:paraId="043E767E" w14:textId="22C74501" w:rsidR="00493891" w:rsidRDefault="00A467F8" w:rsidP="003B56B4">
      <w:pPr>
        <w:pStyle w:val="1"/>
        <w:numPr>
          <w:ilvl w:val="0"/>
          <w:numId w:val="2"/>
        </w:numPr>
        <w:spacing w:before="0" w:after="0"/>
        <w:ind w:left="0" w:firstLine="709"/>
      </w:pPr>
      <w:bookmarkStart w:id="12" w:name="_Toc531341382"/>
      <w:bookmarkStart w:id="13" w:name="_Toc5052143"/>
      <w:bookmarkStart w:id="14" w:name="_Toc92104617"/>
      <w:bookmarkStart w:id="15" w:name="_Toc92105273"/>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p>
    <w:p w14:paraId="0BAE24FC" w14:textId="0CF005F5" w:rsidR="00031028" w:rsidRDefault="00031028" w:rsidP="003B56B4">
      <w:pPr>
        <w:pStyle w:val="2"/>
        <w:numPr>
          <w:ilvl w:val="1"/>
          <w:numId w:val="2"/>
        </w:numPr>
        <w:spacing w:after="240"/>
        <w:ind w:left="0" w:firstLine="709"/>
        <w:rPr>
          <w:szCs w:val="28"/>
        </w:rPr>
      </w:pPr>
      <w:bookmarkStart w:id="16" w:name="_Toc90025363"/>
      <w:bookmarkStart w:id="17" w:name="_Toc92104618"/>
      <w:bookmarkStart w:id="18" w:name="_Toc92104807"/>
      <w:bookmarkStart w:id="19" w:name="_Toc92105274"/>
      <w:r>
        <w:rPr>
          <w:szCs w:val="28"/>
        </w:rPr>
        <w:t>Содержание дисциплины</w:t>
      </w:r>
      <w:bookmarkEnd w:id="16"/>
      <w:bookmarkEnd w:id="17"/>
      <w:bookmarkEnd w:id="18"/>
      <w:bookmarkEnd w:id="19"/>
    </w:p>
    <w:p w14:paraId="7C7595D2" w14:textId="77777777" w:rsidR="002F617C" w:rsidRPr="00AC1A73" w:rsidRDefault="002F617C" w:rsidP="00A36FEE">
      <w:pPr>
        <w:pStyle w:val="a8"/>
        <w:spacing w:before="0"/>
        <w:rPr>
          <w:sz w:val="28"/>
          <w:szCs w:val="28"/>
        </w:rPr>
      </w:pPr>
      <w:r w:rsidRPr="00AC1A73">
        <w:rPr>
          <w:sz w:val="28"/>
          <w:szCs w:val="28"/>
        </w:rPr>
        <w:t>Теория вероятностей</w:t>
      </w:r>
    </w:p>
    <w:p w14:paraId="4601A016" w14:textId="77777777" w:rsidR="002F617C" w:rsidRPr="00AC1A73" w:rsidRDefault="002F617C" w:rsidP="00A36FEE">
      <w:pPr>
        <w:pStyle w:val="9"/>
        <w:rPr>
          <w:sz w:val="28"/>
          <w:szCs w:val="28"/>
        </w:rPr>
      </w:pPr>
      <w:r w:rsidRPr="00AC1A73">
        <w:rPr>
          <w:sz w:val="28"/>
          <w:szCs w:val="28"/>
        </w:rPr>
        <w:t>Раздел 1. Вероятности событий</w:t>
      </w:r>
    </w:p>
    <w:p w14:paraId="47673D24" w14:textId="7FE85AA6" w:rsidR="002F617C" w:rsidRPr="002941F7" w:rsidRDefault="002F617C" w:rsidP="0088799E">
      <w:pPr>
        <w:rPr>
          <w:sz w:val="28"/>
          <w:szCs w:val="28"/>
        </w:rPr>
      </w:pPr>
      <w:r w:rsidRPr="00A954FC">
        <w:rPr>
          <w:sz w:val="28"/>
          <w:szCs w:val="28"/>
        </w:rPr>
        <w:t>Операции над случайными событиями, связанными с опытом. Геометрические вероятности. Статистическое «определение» вероятности и аксиоматика А.</w:t>
      </w:r>
      <w:r w:rsidR="0044527E">
        <w:rPr>
          <w:sz w:val="28"/>
          <w:szCs w:val="28"/>
        </w:rPr>
        <w:t xml:space="preserve"> </w:t>
      </w:r>
      <w:r w:rsidRPr="00A954FC">
        <w:rPr>
          <w:sz w:val="28"/>
          <w:szCs w:val="28"/>
        </w:rPr>
        <w:t>Н. Колмогорова. Вероятностное пространство как модель случайного эксперимента. Конечное вероятностное пространство и классический способ подсчета вероятностей. Дискретное вероятностное пространство.</w:t>
      </w:r>
      <w:r w:rsidR="00AB281F">
        <w:rPr>
          <w:sz w:val="28"/>
          <w:szCs w:val="28"/>
        </w:rPr>
        <w:t xml:space="preserve"> Реализация на </w:t>
      </w:r>
      <w:r w:rsidR="00AB281F" w:rsidRPr="00AB281F">
        <w:rPr>
          <w:i/>
          <w:iCs/>
          <w:sz w:val="28"/>
          <w:szCs w:val="28"/>
          <w:lang w:val="en-US"/>
        </w:rPr>
        <w:t>Python</w:t>
      </w:r>
      <w:r w:rsidR="00AB281F">
        <w:rPr>
          <w:sz w:val="28"/>
          <w:szCs w:val="28"/>
        </w:rPr>
        <w:t xml:space="preserve"> стохастического эксперимента с одинаково возможными исходами</w:t>
      </w:r>
      <w:r w:rsidR="00FC324E">
        <w:rPr>
          <w:sz w:val="28"/>
          <w:szCs w:val="28"/>
        </w:rPr>
        <w:t xml:space="preserve"> (методы </w:t>
      </w:r>
      <w:proofErr w:type="spellStart"/>
      <w:r w:rsidR="00FC324E" w:rsidRPr="00FC324E">
        <w:rPr>
          <w:i/>
          <w:iCs/>
          <w:sz w:val="28"/>
          <w:szCs w:val="28"/>
        </w:rPr>
        <w:t>random.sample</w:t>
      </w:r>
      <w:proofErr w:type="spellEnd"/>
      <w:r w:rsidR="00FC324E">
        <w:rPr>
          <w:sz w:val="28"/>
          <w:szCs w:val="28"/>
        </w:rPr>
        <w:t xml:space="preserve">, </w:t>
      </w:r>
      <w:proofErr w:type="spellStart"/>
      <w:proofErr w:type="gramStart"/>
      <w:r w:rsidR="00FC324E" w:rsidRPr="00FC324E">
        <w:rPr>
          <w:i/>
          <w:iCs/>
          <w:sz w:val="28"/>
          <w:szCs w:val="28"/>
        </w:rPr>
        <w:t>random.choices</w:t>
      </w:r>
      <w:proofErr w:type="spellEnd"/>
      <w:proofErr w:type="gramEnd"/>
      <w:r w:rsidR="00FC324E">
        <w:rPr>
          <w:sz w:val="28"/>
          <w:szCs w:val="28"/>
        </w:rPr>
        <w:t>)</w:t>
      </w:r>
      <w:r w:rsidR="002941F7" w:rsidRPr="002941F7">
        <w:rPr>
          <w:sz w:val="28"/>
          <w:szCs w:val="28"/>
        </w:rPr>
        <w:t>.</w:t>
      </w:r>
    </w:p>
    <w:p w14:paraId="5EA15D0D" w14:textId="134AC640" w:rsidR="002F617C" w:rsidRPr="00A954FC" w:rsidRDefault="002F617C" w:rsidP="002F617C">
      <w:pPr>
        <w:rPr>
          <w:sz w:val="28"/>
          <w:szCs w:val="28"/>
        </w:rPr>
      </w:pPr>
      <w:r w:rsidRPr="00A954FC">
        <w:rPr>
          <w:sz w:val="28"/>
          <w:szCs w:val="28"/>
        </w:rPr>
        <w:t xml:space="preserve"> Условные вероятности. Независимые события и правило умножения вероятностей. Полная группа событий. Формула полной вероятности. Формула Байеса. Априорные и апостериорные вероятности гипотез.</w:t>
      </w:r>
    </w:p>
    <w:p w14:paraId="6F7BA6CB" w14:textId="77777777" w:rsidR="002F617C" w:rsidRPr="00AC1A73" w:rsidRDefault="002F617C" w:rsidP="002F617C">
      <w:pPr>
        <w:rPr>
          <w:sz w:val="28"/>
          <w:szCs w:val="28"/>
        </w:rPr>
      </w:pPr>
      <w:r w:rsidRPr="00A954FC">
        <w:rPr>
          <w:sz w:val="28"/>
          <w:szCs w:val="28"/>
        </w:rPr>
        <w:lastRenderedPageBreak/>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и Пуассона. Вероятность отклонения относительной частоты от вероятности.</w:t>
      </w:r>
    </w:p>
    <w:p w14:paraId="75BAA93D" w14:textId="77777777" w:rsidR="002F617C" w:rsidRPr="00AC1A73" w:rsidRDefault="002F617C" w:rsidP="002F617C">
      <w:pPr>
        <w:pStyle w:val="9"/>
        <w:rPr>
          <w:sz w:val="28"/>
          <w:szCs w:val="28"/>
        </w:rPr>
      </w:pPr>
      <w:r w:rsidRPr="00AC1A73">
        <w:rPr>
          <w:sz w:val="28"/>
          <w:szCs w:val="28"/>
        </w:rPr>
        <w:t>Раздел 2. Случайные величины</w:t>
      </w:r>
    </w:p>
    <w:p w14:paraId="14FB6DCB" w14:textId="77777777" w:rsidR="002F617C" w:rsidRPr="00A954FC" w:rsidRDefault="002F617C" w:rsidP="002F617C">
      <w:pPr>
        <w:rPr>
          <w:sz w:val="28"/>
          <w:szCs w:val="28"/>
        </w:rPr>
      </w:pPr>
      <w:r w:rsidRPr="00A954FC">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0CAFB621" w14:textId="3900A798" w:rsidR="002F617C" w:rsidRPr="00184C2B" w:rsidRDefault="002F617C" w:rsidP="00184C2B">
      <w:pPr>
        <w:rPr>
          <w:sz w:val="28"/>
          <w:szCs w:val="28"/>
        </w:rPr>
      </w:pPr>
      <w:r w:rsidRPr="00A954FC">
        <w:rPr>
          <w:sz w:val="28"/>
          <w:szCs w:val="28"/>
        </w:rPr>
        <w:t xml:space="preserve">Дискретная случайная величина (ДСВ) и ее закон распределения. Основные числовые характеристики ДСВ: математическое ожидание, дисперсия, стандартное отклонение, ковариация и коэффициент корреляции. Математическое ожидание функции от ДСВ. Неравенство </w:t>
      </w:r>
      <w:proofErr w:type="spellStart"/>
      <w:r w:rsidRPr="00A954FC">
        <w:rPr>
          <w:sz w:val="28"/>
          <w:szCs w:val="28"/>
        </w:rPr>
        <w:t>Йенсена</w:t>
      </w:r>
      <w:proofErr w:type="spellEnd"/>
      <w:r w:rsidRPr="00A954FC">
        <w:rPr>
          <w:sz w:val="28"/>
          <w:szCs w:val="28"/>
        </w:rPr>
        <w:t>.</w:t>
      </w:r>
      <w:r w:rsidR="00184C2B" w:rsidRPr="00184C2B">
        <w:rPr>
          <w:sz w:val="28"/>
          <w:szCs w:val="28"/>
        </w:rPr>
        <w:t xml:space="preserve"> </w:t>
      </w:r>
      <w:r w:rsidR="00184C2B">
        <w:rPr>
          <w:sz w:val="28"/>
          <w:szCs w:val="28"/>
        </w:rPr>
        <w:t xml:space="preserve">Использование класса </w:t>
      </w:r>
      <w:proofErr w:type="spellStart"/>
      <w:proofErr w:type="gramStart"/>
      <w:r w:rsidR="00184C2B" w:rsidRPr="00000DD6">
        <w:rPr>
          <w:i/>
          <w:iCs/>
          <w:sz w:val="28"/>
          <w:szCs w:val="28"/>
        </w:rPr>
        <w:t>scipy.stats</w:t>
      </w:r>
      <w:proofErr w:type="gramEnd"/>
      <w:r w:rsidR="00184C2B" w:rsidRPr="00000DD6">
        <w:rPr>
          <w:i/>
          <w:iCs/>
          <w:sz w:val="28"/>
          <w:szCs w:val="28"/>
        </w:rPr>
        <w:t>.rv_discrete</w:t>
      </w:r>
      <w:proofErr w:type="spellEnd"/>
      <w:r w:rsidR="00184C2B">
        <w:rPr>
          <w:sz w:val="28"/>
          <w:szCs w:val="28"/>
        </w:rPr>
        <w:t xml:space="preserve"> для </w:t>
      </w:r>
      <w:r w:rsidR="00184C2B" w:rsidRPr="00A31704">
        <w:rPr>
          <w:sz w:val="28"/>
          <w:szCs w:val="28"/>
        </w:rPr>
        <w:t xml:space="preserve">построения экземпляров распределения </w:t>
      </w:r>
      <w:r w:rsidR="00184C2B">
        <w:rPr>
          <w:sz w:val="28"/>
          <w:szCs w:val="28"/>
        </w:rPr>
        <w:t xml:space="preserve">ДСВ. </w:t>
      </w:r>
    </w:p>
    <w:p w14:paraId="4BEAB800" w14:textId="6612DD10" w:rsidR="002F617C" w:rsidRPr="00D1240F" w:rsidRDefault="002F617C" w:rsidP="00D1240F">
      <w:pPr>
        <w:rPr>
          <w:sz w:val="28"/>
          <w:szCs w:val="28"/>
        </w:rPr>
      </w:pPr>
      <w:r w:rsidRPr="00A954FC">
        <w:rPr>
          <w:sz w:val="28"/>
          <w:szCs w:val="28"/>
        </w:rPr>
        <w:t>Свойства математического ожидания, дисперсии, ковариации и коэффициента корреляции.</w:t>
      </w:r>
      <w:r w:rsidR="00D1240F" w:rsidRPr="00D1240F">
        <w:rPr>
          <w:sz w:val="28"/>
          <w:szCs w:val="28"/>
        </w:rPr>
        <w:t xml:space="preserve"> </w:t>
      </w:r>
      <w:r w:rsidR="00D1240F">
        <w:rPr>
          <w:sz w:val="28"/>
          <w:szCs w:val="28"/>
        </w:rPr>
        <w:t xml:space="preserve">Вычисление основных числовых характеристик распределений методами библиотек </w:t>
      </w:r>
      <w:proofErr w:type="spellStart"/>
      <w:r w:rsidR="00D1240F" w:rsidRPr="00C87B61">
        <w:rPr>
          <w:i/>
          <w:iCs/>
          <w:sz w:val="28"/>
          <w:szCs w:val="28"/>
          <w:lang w:val="en-US"/>
        </w:rPr>
        <w:t>numpy</w:t>
      </w:r>
      <w:proofErr w:type="spellEnd"/>
      <w:r w:rsidR="00D1240F" w:rsidRPr="00C87B61">
        <w:rPr>
          <w:sz w:val="28"/>
          <w:szCs w:val="28"/>
        </w:rPr>
        <w:t xml:space="preserve"> </w:t>
      </w:r>
      <w:r w:rsidR="00D1240F">
        <w:rPr>
          <w:sz w:val="28"/>
          <w:szCs w:val="28"/>
        </w:rPr>
        <w:t xml:space="preserve">и </w:t>
      </w:r>
      <w:proofErr w:type="spellStart"/>
      <w:r w:rsidR="00D1240F" w:rsidRPr="00C87B61">
        <w:rPr>
          <w:i/>
          <w:iCs/>
          <w:sz w:val="28"/>
          <w:szCs w:val="28"/>
          <w:lang w:val="en-US"/>
        </w:rPr>
        <w:t>scipy</w:t>
      </w:r>
      <w:proofErr w:type="spellEnd"/>
      <w:r w:rsidR="00D1240F" w:rsidRPr="00C87B61">
        <w:rPr>
          <w:sz w:val="28"/>
          <w:szCs w:val="28"/>
        </w:rPr>
        <w:t>.</w:t>
      </w:r>
    </w:p>
    <w:p w14:paraId="06A1B1B1" w14:textId="7291AEBB" w:rsidR="002F617C" w:rsidRPr="00E85BF3" w:rsidRDefault="002F617C" w:rsidP="00E85BF3">
      <w:pPr>
        <w:rPr>
          <w:sz w:val="28"/>
          <w:szCs w:val="28"/>
        </w:rPr>
      </w:pPr>
      <w:r w:rsidRPr="00A954FC">
        <w:rPr>
          <w:sz w:val="28"/>
          <w:szCs w:val="28"/>
        </w:rPr>
        <w:t xml:space="preserve">Примеры классических дискретных распределений (биномиальное, пуассоновское, геометрическое) и вычисление их числовых характеристик. </w:t>
      </w:r>
      <w:r w:rsidRPr="00DC50F2">
        <w:rPr>
          <w:sz w:val="28"/>
          <w:szCs w:val="28"/>
        </w:rPr>
        <w:t>Гипергеометрический закон распределения</w:t>
      </w:r>
      <w:r>
        <w:rPr>
          <w:sz w:val="28"/>
          <w:szCs w:val="28"/>
        </w:rPr>
        <w:t xml:space="preserve">. Полиномиальное распределение. </w:t>
      </w:r>
      <w:proofErr w:type="spellStart"/>
      <w:r w:rsidRPr="00A954FC">
        <w:rPr>
          <w:sz w:val="28"/>
          <w:szCs w:val="28"/>
        </w:rPr>
        <w:t>Пуассоновость</w:t>
      </w:r>
      <w:proofErr w:type="spellEnd"/>
      <w:r w:rsidRPr="00A954FC">
        <w:rPr>
          <w:sz w:val="28"/>
          <w:szCs w:val="28"/>
        </w:rPr>
        <w:t xml:space="preserve"> суммы независимых пуассоновских случайных величин. Производящие функции.</w:t>
      </w:r>
      <w:r w:rsidRPr="00CE1819">
        <w:rPr>
          <w:sz w:val="28"/>
          <w:szCs w:val="28"/>
        </w:rPr>
        <w:t xml:space="preserve"> </w:t>
      </w:r>
      <w:r w:rsidRPr="00D245E0">
        <w:rPr>
          <w:sz w:val="28"/>
          <w:szCs w:val="28"/>
        </w:rPr>
        <w:t>Реализация моделей дискретных случайных величин в пакет</w:t>
      </w:r>
      <w:r w:rsidR="00046D1F">
        <w:rPr>
          <w:sz w:val="28"/>
          <w:szCs w:val="28"/>
        </w:rPr>
        <w:t>е</w:t>
      </w:r>
      <w:r w:rsidRPr="00CE1819">
        <w:rPr>
          <w:sz w:val="28"/>
          <w:szCs w:val="28"/>
        </w:rPr>
        <w:t xml:space="preserve"> </w:t>
      </w:r>
      <w:proofErr w:type="spellStart"/>
      <w:r w:rsidRPr="00CE1819">
        <w:rPr>
          <w:i/>
          <w:sz w:val="28"/>
          <w:szCs w:val="28"/>
          <w:lang w:val="en-US"/>
        </w:rPr>
        <w:t>Jupyter</w:t>
      </w:r>
      <w:proofErr w:type="spellEnd"/>
      <w:r w:rsidRPr="00CE1819">
        <w:rPr>
          <w:i/>
          <w:sz w:val="28"/>
          <w:szCs w:val="28"/>
        </w:rPr>
        <w:t xml:space="preserve"> </w:t>
      </w:r>
      <w:r w:rsidRPr="00CE1819">
        <w:rPr>
          <w:i/>
          <w:sz w:val="28"/>
          <w:szCs w:val="28"/>
          <w:lang w:val="en-US"/>
        </w:rPr>
        <w:t>Notebook</w:t>
      </w:r>
      <w:r w:rsidRPr="00CE1819">
        <w:rPr>
          <w:sz w:val="28"/>
          <w:szCs w:val="28"/>
        </w:rPr>
        <w:t>.</w:t>
      </w:r>
      <w:r w:rsidR="00E85BF3" w:rsidRPr="00E85BF3">
        <w:rPr>
          <w:sz w:val="28"/>
          <w:szCs w:val="28"/>
        </w:rPr>
        <w:t xml:space="preserve"> </w:t>
      </w:r>
      <w:r w:rsidR="00E85BF3">
        <w:rPr>
          <w:sz w:val="28"/>
          <w:szCs w:val="28"/>
        </w:rPr>
        <w:t xml:space="preserve">Объекты </w:t>
      </w:r>
      <w:proofErr w:type="spellStart"/>
      <w:r w:rsidR="0044527E" w:rsidRPr="00CA3097">
        <w:rPr>
          <w:i/>
          <w:iCs/>
          <w:sz w:val="28"/>
          <w:szCs w:val="28"/>
        </w:rPr>
        <w:t>bernoulli</w:t>
      </w:r>
      <w:proofErr w:type="spellEnd"/>
      <w:r w:rsidR="0044527E" w:rsidRPr="0044527E">
        <w:rPr>
          <w:i/>
          <w:iCs/>
          <w:sz w:val="28"/>
          <w:szCs w:val="28"/>
        </w:rPr>
        <w:t xml:space="preserve">, </w:t>
      </w:r>
      <w:proofErr w:type="spellStart"/>
      <w:r w:rsidR="00E85BF3" w:rsidRPr="002C3DA9">
        <w:rPr>
          <w:i/>
          <w:iCs/>
          <w:sz w:val="28"/>
          <w:szCs w:val="28"/>
          <w:lang w:val="en-US"/>
        </w:rPr>
        <w:t>binom</w:t>
      </w:r>
      <w:proofErr w:type="spellEnd"/>
      <w:r w:rsidR="00E85BF3" w:rsidRPr="002C3DA9">
        <w:rPr>
          <w:sz w:val="28"/>
          <w:szCs w:val="28"/>
        </w:rPr>
        <w:t xml:space="preserve">, </w:t>
      </w:r>
      <w:proofErr w:type="spellStart"/>
      <w:r w:rsidR="00E85BF3" w:rsidRPr="002C3DA9">
        <w:rPr>
          <w:i/>
          <w:iCs/>
          <w:sz w:val="28"/>
          <w:szCs w:val="28"/>
          <w:lang w:val="en-US"/>
        </w:rPr>
        <w:t>poisson</w:t>
      </w:r>
      <w:proofErr w:type="spellEnd"/>
      <w:r w:rsidR="00E85BF3" w:rsidRPr="002C3DA9">
        <w:rPr>
          <w:sz w:val="28"/>
          <w:szCs w:val="28"/>
        </w:rPr>
        <w:t>,</w:t>
      </w:r>
      <w:r w:rsidR="00E85BF3">
        <w:rPr>
          <w:sz w:val="28"/>
          <w:szCs w:val="28"/>
        </w:rPr>
        <w:t xml:space="preserve"> </w:t>
      </w:r>
      <w:proofErr w:type="spellStart"/>
      <w:r w:rsidR="00E85BF3" w:rsidRPr="002C3DA9">
        <w:rPr>
          <w:i/>
          <w:iCs/>
          <w:sz w:val="28"/>
          <w:szCs w:val="28"/>
          <w:lang w:val="en-US"/>
        </w:rPr>
        <w:t>geom</w:t>
      </w:r>
      <w:proofErr w:type="spellEnd"/>
      <w:r w:rsidR="009A622B" w:rsidRPr="005604CF">
        <w:rPr>
          <w:i/>
          <w:iCs/>
          <w:sz w:val="28"/>
          <w:szCs w:val="28"/>
        </w:rPr>
        <w:t xml:space="preserve">, </w:t>
      </w:r>
      <w:proofErr w:type="spellStart"/>
      <w:r w:rsidR="009A622B" w:rsidRPr="009A622B">
        <w:rPr>
          <w:i/>
          <w:iCs/>
          <w:sz w:val="28"/>
          <w:szCs w:val="28"/>
          <w:lang w:val="en-US"/>
        </w:rPr>
        <w:t>hypergeom</w:t>
      </w:r>
      <w:proofErr w:type="spellEnd"/>
      <w:r w:rsidR="00E85BF3" w:rsidRPr="002C3DA9">
        <w:rPr>
          <w:sz w:val="28"/>
          <w:szCs w:val="28"/>
        </w:rPr>
        <w:t xml:space="preserve"> </w:t>
      </w:r>
      <w:r w:rsidR="00E85BF3">
        <w:rPr>
          <w:sz w:val="28"/>
          <w:szCs w:val="28"/>
        </w:rPr>
        <w:t xml:space="preserve">и </w:t>
      </w:r>
      <w:proofErr w:type="spellStart"/>
      <w:r w:rsidR="00E85BF3" w:rsidRPr="002C3DA9">
        <w:rPr>
          <w:i/>
          <w:iCs/>
          <w:sz w:val="28"/>
          <w:szCs w:val="28"/>
        </w:rPr>
        <w:t>multinomial</w:t>
      </w:r>
      <w:proofErr w:type="spellEnd"/>
      <w:r w:rsidR="00E85BF3">
        <w:rPr>
          <w:sz w:val="28"/>
          <w:szCs w:val="28"/>
        </w:rPr>
        <w:t xml:space="preserve"> библиотеки </w:t>
      </w:r>
      <w:proofErr w:type="spellStart"/>
      <w:r w:rsidR="00E85BF3" w:rsidRPr="002C3DA9">
        <w:rPr>
          <w:i/>
          <w:iCs/>
          <w:sz w:val="28"/>
          <w:szCs w:val="28"/>
          <w:lang w:val="en-US"/>
        </w:rPr>
        <w:t>scipy</w:t>
      </w:r>
      <w:proofErr w:type="spellEnd"/>
      <w:r w:rsidR="00E85BF3" w:rsidRPr="002C3DA9">
        <w:rPr>
          <w:sz w:val="28"/>
          <w:szCs w:val="28"/>
        </w:rPr>
        <w:t>.</w:t>
      </w:r>
      <w:r w:rsidR="00E85BF3">
        <w:rPr>
          <w:sz w:val="28"/>
          <w:szCs w:val="28"/>
        </w:rPr>
        <w:t xml:space="preserve"> </w:t>
      </w:r>
    </w:p>
    <w:p w14:paraId="042A970A" w14:textId="3E0A701D" w:rsidR="002F617C" w:rsidRPr="00F6486E" w:rsidRDefault="002F617C" w:rsidP="00F6486E">
      <w:pPr>
        <w:rPr>
          <w:sz w:val="28"/>
          <w:szCs w:val="28"/>
        </w:rPr>
      </w:pPr>
      <w:r w:rsidRPr="00A954FC">
        <w:rPr>
          <w:sz w:val="28"/>
          <w:szCs w:val="28"/>
        </w:rPr>
        <w:t>Непрерывные и абсолютно непрерывные случайные величины. Свойства функции плотности. Математическое ожидание и дисперсия абсолютно</w:t>
      </w:r>
      <w:r w:rsidRPr="00B7540F">
        <w:rPr>
          <w:sz w:val="28"/>
          <w:szCs w:val="28"/>
        </w:rPr>
        <w:t xml:space="preserve"> </w:t>
      </w:r>
      <w:r w:rsidRPr="00A954FC">
        <w:rPr>
          <w:sz w:val="28"/>
          <w:szCs w:val="28"/>
        </w:rPr>
        <w:t>непрерывной случайной величины. Математическое ожидание функции от абсолютно непрерывной случайной величины.</w:t>
      </w:r>
      <w:r w:rsidR="00F6486E" w:rsidRPr="00F6486E">
        <w:rPr>
          <w:sz w:val="28"/>
          <w:szCs w:val="28"/>
        </w:rPr>
        <w:t xml:space="preserve"> </w:t>
      </w:r>
      <w:r w:rsidR="00F6486E">
        <w:rPr>
          <w:sz w:val="28"/>
          <w:szCs w:val="28"/>
        </w:rPr>
        <w:t xml:space="preserve">Использование класса </w:t>
      </w:r>
      <w:proofErr w:type="spellStart"/>
      <w:proofErr w:type="gramStart"/>
      <w:r w:rsidR="00F6486E" w:rsidRPr="004D353D">
        <w:rPr>
          <w:i/>
          <w:iCs/>
          <w:sz w:val="28"/>
          <w:szCs w:val="28"/>
        </w:rPr>
        <w:t>scipy.stats</w:t>
      </w:r>
      <w:proofErr w:type="gramEnd"/>
      <w:r w:rsidR="00F6486E" w:rsidRPr="004D353D">
        <w:rPr>
          <w:i/>
          <w:iCs/>
          <w:sz w:val="28"/>
          <w:szCs w:val="28"/>
        </w:rPr>
        <w:t>.rv_continuous</w:t>
      </w:r>
      <w:proofErr w:type="spellEnd"/>
      <w:r w:rsidR="00F6486E" w:rsidRPr="00A31704">
        <w:rPr>
          <w:sz w:val="28"/>
          <w:szCs w:val="28"/>
        </w:rPr>
        <w:t xml:space="preserve"> </w:t>
      </w:r>
      <w:r w:rsidR="00F6486E">
        <w:rPr>
          <w:sz w:val="28"/>
          <w:szCs w:val="28"/>
        </w:rPr>
        <w:t xml:space="preserve">для </w:t>
      </w:r>
      <w:r w:rsidR="00F6486E" w:rsidRPr="00A31704">
        <w:rPr>
          <w:sz w:val="28"/>
          <w:szCs w:val="28"/>
        </w:rPr>
        <w:t>построения экземпляров распреде</w:t>
      </w:r>
      <w:r w:rsidR="00F6486E">
        <w:rPr>
          <w:sz w:val="28"/>
          <w:szCs w:val="28"/>
        </w:rPr>
        <w:t>ле</w:t>
      </w:r>
      <w:r w:rsidR="00F6486E" w:rsidRPr="00A31704">
        <w:rPr>
          <w:sz w:val="28"/>
          <w:szCs w:val="28"/>
        </w:rPr>
        <w:t xml:space="preserve">ния </w:t>
      </w:r>
      <w:r w:rsidR="00F6486E">
        <w:rPr>
          <w:sz w:val="28"/>
          <w:szCs w:val="28"/>
        </w:rPr>
        <w:t>непрерывных СВ.</w:t>
      </w:r>
    </w:p>
    <w:p w14:paraId="70F115E6" w14:textId="0BDF1A07" w:rsidR="002F617C" w:rsidRPr="00E83D77" w:rsidRDefault="002F617C" w:rsidP="009F023A">
      <w:pPr>
        <w:rPr>
          <w:sz w:val="28"/>
          <w:szCs w:val="28"/>
        </w:rPr>
      </w:pPr>
      <w:r w:rsidRPr="00A954FC">
        <w:rPr>
          <w:sz w:val="28"/>
          <w:szCs w:val="28"/>
        </w:rPr>
        <w:lastRenderedPageBreak/>
        <w:t>Равномерное распределение на отрезке,</w:t>
      </w:r>
      <w:r>
        <w:rPr>
          <w:sz w:val="28"/>
          <w:szCs w:val="28"/>
        </w:rPr>
        <w:t xml:space="preserve"> треугольное распределение (распределение Симпсона),</w:t>
      </w:r>
      <w:r w:rsidRPr="00A954FC">
        <w:rPr>
          <w:sz w:val="28"/>
          <w:szCs w:val="28"/>
        </w:rPr>
        <w:t xml:space="preserve"> показательное (экспоненциальное) распределение, распределение Коши,</w:t>
      </w:r>
      <w:r>
        <w:rPr>
          <w:sz w:val="28"/>
          <w:szCs w:val="28"/>
        </w:rPr>
        <w:t xml:space="preserve"> распределение Лапласа,</w:t>
      </w:r>
      <w:r w:rsidRPr="00A954FC">
        <w:rPr>
          <w:sz w:val="28"/>
          <w:szCs w:val="28"/>
        </w:rPr>
        <w:t xml:space="preserve"> нормальное и логнормальное распределения, их числовые характеристики. Нормальность суммы независимых нормальных случайных величин.</w:t>
      </w:r>
      <w:r w:rsidR="00D1778D" w:rsidRPr="00D1778D">
        <w:rPr>
          <w:sz w:val="28"/>
          <w:szCs w:val="28"/>
        </w:rPr>
        <w:t xml:space="preserve"> </w:t>
      </w:r>
      <w:r w:rsidR="00D1778D">
        <w:rPr>
          <w:sz w:val="28"/>
          <w:szCs w:val="28"/>
        </w:rPr>
        <w:t>Объекты</w:t>
      </w:r>
      <w:r w:rsidR="00D1778D" w:rsidRPr="00E21787">
        <w:rPr>
          <w:sz w:val="28"/>
          <w:szCs w:val="28"/>
        </w:rPr>
        <w:t xml:space="preserve"> </w:t>
      </w:r>
      <w:r w:rsidR="00D1778D" w:rsidRPr="0003731A">
        <w:rPr>
          <w:i/>
          <w:iCs/>
          <w:sz w:val="28"/>
          <w:szCs w:val="28"/>
          <w:lang w:val="en-US"/>
        </w:rPr>
        <w:t>uniform</w:t>
      </w:r>
      <w:r w:rsidR="00D1778D" w:rsidRPr="00E21787">
        <w:rPr>
          <w:sz w:val="28"/>
          <w:szCs w:val="28"/>
        </w:rPr>
        <w:t xml:space="preserve">, </w:t>
      </w:r>
      <w:proofErr w:type="spellStart"/>
      <w:r w:rsidR="00D1778D" w:rsidRPr="0003731A">
        <w:rPr>
          <w:i/>
          <w:iCs/>
          <w:sz w:val="28"/>
          <w:szCs w:val="28"/>
          <w:lang w:val="en-US"/>
        </w:rPr>
        <w:t>triang</w:t>
      </w:r>
      <w:proofErr w:type="spellEnd"/>
      <w:r w:rsidR="00D1778D" w:rsidRPr="00E21787">
        <w:rPr>
          <w:sz w:val="28"/>
          <w:szCs w:val="28"/>
        </w:rPr>
        <w:t xml:space="preserve">, </w:t>
      </w:r>
      <w:proofErr w:type="spellStart"/>
      <w:r w:rsidR="00D1778D" w:rsidRPr="0003731A">
        <w:rPr>
          <w:i/>
          <w:iCs/>
          <w:sz w:val="28"/>
          <w:szCs w:val="28"/>
          <w:lang w:val="en-US"/>
        </w:rPr>
        <w:t>expon</w:t>
      </w:r>
      <w:proofErr w:type="spellEnd"/>
      <w:r w:rsidR="00D1778D" w:rsidRPr="00E21787">
        <w:rPr>
          <w:sz w:val="28"/>
          <w:szCs w:val="28"/>
        </w:rPr>
        <w:t xml:space="preserve">, </w:t>
      </w:r>
      <w:proofErr w:type="spellStart"/>
      <w:r w:rsidR="00D1778D" w:rsidRPr="0003731A">
        <w:rPr>
          <w:i/>
          <w:iCs/>
          <w:sz w:val="28"/>
          <w:szCs w:val="28"/>
          <w:lang w:val="en-US"/>
        </w:rPr>
        <w:t>cauchy</w:t>
      </w:r>
      <w:proofErr w:type="spellEnd"/>
      <w:r w:rsidR="00D1778D" w:rsidRPr="00E21787">
        <w:rPr>
          <w:sz w:val="28"/>
          <w:szCs w:val="28"/>
        </w:rPr>
        <w:t xml:space="preserve">, </w:t>
      </w:r>
      <w:r w:rsidR="00D1778D" w:rsidRPr="0003731A">
        <w:rPr>
          <w:i/>
          <w:iCs/>
          <w:sz w:val="28"/>
          <w:szCs w:val="28"/>
          <w:lang w:val="en-US"/>
        </w:rPr>
        <w:t>norm</w:t>
      </w:r>
      <w:r w:rsidR="00D1778D" w:rsidRPr="00E21787">
        <w:rPr>
          <w:sz w:val="28"/>
          <w:szCs w:val="28"/>
        </w:rPr>
        <w:t xml:space="preserve">, </w:t>
      </w:r>
      <w:proofErr w:type="spellStart"/>
      <w:r w:rsidR="00D1778D" w:rsidRPr="0003731A">
        <w:rPr>
          <w:i/>
          <w:iCs/>
          <w:sz w:val="28"/>
          <w:szCs w:val="28"/>
          <w:lang w:val="en-US"/>
        </w:rPr>
        <w:t>lognorm</w:t>
      </w:r>
      <w:proofErr w:type="spellEnd"/>
      <w:r w:rsidR="00D1778D" w:rsidRPr="00E21787">
        <w:rPr>
          <w:sz w:val="28"/>
          <w:szCs w:val="28"/>
        </w:rPr>
        <w:t xml:space="preserve"> </w:t>
      </w:r>
      <w:r w:rsidR="00D1778D">
        <w:rPr>
          <w:sz w:val="28"/>
          <w:szCs w:val="28"/>
        </w:rPr>
        <w:t>библиотеки</w:t>
      </w:r>
      <w:r w:rsidR="00D1778D" w:rsidRPr="00E21787">
        <w:rPr>
          <w:sz w:val="28"/>
          <w:szCs w:val="28"/>
        </w:rPr>
        <w:t xml:space="preserve"> </w:t>
      </w:r>
      <w:proofErr w:type="spellStart"/>
      <w:r w:rsidR="00D1778D" w:rsidRPr="002E52F3">
        <w:rPr>
          <w:i/>
          <w:iCs/>
          <w:sz w:val="28"/>
          <w:szCs w:val="28"/>
          <w:lang w:val="en-US"/>
        </w:rPr>
        <w:t>scipy</w:t>
      </w:r>
      <w:proofErr w:type="spellEnd"/>
      <w:r w:rsidR="00D1778D" w:rsidRPr="00E21787">
        <w:rPr>
          <w:sz w:val="28"/>
          <w:szCs w:val="28"/>
        </w:rPr>
        <w:t>.</w:t>
      </w:r>
      <w:r w:rsidR="00E83D77" w:rsidRPr="00E21787">
        <w:rPr>
          <w:sz w:val="28"/>
          <w:szCs w:val="28"/>
        </w:rPr>
        <w:t xml:space="preserve"> </w:t>
      </w:r>
      <w:r w:rsidR="00E83D77">
        <w:rPr>
          <w:sz w:val="28"/>
          <w:szCs w:val="28"/>
        </w:rPr>
        <w:t>Универсальн</w:t>
      </w:r>
      <w:r w:rsidR="003B3AE7">
        <w:rPr>
          <w:sz w:val="28"/>
          <w:szCs w:val="28"/>
        </w:rPr>
        <w:t>ые</w:t>
      </w:r>
      <w:r w:rsidR="00E83D77">
        <w:rPr>
          <w:sz w:val="28"/>
          <w:szCs w:val="28"/>
        </w:rPr>
        <w:t xml:space="preserve"> свойств</w:t>
      </w:r>
      <w:r w:rsidR="003B3AE7">
        <w:rPr>
          <w:sz w:val="28"/>
          <w:szCs w:val="28"/>
        </w:rPr>
        <w:t>а</w:t>
      </w:r>
      <w:r w:rsidR="00E83D77">
        <w:rPr>
          <w:sz w:val="28"/>
          <w:szCs w:val="28"/>
        </w:rPr>
        <w:t xml:space="preserve"> равномерного распределения. Понятие </w:t>
      </w:r>
      <w:proofErr w:type="spellStart"/>
      <w:r w:rsidR="00E83D77">
        <w:rPr>
          <w:sz w:val="28"/>
          <w:szCs w:val="28"/>
        </w:rPr>
        <w:t>квантильной</w:t>
      </w:r>
      <w:proofErr w:type="spellEnd"/>
      <w:r w:rsidR="00E83D77">
        <w:rPr>
          <w:sz w:val="28"/>
          <w:szCs w:val="28"/>
        </w:rPr>
        <w:t xml:space="preserve"> функции. </w:t>
      </w:r>
    </w:p>
    <w:p w14:paraId="6BE20C64" w14:textId="77777777" w:rsidR="002F617C" w:rsidRPr="00A954FC" w:rsidRDefault="002F617C" w:rsidP="002F617C">
      <w:pPr>
        <w:rPr>
          <w:sz w:val="28"/>
          <w:szCs w:val="28"/>
        </w:rPr>
      </w:pPr>
      <w:r w:rsidRPr="00A954FC">
        <w:rPr>
          <w:sz w:val="28"/>
          <w:szCs w:val="28"/>
        </w:rPr>
        <w:t>Начальные и центральные моменты случайной величины. Производящая функция моментов. Асимметрия и эксцесс. Мода, медиана и квантили непрерывного распределения.</w:t>
      </w:r>
    </w:p>
    <w:p w14:paraId="5A0251A3" w14:textId="77777777" w:rsidR="002F617C" w:rsidRPr="00AC1A73" w:rsidRDefault="002F617C" w:rsidP="002F617C">
      <w:pPr>
        <w:pStyle w:val="9"/>
        <w:rPr>
          <w:sz w:val="28"/>
          <w:szCs w:val="28"/>
        </w:rPr>
      </w:pPr>
      <w:r w:rsidRPr="00AC1A73">
        <w:rPr>
          <w:sz w:val="28"/>
          <w:szCs w:val="28"/>
        </w:rPr>
        <w:t>Раздел 3. Случайные векторы</w:t>
      </w:r>
    </w:p>
    <w:p w14:paraId="2602B70E" w14:textId="77777777" w:rsidR="002F617C" w:rsidRPr="00A954FC" w:rsidRDefault="002F617C" w:rsidP="002F617C">
      <w:pPr>
        <w:rPr>
          <w:sz w:val="28"/>
          <w:szCs w:val="28"/>
        </w:rPr>
      </w:pPr>
      <w:r w:rsidRPr="00A954FC">
        <w:rPr>
          <w:sz w:val="28"/>
          <w:szCs w:val="28"/>
        </w:rPr>
        <w:t>Совместное распределение случайных величин. Случайный вектор.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p>
    <w:p w14:paraId="51354996" w14:textId="77777777" w:rsidR="002F617C" w:rsidRPr="00A954FC" w:rsidRDefault="002F617C" w:rsidP="002F617C">
      <w:pPr>
        <w:rPr>
          <w:sz w:val="28"/>
          <w:szCs w:val="28"/>
        </w:rPr>
      </w:pPr>
      <w:r w:rsidRPr="00A954FC">
        <w:rPr>
          <w:sz w:val="28"/>
          <w:szCs w:val="28"/>
        </w:rPr>
        <w:t>Дискретные случайные векторы. Вероятность попадания дискретного случайного вектора в заданное множество. Закон распределения двумерного дискретного случайного вектора и его связь с распределениями компонент.</w:t>
      </w:r>
    </w:p>
    <w:p w14:paraId="0454CD7F" w14:textId="1A712ADE" w:rsidR="002F617C" w:rsidRPr="00A954FC" w:rsidRDefault="002F617C" w:rsidP="002F617C">
      <w:pPr>
        <w:rPr>
          <w:sz w:val="28"/>
          <w:szCs w:val="28"/>
        </w:rPr>
      </w:pPr>
      <w:r w:rsidRPr="00A954FC">
        <w:rPr>
          <w:sz w:val="28"/>
          <w:szCs w:val="28"/>
        </w:rPr>
        <w:t>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w:t>
      </w:r>
      <w:r w:rsidRPr="00EE327E">
        <w:rPr>
          <w:sz w:val="28"/>
          <w:szCs w:val="28"/>
        </w:rPr>
        <w:t xml:space="preserve">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lang w:val="en-US"/>
              </w:rPr>
              <m:t>n</m:t>
            </m:r>
          </m:sup>
        </m:sSup>
        <m:r>
          <w:rPr>
            <w:rFonts w:ascii="Cambria Math" w:hAnsi="Cambria Math"/>
            <w:sz w:val="28"/>
            <w:szCs w:val="28"/>
          </w:rPr>
          <m:t>.</m:t>
        </m:r>
      </m:oMath>
      <w:r w:rsidR="007E7170">
        <w:rPr>
          <w:sz w:val="28"/>
          <w:szCs w:val="28"/>
        </w:rPr>
        <w:t xml:space="preserve"> Функции от случайных величин. Закон распределения суммы случайных величин. Формула свертки.</w:t>
      </w:r>
    </w:p>
    <w:p w14:paraId="445C37FC" w14:textId="77777777" w:rsidR="002F617C" w:rsidRPr="00A954FC" w:rsidRDefault="002F617C" w:rsidP="002F617C">
      <w:pPr>
        <w:rPr>
          <w:sz w:val="28"/>
          <w:szCs w:val="28"/>
        </w:rPr>
      </w:pPr>
      <w:r w:rsidRPr="00A954FC">
        <w:rPr>
          <w:sz w:val="28"/>
          <w:szCs w:val="28"/>
        </w:rPr>
        <w:t>Числовые характеристики дискретных и абсолютно непрерывных случайных векторов. Математическое ожидание функции от компонент случайного вектора. Ковариационная матрица случайного вектора. Неотрицательная определенность ковариационной матрицы.</w:t>
      </w:r>
    </w:p>
    <w:p w14:paraId="20DC96E4" w14:textId="2326CF1C" w:rsidR="002F617C" w:rsidRPr="007256C5" w:rsidRDefault="002F617C" w:rsidP="00354E30">
      <w:pPr>
        <w:rPr>
          <w:sz w:val="28"/>
          <w:szCs w:val="28"/>
        </w:rPr>
      </w:pPr>
      <w:r w:rsidRPr="00A954FC">
        <w:rPr>
          <w:sz w:val="28"/>
          <w:szCs w:val="28"/>
        </w:rPr>
        <w:lastRenderedPageBreak/>
        <w:t xml:space="preserve">Нормальное распределение в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rPr>
              <m:t>2</m:t>
            </m:r>
          </m:sup>
        </m:sSup>
      </m:oMath>
      <w:r w:rsidRPr="00A954FC">
        <w:rPr>
          <w:sz w:val="28"/>
          <w:szCs w:val="28"/>
        </w:rPr>
        <w:t>. Плотность двумерного нормального распределения, приведение к каноническому виду. Нормальные случайные векторы и их свойства.</w:t>
      </w:r>
      <w:r w:rsidR="00354E30" w:rsidRPr="00354E30">
        <w:rPr>
          <w:sz w:val="28"/>
          <w:szCs w:val="28"/>
        </w:rPr>
        <w:t xml:space="preserve"> </w:t>
      </w:r>
      <w:r w:rsidR="00354E30" w:rsidRPr="00D245E0">
        <w:rPr>
          <w:sz w:val="28"/>
          <w:szCs w:val="28"/>
        </w:rPr>
        <w:t xml:space="preserve">Реализация моделей </w:t>
      </w:r>
      <w:r w:rsidR="00354E30">
        <w:rPr>
          <w:sz w:val="28"/>
          <w:szCs w:val="28"/>
        </w:rPr>
        <w:t>непрерывных случайных векторов</w:t>
      </w:r>
      <w:r w:rsidR="00354E30" w:rsidRPr="00D245E0">
        <w:rPr>
          <w:sz w:val="28"/>
          <w:szCs w:val="28"/>
        </w:rPr>
        <w:t xml:space="preserve"> в пакет</w:t>
      </w:r>
      <w:r w:rsidR="00354E30">
        <w:rPr>
          <w:sz w:val="28"/>
          <w:szCs w:val="28"/>
        </w:rPr>
        <w:t>ах</w:t>
      </w:r>
      <w:r w:rsidR="00354E30" w:rsidRPr="00CE1819">
        <w:rPr>
          <w:sz w:val="28"/>
          <w:szCs w:val="28"/>
        </w:rPr>
        <w:t xml:space="preserve"> </w:t>
      </w:r>
      <w:r w:rsidR="00354E30">
        <w:rPr>
          <w:sz w:val="28"/>
          <w:szCs w:val="28"/>
          <w:lang w:val="en-US"/>
        </w:rPr>
        <w:t>R</w:t>
      </w:r>
      <w:r w:rsidR="00354E30" w:rsidRPr="0028682E">
        <w:rPr>
          <w:sz w:val="28"/>
          <w:szCs w:val="28"/>
        </w:rPr>
        <w:t xml:space="preserve">, </w:t>
      </w:r>
      <w:proofErr w:type="spellStart"/>
      <w:r w:rsidR="00354E30" w:rsidRPr="00CE1819">
        <w:rPr>
          <w:i/>
          <w:sz w:val="28"/>
          <w:szCs w:val="28"/>
          <w:lang w:val="en-US"/>
        </w:rPr>
        <w:t>Jupyter</w:t>
      </w:r>
      <w:proofErr w:type="spellEnd"/>
      <w:r w:rsidR="00354E30" w:rsidRPr="00CE1819">
        <w:rPr>
          <w:i/>
          <w:sz w:val="28"/>
          <w:szCs w:val="28"/>
        </w:rPr>
        <w:t xml:space="preserve"> </w:t>
      </w:r>
      <w:r w:rsidR="00354E30" w:rsidRPr="00CE1819">
        <w:rPr>
          <w:i/>
          <w:sz w:val="28"/>
          <w:szCs w:val="28"/>
          <w:lang w:val="en-US"/>
        </w:rPr>
        <w:t>Notebook</w:t>
      </w:r>
      <w:r w:rsidR="007256C5">
        <w:rPr>
          <w:sz w:val="28"/>
          <w:szCs w:val="28"/>
        </w:rPr>
        <w:t xml:space="preserve"> (</w:t>
      </w:r>
      <w:r w:rsidR="007E7170">
        <w:rPr>
          <w:sz w:val="28"/>
          <w:szCs w:val="28"/>
        </w:rPr>
        <w:t>м</w:t>
      </w:r>
      <w:r w:rsidR="007256C5">
        <w:rPr>
          <w:sz w:val="28"/>
          <w:szCs w:val="28"/>
        </w:rPr>
        <w:t xml:space="preserve">етоды </w:t>
      </w:r>
      <w:proofErr w:type="spellStart"/>
      <w:r w:rsidR="007256C5" w:rsidRPr="007256C5">
        <w:rPr>
          <w:i/>
          <w:iCs/>
          <w:sz w:val="28"/>
          <w:szCs w:val="28"/>
        </w:rPr>
        <w:t>multivariate_normal</w:t>
      </w:r>
      <w:proofErr w:type="spellEnd"/>
      <w:r w:rsidR="007256C5">
        <w:rPr>
          <w:i/>
          <w:iCs/>
          <w:sz w:val="28"/>
          <w:szCs w:val="28"/>
        </w:rPr>
        <w:t xml:space="preserve"> </w:t>
      </w:r>
      <w:r w:rsidR="007256C5">
        <w:rPr>
          <w:sz w:val="28"/>
          <w:szCs w:val="28"/>
        </w:rPr>
        <w:t xml:space="preserve">и </w:t>
      </w:r>
      <w:proofErr w:type="spellStart"/>
      <w:r w:rsidR="007256C5" w:rsidRPr="007256C5">
        <w:rPr>
          <w:i/>
          <w:iCs/>
          <w:sz w:val="28"/>
          <w:szCs w:val="28"/>
        </w:rPr>
        <w:t>multivariate_t</w:t>
      </w:r>
      <w:proofErr w:type="spellEnd"/>
      <w:r w:rsidR="007256C5" w:rsidRPr="007256C5">
        <w:rPr>
          <w:i/>
          <w:iCs/>
          <w:sz w:val="28"/>
          <w:szCs w:val="28"/>
        </w:rPr>
        <w:t xml:space="preserve"> </w:t>
      </w:r>
      <w:r w:rsidR="007256C5" w:rsidRPr="007256C5">
        <w:rPr>
          <w:sz w:val="28"/>
          <w:szCs w:val="28"/>
        </w:rPr>
        <w:t>из библиотеки</w:t>
      </w:r>
      <w:r w:rsidR="007256C5">
        <w:rPr>
          <w:i/>
          <w:iCs/>
          <w:sz w:val="28"/>
          <w:szCs w:val="28"/>
        </w:rPr>
        <w:t xml:space="preserve"> </w:t>
      </w:r>
      <w:proofErr w:type="spellStart"/>
      <w:proofErr w:type="gramStart"/>
      <w:r w:rsidR="007256C5" w:rsidRPr="007256C5">
        <w:rPr>
          <w:i/>
          <w:iCs/>
          <w:sz w:val="28"/>
          <w:szCs w:val="28"/>
        </w:rPr>
        <w:t>scipy.stats</w:t>
      </w:r>
      <w:proofErr w:type="spellEnd"/>
      <w:proofErr w:type="gramEnd"/>
      <w:r w:rsidR="007256C5">
        <w:rPr>
          <w:i/>
          <w:iCs/>
          <w:sz w:val="28"/>
          <w:szCs w:val="28"/>
        </w:rPr>
        <w:t>)</w:t>
      </w:r>
      <w:r w:rsidR="007256C5" w:rsidRPr="007256C5">
        <w:rPr>
          <w:i/>
          <w:iCs/>
          <w:sz w:val="28"/>
          <w:szCs w:val="28"/>
        </w:rPr>
        <w:t>.</w:t>
      </w:r>
    </w:p>
    <w:p w14:paraId="49956239" w14:textId="77777777" w:rsidR="002F617C" w:rsidRPr="00A954FC" w:rsidRDefault="002F617C" w:rsidP="002F617C">
      <w:pPr>
        <w:rPr>
          <w:sz w:val="28"/>
          <w:szCs w:val="28"/>
        </w:rPr>
      </w:pPr>
      <w:r w:rsidRPr="00A954FC">
        <w:rPr>
          <w:sz w:val="28"/>
          <w:szCs w:val="28"/>
        </w:rPr>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r>
        <w:rPr>
          <w:sz w:val="28"/>
          <w:szCs w:val="28"/>
        </w:rPr>
        <w:t xml:space="preserve"> У</w:t>
      </w:r>
      <w:r w:rsidRPr="00EB4908">
        <w:rPr>
          <w:sz w:val="28"/>
          <w:szCs w:val="28"/>
        </w:rPr>
        <w:t>словн</w:t>
      </w:r>
      <w:r>
        <w:rPr>
          <w:sz w:val="28"/>
          <w:szCs w:val="28"/>
        </w:rPr>
        <w:t>ая</w:t>
      </w:r>
      <w:r w:rsidRPr="00EB4908">
        <w:rPr>
          <w:sz w:val="28"/>
          <w:szCs w:val="28"/>
        </w:rPr>
        <w:t xml:space="preserve"> ковариаци</w:t>
      </w:r>
      <w:r>
        <w:rPr>
          <w:sz w:val="28"/>
          <w:szCs w:val="28"/>
        </w:rPr>
        <w:t>я</w:t>
      </w:r>
      <w:r w:rsidRPr="00EB4908">
        <w:rPr>
          <w:sz w:val="28"/>
          <w:szCs w:val="28"/>
        </w:rPr>
        <w:t xml:space="preserve"> случайных величин </w:t>
      </w:r>
      <m:oMath>
        <m:r>
          <w:rPr>
            <w:rFonts w:ascii="Cambria Math" w:hAnsi="Cambria Math"/>
            <w:sz w:val="28"/>
            <w:szCs w:val="28"/>
          </w:rPr>
          <m:t>X</m:t>
        </m:r>
      </m:oMath>
      <w:r w:rsidRPr="00EB4908">
        <w:rPr>
          <w:sz w:val="28"/>
          <w:szCs w:val="28"/>
        </w:rPr>
        <w:t xml:space="preserve"> и </w:t>
      </w:r>
      <m:oMath>
        <m:r>
          <w:rPr>
            <w:rFonts w:ascii="Cambria Math" w:hAnsi="Cambria Math"/>
            <w:sz w:val="28"/>
            <w:szCs w:val="28"/>
          </w:rPr>
          <m:t>Y</m:t>
        </m:r>
      </m:oMath>
      <w:r w:rsidRPr="00EB4908">
        <w:rPr>
          <w:sz w:val="28"/>
          <w:szCs w:val="28"/>
        </w:rPr>
        <w:t xml:space="preserve"> относительно случайной величины </w:t>
      </w:r>
      <m:oMath>
        <m:r>
          <w:rPr>
            <w:rFonts w:ascii="Cambria Math" w:hAnsi="Cambria Math"/>
            <w:sz w:val="28"/>
            <w:szCs w:val="28"/>
          </w:rPr>
          <m:t>Z.</m:t>
        </m:r>
      </m:oMath>
      <w:r w:rsidRPr="00EB4908">
        <w:rPr>
          <w:sz w:val="28"/>
          <w:szCs w:val="28"/>
        </w:rPr>
        <w:t xml:space="preserve"> </w:t>
      </w:r>
      <w:r>
        <w:rPr>
          <w:sz w:val="28"/>
          <w:szCs w:val="28"/>
        </w:rPr>
        <w:t>Ф</w:t>
      </w:r>
      <w:r w:rsidRPr="00EB4908">
        <w:rPr>
          <w:sz w:val="28"/>
          <w:szCs w:val="28"/>
        </w:rPr>
        <w:t>ормул</w:t>
      </w:r>
      <w:r>
        <w:rPr>
          <w:sz w:val="28"/>
          <w:szCs w:val="28"/>
        </w:rPr>
        <w:t>а</w:t>
      </w:r>
      <w:r w:rsidRPr="00EB4908">
        <w:rPr>
          <w:sz w:val="28"/>
          <w:szCs w:val="28"/>
        </w:rPr>
        <w:t xml:space="preserve"> полной ковариации</w:t>
      </w:r>
      <w:r>
        <w:rPr>
          <w:sz w:val="28"/>
          <w:szCs w:val="28"/>
        </w:rPr>
        <w:t>.</w:t>
      </w:r>
    </w:p>
    <w:p w14:paraId="02E603CC" w14:textId="77777777" w:rsidR="002F617C" w:rsidRPr="00AC1A73" w:rsidRDefault="002F617C" w:rsidP="002F617C">
      <w:pPr>
        <w:pStyle w:val="9"/>
        <w:rPr>
          <w:sz w:val="28"/>
          <w:szCs w:val="28"/>
        </w:rPr>
      </w:pPr>
      <w:r w:rsidRPr="00AC1A73">
        <w:rPr>
          <w:sz w:val="28"/>
          <w:szCs w:val="28"/>
        </w:rPr>
        <w:t>Раздел 4. Предельные теоремы теории вероятностей</w:t>
      </w:r>
    </w:p>
    <w:p w14:paraId="4D2C497A" w14:textId="7807D76D" w:rsidR="002F617C" w:rsidRPr="00354E30" w:rsidRDefault="002F617C" w:rsidP="00354E30">
      <w:pPr>
        <w:rPr>
          <w:sz w:val="28"/>
          <w:szCs w:val="28"/>
        </w:rPr>
      </w:pPr>
      <w:r w:rsidRPr="00A954FC">
        <w:rPr>
          <w:sz w:val="28"/>
          <w:szCs w:val="28"/>
        </w:rPr>
        <w:t xml:space="preserve">Неравенство </w:t>
      </w:r>
      <w:r>
        <w:rPr>
          <w:sz w:val="28"/>
          <w:szCs w:val="28"/>
        </w:rPr>
        <w:t xml:space="preserve">Маркова и </w:t>
      </w:r>
      <w:r w:rsidRPr="00A954FC">
        <w:rPr>
          <w:sz w:val="28"/>
          <w:szCs w:val="28"/>
        </w:rPr>
        <w:t>Чебышева. Правило «трех сигм» в общем случае. Теоремы Чебыш</w:t>
      </w:r>
      <w:r>
        <w:rPr>
          <w:sz w:val="28"/>
          <w:szCs w:val="28"/>
        </w:rPr>
        <w:t>ё</w:t>
      </w:r>
      <w:r w:rsidRPr="00A954FC">
        <w:rPr>
          <w:sz w:val="28"/>
          <w:szCs w:val="28"/>
        </w:rPr>
        <w:t>ва и Бернулли. Последовательности случайных величин. Сходимость по вероятности и закон больших чисел.</w:t>
      </w:r>
      <w:r w:rsidR="00354E30" w:rsidRPr="00354E30">
        <w:rPr>
          <w:sz w:val="28"/>
          <w:szCs w:val="28"/>
        </w:rPr>
        <w:t xml:space="preserve"> </w:t>
      </w:r>
      <w:r w:rsidR="00354E30" w:rsidRPr="00D245E0">
        <w:rPr>
          <w:sz w:val="28"/>
          <w:szCs w:val="28"/>
        </w:rPr>
        <w:t>Реализация модел</w:t>
      </w:r>
      <w:r w:rsidR="00354E30">
        <w:rPr>
          <w:sz w:val="28"/>
          <w:szCs w:val="28"/>
        </w:rPr>
        <w:t xml:space="preserve">и ЗБЧ </w:t>
      </w:r>
      <w:r w:rsidR="00354E30" w:rsidRPr="00D245E0">
        <w:rPr>
          <w:sz w:val="28"/>
          <w:szCs w:val="28"/>
        </w:rPr>
        <w:t>в пакет</w:t>
      </w:r>
      <w:r w:rsidR="00354E30">
        <w:rPr>
          <w:sz w:val="28"/>
          <w:szCs w:val="28"/>
        </w:rPr>
        <w:t>ах</w:t>
      </w:r>
      <w:r w:rsidR="00354E30" w:rsidRPr="00CE1819">
        <w:rPr>
          <w:sz w:val="28"/>
          <w:szCs w:val="28"/>
        </w:rPr>
        <w:t xml:space="preserve"> </w:t>
      </w:r>
      <w:r w:rsidR="00354E30">
        <w:rPr>
          <w:sz w:val="28"/>
          <w:szCs w:val="28"/>
          <w:lang w:val="en-US"/>
        </w:rPr>
        <w:t>R</w:t>
      </w:r>
      <w:r w:rsidR="00354E30" w:rsidRPr="0028682E">
        <w:rPr>
          <w:sz w:val="28"/>
          <w:szCs w:val="28"/>
        </w:rPr>
        <w:t xml:space="preserve">, </w:t>
      </w:r>
      <w:proofErr w:type="spellStart"/>
      <w:r w:rsidR="00354E30" w:rsidRPr="00CE1819">
        <w:rPr>
          <w:i/>
          <w:sz w:val="28"/>
          <w:szCs w:val="28"/>
          <w:lang w:val="en-US"/>
        </w:rPr>
        <w:t>Jupyter</w:t>
      </w:r>
      <w:proofErr w:type="spellEnd"/>
      <w:r w:rsidR="00354E30" w:rsidRPr="00CE1819">
        <w:rPr>
          <w:i/>
          <w:sz w:val="28"/>
          <w:szCs w:val="28"/>
        </w:rPr>
        <w:t xml:space="preserve"> </w:t>
      </w:r>
      <w:r w:rsidR="00354E30" w:rsidRPr="00CE1819">
        <w:rPr>
          <w:i/>
          <w:sz w:val="28"/>
          <w:szCs w:val="28"/>
          <w:lang w:val="en-US"/>
        </w:rPr>
        <w:t>Notebook</w:t>
      </w:r>
      <w:r w:rsidR="00354E30" w:rsidRPr="00CE1819">
        <w:rPr>
          <w:sz w:val="28"/>
          <w:szCs w:val="28"/>
        </w:rPr>
        <w:t>.</w:t>
      </w:r>
    </w:p>
    <w:p w14:paraId="546DEA92" w14:textId="37B9E9E8" w:rsidR="00606E27" w:rsidRDefault="002F617C" w:rsidP="00647293">
      <w:pPr>
        <w:rPr>
          <w:sz w:val="28"/>
          <w:szCs w:val="28"/>
        </w:rPr>
      </w:pPr>
      <w:r w:rsidRPr="00A954FC">
        <w:rPr>
          <w:sz w:val="28"/>
          <w:szCs w:val="28"/>
        </w:rPr>
        <w:t>Центральная предельная теорема (ЦПТ) для одинаково распределенных</w:t>
      </w:r>
      <w:r w:rsidR="0085177F">
        <w:rPr>
          <w:sz w:val="28"/>
          <w:szCs w:val="28"/>
        </w:rPr>
        <w:t xml:space="preserve"> независимых</w:t>
      </w:r>
      <w:r w:rsidRPr="00A954FC">
        <w:rPr>
          <w:sz w:val="28"/>
          <w:szCs w:val="28"/>
        </w:rPr>
        <w:t xml:space="preserve"> слагаемых. Применение ЦПТ.</w:t>
      </w:r>
      <w:r>
        <w:rPr>
          <w:sz w:val="28"/>
          <w:szCs w:val="28"/>
        </w:rPr>
        <w:t xml:space="preserve"> Н</w:t>
      </w:r>
      <w:r w:rsidRPr="00EF0CF7">
        <w:rPr>
          <w:sz w:val="28"/>
          <w:szCs w:val="28"/>
        </w:rPr>
        <w:t xml:space="preserve">еравенство Берри – </w:t>
      </w:r>
      <w:proofErr w:type="spellStart"/>
      <w:r w:rsidRPr="00EF0CF7">
        <w:rPr>
          <w:sz w:val="28"/>
          <w:szCs w:val="28"/>
        </w:rPr>
        <w:t>Эссеена</w:t>
      </w:r>
      <w:proofErr w:type="spellEnd"/>
      <w:r w:rsidRPr="00EF0CF7">
        <w:rPr>
          <w:sz w:val="28"/>
          <w:szCs w:val="28"/>
        </w:rPr>
        <w:t xml:space="preserve"> об оценке погрешности приближения в центральной предельной теореме.</w:t>
      </w:r>
      <w:r w:rsidR="00354E30" w:rsidRPr="00354E30">
        <w:rPr>
          <w:sz w:val="28"/>
          <w:szCs w:val="28"/>
        </w:rPr>
        <w:t xml:space="preserve"> </w:t>
      </w:r>
      <w:r w:rsidR="00354E30" w:rsidRPr="00D245E0">
        <w:rPr>
          <w:sz w:val="28"/>
          <w:szCs w:val="28"/>
        </w:rPr>
        <w:t>Реализация модел</w:t>
      </w:r>
      <w:r w:rsidR="00354E30">
        <w:rPr>
          <w:sz w:val="28"/>
          <w:szCs w:val="28"/>
        </w:rPr>
        <w:t>и ЦПТ</w:t>
      </w:r>
      <w:r w:rsidR="00354E30" w:rsidRPr="00D245E0">
        <w:rPr>
          <w:sz w:val="28"/>
          <w:szCs w:val="28"/>
        </w:rPr>
        <w:t xml:space="preserve"> в пакет</w:t>
      </w:r>
      <w:r w:rsidR="00354E30">
        <w:rPr>
          <w:sz w:val="28"/>
          <w:szCs w:val="28"/>
        </w:rPr>
        <w:t>ах</w:t>
      </w:r>
      <w:r w:rsidR="00354E30" w:rsidRPr="00CE1819">
        <w:rPr>
          <w:sz w:val="28"/>
          <w:szCs w:val="28"/>
        </w:rPr>
        <w:t xml:space="preserve"> </w:t>
      </w:r>
      <w:r w:rsidR="00354E30">
        <w:rPr>
          <w:sz w:val="28"/>
          <w:szCs w:val="28"/>
          <w:lang w:val="en-US"/>
        </w:rPr>
        <w:t>R</w:t>
      </w:r>
      <w:r w:rsidR="00354E30" w:rsidRPr="0028682E">
        <w:rPr>
          <w:sz w:val="28"/>
          <w:szCs w:val="28"/>
        </w:rPr>
        <w:t xml:space="preserve">, </w:t>
      </w:r>
      <w:proofErr w:type="spellStart"/>
      <w:r w:rsidR="00354E30" w:rsidRPr="00CE1819">
        <w:rPr>
          <w:i/>
          <w:sz w:val="28"/>
          <w:szCs w:val="28"/>
          <w:lang w:val="en-US"/>
        </w:rPr>
        <w:t>Jupyter</w:t>
      </w:r>
      <w:proofErr w:type="spellEnd"/>
      <w:r w:rsidR="00354E30" w:rsidRPr="00CE1819">
        <w:rPr>
          <w:i/>
          <w:sz w:val="28"/>
          <w:szCs w:val="28"/>
        </w:rPr>
        <w:t xml:space="preserve"> </w:t>
      </w:r>
      <w:r w:rsidR="00354E30" w:rsidRPr="00CE1819">
        <w:rPr>
          <w:i/>
          <w:sz w:val="28"/>
          <w:szCs w:val="28"/>
          <w:lang w:val="en-US"/>
        </w:rPr>
        <w:t>Notebook</w:t>
      </w:r>
      <w:r w:rsidR="00354E30" w:rsidRPr="00CE1819">
        <w:rPr>
          <w:sz w:val="28"/>
          <w:szCs w:val="28"/>
        </w:rPr>
        <w:t>.</w:t>
      </w:r>
    </w:p>
    <w:p w14:paraId="0CC6B480" w14:textId="715A740D" w:rsidR="002F617C" w:rsidRPr="00AC1A73" w:rsidRDefault="002F617C" w:rsidP="00B626A1">
      <w:pPr>
        <w:pStyle w:val="a8"/>
        <w:ind w:firstLine="0"/>
        <w:rPr>
          <w:sz w:val="28"/>
          <w:szCs w:val="28"/>
        </w:rPr>
      </w:pPr>
      <w:r w:rsidRPr="00AC1A73">
        <w:rPr>
          <w:sz w:val="28"/>
          <w:szCs w:val="28"/>
        </w:rPr>
        <w:t>Математическая статистика</w:t>
      </w:r>
    </w:p>
    <w:p w14:paraId="3E2B0C99" w14:textId="693AFCDB" w:rsidR="002F617C" w:rsidRPr="00AC1A73" w:rsidRDefault="002F617C" w:rsidP="002F617C">
      <w:pPr>
        <w:pStyle w:val="9"/>
        <w:rPr>
          <w:sz w:val="28"/>
          <w:szCs w:val="28"/>
        </w:rPr>
      </w:pPr>
      <w:r w:rsidRPr="00AC1A73">
        <w:rPr>
          <w:sz w:val="28"/>
          <w:szCs w:val="28"/>
        </w:rPr>
        <w:t xml:space="preserve">Раздел </w:t>
      </w:r>
      <w:r w:rsidR="00342C29" w:rsidRPr="00E21787">
        <w:rPr>
          <w:sz w:val="28"/>
          <w:szCs w:val="28"/>
        </w:rPr>
        <w:t>1</w:t>
      </w:r>
      <w:r w:rsidRPr="00AC1A73">
        <w:rPr>
          <w:sz w:val="28"/>
          <w:szCs w:val="28"/>
        </w:rPr>
        <w:t>. Статистика конечной совокупности</w:t>
      </w:r>
    </w:p>
    <w:p w14:paraId="148F17BC" w14:textId="77777777" w:rsidR="002F617C" w:rsidRPr="00D55390" w:rsidRDefault="002F617C" w:rsidP="002F617C">
      <w:pPr>
        <w:rPr>
          <w:sz w:val="28"/>
          <w:szCs w:val="28"/>
        </w:rPr>
      </w:pPr>
      <w:r w:rsidRPr="00D55390">
        <w:rPr>
          <w:sz w:val="28"/>
          <w:szCs w:val="28"/>
        </w:rPr>
        <w:t xml:space="preserve">Эмпирические характеристики признака: среднее, дисперсия, СКО, асимметрия, эксцесс, функция распределения. Эмпирическая ковариация двух признаков. Вариационный ряд, размах и эмпирическая медиана. 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 исходной совокупности. Поправка </w:t>
      </w:r>
      <w:proofErr w:type="spellStart"/>
      <w:r w:rsidRPr="00D55390">
        <w:rPr>
          <w:sz w:val="28"/>
          <w:szCs w:val="28"/>
        </w:rPr>
        <w:t>Шеппарда</w:t>
      </w:r>
      <w:proofErr w:type="spellEnd"/>
      <w:r w:rsidRPr="00D55390">
        <w:rPr>
          <w:sz w:val="28"/>
          <w:szCs w:val="28"/>
        </w:rPr>
        <w:t>.</w:t>
      </w:r>
    </w:p>
    <w:p w14:paraId="508E4C15" w14:textId="3787254C" w:rsidR="002F617C" w:rsidRDefault="002F617C" w:rsidP="002F617C">
      <w:pPr>
        <w:rPr>
          <w:sz w:val="28"/>
          <w:szCs w:val="28"/>
        </w:rPr>
      </w:pPr>
      <w:r w:rsidRPr="00D55390">
        <w:rPr>
          <w:sz w:val="28"/>
          <w:szCs w:val="28"/>
        </w:rPr>
        <w:t>Генеральная совокупность, выборка и основные способы организации выборки. Основные выборочные характеристики и их свойства. Повторные и бес</w:t>
      </w:r>
      <w:r w:rsidRPr="00D55390">
        <w:rPr>
          <w:sz w:val="28"/>
          <w:szCs w:val="28"/>
        </w:rPr>
        <w:lastRenderedPageBreak/>
        <w:t>повторные выборки. Математическое ожидание и дисперсия выборочного среднего. Ковариация выборочных средних двух признаков. Математическое ожидание и дисперсия выборочной доли.</w:t>
      </w:r>
    </w:p>
    <w:p w14:paraId="56AEAEBF" w14:textId="15EC0026" w:rsidR="004B0CB6" w:rsidRPr="00D55390" w:rsidRDefault="004B0CB6" w:rsidP="004B0CB6">
      <w:pPr>
        <w:rPr>
          <w:sz w:val="28"/>
          <w:szCs w:val="28"/>
        </w:rPr>
      </w:pPr>
      <w:r>
        <w:rPr>
          <w:sz w:val="28"/>
          <w:szCs w:val="28"/>
        </w:rPr>
        <w:t xml:space="preserve">Использование библиотек </w:t>
      </w:r>
      <w:proofErr w:type="spellStart"/>
      <w:r w:rsidRPr="00266148">
        <w:rPr>
          <w:i/>
          <w:iCs/>
          <w:sz w:val="28"/>
          <w:szCs w:val="28"/>
          <w:lang w:val="en-US"/>
        </w:rPr>
        <w:t>numpy</w:t>
      </w:r>
      <w:proofErr w:type="spellEnd"/>
      <w:r w:rsidR="00C7062D" w:rsidRPr="00C7062D">
        <w:rPr>
          <w:i/>
          <w:iCs/>
          <w:sz w:val="28"/>
          <w:szCs w:val="28"/>
        </w:rPr>
        <w:t xml:space="preserve"> </w:t>
      </w:r>
      <w:r w:rsidR="00C7062D" w:rsidRPr="00C7062D">
        <w:rPr>
          <w:sz w:val="28"/>
          <w:szCs w:val="28"/>
        </w:rPr>
        <w:t>и</w:t>
      </w:r>
      <w:r w:rsidR="00C7062D">
        <w:rPr>
          <w:i/>
          <w:iCs/>
          <w:sz w:val="28"/>
          <w:szCs w:val="28"/>
        </w:rPr>
        <w:t xml:space="preserve"> </w:t>
      </w:r>
      <w:proofErr w:type="spellStart"/>
      <w:proofErr w:type="gramStart"/>
      <w:r w:rsidR="00C7062D" w:rsidRPr="007256C5">
        <w:rPr>
          <w:i/>
          <w:iCs/>
          <w:sz w:val="28"/>
          <w:szCs w:val="28"/>
        </w:rPr>
        <w:t>scipy.stats</w:t>
      </w:r>
      <w:proofErr w:type="spellEnd"/>
      <w:proofErr w:type="gramEnd"/>
      <w:r w:rsidRPr="00857AED">
        <w:rPr>
          <w:sz w:val="28"/>
          <w:szCs w:val="28"/>
        </w:rPr>
        <w:t xml:space="preserve"> </w:t>
      </w:r>
      <w:r>
        <w:rPr>
          <w:sz w:val="28"/>
          <w:szCs w:val="28"/>
        </w:rPr>
        <w:t xml:space="preserve">для создания выборки из распределения, функции </w:t>
      </w:r>
      <w:r w:rsidRPr="00266148">
        <w:rPr>
          <w:i/>
          <w:iCs/>
          <w:sz w:val="28"/>
          <w:szCs w:val="28"/>
          <w:lang w:val="en-US"/>
        </w:rPr>
        <w:t>beta</w:t>
      </w:r>
      <w:r w:rsidRPr="00612747">
        <w:rPr>
          <w:sz w:val="28"/>
          <w:szCs w:val="28"/>
        </w:rPr>
        <w:t xml:space="preserve">, </w:t>
      </w:r>
      <w:r w:rsidRPr="00266148">
        <w:rPr>
          <w:i/>
          <w:iCs/>
          <w:sz w:val="28"/>
          <w:szCs w:val="28"/>
          <w:lang w:val="en-US"/>
        </w:rPr>
        <w:t>binomial</w:t>
      </w:r>
      <w:r w:rsidRPr="00612747">
        <w:rPr>
          <w:sz w:val="28"/>
          <w:szCs w:val="28"/>
        </w:rPr>
        <w:t xml:space="preserve">, </w:t>
      </w:r>
      <w:proofErr w:type="spellStart"/>
      <w:r w:rsidRPr="00266148">
        <w:rPr>
          <w:i/>
          <w:iCs/>
          <w:sz w:val="28"/>
          <w:szCs w:val="28"/>
          <w:lang w:val="en-US"/>
        </w:rPr>
        <w:t>chisquare</w:t>
      </w:r>
      <w:proofErr w:type="spellEnd"/>
      <w:r w:rsidRPr="00612747">
        <w:rPr>
          <w:sz w:val="28"/>
          <w:szCs w:val="28"/>
        </w:rPr>
        <w:t xml:space="preserve">, </w:t>
      </w:r>
      <w:proofErr w:type="spellStart"/>
      <w:r w:rsidRPr="00266148">
        <w:rPr>
          <w:i/>
          <w:iCs/>
          <w:sz w:val="28"/>
          <w:szCs w:val="28"/>
        </w:rPr>
        <w:t>exponential</w:t>
      </w:r>
      <w:proofErr w:type="spellEnd"/>
      <w:r w:rsidRPr="00612747">
        <w:rPr>
          <w:sz w:val="28"/>
          <w:szCs w:val="28"/>
        </w:rPr>
        <w:t xml:space="preserve">, </w:t>
      </w:r>
      <w:r w:rsidRPr="00266148">
        <w:rPr>
          <w:i/>
          <w:iCs/>
          <w:sz w:val="28"/>
          <w:szCs w:val="28"/>
          <w:lang w:val="en-US"/>
        </w:rPr>
        <w:t>f</w:t>
      </w:r>
      <w:r w:rsidRPr="00612747">
        <w:rPr>
          <w:sz w:val="28"/>
          <w:szCs w:val="28"/>
        </w:rPr>
        <w:t xml:space="preserve">, </w:t>
      </w:r>
      <w:proofErr w:type="spellStart"/>
      <w:r w:rsidRPr="00266148">
        <w:rPr>
          <w:i/>
          <w:iCs/>
          <w:sz w:val="28"/>
          <w:szCs w:val="28"/>
        </w:rPr>
        <w:t>gamma</w:t>
      </w:r>
      <w:proofErr w:type="spellEnd"/>
      <w:r w:rsidRPr="00612747">
        <w:rPr>
          <w:sz w:val="28"/>
          <w:szCs w:val="28"/>
        </w:rPr>
        <w:t xml:space="preserve">, </w:t>
      </w:r>
      <w:proofErr w:type="spellStart"/>
      <w:r w:rsidRPr="00266148">
        <w:rPr>
          <w:i/>
          <w:iCs/>
          <w:sz w:val="28"/>
          <w:szCs w:val="28"/>
        </w:rPr>
        <w:t>geometric</w:t>
      </w:r>
      <w:proofErr w:type="spellEnd"/>
      <w:r w:rsidRPr="00612747">
        <w:rPr>
          <w:sz w:val="28"/>
          <w:szCs w:val="28"/>
        </w:rPr>
        <w:t>,</w:t>
      </w:r>
      <w:r w:rsidRPr="00612747">
        <w:t xml:space="preserve"> </w:t>
      </w:r>
      <w:proofErr w:type="spellStart"/>
      <w:r w:rsidRPr="00266148">
        <w:rPr>
          <w:i/>
          <w:iCs/>
          <w:sz w:val="28"/>
          <w:szCs w:val="28"/>
        </w:rPr>
        <w:t>hypergeometric</w:t>
      </w:r>
      <w:proofErr w:type="spellEnd"/>
      <w:r w:rsidRPr="00612747">
        <w:rPr>
          <w:sz w:val="28"/>
          <w:szCs w:val="28"/>
        </w:rPr>
        <w:t xml:space="preserve">, </w:t>
      </w:r>
      <w:proofErr w:type="spellStart"/>
      <w:r w:rsidRPr="00266148">
        <w:rPr>
          <w:i/>
          <w:iCs/>
          <w:sz w:val="28"/>
          <w:szCs w:val="28"/>
        </w:rPr>
        <w:t>lognormal</w:t>
      </w:r>
      <w:proofErr w:type="spellEnd"/>
      <w:r w:rsidRPr="00612747">
        <w:rPr>
          <w:sz w:val="28"/>
          <w:szCs w:val="28"/>
        </w:rPr>
        <w:t xml:space="preserve">, </w:t>
      </w:r>
      <w:proofErr w:type="spellStart"/>
      <w:r w:rsidRPr="00266148">
        <w:rPr>
          <w:i/>
          <w:iCs/>
          <w:sz w:val="28"/>
          <w:szCs w:val="28"/>
        </w:rPr>
        <w:t>multinomial</w:t>
      </w:r>
      <w:proofErr w:type="spellEnd"/>
      <w:r w:rsidRPr="00612747">
        <w:rPr>
          <w:sz w:val="28"/>
          <w:szCs w:val="28"/>
        </w:rPr>
        <w:t xml:space="preserve">, </w:t>
      </w:r>
      <w:proofErr w:type="spellStart"/>
      <w:r w:rsidRPr="00266148">
        <w:rPr>
          <w:i/>
          <w:iCs/>
          <w:sz w:val="28"/>
          <w:szCs w:val="28"/>
        </w:rPr>
        <w:t>normal</w:t>
      </w:r>
      <w:proofErr w:type="spellEnd"/>
      <w:r w:rsidRPr="00612747">
        <w:rPr>
          <w:sz w:val="28"/>
          <w:szCs w:val="28"/>
        </w:rPr>
        <w:t xml:space="preserve">, </w:t>
      </w:r>
      <w:proofErr w:type="spellStart"/>
      <w:r w:rsidRPr="00266148">
        <w:rPr>
          <w:i/>
          <w:iCs/>
          <w:sz w:val="28"/>
          <w:szCs w:val="28"/>
          <w:lang w:val="en-US"/>
        </w:rPr>
        <w:t>pareto</w:t>
      </w:r>
      <w:proofErr w:type="spellEnd"/>
      <w:r w:rsidRPr="00612747">
        <w:rPr>
          <w:sz w:val="28"/>
          <w:szCs w:val="28"/>
        </w:rPr>
        <w:t xml:space="preserve">, </w:t>
      </w:r>
      <w:proofErr w:type="spellStart"/>
      <w:r w:rsidRPr="00266148">
        <w:rPr>
          <w:i/>
          <w:iCs/>
          <w:sz w:val="28"/>
          <w:szCs w:val="28"/>
          <w:lang w:val="en-US"/>
        </w:rPr>
        <w:t>poisson</w:t>
      </w:r>
      <w:proofErr w:type="spellEnd"/>
      <w:r w:rsidRPr="00612747">
        <w:rPr>
          <w:sz w:val="28"/>
          <w:szCs w:val="28"/>
        </w:rPr>
        <w:t xml:space="preserve">, </w:t>
      </w:r>
      <w:proofErr w:type="spellStart"/>
      <w:r w:rsidRPr="00266148">
        <w:rPr>
          <w:i/>
          <w:iCs/>
          <w:sz w:val="28"/>
          <w:szCs w:val="28"/>
        </w:rPr>
        <w:t>standard_cauchy</w:t>
      </w:r>
      <w:proofErr w:type="spellEnd"/>
      <w:r w:rsidRPr="00612747">
        <w:rPr>
          <w:sz w:val="28"/>
          <w:szCs w:val="28"/>
        </w:rPr>
        <w:t xml:space="preserve">, </w:t>
      </w:r>
      <w:proofErr w:type="spellStart"/>
      <w:r w:rsidRPr="00266148">
        <w:rPr>
          <w:i/>
          <w:iCs/>
          <w:sz w:val="28"/>
          <w:szCs w:val="28"/>
        </w:rPr>
        <w:t>standard_t</w:t>
      </w:r>
      <w:proofErr w:type="spellEnd"/>
      <w:r w:rsidRPr="00266148">
        <w:rPr>
          <w:sz w:val="28"/>
          <w:szCs w:val="28"/>
        </w:rPr>
        <w:t xml:space="preserve">, </w:t>
      </w:r>
      <w:r w:rsidRPr="00266148">
        <w:rPr>
          <w:i/>
          <w:iCs/>
          <w:sz w:val="28"/>
          <w:szCs w:val="28"/>
          <w:lang w:val="en-US"/>
        </w:rPr>
        <w:t>uniform</w:t>
      </w:r>
      <w:r w:rsidRPr="00266148">
        <w:rPr>
          <w:sz w:val="28"/>
          <w:szCs w:val="28"/>
        </w:rPr>
        <w:t xml:space="preserve"> </w:t>
      </w:r>
      <w:r>
        <w:rPr>
          <w:sz w:val="28"/>
          <w:szCs w:val="28"/>
        </w:rPr>
        <w:t xml:space="preserve">пакета </w:t>
      </w:r>
      <w:proofErr w:type="spellStart"/>
      <w:r w:rsidRPr="00266148">
        <w:rPr>
          <w:i/>
          <w:iCs/>
          <w:sz w:val="28"/>
          <w:szCs w:val="28"/>
          <w:lang w:val="en-US"/>
        </w:rPr>
        <w:t>numpy</w:t>
      </w:r>
      <w:proofErr w:type="spellEnd"/>
      <w:r w:rsidRPr="00266148">
        <w:rPr>
          <w:i/>
          <w:iCs/>
          <w:sz w:val="28"/>
          <w:szCs w:val="28"/>
        </w:rPr>
        <w:t>.</w:t>
      </w:r>
      <w:r w:rsidRPr="00266148">
        <w:rPr>
          <w:i/>
          <w:iCs/>
          <w:sz w:val="28"/>
          <w:szCs w:val="28"/>
          <w:lang w:val="en-US"/>
        </w:rPr>
        <w:t>random</w:t>
      </w:r>
      <w:r w:rsidRPr="00266148">
        <w:rPr>
          <w:sz w:val="28"/>
          <w:szCs w:val="28"/>
        </w:rPr>
        <w:t>.</w:t>
      </w:r>
    </w:p>
    <w:p w14:paraId="7E0991B9" w14:textId="540CD8A7" w:rsidR="002F617C" w:rsidRPr="00AC1A73" w:rsidRDefault="002F617C" w:rsidP="002F617C">
      <w:pPr>
        <w:pStyle w:val="9"/>
        <w:rPr>
          <w:sz w:val="28"/>
          <w:szCs w:val="28"/>
        </w:rPr>
      </w:pPr>
      <w:r w:rsidRPr="00AC1A73">
        <w:rPr>
          <w:sz w:val="28"/>
          <w:szCs w:val="28"/>
        </w:rPr>
        <w:t xml:space="preserve">Раздел </w:t>
      </w:r>
      <w:r w:rsidR="00E52C60" w:rsidRPr="000C488D">
        <w:rPr>
          <w:sz w:val="28"/>
          <w:szCs w:val="28"/>
        </w:rPr>
        <w:t>2</w:t>
      </w:r>
      <w:r w:rsidRPr="00AC1A73">
        <w:rPr>
          <w:sz w:val="28"/>
          <w:szCs w:val="28"/>
        </w:rPr>
        <w:t>. Точечные оценки параметров распределений</w:t>
      </w:r>
    </w:p>
    <w:p w14:paraId="50286D14" w14:textId="77777777" w:rsidR="002F617C" w:rsidRDefault="002F617C" w:rsidP="002F617C">
      <w:pPr>
        <w:rPr>
          <w:sz w:val="28"/>
          <w:szCs w:val="28"/>
        </w:rPr>
      </w:pPr>
      <w:r w:rsidRPr="00D55390">
        <w:rPr>
          <w:sz w:val="28"/>
          <w:szCs w:val="28"/>
        </w:rPr>
        <w:t>Выборка из распределения. Вариационный ряд и порядковые статистики. Распределение порядковых статистик. Статистическое оценивание параметров. Точечные оценки и их свойства (</w:t>
      </w:r>
      <w:proofErr w:type="spellStart"/>
      <w:r w:rsidRPr="00D55390">
        <w:rPr>
          <w:sz w:val="28"/>
          <w:szCs w:val="28"/>
        </w:rPr>
        <w:t>несмещенность</w:t>
      </w:r>
      <w:proofErr w:type="spellEnd"/>
      <w:r w:rsidRPr="00D55390">
        <w:rPr>
          <w:sz w:val="28"/>
          <w:szCs w:val="28"/>
        </w:rPr>
        <w:t xml:space="preserve">, состоятельность и эффективность). Состоятельность и сходимость по вероятности. </w:t>
      </w:r>
      <w:r>
        <w:rPr>
          <w:sz w:val="28"/>
          <w:szCs w:val="28"/>
        </w:rPr>
        <w:t xml:space="preserve">Асимптотическая нормальность. </w:t>
      </w:r>
      <w:r w:rsidRPr="00D55390">
        <w:rPr>
          <w:sz w:val="28"/>
          <w:szCs w:val="28"/>
        </w:rPr>
        <w:t>Несмещенная оценка начального момента произвольного порядка. Выборочное</w:t>
      </w:r>
      <w:r>
        <w:rPr>
          <w:sz w:val="28"/>
          <w:szCs w:val="28"/>
        </w:rPr>
        <w:t xml:space="preserve"> </w:t>
      </w:r>
      <w:r w:rsidRPr="00D55390">
        <w:rPr>
          <w:sz w:val="28"/>
          <w:szCs w:val="28"/>
        </w:rPr>
        <w:t>среднее как эффективная оценка математического ожидания. Достаточные условия состоятельности статистической оценки. Состоятельные оценки</w:t>
      </w:r>
      <w:r>
        <w:rPr>
          <w:sz w:val="28"/>
          <w:szCs w:val="28"/>
        </w:rPr>
        <w:t xml:space="preserve"> </w:t>
      </w:r>
      <w:r w:rsidRPr="00D55390">
        <w:rPr>
          <w:sz w:val="28"/>
          <w:szCs w:val="28"/>
        </w:rPr>
        <w:t>начальных моментов. Несмещенная оценка</w:t>
      </w:r>
      <w:r>
        <w:rPr>
          <w:sz w:val="28"/>
          <w:szCs w:val="28"/>
        </w:rPr>
        <w:t xml:space="preserve"> </w:t>
      </w:r>
      <w:r>
        <w:rPr>
          <w:i/>
          <w:spacing w:val="15"/>
        </w:rPr>
        <w:t>s</w:t>
      </w:r>
      <w:r w:rsidRPr="00C105A3">
        <w:rPr>
          <w:position w:val="13"/>
          <w:sz w:val="16"/>
          <w:szCs w:val="16"/>
        </w:rPr>
        <w:t>2</w:t>
      </w:r>
      <w:r w:rsidRPr="00D55390">
        <w:rPr>
          <w:sz w:val="28"/>
          <w:szCs w:val="28"/>
        </w:rPr>
        <w:t xml:space="preserve"> генеральной дисперсии и ее</w:t>
      </w:r>
      <w:r>
        <w:rPr>
          <w:sz w:val="28"/>
          <w:szCs w:val="28"/>
        </w:rPr>
        <w:t xml:space="preserve"> </w:t>
      </w:r>
      <w:r w:rsidRPr="00D55390">
        <w:rPr>
          <w:sz w:val="28"/>
          <w:szCs w:val="28"/>
        </w:rPr>
        <w:t>состоятельность.</w:t>
      </w:r>
    </w:p>
    <w:p w14:paraId="39ED704F" w14:textId="0364B98F" w:rsidR="002F617C" w:rsidRPr="00D55390" w:rsidRDefault="002F617C" w:rsidP="002F617C">
      <w:pPr>
        <w:rPr>
          <w:sz w:val="28"/>
          <w:szCs w:val="28"/>
        </w:rPr>
      </w:pPr>
      <w:r w:rsidRPr="00D55390">
        <w:rPr>
          <w:sz w:val="28"/>
          <w:szCs w:val="28"/>
        </w:rPr>
        <w:t xml:space="preserve">Неравенство информации, метод максимального правдоподобия и метод моментов. Оценки параметров распределения методом моментов и их состоятельность. Метод максимального правдоподобия. Неравенство </w:t>
      </w:r>
      <w:proofErr w:type="spellStart"/>
      <w:r w:rsidRPr="00D55390">
        <w:rPr>
          <w:sz w:val="28"/>
          <w:szCs w:val="28"/>
        </w:rPr>
        <w:t>Рао</w:t>
      </w:r>
      <w:proofErr w:type="spellEnd"/>
      <w:r w:rsidRPr="00D55390">
        <w:rPr>
          <w:sz w:val="28"/>
          <w:szCs w:val="28"/>
        </w:rPr>
        <w:t xml:space="preserve"> – </w:t>
      </w:r>
      <w:proofErr w:type="spellStart"/>
      <w:r w:rsidRPr="00D55390">
        <w:rPr>
          <w:sz w:val="28"/>
          <w:szCs w:val="28"/>
        </w:rPr>
        <w:t>Крамера</w:t>
      </w:r>
      <w:proofErr w:type="spellEnd"/>
      <w:r w:rsidRPr="00D55390">
        <w:rPr>
          <w:sz w:val="28"/>
          <w:szCs w:val="28"/>
        </w:rPr>
        <w:t xml:space="preserve"> и информация Фишера. </w:t>
      </w:r>
      <w:r>
        <w:rPr>
          <w:sz w:val="28"/>
          <w:szCs w:val="28"/>
        </w:rPr>
        <w:t xml:space="preserve">Относительная эффективность. </w:t>
      </w:r>
      <w:r w:rsidRPr="00D55390">
        <w:rPr>
          <w:sz w:val="28"/>
          <w:szCs w:val="28"/>
        </w:rPr>
        <w:t>Выборочное среднее как эффективная оценка математического ожидания нормального распределения в классе всех несмещенных оценок.</w:t>
      </w:r>
    </w:p>
    <w:p w14:paraId="64FA4A95" w14:textId="3CC0D615" w:rsidR="002F617C" w:rsidRPr="00AC1A73" w:rsidRDefault="002F617C" w:rsidP="002F617C">
      <w:pPr>
        <w:pStyle w:val="9"/>
        <w:rPr>
          <w:sz w:val="28"/>
          <w:szCs w:val="28"/>
        </w:rPr>
      </w:pPr>
      <w:r w:rsidRPr="00AC1A73">
        <w:rPr>
          <w:sz w:val="28"/>
          <w:szCs w:val="28"/>
        </w:rPr>
        <w:t xml:space="preserve">Раздел </w:t>
      </w:r>
      <w:r w:rsidR="00E52C60" w:rsidRPr="000C488D">
        <w:rPr>
          <w:sz w:val="28"/>
          <w:szCs w:val="28"/>
        </w:rPr>
        <w:t>3</w:t>
      </w:r>
      <w:r w:rsidRPr="00AC1A73">
        <w:rPr>
          <w:sz w:val="28"/>
          <w:szCs w:val="28"/>
        </w:rPr>
        <w:t>. Интервальные статистические оценки</w:t>
      </w:r>
    </w:p>
    <w:p w14:paraId="710C25B2" w14:textId="029FFBD8" w:rsidR="002F617C" w:rsidRPr="00E21787" w:rsidRDefault="002F617C" w:rsidP="00B540C7">
      <w:pPr>
        <w:spacing w:before="49"/>
        <w:ind w:left="78"/>
        <w:rPr>
          <w:sz w:val="28"/>
          <w:szCs w:val="28"/>
        </w:rPr>
      </w:pPr>
      <w:r w:rsidRPr="00D55390">
        <w:rPr>
          <w:sz w:val="28"/>
          <w:szCs w:val="28"/>
        </w:rPr>
        <w:t>Интервальные оценки и доверительные области. Байесовское статистическое оценивание. 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 Законы распределения выборочных</w:t>
      </w:r>
      <w:r>
        <w:rPr>
          <w:sz w:val="28"/>
          <w:szCs w:val="28"/>
        </w:rPr>
        <w:t xml:space="preserve"> </w:t>
      </w:r>
      <w:r w:rsidRPr="00D55390">
        <w:rPr>
          <w:sz w:val="28"/>
          <w:szCs w:val="28"/>
        </w:rPr>
        <w:t>характеристик в нормальной генеральной совокупности. Распределения</w:t>
      </w:r>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r>
          <w:rPr>
            <w:rFonts w:ascii="Cambria Math" w:hAnsi="Cambria Math"/>
            <w:sz w:val="28"/>
            <w:szCs w:val="28"/>
          </w:rPr>
          <m:t>.</m:t>
        </m:r>
      </m:oMath>
      <w:r>
        <w:rPr>
          <w:sz w:val="20"/>
        </w:rPr>
        <w:t xml:space="preserve"> </w:t>
      </w:r>
      <w:r w:rsidRPr="00D55390">
        <w:rPr>
          <w:sz w:val="28"/>
          <w:szCs w:val="28"/>
        </w:rPr>
        <w:t>Стьюдента и Фи</w:t>
      </w:r>
      <w:r w:rsidRPr="00D55390">
        <w:rPr>
          <w:sz w:val="28"/>
          <w:szCs w:val="28"/>
        </w:rPr>
        <w:lastRenderedPageBreak/>
        <w:t>шера. Определения и простейшие свойства. Доверительный интервал для математического ожидания при известной дисперсии. Доверительные интервалы для математического ожидания и вероятности события в случае выборки большого объема. Доверительный интервал для математического ожидания при неизвестной дисперсии. Доверительный интервал (симметричный по вероятности) для дисперсии при известном математическом ожидании. Довер</w:t>
      </w:r>
      <w:r>
        <w:rPr>
          <w:sz w:val="28"/>
          <w:szCs w:val="28"/>
        </w:rPr>
        <w:t>и</w:t>
      </w:r>
      <w:r w:rsidRPr="00D55390">
        <w:rPr>
          <w:sz w:val="28"/>
          <w:szCs w:val="28"/>
        </w:rPr>
        <w:t>тельный интервал (симметричный по вероятности) для дисперсии при неизвестном математическом ожидании. Интервал предсказания.</w:t>
      </w:r>
      <w:r w:rsidR="00B540C7">
        <w:rPr>
          <w:sz w:val="28"/>
          <w:szCs w:val="28"/>
        </w:rPr>
        <w:t xml:space="preserve"> </w:t>
      </w:r>
      <w:r w:rsidR="00B540C7" w:rsidRPr="00B540C7">
        <w:rPr>
          <w:sz w:val="28"/>
          <w:szCs w:val="28"/>
        </w:rPr>
        <w:t>Асимптотический доверительный интервал для</w:t>
      </w:r>
      <w:r w:rsidR="00B540C7">
        <w:rPr>
          <w:sz w:val="28"/>
          <w:szCs w:val="28"/>
        </w:rPr>
        <w:t xml:space="preserve"> </w:t>
      </w:r>
      <w:r w:rsidR="00B540C7" w:rsidRPr="00B540C7">
        <w:rPr>
          <w:sz w:val="28"/>
          <w:szCs w:val="28"/>
        </w:rPr>
        <w:t xml:space="preserve">коэффициента корреляции </w:t>
      </w:r>
      <m:oMath>
        <m:r>
          <w:rPr>
            <w:rFonts w:ascii="Cambria Math" w:hAnsi="Cambria Math"/>
            <w:sz w:val="28"/>
            <w:szCs w:val="28"/>
          </w:rPr>
          <m:t>ρ</m:t>
        </m:r>
      </m:oMath>
      <w:r w:rsidR="00B540C7" w:rsidRPr="00B540C7">
        <w:rPr>
          <w:sz w:val="28"/>
          <w:szCs w:val="28"/>
        </w:rPr>
        <w:t>.  Доверительный интервал для вероятности</w:t>
      </w:r>
      <w:r w:rsidR="00B540C7">
        <w:rPr>
          <w:sz w:val="28"/>
          <w:szCs w:val="28"/>
        </w:rPr>
        <w:t xml:space="preserve">. Доверительный эллипс. </w:t>
      </w:r>
      <w:r w:rsidR="00B540C7" w:rsidRPr="00B540C7">
        <w:rPr>
          <w:sz w:val="28"/>
          <w:szCs w:val="28"/>
        </w:rPr>
        <w:t>Асимптотический доверительный интервал с</w:t>
      </w:r>
      <w:r w:rsidR="00B540C7">
        <w:rPr>
          <w:sz w:val="28"/>
          <w:szCs w:val="28"/>
        </w:rPr>
        <w:t xml:space="preserve"> </w:t>
      </w:r>
      <w:r w:rsidR="00B540C7" w:rsidRPr="00B540C7">
        <w:rPr>
          <w:sz w:val="28"/>
          <w:szCs w:val="28"/>
        </w:rPr>
        <w:t>использованием информации по Фишеру.</w:t>
      </w:r>
      <w:r w:rsidR="00497B87">
        <w:rPr>
          <w:sz w:val="28"/>
          <w:szCs w:val="28"/>
        </w:rPr>
        <w:t xml:space="preserve"> Моделирование доверительной оценки с использованием инструментария </w:t>
      </w:r>
      <w:proofErr w:type="spellStart"/>
      <w:r w:rsidR="00497B87" w:rsidRPr="00CE1819">
        <w:rPr>
          <w:i/>
          <w:sz w:val="28"/>
          <w:szCs w:val="28"/>
          <w:lang w:val="en-US"/>
        </w:rPr>
        <w:t>Jupyter</w:t>
      </w:r>
      <w:proofErr w:type="spellEnd"/>
      <w:r w:rsidR="00497B87" w:rsidRPr="00CE1819">
        <w:rPr>
          <w:i/>
          <w:sz w:val="28"/>
          <w:szCs w:val="28"/>
        </w:rPr>
        <w:t xml:space="preserve"> </w:t>
      </w:r>
      <w:r w:rsidR="00497B87" w:rsidRPr="00CE1819">
        <w:rPr>
          <w:i/>
          <w:sz w:val="28"/>
          <w:szCs w:val="28"/>
          <w:lang w:val="en-US"/>
        </w:rPr>
        <w:t>Notebook</w:t>
      </w:r>
      <w:r w:rsidR="00497B87" w:rsidRPr="00E21787">
        <w:rPr>
          <w:i/>
          <w:sz w:val="28"/>
          <w:szCs w:val="28"/>
        </w:rPr>
        <w:t>.</w:t>
      </w:r>
      <w:r w:rsidR="00497B87" w:rsidRPr="00E21787">
        <w:rPr>
          <w:sz w:val="28"/>
          <w:szCs w:val="28"/>
        </w:rPr>
        <w:t xml:space="preserve"> </w:t>
      </w:r>
    </w:p>
    <w:p w14:paraId="7A0F0942" w14:textId="24E2B3A4" w:rsidR="002F617C" w:rsidRPr="00AC1A73" w:rsidRDefault="002F617C" w:rsidP="002F617C">
      <w:pPr>
        <w:pStyle w:val="9"/>
        <w:rPr>
          <w:sz w:val="28"/>
          <w:szCs w:val="28"/>
        </w:rPr>
      </w:pPr>
      <w:r w:rsidRPr="00AC1A73">
        <w:rPr>
          <w:sz w:val="28"/>
          <w:szCs w:val="28"/>
        </w:rPr>
        <w:t xml:space="preserve">Раздел </w:t>
      </w:r>
      <w:r w:rsidR="00E52C60" w:rsidRPr="000C488D">
        <w:rPr>
          <w:sz w:val="28"/>
          <w:szCs w:val="28"/>
        </w:rPr>
        <w:t>4</w:t>
      </w:r>
      <w:r w:rsidRPr="00AC1A73">
        <w:rPr>
          <w:sz w:val="28"/>
          <w:szCs w:val="28"/>
        </w:rPr>
        <w:t>. Статистическая проверка гипотез</w:t>
      </w:r>
    </w:p>
    <w:p w14:paraId="2DE322E3" w14:textId="077FFBC2" w:rsidR="002F617C" w:rsidRPr="00AC2D1E" w:rsidRDefault="002F617C" w:rsidP="00E21787">
      <w:pPr>
        <w:rPr>
          <w:sz w:val="28"/>
          <w:szCs w:val="28"/>
        </w:rPr>
      </w:pPr>
      <w:r w:rsidRPr="00D55390">
        <w:rPr>
          <w:sz w:val="28"/>
          <w:szCs w:val="28"/>
        </w:rPr>
        <w:t xml:space="preserve">Статистическая проверка гипотез: основные типы гипотез и общая логическая схема статистического критерия; характеристики качества критерия. Проверка статистических гипотез. Критическая область. Мощность критерия. Отношение правдоподобия и лемма Неймана-Пирсона. Пример построения наиболее мощного критерия. Проверка гипотез об определенных значениях параметров нормальных распределений. Проверка гипотезы о равенстве средних при известной дисперсии. Проверка гипотезы о равенстве средних при неизвестной дисперсии. </w:t>
      </w:r>
      <m:oMath>
        <m:r>
          <w:rPr>
            <w:rFonts w:ascii="Cambria Math" w:hAnsi="Cambria Math"/>
            <w:sz w:val="28"/>
            <w:szCs w:val="28"/>
          </w:rPr>
          <m:t>P</m:t>
        </m:r>
      </m:oMath>
      <w:r w:rsidRPr="00D55390">
        <w:rPr>
          <w:sz w:val="28"/>
          <w:szCs w:val="28"/>
        </w:rPr>
        <w:t>-значение критерия. Определение и способ его вычисл</w:t>
      </w:r>
      <w:r>
        <w:rPr>
          <w:sz w:val="28"/>
          <w:szCs w:val="28"/>
        </w:rPr>
        <w:t>е</w:t>
      </w:r>
      <w:r w:rsidRPr="00D55390">
        <w:rPr>
          <w:sz w:val="28"/>
          <w:szCs w:val="28"/>
        </w:rPr>
        <w:t xml:space="preserve">ния. </w:t>
      </w:r>
      <w:r w:rsidR="00802295" w:rsidRPr="00802295">
        <w:rPr>
          <w:sz w:val="28"/>
          <w:szCs w:val="28"/>
        </w:rPr>
        <w:t>ROC-кривая (</w:t>
      </w:r>
      <w:proofErr w:type="spellStart"/>
      <w:r w:rsidR="00802295" w:rsidRPr="00802295">
        <w:rPr>
          <w:sz w:val="28"/>
          <w:szCs w:val="28"/>
        </w:rPr>
        <w:t>Receiver</w:t>
      </w:r>
      <w:proofErr w:type="spellEnd"/>
      <w:r w:rsidR="00802295" w:rsidRPr="00802295">
        <w:rPr>
          <w:sz w:val="28"/>
          <w:szCs w:val="28"/>
        </w:rPr>
        <w:t xml:space="preserve"> </w:t>
      </w:r>
      <w:proofErr w:type="spellStart"/>
      <w:r w:rsidR="00802295" w:rsidRPr="00802295">
        <w:rPr>
          <w:sz w:val="28"/>
          <w:szCs w:val="28"/>
        </w:rPr>
        <w:t>operating</w:t>
      </w:r>
      <w:proofErr w:type="spellEnd"/>
      <w:r w:rsidR="00802295" w:rsidRPr="00802295">
        <w:rPr>
          <w:sz w:val="28"/>
          <w:szCs w:val="28"/>
        </w:rPr>
        <w:t xml:space="preserve"> </w:t>
      </w:r>
      <w:proofErr w:type="spellStart"/>
      <w:r w:rsidR="00802295" w:rsidRPr="00802295">
        <w:rPr>
          <w:sz w:val="28"/>
          <w:szCs w:val="28"/>
        </w:rPr>
        <w:t>characteristic</w:t>
      </w:r>
      <w:proofErr w:type="spellEnd"/>
      <w:r w:rsidR="00802295" w:rsidRPr="00802295">
        <w:rPr>
          <w:sz w:val="28"/>
          <w:szCs w:val="28"/>
        </w:rPr>
        <w:t>)</w:t>
      </w:r>
      <w:r w:rsidR="00802295" w:rsidRPr="005604CF">
        <w:rPr>
          <w:sz w:val="28"/>
          <w:szCs w:val="28"/>
        </w:rPr>
        <w:t xml:space="preserve"> </w:t>
      </w:r>
      <w:r w:rsidR="00802295">
        <w:rPr>
          <w:sz w:val="28"/>
          <w:szCs w:val="28"/>
        </w:rPr>
        <w:t>и ее свойства</w:t>
      </w:r>
      <w:r w:rsidR="00802295" w:rsidRPr="00802295">
        <w:rPr>
          <w:sz w:val="28"/>
          <w:szCs w:val="28"/>
        </w:rPr>
        <w:t xml:space="preserve">. </w:t>
      </w:r>
      <w:r w:rsidRPr="00D55390">
        <w:rPr>
          <w:sz w:val="28"/>
          <w:szCs w:val="28"/>
        </w:rPr>
        <w:t>Проверка гипотезы о равенстве дисперсий.</w:t>
      </w:r>
      <w:r w:rsidRPr="0025569E">
        <w:rPr>
          <w:sz w:val="28"/>
          <w:szCs w:val="28"/>
        </w:rPr>
        <w:t xml:space="preserve"> </w:t>
      </w:r>
      <w:r>
        <w:rPr>
          <w:sz w:val="28"/>
          <w:szCs w:val="28"/>
        </w:rPr>
        <w:t xml:space="preserve">Критерии </w:t>
      </w:r>
      <w:proofErr w:type="spellStart"/>
      <w:r>
        <w:rPr>
          <w:sz w:val="28"/>
          <w:szCs w:val="28"/>
        </w:rPr>
        <w:t>Бартлетта</w:t>
      </w:r>
      <w:proofErr w:type="spellEnd"/>
      <w:r>
        <w:rPr>
          <w:sz w:val="28"/>
          <w:szCs w:val="28"/>
        </w:rPr>
        <w:t xml:space="preserve"> и </w:t>
      </w:r>
      <w:proofErr w:type="spellStart"/>
      <w:r>
        <w:rPr>
          <w:sz w:val="28"/>
          <w:szCs w:val="28"/>
        </w:rPr>
        <w:t>Кокрена</w:t>
      </w:r>
      <w:proofErr w:type="spellEnd"/>
      <w:r>
        <w:rPr>
          <w:sz w:val="28"/>
          <w:szCs w:val="28"/>
        </w:rPr>
        <w:t xml:space="preserve">. </w:t>
      </w:r>
      <w:r w:rsidRPr="00D55390">
        <w:rPr>
          <w:sz w:val="28"/>
          <w:szCs w:val="28"/>
        </w:rPr>
        <w:t>Критерии согласия. Проверка гипотезы о соответствии эмпирических данных теоретическому закону с данной функцией распределения по критерию Пирсона. Проверка гипотезы об однородности нескольких выборок по критериям Пирсона и Колмогорова – Смирнова. Сравнение нескольких средних методом дисперсионного анализа.</w:t>
      </w:r>
      <w:r w:rsidR="00AC2D1E" w:rsidRPr="00AC2D1E">
        <w:rPr>
          <w:sz w:val="28"/>
          <w:szCs w:val="28"/>
        </w:rPr>
        <w:t xml:space="preserve"> </w:t>
      </w:r>
      <w:r w:rsidR="00E21787">
        <w:rPr>
          <w:sz w:val="28"/>
          <w:szCs w:val="28"/>
          <w:lang w:val="en-US"/>
        </w:rPr>
        <w:t>A</w:t>
      </w:r>
      <w:r w:rsidR="00E21787" w:rsidRPr="00E21787">
        <w:rPr>
          <w:sz w:val="28"/>
          <w:szCs w:val="28"/>
        </w:rPr>
        <w:t>/</w:t>
      </w:r>
      <w:r w:rsidR="00E21787">
        <w:rPr>
          <w:sz w:val="28"/>
          <w:szCs w:val="28"/>
          <w:lang w:val="en-US"/>
        </w:rPr>
        <w:t>B</w:t>
      </w:r>
      <w:r w:rsidR="00E21787" w:rsidRPr="00E21787">
        <w:rPr>
          <w:sz w:val="28"/>
          <w:szCs w:val="28"/>
        </w:rPr>
        <w:t xml:space="preserve"> </w:t>
      </w:r>
      <w:r w:rsidR="00E21787">
        <w:rPr>
          <w:sz w:val="28"/>
          <w:szCs w:val="28"/>
        </w:rPr>
        <w:t xml:space="preserve">– тестирование. </w:t>
      </w:r>
      <w:r w:rsidR="00AC2D1E" w:rsidRPr="00D245E0">
        <w:rPr>
          <w:sz w:val="28"/>
          <w:szCs w:val="28"/>
        </w:rPr>
        <w:t xml:space="preserve">Реализация моделей </w:t>
      </w:r>
      <w:r w:rsidR="00AC2D1E">
        <w:rPr>
          <w:sz w:val="28"/>
          <w:szCs w:val="28"/>
        </w:rPr>
        <w:t xml:space="preserve">проверки статистических гипотез </w:t>
      </w:r>
      <w:r w:rsidR="00AC2D1E" w:rsidRPr="00D245E0">
        <w:rPr>
          <w:sz w:val="28"/>
          <w:szCs w:val="28"/>
        </w:rPr>
        <w:t>в пакет</w:t>
      </w:r>
      <w:r w:rsidR="00AC2D1E">
        <w:rPr>
          <w:sz w:val="28"/>
          <w:szCs w:val="28"/>
        </w:rPr>
        <w:t>ах</w:t>
      </w:r>
      <w:r w:rsidR="00AC2D1E" w:rsidRPr="00CE1819">
        <w:rPr>
          <w:sz w:val="28"/>
          <w:szCs w:val="28"/>
        </w:rPr>
        <w:t xml:space="preserve"> </w:t>
      </w:r>
      <w:r w:rsidR="00AC2D1E">
        <w:rPr>
          <w:sz w:val="28"/>
          <w:szCs w:val="28"/>
          <w:lang w:val="en-US"/>
        </w:rPr>
        <w:t>R</w:t>
      </w:r>
      <w:r w:rsidR="00AC2D1E" w:rsidRPr="0028682E">
        <w:rPr>
          <w:sz w:val="28"/>
          <w:szCs w:val="28"/>
        </w:rPr>
        <w:t xml:space="preserve">, </w:t>
      </w:r>
      <w:proofErr w:type="spellStart"/>
      <w:r w:rsidR="00AC2D1E" w:rsidRPr="00CE1819">
        <w:rPr>
          <w:i/>
          <w:sz w:val="28"/>
          <w:szCs w:val="28"/>
          <w:lang w:val="en-US"/>
        </w:rPr>
        <w:t>Jupyter</w:t>
      </w:r>
      <w:proofErr w:type="spellEnd"/>
      <w:r w:rsidR="00AC2D1E" w:rsidRPr="00CE1819">
        <w:rPr>
          <w:i/>
          <w:sz w:val="28"/>
          <w:szCs w:val="28"/>
        </w:rPr>
        <w:t xml:space="preserve"> </w:t>
      </w:r>
      <w:r w:rsidR="00AC2D1E" w:rsidRPr="00CE1819">
        <w:rPr>
          <w:i/>
          <w:sz w:val="28"/>
          <w:szCs w:val="28"/>
          <w:lang w:val="en-US"/>
        </w:rPr>
        <w:t>Notebook</w:t>
      </w:r>
      <w:r w:rsidR="00AC2D1E" w:rsidRPr="00CE1819">
        <w:rPr>
          <w:sz w:val="28"/>
          <w:szCs w:val="28"/>
        </w:rPr>
        <w:t>.</w:t>
      </w:r>
    </w:p>
    <w:p w14:paraId="6DFC589F" w14:textId="1B8B9701" w:rsidR="00CF3701" w:rsidRPr="00C80817" w:rsidRDefault="002F617C" w:rsidP="00AC1A73">
      <w:pPr>
        <w:pStyle w:val="2"/>
        <w:numPr>
          <w:ilvl w:val="1"/>
          <w:numId w:val="2"/>
        </w:numPr>
        <w:ind w:left="0" w:firstLine="709"/>
        <w:rPr>
          <w:color w:val="FF0000"/>
          <w:szCs w:val="28"/>
        </w:rPr>
      </w:pPr>
      <w:bookmarkStart w:id="20" w:name="_Toc90025364"/>
      <w:bookmarkStart w:id="21" w:name="_Toc92104619"/>
      <w:bookmarkStart w:id="22" w:name="_Toc92104808"/>
      <w:bookmarkStart w:id="23" w:name="_Toc92105275"/>
      <w:r>
        <w:rPr>
          <w:szCs w:val="28"/>
        </w:rPr>
        <w:lastRenderedPageBreak/>
        <w:t>Учебно-тематический план</w:t>
      </w:r>
      <w:bookmarkEnd w:id="20"/>
      <w:bookmarkEnd w:id="21"/>
      <w:bookmarkEnd w:id="22"/>
      <w:bookmarkEnd w:id="23"/>
      <w:r w:rsidR="00C80817">
        <w:rPr>
          <w:szCs w:val="28"/>
        </w:rPr>
        <w:t xml:space="preserve">  </w:t>
      </w:r>
    </w:p>
    <w:tbl>
      <w:tblPr>
        <w:tblW w:w="1094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276"/>
        <w:gridCol w:w="1418"/>
        <w:gridCol w:w="1134"/>
        <w:gridCol w:w="1984"/>
      </w:tblGrid>
      <w:tr w:rsidR="00CF3701" w:rsidRPr="00B60C31" w14:paraId="684F3D5B" w14:textId="77777777" w:rsidTr="00C80817">
        <w:trPr>
          <w:cantSplit/>
        </w:trPr>
        <w:tc>
          <w:tcPr>
            <w:tcW w:w="738" w:type="dxa"/>
            <w:vMerge w:val="restart"/>
          </w:tcPr>
          <w:p w14:paraId="04E0C18E" w14:textId="77777777" w:rsidR="00CF3701" w:rsidRPr="004F08B0" w:rsidRDefault="00CF3701" w:rsidP="00094F95">
            <w:pPr>
              <w:spacing w:line="240" w:lineRule="auto"/>
              <w:ind w:firstLine="0"/>
              <w:jc w:val="center"/>
              <w:rPr>
                <w:sz w:val="24"/>
                <w:szCs w:val="24"/>
              </w:rPr>
            </w:pPr>
            <w:r w:rsidRPr="004F08B0">
              <w:rPr>
                <w:sz w:val="24"/>
                <w:szCs w:val="24"/>
              </w:rPr>
              <w:t>№</w:t>
            </w:r>
          </w:p>
          <w:p w14:paraId="3D6E0661" w14:textId="77777777" w:rsidR="00CF3701" w:rsidRPr="004F08B0" w:rsidRDefault="00CF3701" w:rsidP="00094F95">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0CCEB47D" w14:textId="77777777" w:rsidR="00B626A1" w:rsidRDefault="00CF3701" w:rsidP="00094F95">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 xml:space="preserve">(разделов) </w:t>
            </w:r>
          </w:p>
          <w:p w14:paraId="40F78E01" w14:textId="5888A27F" w:rsidR="00CF3701" w:rsidRPr="004F08B0" w:rsidRDefault="00CF3701" w:rsidP="00094F95">
            <w:pPr>
              <w:spacing w:line="240" w:lineRule="auto"/>
              <w:ind w:firstLine="0"/>
              <w:jc w:val="center"/>
              <w:rPr>
                <w:b/>
                <w:sz w:val="24"/>
                <w:szCs w:val="24"/>
              </w:rPr>
            </w:pPr>
            <w:r w:rsidRPr="00B2241F">
              <w:rPr>
                <w:b/>
                <w:sz w:val="24"/>
                <w:szCs w:val="24"/>
              </w:rPr>
              <w:t>дисциплины</w:t>
            </w:r>
          </w:p>
          <w:p w14:paraId="740FA33D" w14:textId="77777777" w:rsidR="00CF3701" w:rsidRPr="004F08B0" w:rsidRDefault="00CF3701" w:rsidP="00094F95">
            <w:pPr>
              <w:pStyle w:val="a3"/>
              <w:spacing w:before="0" w:after="0" w:line="240" w:lineRule="auto"/>
              <w:rPr>
                <w:sz w:val="24"/>
                <w:szCs w:val="24"/>
              </w:rPr>
            </w:pPr>
          </w:p>
        </w:tc>
        <w:tc>
          <w:tcPr>
            <w:tcW w:w="5812" w:type="dxa"/>
            <w:gridSpan w:val="5"/>
          </w:tcPr>
          <w:p w14:paraId="009DD8AE" w14:textId="271A6B3F" w:rsidR="00CF3701" w:rsidRPr="004F08B0" w:rsidRDefault="00CF3701" w:rsidP="00B626A1">
            <w:pPr>
              <w:pStyle w:val="a3"/>
              <w:spacing w:before="0" w:after="0" w:line="240" w:lineRule="auto"/>
              <w:rPr>
                <w:sz w:val="24"/>
                <w:szCs w:val="24"/>
              </w:rPr>
            </w:pPr>
            <w:r w:rsidRPr="004F08B0">
              <w:rPr>
                <w:b/>
                <w:sz w:val="24"/>
                <w:szCs w:val="24"/>
              </w:rPr>
              <w:t>Трудоёмкость в часах</w:t>
            </w:r>
          </w:p>
        </w:tc>
        <w:tc>
          <w:tcPr>
            <w:tcW w:w="1984" w:type="dxa"/>
            <w:vMerge w:val="restart"/>
          </w:tcPr>
          <w:p w14:paraId="428E4DE6" w14:textId="77777777" w:rsidR="00CF3701" w:rsidRPr="004F08B0" w:rsidRDefault="00CF3701" w:rsidP="00094F95">
            <w:pPr>
              <w:pStyle w:val="a3"/>
              <w:spacing w:before="0" w:after="0" w:line="240" w:lineRule="auto"/>
              <w:rPr>
                <w:b/>
                <w:sz w:val="24"/>
                <w:szCs w:val="24"/>
              </w:rPr>
            </w:pPr>
            <w:r w:rsidRPr="004F08B0">
              <w:rPr>
                <w:b/>
                <w:sz w:val="24"/>
                <w:szCs w:val="24"/>
              </w:rPr>
              <w:t>Формы текущего контроля успеваемости</w:t>
            </w:r>
          </w:p>
        </w:tc>
      </w:tr>
      <w:tr w:rsidR="00CF3701" w:rsidRPr="00B60C31" w14:paraId="4AA5C1B4" w14:textId="77777777" w:rsidTr="00C80817">
        <w:trPr>
          <w:cantSplit/>
          <w:trHeight w:val="492"/>
        </w:trPr>
        <w:tc>
          <w:tcPr>
            <w:tcW w:w="738" w:type="dxa"/>
            <w:vMerge/>
          </w:tcPr>
          <w:p w14:paraId="42F1B855" w14:textId="77777777" w:rsidR="00CF3701" w:rsidRPr="00B60C31" w:rsidRDefault="00CF3701" w:rsidP="00094F95">
            <w:pPr>
              <w:spacing w:line="240" w:lineRule="auto"/>
              <w:ind w:firstLine="0"/>
              <w:rPr>
                <w:sz w:val="28"/>
                <w:szCs w:val="28"/>
              </w:rPr>
            </w:pPr>
          </w:p>
        </w:tc>
        <w:tc>
          <w:tcPr>
            <w:tcW w:w="2410" w:type="dxa"/>
            <w:vMerge/>
          </w:tcPr>
          <w:p w14:paraId="4E395A69" w14:textId="77777777" w:rsidR="00CF3701" w:rsidRPr="00B60C31" w:rsidRDefault="00CF3701" w:rsidP="00094F95">
            <w:pPr>
              <w:spacing w:line="240" w:lineRule="auto"/>
              <w:ind w:firstLine="0"/>
              <w:jc w:val="left"/>
              <w:rPr>
                <w:sz w:val="28"/>
                <w:szCs w:val="28"/>
              </w:rPr>
            </w:pPr>
          </w:p>
        </w:tc>
        <w:tc>
          <w:tcPr>
            <w:tcW w:w="850" w:type="dxa"/>
            <w:vMerge w:val="restart"/>
            <w:tcBorders>
              <w:right w:val="single" w:sz="4" w:space="0" w:color="auto"/>
            </w:tcBorders>
          </w:tcPr>
          <w:p w14:paraId="094E5D91" w14:textId="77777777" w:rsidR="00CF3701" w:rsidRPr="004F08B0" w:rsidRDefault="00CF3701" w:rsidP="00094F95">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20F6CC1E" w14:textId="2D84BB9C" w:rsidR="00C80817" w:rsidRDefault="00C80817" w:rsidP="00094F95">
            <w:pPr>
              <w:spacing w:line="240" w:lineRule="auto"/>
              <w:ind w:firstLine="0"/>
              <w:jc w:val="center"/>
              <w:rPr>
                <w:b/>
                <w:sz w:val="24"/>
                <w:szCs w:val="24"/>
              </w:rPr>
            </w:pPr>
            <w:r w:rsidRPr="008C2316">
              <w:rPr>
                <w:b/>
                <w:sz w:val="24"/>
                <w:szCs w:val="24"/>
              </w:rPr>
              <w:t>Контактная работа</w:t>
            </w:r>
            <w:r w:rsidRPr="00AC3388">
              <w:rPr>
                <w:b/>
                <w:sz w:val="24"/>
                <w:szCs w:val="24"/>
              </w:rPr>
              <w:t>-</w:t>
            </w:r>
          </w:p>
          <w:p w14:paraId="1E683AFA" w14:textId="092664D4" w:rsidR="00CF3701" w:rsidRPr="00B2241F" w:rsidRDefault="00CF3701" w:rsidP="00094F95">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1FAB3E3F" w14:textId="77777777" w:rsidR="00CF3701" w:rsidRPr="004F08B0" w:rsidRDefault="00CF3701" w:rsidP="00094F95">
            <w:pPr>
              <w:pStyle w:val="a3"/>
              <w:spacing w:before="0" w:after="0" w:line="240" w:lineRule="auto"/>
              <w:rPr>
                <w:b/>
                <w:sz w:val="24"/>
                <w:szCs w:val="24"/>
              </w:rPr>
            </w:pPr>
            <w:r w:rsidRPr="004F08B0">
              <w:rPr>
                <w:b/>
                <w:sz w:val="24"/>
                <w:szCs w:val="24"/>
              </w:rPr>
              <w:t xml:space="preserve">Самостоятельная работа    </w:t>
            </w:r>
          </w:p>
        </w:tc>
        <w:tc>
          <w:tcPr>
            <w:tcW w:w="1984" w:type="dxa"/>
            <w:vMerge/>
          </w:tcPr>
          <w:p w14:paraId="077FBDEC" w14:textId="77777777" w:rsidR="00CF3701" w:rsidRPr="00B60C31" w:rsidRDefault="00CF3701" w:rsidP="00094F95">
            <w:pPr>
              <w:pStyle w:val="a3"/>
              <w:spacing w:before="0" w:after="0" w:line="240" w:lineRule="auto"/>
              <w:rPr>
                <w:sz w:val="28"/>
                <w:szCs w:val="28"/>
              </w:rPr>
            </w:pPr>
          </w:p>
        </w:tc>
      </w:tr>
      <w:tr w:rsidR="008C2316" w:rsidRPr="00B60C31" w14:paraId="2E15848B" w14:textId="77777777" w:rsidTr="002C3C90">
        <w:trPr>
          <w:cantSplit/>
          <w:trHeight w:val="1074"/>
        </w:trPr>
        <w:tc>
          <w:tcPr>
            <w:tcW w:w="738" w:type="dxa"/>
            <w:vMerge/>
          </w:tcPr>
          <w:p w14:paraId="5404EE5B" w14:textId="77777777" w:rsidR="008C2316" w:rsidRPr="00B60C31" w:rsidRDefault="008C2316" w:rsidP="00094F95">
            <w:pPr>
              <w:spacing w:line="240" w:lineRule="auto"/>
              <w:ind w:firstLine="0"/>
              <w:rPr>
                <w:sz w:val="28"/>
                <w:szCs w:val="28"/>
              </w:rPr>
            </w:pPr>
          </w:p>
        </w:tc>
        <w:tc>
          <w:tcPr>
            <w:tcW w:w="2410" w:type="dxa"/>
            <w:vMerge/>
          </w:tcPr>
          <w:p w14:paraId="5C38FC56" w14:textId="77777777" w:rsidR="008C2316" w:rsidRPr="00B60C31" w:rsidRDefault="008C2316" w:rsidP="00094F95">
            <w:pPr>
              <w:spacing w:line="240" w:lineRule="auto"/>
              <w:ind w:firstLine="0"/>
              <w:jc w:val="left"/>
              <w:rPr>
                <w:sz w:val="28"/>
                <w:szCs w:val="28"/>
              </w:rPr>
            </w:pPr>
          </w:p>
        </w:tc>
        <w:tc>
          <w:tcPr>
            <w:tcW w:w="850" w:type="dxa"/>
            <w:vMerge/>
            <w:tcBorders>
              <w:right w:val="single" w:sz="4" w:space="0" w:color="auto"/>
            </w:tcBorders>
          </w:tcPr>
          <w:p w14:paraId="113562EF" w14:textId="77777777" w:rsidR="008C2316" w:rsidRPr="004F08B0" w:rsidRDefault="008C2316" w:rsidP="00094F95">
            <w:pPr>
              <w:spacing w:line="240" w:lineRule="auto"/>
              <w:ind w:firstLine="0"/>
              <w:rPr>
                <w:sz w:val="24"/>
                <w:szCs w:val="24"/>
              </w:rPr>
            </w:pPr>
          </w:p>
        </w:tc>
        <w:tc>
          <w:tcPr>
            <w:tcW w:w="1134" w:type="dxa"/>
            <w:tcBorders>
              <w:left w:val="single" w:sz="4" w:space="0" w:color="auto"/>
            </w:tcBorders>
          </w:tcPr>
          <w:p w14:paraId="48212FAF" w14:textId="77777777" w:rsidR="008C2316" w:rsidRPr="004F08B0" w:rsidRDefault="008C2316" w:rsidP="00094F95">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3C2F23A4" w14:textId="77777777" w:rsidR="008C2316" w:rsidRPr="004F08B0" w:rsidRDefault="008C2316" w:rsidP="00094F95">
            <w:pPr>
              <w:spacing w:line="240" w:lineRule="auto"/>
              <w:ind w:firstLine="0"/>
              <w:rPr>
                <w:sz w:val="24"/>
                <w:szCs w:val="24"/>
              </w:rPr>
            </w:pPr>
          </w:p>
          <w:p w14:paraId="777726F6" w14:textId="77777777" w:rsidR="008C2316" w:rsidRPr="004F08B0" w:rsidRDefault="008C2316" w:rsidP="00094F95">
            <w:pPr>
              <w:spacing w:line="240" w:lineRule="auto"/>
              <w:rPr>
                <w:sz w:val="24"/>
                <w:szCs w:val="24"/>
              </w:rPr>
            </w:pPr>
          </w:p>
        </w:tc>
        <w:tc>
          <w:tcPr>
            <w:tcW w:w="1276" w:type="dxa"/>
            <w:tcBorders>
              <w:left w:val="single" w:sz="4" w:space="0" w:color="auto"/>
            </w:tcBorders>
          </w:tcPr>
          <w:p w14:paraId="311EAA26" w14:textId="77777777" w:rsidR="008C2316" w:rsidRPr="004F08B0" w:rsidRDefault="008C2316" w:rsidP="00094F95">
            <w:pPr>
              <w:spacing w:line="240" w:lineRule="auto"/>
              <w:ind w:firstLine="0"/>
              <w:jc w:val="center"/>
              <w:rPr>
                <w:sz w:val="24"/>
                <w:szCs w:val="24"/>
              </w:rPr>
            </w:pPr>
            <w:r w:rsidRPr="004F08B0">
              <w:rPr>
                <w:sz w:val="24"/>
                <w:szCs w:val="24"/>
              </w:rPr>
              <w:t>Лекции</w:t>
            </w:r>
          </w:p>
          <w:p w14:paraId="0072342C" w14:textId="77777777" w:rsidR="008C2316" w:rsidRPr="004F08B0" w:rsidRDefault="008C2316" w:rsidP="00094F95">
            <w:pPr>
              <w:spacing w:line="240" w:lineRule="auto"/>
              <w:ind w:firstLine="0"/>
              <w:jc w:val="center"/>
              <w:rPr>
                <w:sz w:val="24"/>
                <w:szCs w:val="24"/>
              </w:rPr>
            </w:pPr>
          </w:p>
        </w:tc>
        <w:tc>
          <w:tcPr>
            <w:tcW w:w="1418" w:type="dxa"/>
            <w:tcBorders>
              <w:left w:val="single" w:sz="4" w:space="0" w:color="auto"/>
            </w:tcBorders>
          </w:tcPr>
          <w:p w14:paraId="2E1CD829" w14:textId="6C1460B3" w:rsidR="008C2316" w:rsidRPr="00C80817" w:rsidRDefault="008C2316" w:rsidP="002C3C90">
            <w:pPr>
              <w:spacing w:line="240" w:lineRule="auto"/>
              <w:ind w:firstLine="0"/>
              <w:jc w:val="left"/>
              <w:rPr>
                <w:strike/>
                <w:sz w:val="24"/>
                <w:szCs w:val="24"/>
              </w:rPr>
            </w:pPr>
            <w:r w:rsidRPr="009D4BD4">
              <w:rPr>
                <w:sz w:val="24"/>
                <w:szCs w:val="24"/>
              </w:rPr>
              <w:t>Семинары, практические занятия</w:t>
            </w:r>
          </w:p>
        </w:tc>
        <w:tc>
          <w:tcPr>
            <w:tcW w:w="1134" w:type="dxa"/>
            <w:vMerge/>
          </w:tcPr>
          <w:p w14:paraId="239D6FD8" w14:textId="77777777" w:rsidR="008C2316" w:rsidRPr="00B60C31" w:rsidRDefault="008C2316" w:rsidP="00094F95">
            <w:pPr>
              <w:spacing w:line="240" w:lineRule="auto"/>
              <w:jc w:val="center"/>
              <w:rPr>
                <w:sz w:val="28"/>
                <w:szCs w:val="28"/>
              </w:rPr>
            </w:pPr>
          </w:p>
        </w:tc>
        <w:tc>
          <w:tcPr>
            <w:tcW w:w="1984" w:type="dxa"/>
            <w:vMerge/>
          </w:tcPr>
          <w:p w14:paraId="69D867DD" w14:textId="77777777" w:rsidR="008C2316" w:rsidRPr="00B60C31" w:rsidRDefault="008C2316" w:rsidP="00094F95">
            <w:pPr>
              <w:spacing w:line="240" w:lineRule="auto"/>
              <w:ind w:firstLine="0"/>
              <w:rPr>
                <w:sz w:val="28"/>
                <w:szCs w:val="28"/>
              </w:rPr>
            </w:pPr>
          </w:p>
        </w:tc>
      </w:tr>
      <w:tr w:rsidR="00AC1A73" w:rsidRPr="00B60C31" w14:paraId="26C423BA" w14:textId="77777777" w:rsidTr="00C80817">
        <w:trPr>
          <w:cantSplit/>
          <w:trHeight w:val="396"/>
        </w:trPr>
        <w:tc>
          <w:tcPr>
            <w:tcW w:w="10944" w:type="dxa"/>
            <w:gridSpan w:val="8"/>
          </w:tcPr>
          <w:p w14:paraId="18A255D9" w14:textId="0870772F" w:rsidR="00AC1A73" w:rsidRPr="00B626A1" w:rsidRDefault="00AC1A73" w:rsidP="00AC1A73">
            <w:pPr>
              <w:pStyle w:val="9"/>
              <w:rPr>
                <w:sz w:val="24"/>
                <w:szCs w:val="24"/>
              </w:rPr>
            </w:pPr>
            <w:r w:rsidRPr="00B626A1">
              <w:rPr>
                <w:sz w:val="24"/>
                <w:szCs w:val="24"/>
              </w:rPr>
              <w:t>Теория вероятностей</w:t>
            </w:r>
          </w:p>
        </w:tc>
      </w:tr>
      <w:tr w:rsidR="008C2316" w:rsidRPr="00B60C31" w14:paraId="57E0E9BD" w14:textId="77777777" w:rsidTr="00517250">
        <w:trPr>
          <w:cantSplit/>
          <w:trHeight w:val="629"/>
        </w:trPr>
        <w:tc>
          <w:tcPr>
            <w:tcW w:w="738" w:type="dxa"/>
          </w:tcPr>
          <w:p w14:paraId="0A8A9A9F" w14:textId="77777777" w:rsidR="008C2316" w:rsidRPr="0094105F" w:rsidRDefault="008C2316" w:rsidP="00094F95">
            <w:pPr>
              <w:spacing w:line="240" w:lineRule="auto"/>
              <w:ind w:firstLine="0"/>
              <w:jc w:val="center"/>
              <w:rPr>
                <w:sz w:val="24"/>
                <w:szCs w:val="24"/>
              </w:rPr>
            </w:pPr>
            <w:r w:rsidRPr="0094105F">
              <w:rPr>
                <w:sz w:val="24"/>
                <w:szCs w:val="24"/>
              </w:rPr>
              <w:t>1.</w:t>
            </w:r>
          </w:p>
        </w:tc>
        <w:tc>
          <w:tcPr>
            <w:tcW w:w="2410" w:type="dxa"/>
          </w:tcPr>
          <w:p w14:paraId="025A7C3D" w14:textId="77777777" w:rsidR="008C2316" w:rsidRPr="0094105F" w:rsidRDefault="008C2316"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Вероятности событий</w:t>
            </w:r>
          </w:p>
        </w:tc>
        <w:tc>
          <w:tcPr>
            <w:tcW w:w="850" w:type="dxa"/>
          </w:tcPr>
          <w:p w14:paraId="645CE5A8" w14:textId="1208CEE3" w:rsidR="008C2316" w:rsidRPr="00B626A1" w:rsidRDefault="008C2316" w:rsidP="00094F95">
            <w:pPr>
              <w:spacing w:line="240" w:lineRule="auto"/>
              <w:ind w:firstLine="0"/>
              <w:jc w:val="center"/>
              <w:rPr>
                <w:sz w:val="24"/>
                <w:szCs w:val="24"/>
              </w:rPr>
            </w:pPr>
            <w:r w:rsidRPr="00B626A1">
              <w:rPr>
                <w:sz w:val="24"/>
                <w:szCs w:val="24"/>
              </w:rPr>
              <w:t>2</w:t>
            </w:r>
            <w:r w:rsidR="00480A91" w:rsidRPr="00B626A1">
              <w:rPr>
                <w:sz w:val="24"/>
                <w:szCs w:val="24"/>
              </w:rPr>
              <w:t>8</w:t>
            </w:r>
          </w:p>
        </w:tc>
        <w:tc>
          <w:tcPr>
            <w:tcW w:w="1134" w:type="dxa"/>
          </w:tcPr>
          <w:p w14:paraId="5AE35265" w14:textId="6007440A" w:rsidR="008C2316" w:rsidRPr="00B626A1" w:rsidRDefault="008C2316" w:rsidP="00094F95">
            <w:pPr>
              <w:spacing w:line="240" w:lineRule="auto"/>
              <w:ind w:firstLine="0"/>
              <w:jc w:val="center"/>
              <w:rPr>
                <w:bCs/>
                <w:sz w:val="24"/>
                <w:szCs w:val="24"/>
              </w:rPr>
            </w:pPr>
            <w:r w:rsidRPr="00B626A1">
              <w:rPr>
                <w:bCs/>
                <w:sz w:val="24"/>
                <w:szCs w:val="24"/>
              </w:rPr>
              <w:t>1</w:t>
            </w:r>
            <w:r w:rsidR="00480A91" w:rsidRPr="00B626A1">
              <w:rPr>
                <w:bCs/>
                <w:sz w:val="24"/>
                <w:szCs w:val="24"/>
              </w:rPr>
              <w:t>2</w:t>
            </w:r>
          </w:p>
        </w:tc>
        <w:tc>
          <w:tcPr>
            <w:tcW w:w="1276" w:type="dxa"/>
          </w:tcPr>
          <w:p w14:paraId="5DDCE0E7" w14:textId="3E54F90E" w:rsidR="008C2316" w:rsidRPr="00225D56" w:rsidRDefault="001E4768" w:rsidP="00094F95">
            <w:pPr>
              <w:spacing w:line="240" w:lineRule="auto"/>
              <w:ind w:firstLine="0"/>
              <w:jc w:val="center"/>
              <w:rPr>
                <w:sz w:val="24"/>
                <w:szCs w:val="24"/>
                <w:lang w:val="en-US"/>
              </w:rPr>
            </w:pPr>
            <w:r w:rsidRPr="00225D56">
              <w:rPr>
                <w:sz w:val="24"/>
                <w:szCs w:val="24"/>
                <w:lang w:val="en-US"/>
              </w:rPr>
              <w:t>4</w:t>
            </w:r>
          </w:p>
        </w:tc>
        <w:tc>
          <w:tcPr>
            <w:tcW w:w="1418" w:type="dxa"/>
          </w:tcPr>
          <w:p w14:paraId="6F086F2A" w14:textId="20202199" w:rsidR="008C2316" w:rsidRPr="00225D56" w:rsidRDefault="008C2316" w:rsidP="00094F95">
            <w:pPr>
              <w:spacing w:line="240" w:lineRule="auto"/>
              <w:ind w:firstLine="0"/>
              <w:jc w:val="center"/>
              <w:rPr>
                <w:strike/>
                <w:sz w:val="24"/>
                <w:szCs w:val="24"/>
              </w:rPr>
            </w:pPr>
            <w:r w:rsidRPr="00225D56">
              <w:rPr>
                <w:sz w:val="24"/>
                <w:szCs w:val="24"/>
              </w:rPr>
              <w:t>8</w:t>
            </w:r>
          </w:p>
        </w:tc>
        <w:tc>
          <w:tcPr>
            <w:tcW w:w="1134" w:type="dxa"/>
          </w:tcPr>
          <w:p w14:paraId="319DA3B5" w14:textId="4AB55133" w:rsidR="008C2316" w:rsidRPr="00225D56" w:rsidRDefault="008C2316" w:rsidP="00094F95">
            <w:pPr>
              <w:spacing w:line="240" w:lineRule="auto"/>
              <w:ind w:firstLine="0"/>
              <w:jc w:val="center"/>
              <w:rPr>
                <w:sz w:val="24"/>
                <w:szCs w:val="24"/>
                <w:lang w:val="en-US"/>
              </w:rPr>
            </w:pPr>
            <w:r w:rsidRPr="00225D56">
              <w:rPr>
                <w:sz w:val="24"/>
                <w:szCs w:val="24"/>
              </w:rPr>
              <w:t>1</w:t>
            </w:r>
            <w:r w:rsidR="00562250" w:rsidRPr="00225D56">
              <w:rPr>
                <w:sz w:val="24"/>
                <w:szCs w:val="24"/>
                <w:lang w:val="en-US"/>
              </w:rPr>
              <w:t>6</w:t>
            </w:r>
          </w:p>
        </w:tc>
        <w:tc>
          <w:tcPr>
            <w:tcW w:w="1984" w:type="dxa"/>
            <w:vMerge w:val="restart"/>
          </w:tcPr>
          <w:p w14:paraId="0FC4AA54" w14:textId="77777777" w:rsidR="002C3C90" w:rsidRDefault="002C3C90" w:rsidP="00094F95">
            <w:pPr>
              <w:spacing w:line="240" w:lineRule="auto"/>
              <w:ind w:firstLine="0"/>
              <w:jc w:val="left"/>
              <w:rPr>
                <w:sz w:val="24"/>
                <w:szCs w:val="24"/>
              </w:rPr>
            </w:pPr>
          </w:p>
          <w:p w14:paraId="079E1D91" w14:textId="53DFB3C8" w:rsidR="008C2316" w:rsidRPr="0094105F" w:rsidRDefault="008C2316"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8C2316" w:rsidRPr="00B60C31" w14:paraId="1525121F" w14:textId="77777777" w:rsidTr="00517250">
        <w:trPr>
          <w:cantSplit/>
          <w:trHeight w:val="681"/>
        </w:trPr>
        <w:tc>
          <w:tcPr>
            <w:tcW w:w="738" w:type="dxa"/>
          </w:tcPr>
          <w:p w14:paraId="6A73DBFD" w14:textId="77777777" w:rsidR="008C2316" w:rsidRPr="0094105F" w:rsidRDefault="008C2316" w:rsidP="00094F95">
            <w:pPr>
              <w:spacing w:line="240" w:lineRule="auto"/>
              <w:ind w:firstLine="0"/>
              <w:jc w:val="center"/>
              <w:rPr>
                <w:sz w:val="24"/>
                <w:szCs w:val="24"/>
              </w:rPr>
            </w:pPr>
            <w:r w:rsidRPr="0094105F">
              <w:rPr>
                <w:sz w:val="24"/>
                <w:szCs w:val="24"/>
              </w:rPr>
              <w:t>2.</w:t>
            </w:r>
          </w:p>
        </w:tc>
        <w:tc>
          <w:tcPr>
            <w:tcW w:w="2410" w:type="dxa"/>
          </w:tcPr>
          <w:p w14:paraId="79CB5B10" w14:textId="77777777" w:rsidR="008C2316" w:rsidRPr="0094105F" w:rsidRDefault="008C2316" w:rsidP="00094F95">
            <w:pPr>
              <w:pStyle w:val="TableParagraph"/>
              <w:ind w:left="-77"/>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 Случайные </w:t>
            </w:r>
          </w:p>
          <w:p w14:paraId="09717312" w14:textId="4F2CB991" w:rsidR="008C2316" w:rsidRPr="0094105F" w:rsidRDefault="00B626A1" w:rsidP="00094F95">
            <w:pPr>
              <w:pStyle w:val="TableParagraph"/>
              <w:ind w:left="-77"/>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 </w:t>
            </w:r>
            <w:r w:rsidR="008C2316" w:rsidRPr="0094105F">
              <w:rPr>
                <w:rFonts w:ascii="Times New Roman" w:eastAsia="Times New Roman" w:hAnsi="Times New Roman" w:cs="Times New Roman"/>
                <w:sz w:val="24"/>
                <w:szCs w:val="24"/>
                <w:lang w:val="ru-RU"/>
              </w:rPr>
              <w:t>величины</w:t>
            </w:r>
          </w:p>
        </w:tc>
        <w:tc>
          <w:tcPr>
            <w:tcW w:w="850" w:type="dxa"/>
          </w:tcPr>
          <w:p w14:paraId="60582F90" w14:textId="779A3BD8" w:rsidR="008C2316" w:rsidRPr="00B626A1" w:rsidRDefault="008C2316" w:rsidP="00094F95">
            <w:pPr>
              <w:spacing w:line="240" w:lineRule="auto"/>
              <w:ind w:firstLine="0"/>
              <w:jc w:val="center"/>
              <w:rPr>
                <w:sz w:val="24"/>
                <w:szCs w:val="24"/>
              </w:rPr>
            </w:pPr>
            <w:r w:rsidRPr="00B626A1">
              <w:rPr>
                <w:sz w:val="24"/>
                <w:szCs w:val="24"/>
              </w:rPr>
              <w:t>3</w:t>
            </w:r>
            <w:r w:rsidR="00225D56" w:rsidRPr="00B626A1">
              <w:rPr>
                <w:sz w:val="24"/>
                <w:szCs w:val="24"/>
              </w:rPr>
              <w:t>6</w:t>
            </w:r>
          </w:p>
        </w:tc>
        <w:tc>
          <w:tcPr>
            <w:tcW w:w="1134" w:type="dxa"/>
          </w:tcPr>
          <w:p w14:paraId="32257FBB" w14:textId="5615E9DF" w:rsidR="008C2316" w:rsidRPr="00B626A1" w:rsidRDefault="00225D56" w:rsidP="00094F95">
            <w:pPr>
              <w:spacing w:line="240" w:lineRule="auto"/>
              <w:ind w:firstLine="0"/>
              <w:jc w:val="center"/>
              <w:rPr>
                <w:bCs/>
                <w:sz w:val="24"/>
                <w:szCs w:val="24"/>
              </w:rPr>
            </w:pPr>
            <w:r w:rsidRPr="00B626A1">
              <w:rPr>
                <w:bCs/>
                <w:sz w:val="24"/>
                <w:szCs w:val="24"/>
              </w:rPr>
              <w:t>16</w:t>
            </w:r>
          </w:p>
        </w:tc>
        <w:tc>
          <w:tcPr>
            <w:tcW w:w="1276" w:type="dxa"/>
          </w:tcPr>
          <w:p w14:paraId="63A1E94C" w14:textId="6AD8D5AF" w:rsidR="008C2316" w:rsidRPr="00225D56" w:rsidRDefault="001E4768" w:rsidP="00094F95">
            <w:pPr>
              <w:spacing w:line="240" w:lineRule="auto"/>
              <w:ind w:firstLine="0"/>
              <w:jc w:val="center"/>
              <w:rPr>
                <w:sz w:val="24"/>
                <w:szCs w:val="24"/>
                <w:lang w:val="en-US"/>
              </w:rPr>
            </w:pPr>
            <w:r w:rsidRPr="00225D56">
              <w:rPr>
                <w:sz w:val="24"/>
                <w:szCs w:val="24"/>
                <w:lang w:val="en-US"/>
              </w:rPr>
              <w:t>6</w:t>
            </w:r>
          </w:p>
        </w:tc>
        <w:tc>
          <w:tcPr>
            <w:tcW w:w="1418" w:type="dxa"/>
          </w:tcPr>
          <w:p w14:paraId="264A4583" w14:textId="343B930C" w:rsidR="008C2316" w:rsidRPr="00225D56" w:rsidRDefault="008C2316" w:rsidP="00094F95">
            <w:pPr>
              <w:spacing w:line="240" w:lineRule="auto"/>
              <w:ind w:firstLine="0"/>
              <w:jc w:val="center"/>
              <w:rPr>
                <w:strike/>
                <w:sz w:val="24"/>
                <w:szCs w:val="24"/>
              </w:rPr>
            </w:pPr>
            <w:r w:rsidRPr="00225D56">
              <w:rPr>
                <w:sz w:val="24"/>
                <w:szCs w:val="24"/>
              </w:rPr>
              <w:t>10</w:t>
            </w:r>
          </w:p>
        </w:tc>
        <w:tc>
          <w:tcPr>
            <w:tcW w:w="1134" w:type="dxa"/>
          </w:tcPr>
          <w:p w14:paraId="0A597488" w14:textId="11B79CCA" w:rsidR="008C2316" w:rsidRPr="00225D56" w:rsidRDefault="00562250" w:rsidP="00094F95">
            <w:pPr>
              <w:spacing w:line="240" w:lineRule="auto"/>
              <w:ind w:firstLine="0"/>
              <w:jc w:val="center"/>
              <w:rPr>
                <w:sz w:val="24"/>
                <w:szCs w:val="24"/>
                <w:lang w:val="en-US"/>
              </w:rPr>
            </w:pPr>
            <w:r w:rsidRPr="00225D56">
              <w:rPr>
                <w:sz w:val="24"/>
                <w:szCs w:val="24"/>
                <w:lang w:val="en-US"/>
              </w:rPr>
              <w:t>20</w:t>
            </w:r>
          </w:p>
        </w:tc>
        <w:tc>
          <w:tcPr>
            <w:tcW w:w="1984" w:type="dxa"/>
            <w:vMerge/>
          </w:tcPr>
          <w:p w14:paraId="24D832E4" w14:textId="77777777" w:rsidR="008C2316" w:rsidRPr="0094105F" w:rsidRDefault="008C2316" w:rsidP="00094F95">
            <w:pPr>
              <w:spacing w:line="240" w:lineRule="auto"/>
              <w:rPr>
                <w:sz w:val="24"/>
                <w:szCs w:val="24"/>
              </w:rPr>
            </w:pPr>
          </w:p>
        </w:tc>
      </w:tr>
      <w:tr w:rsidR="008C2316" w:rsidRPr="00B60C31" w14:paraId="279AFA1C" w14:textId="77777777" w:rsidTr="00517250">
        <w:trPr>
          <w:cantSplit/>
        </w:trPr>
        <w:tc>
          <w:tcPr>
            <w:tcW w:w="738" w:type="dxa"/>
          </w:tcPr>
          <w:p w14:paraId="4A34F911" w14:textId="77777777" w:rsidR="008C2316" w:rsidRPr="0094105F" w:rsidRDefault="008C2316" w:rsidP="00094F95">
            <w:pPr>
              <w:spacing w:line="240" w:lineRule="auto"/>
              <w:ind w:firstLine="0"/>
              <w:jc w:val="center"/>
              <w:rPr>
                <w:sz w:val="24"/>
                <w:szCs w:val="24"/>
              </w:rPr>
            </w:pPr>
            <w:r w:rsidRPr="0094105F">
              <w:rPr>
                <w:sz w:val="24"/>
                <w:szCs w:val="24"/>
              </w:rPr>
              <w:t>3.</w:t>
            </w:r>
          </w:p>
        </w:tc>
        <w:tc>
          <w:tcPr>
            <w:tcW w:w="2410" w:type="dxa"/>
          </w:tcPr>
          <w:p w14:paraId="6D43D7CA" w14:textId="77777777" w:rsidR="008C2316" w:rsidRPr="0094105F" w:rsidRDefault="008C2316"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Случайные </w:t>
            </w:r>
          </w:p>
          <w:p w14:paraId="5EBA5FAF" w14:textId="77777777" w:rsidR="008C2316" w:rsidRPr="0094105F" w:rsidRDefault="008C2316" w:rsidP="00B626A1">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векторы</w:t>
            </w:r>
          </w:p>
        </w:tc>
        <w:tc>
          <w:tcPr>
            <w:tcW w:w="850" w:type="dxa"/>
          </w:tcPr>
          <w:p w14:paraId="2EF5ADCB" w14:textId="1E1BEF73" w:rsidR="008C2316" w:rsidRPr="00B626A1" w:rsidRDefault="008C2316" w:rsidP="00094F95">
            <w:pPr>
              <w:spacing w:line="240" w:lineRule="auto"/>
              <w:ind w:firstLine="0"/>
              <w:jc w:val="center"/>
              <w:rPr>
                <w:sz w:val="24"/>
                <w:szCs w:val="24"/>
              </w:rPr>
            </w:pPr>
            <w:r w:rsidRPr="00B626A1">
              <w:rPr>
                <w:sz w:val="24"/>
                <w:szCs w:val="24"/>
              </w:rPr>
              <w:t>4</w:t>
            </w:r>
            <w:r w:rsidR="00895163" w:rsidRPr="00B626A1">
              <w:rPr>
                <w:sz w:val="24"/>
                <w:szCs w:val="24"/>
              </w:rPr>
              <w:t>8</w:t>
            </w:r>
          </w:p>
        </w:tc>
        <w:tc>
          <w:tcPr>
            <w:tcW w:w="1134" w:type="dxa"/>
          </w:tcPr>
          <w:p w14:paraId="221909D5" w14:textId="68C4E939" w:rsidR="008C2316" w:rsidRPr="00B626A1" w:rsidRDefault="00895163" w:rsidP="00094F95">
            <w:pPr>
              <w:spacing w:line="240" w:lineRule="auto"/>
              <w:ind w:firstLine="0"/>
              <w:jc w:val="center"/>
              <w:rPr>
                <w:bCs/>
                <w:sz w:val="24"/>
                <w:szCs w:val="24"/>
              </w:rPr>
            </w:pPr>
            <w:r w:rsidRPr="00B626A1">
              <w:rPr>
                <w:bCs/>
                <w:sz w:val="24"/>
                <w:szCs w:val="24"/>
              </w:rPr>
              <w:t>16</w:t>
            </w:r>
          </w:p>
        </w:tc>
        <w:tc>
          <w:tcPr>
            <w:tcW w:w="1276" w:type="dxa"/>
          </w:tcPr>
          <w:p w14:paraId="359AF5FD" w14:textId="2ACBCACE" w:rsidR="008C2316" w:rsidRPr="001E4768" w:rsidRDefault="001E4768" w:rsidP="00094F95">
            <w:pPr>
              <w:spacing w:line="240" w:lineRule="auto"/>
              <w:ind w:firstLine="0"/>
              <w:jc w:val="center"/>
              <w:rPr>
                <w:sz w:val="24"/>
                <w:szCs w:val="24"/>
                <w:lang w:val="en-US"/>
              </w:rPr>
            </w:pPr>
            <w:r>
              <w:rPr>
                <w:sz w:val="24"/>
                <w:szCs w:val="24"/>
                <w:lang w:val="en-US"/>
              </w:rPr>
              <w:t>4</w:t>
            </w:r>
          </w:p>
        </w:tc>
        <w:tc>
          <w:tcPr>
            <w:tcW w:w="1418" w:type="dxa"/>
          </w:tcPr>
          <w:p w14:paraId="4C9F3C5D" w14:textId="183CE75D" w:rsidR="008C2316" w:rsidRPr="00C80817" w:rsidRDefault="008C2316" w:rsidP="00094F95">
            <w:pPr>
              <w:spacing w:line="240" w:lineRule="auto"/>
              <w:ind w:firstLine="0"/>
              <w:jc w:val="center"/>
              <w:rPr>
                <w:strike/>
                <w:sz w:val="24"/>
                <w:szCs w:val="24"/>
              </w:rPr>
            </w:pPr>
            <w:r w:rsidRPr="00AC1A73">
              <w:rPr>
                <w:sz w:val="24"/>
                <w:szCs w:val="24"/>
              </w:rPr>
              <w:t>12</w:t>
            </w:r>
          </w:p>
        </w:tc>
        <w:tc>
          <w:tcPr>
            <w:tcW w:w="1134" w:type="dxa"/>
          </w:tcPr>
          <w:p w14:paraId="13DB97F3" w14:textId="35354717" w:rsidR="008C2316" w:rsidRPr="00562250" w:rsidRDefault="00562250" w:rsidP="00094F95">
            <w:pPr>
              <w:spacing w:line="240" w:lineRule="auto"/>
              <w:ind w:firstLine="0"/>
              <w:jc w:val="center"/>
              <w:rPr>
                <w:bCs/>
                <w:sz w:val="24"/>
                <w:szCs w:val="24"/>
                <w:lang w:val="en-US"/>
              </w:rPr>
            </w:pPr>
            <w:r>
              <w:rPr>
                <w:bCs/>
                <w:sz w:val="24"/>
                <w:szCs w:val="24"/>
                <w:lang w:val="en-US"/>
              </w:rPr>
              <w:t>32</w:t>
            </w:r>
          </w:p>
        </w:tc>
        <w:tc>
          <w:tcPr>
            <w:tcW w:w="1984" w:type="dxa"/>
            <w:vMerge/>
          </w:tcPr>
          <w:p w14:paraId="6A6108C9" w14:textId="77777777" w:rsidR="008C2316" w:rsidRPr="0094105F" w:rsidRDefault="008C2316" w:rsidP="00094F95">
            <w:pPr>
              <w:spacing w:line="240" w:lineRule="auto"/>
              <w:rPr>
                <w:sz w:val="24"/>
                <w:szCs w:val="24"/>
              </w:rPr>
            </w:pPr>
          </w:p>
        </w:tc>
      </w:tr>
      <w:tr w:rsidR="008C2316" w:rsidRPr="00B60C31" w14:paraId="7F42FC1F" w14:textId="77777777" w:rsidTr="00517250">
        <w:trPr>
          <w:cantSplit/>
        </w:trPr>
        <w:tc>
          <w:tcPr>
            <w:tcW w:w="738" w:type="dxa"/>
          </w:tcPr>
          <w:p w14:paraId="7F79DE02" w14:textId="77777777" w:rsidR="008C2316" w:rsidRPr="0094105F" w:rsidRDefault="008C2316" w:rsidP="00094F95">
            <w:pPr>
              <w:spacing w:line="240" w:lineRule="auto"/>
              <w:ind w:firstLine="0"/>
              <w:jc w:val="center"/>
              <w:rPr>
                <w:sz w:val="24"/>
                <w:szCs w:val="24"/>
              </w:rPr>
            </w:pPr>
            <w:r w:rsidRPr="0094105F">
              <w:rPr>
                <w:sz w:val="24"/>
                <w:szCs w:val="24"/>
                <w:lang w:val="en-US"/>
              </w:rPr>
              <w:t>4.</w:t>
            </w:r>
          </w:p>
        </w:tc>
        <w:tc>
          <w:tcPr>
            <w:tcW w:w="2410" w:type="dxa"/>
          </w:tcPr>
          <w:p w14:paraId="0146EAC4" w14:textId="77777777" w:rsidR="008C2316" w:rsidRPr="0094105F" w:rsidRDefault="008C2316" w:rsidP="00094F95">
            <w:pPr>
              <w:pStyle w:val="TableParagraph"/>
              <w:ind w:right="145"/>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Предель</w:t>
            </w:r>
            <w:r w:rsidRPr="0094105F">
              <w:rPr>
                <w:rFonts w:ascii="Times New Roman" w:eastAsia="Times New Roman" w:hAnsi="Times New Roman" w:cs="Times New Roman"/>
                <w:spacing w:val="1"/>
                <w:sz w:val="24"/>
                <w:szCs w:val="24"/>
                <w:lang w:val="ru-RU"/>
              </w:rPr>
              <w:t>н</w:t>
            </w:r>
            <w:r w:rsidRPr="0094105F">
              <w:rPr>
                <w:rFonts w:ascii="Times New Roman" w:eastAsia="Times New Roman" w:hAnsi="Times New Roman" w:cs="Times New Roman"/>
                <w:sz w:val="24"/>
                <w:szCs w:val="24"/>
                <w:lang w:val="ru-RU"/>
              </w:rPr>
              <w:t>ые</w:t>
            </w:r>
            <w:r w:rsidRPr="0094105F">
              <w:rPr>
                <w:rFonts w:ascii="Times New Roman" w:eastAsia="Times New Roman" w:hAnsi="Times New Roman" w:cs="Times New Roman"/>
                <w:spacing w:val="-21"/>
                <w:sz w:val="24"/>
                <w:szCs w:val="24"/>
                <w:lang w:val="ru-RU"/>
              </w:rPr>
              <w:t xml:space="preserve"> </w:t>
            </w:r>
            <w:r w:rsidRPr="0094105F">
              <w:rPr>
                <w:rFonts w:ascii="Times New Roman" w:eastAsia="Times New Roman" w:hAnsi="Times New Roman" w:cs="Times New Roman"/>
                <w:spacing w:val="-1"/>
                <w:sz w:val="24"/>
                <w:szCs w:val="24"/>
                <w:lang w:val="ru-RU"/>
              </w:rPr>
              <w:t>те</w:t>
            </w:r>
            <w:r w:rsidRPr="0094105F">
              <w:rPr>
                <w:rFonts w:ascii="Times New Roman" w:eastAsia="Times New Roman" w:hAnsi="Times New Roman" w:cs="Times New Roman"/>
                <w:sz w:val="24"/>
                <w:szCs w:val="24"/>
                <w:lang w:val="ru-RU"/>
              </w:rPr>
              <w:t>о</w:t>
            </w:r>
            <w:r w:rsidRPr="0094105F">
              <w:rPr>
                <w:rFonts w:ascii="Times New Roman" w:eastAsia="Times New Roman" w:hAnsi="Times New Roman" w:cs="Times New Roman"/>
                <w:spacing w:val="-1"/>
                <w:sz w:val="24"/>
                <w:szCs w:val="24"/>
                <w:lang w:val="ru-RU"/>
              </w:rPr>
              <w:t>рем</w:t>
            </w:r>
            <w:r w:rsidRPr="0094105F">
              <w:rPr>
                <w:rFonts w:ascii="Times New Roman" w:eastAsia="Times New Roman" w:hAnsi="Times New Roman" w:cs="Times New Roman"/>
                <w:sz w:val="24"/>
                <w:szCs w:val="24"/>
                <w:lang w:val="ru-RU"/>
              </w:rPr>
              <w:t>ы</w:t>
            </w:r>
            <w:r w:rsidRPr="0094105F">
              <w:rPr>
                <w:rFonts w:ascii="Times New Roman" w:eastAsia="Times New Roman" w:hAnsi="Times New Roman" w:cs="Times New Roman"/>
                <w:spacing w:val="-11"/>
                <w:sz w:val="24"/>
                <w:szCs w:val="24"/>
                <w:lang w:val="ru-RU"/>
              </w:rPr>
              <w:t xml:space="preserve"> </w:t>
            </w:r>
            <w:r w:rsidRPr="0094105F">
              <w:rPr>
                <w:rFonts w:ascii="Times New Roman" w:eastAsia="Times New Roman" w:hAnsi="Times New Roman" w:cs="Times New Roman"/>
                <w:sz w:val="24"/>
                <w:szCs w:val="24"/>
                <w:lang w:val="ru-RU"/>
              </w:rPr>
              <w:t>тео</w:t>
            </w:r>
            <w:r w:rsidRPr="0094105F">
              <w:rPr>
                <w:rFonts w:ascii="Times New Roman" w:eastAsia="Times New Roman" w:hAnsi="Times New Roman" w:cs="Times New Roman"/>
                <w:spacing w:val="1"/>
                <w:sz w:val="24"/>
                <w:szCs w:val="24"/>
                <w:lang w:val="ru-RU"/>
              </w:rPr>
              <w:t>р</w:t>
            </w:r>
            <w:r w:rsidRPr="0094105F">
              <w:rPr>
                <w:rFonts w:ascii="Times New Roman" w:eastAsia="Times New Roman" w:hAnsi="Times New Roman" w:cs="Times New Roman"/>
                <w:sz w:val="24"/>
                <w:szCs w:val="24"/>
                <w:lang w:val="ru-RU"/>
              </w:rPr>
              <w:t>ии</w:t>
            </w:r>
            <w:r w:rsidRPr="0094105F">
              <w:rPr>
                <w:rFonts w:ascii="Times New Roman" w:eastAsia="Times New Roman" w:hAnsi="Times New Roman" w:cs="Times New Roman"/>
                <w:spacing w:val="-11"/>
                <w:sz w:val="24"/>
                <w:szCs w:val="24"/>
                <w:lang w:val="ru-RU"/>
              </w:rPr>
              <w:t xml:space="preserve"> вероятностей</w:t>
            </w:r>
          </w:p>
        </w:tc>
        <w:tc>
          <w:tcPr>
            <w:tcW w:w="850" w:type="dxa"/>
          </w:tcPr>
          <w:p w14:paraId="18A91462" w14:textId="0525A812" w:rsidR="008C2316" w:rsidRPr="00B626A1" w:rsidRDefault="009C70E9" w:rsidP="00094F95">
            <w:pPr>
              <w:spacing w:line="240" w:lineRule="auto"/>
              <w:ind w:firstLine="0"/>
              <w:jc w:val="center"/>
              <w:rPr>
                <w:sz w:val="24"/>
                <w:szCs w:val="24"/>
              </w:rPr>
            </w:pPr>
            <w:r w:rsidRPr="00B626A1">
              <w:rPr>
                <w:sz w:val="24"/>
                <w:szCs w:val="24"/>
              </w:rPr>
              <w:t>32</w:t>
            </w:r>
          </w:p>
        </w:tc>
        <w:tc>
          <w:tcPr>
            <w:tcW w:w="1134" w:type="dxa"/>
          </w:tcPr>
          <w:p w14:paraId="297FA967" w14:textId="77777777" w:rsidR="008C2316" w:rsidRPr="00B626A1" w:rsidRDefault="008C2316" w:rsidP="00094F95">
            <w:pPr>
              <w:spacing w:line="240" w:lineRule="auto"/>
              <w:ind w:firstLine="0"/>
              <w:jc w:val="center"/>
              <w:rPr>
                <w:bCs/>
                <w:sz w:val="24"/>
                <w:szCs w:val="24"/>
              </w:rPr>
            </w:pPr>
            <w:r w:rsidRPr="00B626A1">
              <w:rPr>
                <w:bCs/>
                <w:sz w:val="24"/>
                <w:szCs w:val="24"/>
              </w:rPr>
              <w:t>6</w:t>
            </w:r>
          </w:p>
        </w:tc>
        <w:tc>
          <w:tcPr>
            <w:tcW w:w="1276" w:type="dxa"/>
          </w:tcPr>
          <w:p w14:paraId="2192A36F" w14:textId="3B7950A6" w:rsidR="008C2316" w:rsidRPr="001E4768" w:rsidRDefault="001E4768" w:rsidP="00094F95">
            <w:pPr>
              <w:spacing w:line="240" w:lineRule="auto"/>
              <w:ind w:firstLine="0"/>
              <w:jc w:val="center"/>
              <w:rPr>
                <w:sz w:val="24"/>
                <w:szCs w:val="24"/>
                <w:lang w:val="en-US"/>
              </w:rPr>
            </w:pPr>
            <w:r>
              <w:rPr>
                <w:sz w:val="24"/>
                <w:szCs w:val="24"/>
                <w:lang w:val="en-US"/>
              </w:rPr>
              <w:t>2</w:t>
            </w:r>
          </w:p>
        </w:tc>
        <w:tc>
          <w:tcPr>
            <w:tcW w:w="1418" w:type="dxa"/>
          </w:tcPr>
          <w:p w14:paraId="0B25537F" w14:textId="0F2939AF" w:rsidR="008C2316" w:rsidRPr="00C80817" w:rsidRDefault="005E0E6A" w:rsidP="00094F95">
            <w:pPr>
              <w:spacing w:line="240" w:lineRule="auto"/>
              <w:ind w:firstLine="0"/>
              <w:jc w:val="center"/>
              <w:rPr>
                <w:strike/>
                <w:sz w:val="24"/>
                <w:szCs w:val="24"/>
              </w:rPr>
            </w:pPr>
            <w:r>
              <w:rPr>
                <w:sz w:val="24"/>
                <w:szCs w:val="24"/>
              </w:rPr>
              <w:t>4</w:t>
            </w:r>
          </w:p>
        </w:tc>
        <w:tc>
          <w:tcPr>
            <w:tcW w:w="1134" w:type="dxa"/>
          </w:tcPr>
          <w:p w14:paraId="3200ED97" w14:textId="6CDE94FE" w:rsidR="008C2316" w:rsidRPr="00562250" w:rsidRDefault="008C2316" w:rsidP="00094F95">
            <w:pPr>
              <w:spacing w:line="240" w:lineRule="auto"/>
              <w:ind w:firstLine="0"/>
              <w:jc w:val="center"/>
              <w:rPr>
                <w:bCs/>
                <w:sz w:val="24"/>
                <w:szCs w:val="24"/>
                <w:lang w:val="en-US"/>
              </w:rPr>
            </w:pPr>
            <w:r w:rsidRPr="00C80817">
              <w:rPr>
                <w:bCs/>
                <w:sz w:val="24"/>
                <w:szCs w:val="24"/>
              </w:rPr>
              <w:t>2</w:t>
            </w:r>
            <w:r w:rsidR="00562250">
              <w:rPr>
                <w:bCs/>
                <w:sz w:val="24"/>
                <w:szCs w:val="24"/>
                <w:lang w:val="en-US"/>
              </w:rPr>
              <w:t>6</w:t>
            </w:r>
          </w:p>
        </w:tc>
        <w:tc>
          <w:tcPr>
            <w:tcW w:w="1984" w:type="dxa"/>
            <w:vMerge/>
          </w:tcPr>
          <w:p w14:paraId="68A78FC2" w14:textId="77777777" w:rsidR="008C2316" w:rsidRPr="0094105F" w:rsidRDefault="008C2316" w:rsidP="00094F95">
            <w:pPr>
              <w:spacing w:line="240" w:lineRule="auto"/>
              <w:ind w:firstLine="0"/>
              <w:rPr>
                <w:sz w:val="24"/>
                <w:szCs w:val="24"/>
              </w:rPr>
            </w:pPr>
          </w:p>
        </w:tc>
      </w:tr>
      <w:tr w:rsidR="00AC1A73" w:rsidRPr="00B60C31" w14:paraId="61E86F51" w14:textId="77777777" w:rsidTr="00C80817">
        <w:trPr>
          <w:cantSplit/>
          <w:trHeight w:val="276"/>
        </w:trPr>
        <w:tc>
          <w:tcPr>
            <w:tcW w:w="10944" w:type="dxa"/>
            <w:gridSpan w:val="8"/>
          </w:tcPr>
          <w:p w14:paraId="4745F583" w14:textId="393CF13B" w:rsidR="00AC1A73" w:rsidRPr="00B626A1" w:rsidRDefault="00AC1A73" w:rsidP="00AC1A73">
            <w:pPr>
              <w:pStyle w:val="9"/>
              <w:rPr>
                <w:sz w:val="24"/>
                <w:szCs w:val="24"/>
              </w:rPr>
            </w:pPr>
            <w:r w:rsidRPr="00B626A1">
              <w:rPr>
                <w:sz w:val="24"/>
                <w:szCs w:val="24"/>
              </w:rPr>
              <w:t>Математическая статистика</w:t>
            </w:r>
          </w:p>
        </w:tc>
      </w:tr>
      <w:tr w:rsidR="0065698F" w:rsidRPr="00B60C31" w14:paraId="7175FD8C" w14:textId="77777777" w:rsidTr="00517250">
        <w:trPr>
          <w:cantSplit/>
        </w:trPr>
        <w:tc>
          <w:tcPr>
            <w:tcW w:w="738" w:type="dxa"/>
          </w:tcPr>
          <w:p w14:paraId="61F27EE3" w14:textId="5B83F4C8" w:rsidR="0065698F" w:rsidRPr="00AC1A73" w:rsidRDefault="00694D3F" w:rsidP="00AC1A73">
            <w:pPr>
              <w:spacing w:line="240" w:lineRule="auto"/>
              <w:ind w:firstLine="0"/>
              <w:jc w:val="center"/>
              <w:rPr>
                <w:sz w:val="24"/>
                <w:szCs w:val="24"/>
              </w:rPr>
            </w:pPr>
            <w:r>
              <w:rPr>
                <w:sz w:val="24"/>
                <w:szCs w:val="24"/>
              </w:rPr>
              <w:t>1</w:t>
            </w:r>
            <w:r w:rsidR="0065698F">
              <w:rPr>
                <w:sz w:val="24"/>
                <w:szCs w:val="24"/>
              </w:rPr>
              <w:t>.</w:t>
            </w:r>
          </w:p>
        </w:tc>
        <w:tc>
          <w:tcPr>
            <w:tcW w:w="2410" w:type="dxa"/>
          </w:tcPr>
          <w:p w14:paraId="2EFAC486" w14:textId="3A205D8F" w:rsidR="0065698F" w:rsidRPr="0094105F" w:rsidRDefault="0065698F"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Стат</w:t>
            </w:r>
            <w:r w:rsidRPr="008A1A4D">
              <w:rPr>
                <w:rFonts w:ascii="Times New Roman" w:eastAsia="Times New Roman" w:hAnsi="Times New Roman" w:cs="Times New Roman"/>
                <w:spacing w:val="1"/>
                <w:sz w:val="24"/>
                <w:szCs w:val="24"/>
                <w:lang w:val="ru-RU"/>
              </w:rPr>
              <w:t>и</w:t>
            </w:r>
            <w:r w:rsidRPr="008A1A4D">
              <w:rPr>
                <w:rFonts w:ascii="Times New Roman" w:eastAsia="Times New Roman" w:hAnsi="Times New Roman" w:cs="Times New Roman"/>
                <w:spacing w:val="-1"/>
                <w:sz w:val="24"/>
                <w:szCs w:val="24"/>
                <w:lang w:val="ru-RU"/>
              </w:rPr>
              <w:t>стик</w:t>
            </w:r>
            <w:r w:rsidRPr="008A1A4D">
              <w:rPr>
                <w:rFonts w:ascii="Times New Roman" w:eastAsia="Times New Roman" w:hAnsi="Times New Roman" w:cs="Times New Roman"/>
                <w:sz w:val="24"/>
                <w:szCs w:val="24"/>
                <w:lang w:val="ru-RU"/>
              </w:rPr>
              <w:t>а</w:t>
            </w:r>
            <w:r w:rsidRPr="008A1A4D">
              <w:rPr>
                <w:rFonts w:ascii="Times New Roman" w:eastAsia="Times New Roman" w:hAnsi="Times New Roman" w:cs="Times New Roman"/>
                <w:spacing w:val="-18"/>
                <w:sz w:val="24"/>
                <w:szCs w:val="24"/>
                <w:lang w:val="ru-RU"/>
              </w:rPr>
              <w:t xml:space="preserve"> конечной совокупности</w:t>
            </w:r>
          </w:p>
        </w:tc>
        <w:tc>
          <w:tcPr>
            <w:tcW w:w="850" w:type="dxa"/>
          </w:tcPr>
          <w:p w14:paraId="65521E65" w14:textId="32A3CAB4" w:rsidR="0065698F" w:rsidRPr="00B626A1" w:rsidRDefault="0051750E" w:rsidP="00AC1A73">
            <w:pPr>
              <w:spacing w:line="240" w:lineRule="auto"/>
              <w:ind w:firstLine="0"/>
              <w:jc w:val="center"/>
              <w:rPr>
                <w:sz w:val="24"/>
                <w:szCs w:val="24"/>
              </w:rPr>
            </w:pPr>
            <w:r w:rsidRPr="00B626A1">
              <w:rPr>
                <w:sz w:val="24"/>
                <w:szCs w:val="24"/>
              </w:rPr>
              <w:t>38</w:t>
            </w:r>
          </w:p>
        </w:tc>
        <w:tc>
          <w:tcPr>
            <w:tcW w:w="1134" w:type="dxa"/>
          </w:tcPr>
          <w:p w14:paraId="1A65011B" w14:textId="1C2736F1" w:rsidR="0065698F" w:rsidRPr="00B626A1" w:rsidRDefault="0065698F" w:rsidP="00AC1A73">
            <w:pPr>
              <w:spacing w:line="240" w:lineRule="auto"/>
              <w:ind w:firstLine="0"/>
              <w:jc w:val="center"/>
              <w:rPr>
                <w:bCs/>
                <w:sz w:val="24"/>
                <w:szCs w:val="24"/>
              </w:rPr>
            </w:pPr>
            <w:r w:rsidRPr="00B626A1">
              <w:rPr>
                <w:bCs/>
                <w:sz w:val="24"/>
                <w:szCs w:val="24"/>
              </w:rPr>
              <w:t>8</w:t>
            </w:r>
          </w:p>
        </w:tc>
        <w:tc>
          <w:tcPr>
            <w:tcW w:w="1276" w:type="dxa"/>
          </w:tcPr>
          <w:p w14:paraId="2FE81850" w14:textId="3601A18C" w:rsidR="0065698F" w:rsidRPr="00AC1A73" w:rsidRDefault="000E7072" w:rsidP="00AC1A73">
            <w:pPr>
              <w:spacing w:line="240" w:lineRule="auto"/>
              <w:ind w:firstLine="0"/>
              <w:jc w:val="center"/>
              <w:rPr>
                <w:sz w:val="24"/>
                <w:szCs w:val="24"/>
              </w:rPr>
            </w:pPr>
            <w:r>
              <w:rPr>
                <w:sz w:val="24"/>
                <w:szCs w:val="24"/>
                <w:lang w:val="en-US"/>
              </w:rPr>
              <w:t>2</w:t>
            </w:r>
          </w:p>
        </w:tc>
        <w:tc>
          <w:tcPr>
            <w:tcW w:w="1418" w:type="dxa"/>
          </w:tcPr>
          <w:p w14:paraId="02D7BAFD" w14:textId="08F9C6FB" w:rsidR="0065698F" w:rsidRPr="000E7072" w:rsidRDefault="000E7072" w:rsidP="00AC1A73">
            <w:pPr>
              <w:spacing w:line="240" w:lineRule="auto"/>
              <w:ind w:firstLine="0"/>
              <w:jc w:val="center"/>
              <w:rPr>
                <w:strike/>
                <w:sz w:val="24"/>
                <w:szCs w:val="24"/>
                <w:lang w:val="en-US"/>
              </w:rPr>
            </w:pPr>
            <w:r>
              <w:rPr>
                <w:sz w:val="24"/>
                <w:szCs w:val="24"/>
                <w:lang w:val="en-US"/>
              </w:rPr>
              <w:t>6</w:t>
            </w:r>
          </w:p>
        </w:tc>
        <w:tc>
          <w:tcPr>
            <w:tcW w:w="1134" w:type="dxa"/>
          </w:tcPr>
          <w:p w14:paraId="292D3648" w14:textId="4A963287" w:rsidR="0065698F" w:rsidRPr="00C80817" w:rsidRDefault="00927CF5" w:rsidP="00AC1A73">
            <w:pPr>
              <w:spacing w:line="240" w:lineRule="auto"/>
              <w:ind w:firstLine="0"/>
              <w:jc w:val="center"/>
              <w:rPr>
                <w:bCs/>
                <w:sz w:val="24"/>
                <w:szCs w:val="24"/>
              </w:rPr>
            </w:pPr>
            <w:r>
              <w:rPr>
                <w:bCs/>
                <w:sz w:val="24"/>
                <w:szCs w:val="24"/>
                <w:lang w:val="en-US"/>
              </w:rPr>
              <w:t>3</w:t>
            </w:r>
            <w:r w:rsidR="0065698F" w:rsidRPr="00C80817">
              <w:rPr>
                <w:bCs/>
                <w:sz w:val="24"/>
                <w:szCs w:val="24"/>
                <w:lang w:val="en-US"/>
              </w:rPr>
              <w:t>0</w:t>
            </w:r>
          </w:p>
        </w:tc>
        <w:tc>
          <w:tcPr>
            <w:tcW w:w="1984" w:type="dxa"/>
            <w:vMerge w:val="restart"/>
          </w:tcPr>
          <w:p w14:paraId="30F555E8" w14:textId="77777777" w:rsidR="00B626A1" w:rsidRDefault="00B626A1" w:rsidP="00AC1A73">
            <w:pPr>
              <w:spacing w:line="240" w:lineRule="auto"/>
              <w:ind w:firstLine="0"/>
              <w:rPr>
                <w:sz w:val="24"/>
                <w:szCs w:val="24"/>
              </w:rPr>
            </w:pPr>
          </w:p>
          <w:p w14:paraId="46882EBE" w14:textId="483521C9" w:rsidR="0065698F" w:rsidRPr="0094105F" w:rsidRDefault="00B626A1" w:rsidP="00AC1A73">
            <w:pPr>
              <w:spacing w:line="240" w:lineRule="auto"/>
              <w:ind w:firstLine="0"/>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8C2316" w:rsidRPr="00B60C31" w14:paraId="163E21F1" w14:textId="77777777" w:rsidTr="00517250">
        <w:trPr>
          <w:cantSplit/>
        </w:trPr>
        <w:tc>
          <w:tcPr>
            <w:tcW w:w="738" w:type="dxa"/>
          </w:tcPr>
          <w:p w14:paraId="694BEC4E" w14:textId="2A83EAAD" w:rsidR="008C2316" w:rsidRPr="00AC1A73" w:rsidRDefault="00694D3F" w:rsidP="00AC1A73">
            <w:pPr>
              <w:spacing w:line="240" w:lineRule="auto"/>
              <w:ind w:firstLine="0"/>
              <w:jc w:val="center"/>
              <w:rPr>
                <w:sz w:val="24"/>
                <w:szCs w:val="24"/>
              </w:rPr>
            </w:pPr>
            <w:r>
              <w:rPr>
                <w:sz w:val="24"/>
                <w:szCs w:val="24"/>
              </w:rPr>
              <w:t>2</w:t>
            </w:r>
            <w:r w:rsidR="008C2316">
              <w:rPr>
                <w:sz w:val="24"/>
                <w:szCs w:val="24"/>
              </w:rPr>
              <w:t>.</w:t>
            </w:r>
          </w:p>
        </w:tc>
        <w:tc>
          <w:tcPr>
            <w:tcW w:w="2410" w:type="dxa"/>
          </w:tcPr>
          <w:p w14:paraId="20B55A7C" w14:textId="06B1FF2F" w:rsidR="008C2316" w:rsidRPr="0094105F" w:rsidRDefault="008C2316"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Точечн</w:t>
            </w:r>
            <w:r w:rsidRPr="008A1A4D">
              <w:rPr>
                <w:rFonts w:ascii="Times New Roman" w:eastAsia="Times New Roman" w:hAnsi="Times New Roman" w:cs="Times New Roman"/>
                <w:spacing w:val="1"/>
                <w:sz w:val="24"/>
                <w:szCs w:val="24"/>
                <w:lang w:val="ru-RU"/>
              </w:rPr>
              <w:t>ы</w:t>
            </w:r>
            <w:r w:rsidRPr="008A1A4D">
              <w:rPr>
                <w:rFonts w:ascii="Times New Roman" w:eastAsia="Times New Roman" w:hAnsi="Times New Roman" w:cs="Times New Roman"/>
                <w:sz w:val="24"/>
                <w:szCs w:val="24"/>
                <w:lang w:val="ru-RU"/>
              </w:rPr>
              <w:t>е</w:t>
            </w:r>
            <w:r w:rsidRPr="008A1A4D">
              <w:rPr>
                <w:rFonts w:ascii="Times New Roman" w:eastAsia="Times New Roman" w:hAnsi="Times New Roman" w:cs="Times New Roman"/>
                <w:spacing w:val="-19"/>
                <w:sz w:val="24"/>
                <w:szCs w:val="24"/>
                <w:lang w:val="ru-RU"/>
              </w:rPr>
              <w:t xml:space="preserve"> оценки</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параметров</w:t>
            </w:r>
            <w:r w:rsidRPr="008A1A4D">
              <w:rPr>
                <w:rFonts w:ascii="Times New Roman" w:eastAsia="Times New Roman" w:hAnsi="Times New Roman" w:cs="Times New Roman"/>
                <w:w w:val="99"/>
                <w:sz w:val="24"/>
                <w:szCs w:val="24"/>
                <w:lang w:val="ru-RU"/>
              </w:rPr>
              <w:t xml:space="preserve"> </w:t>
            </w:r>
            <w:r w:rsidRPr="008A1A4D">
              <w:rPr>
                <w:rFonts w:ascii="Times New Roman" w:eastAsia="Times New Roman" w:hAnsi="Times New Roman" w:cs="Times New Roman"/>
                <w:sz w:val="24"/>
                <w:szCs w:val="24"/>
                <w:lang w:val="ru-RU"/>
              </w:rPr>
              <w:t>распределений</w:t>
            </w:r>
          </w:p>
        </w:tc>
        <w:tc>
          <w:tcPr>
            <w:tcW w:w="850" w:type="dxa"/>
          </w:tcPr>
          <w:p w14:paraId="685CFAF8" w14:textId="719C1748" w:rsidR="008C2316" w:rsidRPr="00B626A1" w:rsidRDefault="0051750E" w:rsidP="00AC1A73">
            <w:pPr>
              <w:spacing w:line="240" w:lineRule="auto"/>
              <w:ind w:firstLine="0"/>
              <w:jc w:val="center"/>
              <w:rPr>
                <w:sz w:val="24"/>
                <w:szCs w:val="24"/>
              </w:rPr>
            </w:pPr>
            <w:r w:rsidRPr="00B626A1">
              <w:rPr>
                <w:sz w:val="24"/>
                <w:szCs w:val="24"/>
              </w:rPr>
              <w:t>32</w:t>
            </w:r>
          </w:p>
        </w:tc>
        <w:tc>
          <w:tcPr>
            <w:tcW w:w="1134" w:type="dxa"/>
          </w:tcPr>
          <w:p w14:paraId="5214F793" w14:textId="018D61AC" w:rsidR="008C2316" w:rsidRPr="00B626A1" w:rsidRDefault="008C2316" w:rsidP="00AC1A73">
            <w:pPr>
              <w:spacing w:line="240" w:lineRule="auto"/>
              <w:ind w:firstLine="0"/>
              <w:jc w:val="center"/>
              <w:rPr>
                <w:bCs/>
                <w:sz w:val="24"/>
                <w:szCs w:val="24"/>
              </w:rPr>
            </w:pPr>
            <w:r w:rsidRPr="00B626A1">
              <w:rPr>
                <w:bCs/>
                <w:sz w:val="24"/>
                <w:szCs w:val="24"/>
              </w:rPr>
              <w:t>12</w:t>
            </w:r>
          </w:p>
        </w:tc>
        <w:tc>
          <w:tcPr>
            <w:tcW w:w="1276" w:type="dxa"/>
          </w:tcPr>
          <w:p w14:paraId="096AA96F" w14:textId="32849A70" w:rsidR="008C2316" w:rsidRPr="000E7072" w:rsidRDefault="000E7072" w:rsidP="00AC1A73">
            <w:pPr>
              <w:spacing w:line="240" w:lineRule="auto"/>
              <w:ind w:firstLine="0"/>
              <w:jc w:val="center"/>
              <w:rPr>
                <w:sz w:val="24"/>
                <w:szCs w:val="24"/>
                <w:lang w:val="en-US"/>
              </w:rPr>
            </w:pPr>
            <w:r>
              <w:rPr>
                <w:sz w:val="24"/>
                <w:szCs w:val="24"/>
                <w:lang w:val="en-US"/>
              </w:rPr>
              <w:t>4</w:t>
            </w:r>
          </w:p>
        </w:tc>
        <w:tc>
          <w:tcPr>
            <w:tcW w:w="1418" w:type="dxa"/>
          </w:tcPr>
          <w:p w14:paraId="088DCC50" w14:textId="48F2706D" w:rsidR="008C2316" w:rsidRPr="00C80817" w:rsidRDefault="000E7072" w:rsidP="00AC1A73">
            <w:pPr>
              <w:spacing w:line="240" w:lineRule="auto"/>
              <w:ind w:firstLine="0"/>
              <w:jc w:val="center"/>
              <w:rPr>
                <w:strike/>
                <w:sz w:val="24"/>
                <w:szCs w:val="24"/>
              </w:rPr>
            </w:pPr>
            <w:r>
              <w:rPr>
                <w:sz w:val="24"/>
                <w:szCs w:val="24"/>
                <w:lang w:val="en-US"/>
              </w:rPr>
              <w:t>8</w:t>
            </w:r>
          </w:p>
        </w:tc>
        <w:tc>
          <w:tcPr>
            <w:tcW w:w="1134" w:type="dxa"/>
          </w:tcPr>
          <w:p w14:paraId="42E3DC80" w14:textId="1544F88F" w:rsidR="008C2316" w:rsidRPr="00C80817" w:rsidRDefault="00927CF5" w:rsidP="00AC1A73">
            <w:pPr>
              <w:spacing w:line="240" w:lineRule="auto"/>
              <w:ind w:firstLine="0"/>
              <w:jc w:val="center"/>
              <w:rPr>
                <w:bCs/>
                <w:sz w:val="24"/>
                <w:szCs w:val="24"/>
              </w:rPr>
            </w:pPr>
            <w:r>
              <w:rPr>
                <w:bCs/>
                <w:sz w:val="24"/>
                <w:szCs w:val="24"/>
                <w:lang w:val="en-US"/>
              </w:rPr>
              <w:t>2</w:t>
            </w:r>
            <w:r w:rsidR="008C2316" w:rsidRPr="00C80817">
              <w:rPr>
                <w:bCs/>
                <w:sz w:val="24"/>
                <w:szCs w:val="24"/>
                <w:lang w:val="en-US"/>
              </w:rPr>
              <w:t>0</w:t>
            </w:r>
          </w:p>
        </w:tc>
        <w:tc>
          <w:tcPr>
            <w:tcW w:w="1984" w:type="dxa"/>
            <w:vMerge/>
          </w:tcPr>
          <w:p w14:paraId="3A8EE042" w14:textId="77777777" w:rsidR="008C2316" w:rsidRPr="0094105F" w:rsidRDefault="008C2316" w:rsidP="00AC1A73">
            <w:pPr>
              <w:spacing w:line="240" w:lineRule="auto"/>
              <w:ind w:firstLine="0"/>
              <w:rPr>
                <w:sz w:val="24"/>
                <w:szCs w:val="24"/>
              </w:rPr>
            </w:pPr>
          </w:p>
        </w:tc>
      </w:tr>
      <w:tr w:rsidR="008C2316" w:rsidRPr="00B60C31" w14:paraId="670A2517" w14:textId="77777777" w:rsidTr="00517250">
        <w:trPr>
          <w:cantSplit/>
        </w:trPr>
        <w:tc>
          <w:tcPr>
            <w:tcW w:w="738" w:type="dxa"/>
          </w:tcPr>
          <w:p w14:paraId="70AB88BF" w14:textId="1215FAB8" w:rsidR="008C2316" w:rsidRPr="00AC1A73" w:rsidRDefault="00694D3F" w:rsidP="00AC1A73">
            <w:pPr>
              <w:spacing w:line="240" w:lineRule="auto"/>
              <w:ind w:firstLine="0"/>
              <w:jc w:val="center"/>
              <w:rPr>
                <w:sz w:val="24"/>
                <w:szCs w:val="24"/>
              </w:rPr>
            </w:pPr>
            <w:r>
              <w:rPr>
                <w:sz w:val="24"/>
                <w:szCs w:val="24"/>
              </w:rPr>
              <w:t>3</w:t>
            </w:r>
            <w:r w:rsidR="008C2316">
              <w:rPr>
                <w:sz w:val="24"/>
                <w:szCs w:val="24"/>
              </w:rPr>
              <w:t>.</w:t>
            </w:r>
          </w:p>
        </w:tc>
        <w:tc>
          <w:tcPr>
            <w:tcW w:w="2410" w:type="dxa"/>
          </w:tcPr>
          <w:p w14:paraId="7FAA0560" w14:textId="75976571" w:rsidR="008C2316" w:rsidRPr="0094105F" w:rsidRDefault="008C2316"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Интервальные статистические оценки</w:t>
            </w:r>
          </w:p>
        </w:tc>
        <w:tc>
          <w:tcPr>
            <w:tcW w:w="850" w:type="dxa"/>
          </w:tcPr>
          <w:p w14:paraId="389D3161" w14:textId="778DFAC8" w:rsidR="008C2316" w:rsidRPr="00B626A1" w:rsidRDefault="003C1A1D" w:rsidP="00AC1A73">
            <w:pPr>
              <w:spacing w:line="240" w:lineRule="auto"/>
              <w:ind w:firstLine="0"/>
              <w:jc w:val="center"/>
              <w:rPr>
                <w:sz w:val="24"/>
                <w:szCs w:val="24"/>
              </w:rPr>
            </w:pPr>
            <w:r w:rsidRPr="00B626A1">
              <w:rPr>
                <w:sz w:val="24"/>
                <w:szCs w:val="24"/>
              </w:rPr>
              <w:t>42</w:t>
            </w:r>
          </w:p>
        </w:tc>
        <w:tc>
          <w:tcPr>
            <w:tcW w:w="1134" w:type="dxa"/>
          </w:tcPr>
          <w:p w14:paraId="017C39AC" w14:textId="7F287144" w:rsidR="008C2316" w:rsidRPr="00B626A1" w:rsidRDefault="008C2316" w:rsidP="00AC1A73">
            <w:pPr>
              <w:spacing w:line="240" w:lineRule="auto"/>
              <w:ind w:firstLine="0"/>
              <w:jc w:val="center"/>
              <w:rPr>
                <w:bCs/>
                <w:sz w:val="24"/>
                <w:szCs w:val="24"/>
              </w:rPr>
            </w:pPr>
            <w:r w:rsidRPr="00B626A1">
              <w:rPr>
                <w:bCs/>
                <w:sz w:val="24"/>
                <w:szCs w:val="24"/>
              </w:rPr>
              <w:t>12</w:t>
            </w:r>
          </w:p>
        </w:tc>
        <w:tc>
          <w:tcPr>
            <w:tcW w:w="1276" w:type="dxa"/>
          </w:tcPr>
          <w:p w14:paraId="15BD3063" w14:textId="4FC2DC18" w:rsidR="008C2316" w:rsidRPr="000E7072" w:rsidRDefault="000E7072" w:rsidP="00AC1A73">
            <w:pPr>
              <w:spacing w:line="240" w:lineRule="auto"/>
              <w:ind w:firstLine="0"/>
              <w:jc w:val="center"/>
              <w:rPr>
                <w:sz w:val="24"/>
                <w:szCs w:val="24"/>
                <w:lang w:val="en-US"/>
              </w:rPr>
            </w:pPr>
            <w:r>
              <w:rPr>
                <w:sz w:val="24"/>
                <w:szCs w:val="24"/>
                <w:lang w:val="en-US"/>
              </w:rPr>
              <w:t>4</w:t>
            </w:r>
          </w:p>
        </w:tc>
        <w:tc>
          <w:tcPr>
            <w:tcW w:w="1418" w:type="dxa"/>
          </w:tcPr>
          <w:p w14:paraId="19CDF173" w14:textId="2F14510D" w:rsidR="008C2316" w:rsidRPr="00C80817" w:rsidRDefault="000E7072" w:rsidP="00AC1A73">
            <w:pPr>
              <w:spacing w:line="240" w:lineRule="auto"/>
              <w:ind w:firstLine="0"/>
              <w:jc w:val="center"/>
              <w:rPr>
                <w:strike/>
                <w:sz w:val="24"/>
                <w:szCs w:val="24"/>
              </w:rPr>
            </w:pPr>
            <w:r>
              <w:rPr>
                <w:sz w:val="24"/>
                <w:szCs w:val="24"/>
                <w:lang w:val="en-US"/>
              </w:rPr>
              <w:t>8</w:t>
            </w:r>
          </w:p>
        </w:tc>
        <w:tc>
          <w:tcPr>
            <w:tcW w:w="1134" w:type="dxa"/>
          </w:tcPr>
          <w:p w14:paraId="0CB48669" w14:textId="2DA4FC66" w:rsidR="008C2316" w:rsidRPr="00C80817" w:rsidRDefault="00927CF5" w:rsidP="00AC1A73">
            <w:pPr>
              <w:spacing w:line="240" w:lineRule="auto"/>
              <w:ind w:firstLine="0"/>
              <w:jc w:val="center"/>
              <w:rPr>
                <w:bCs/>
                <w:sz w:val="24"/>
                <w:szCs w:val="24"/>
              </w:rPr>
            </w:pPr>
            <w:r>
              <w:rPr>
                <w:bCs/>
                <w:sz w:val="24"/>
                <w:szCs w:val="24"/>
                <w:lang w:val="en-US"/>
              </w:rPr>
              <w:t>3</w:t>
            </w:r>
            <w:r w:rsidR="008C2316" w:rsidRPr="00C80817">
              <w:rPr>
                <w:bCs/>
                <w:sz w:val="24"/>
                <w:szCs w:val="24"/>
              </w:rPr>
              <w:t>0</w:t>
            </w:r>
          </w:p>
        </w:tc>
        <w:tc>
          <w:tcPr>
            <w:tcW w:w="1984" w:type="dxa"/>
            <w:vMerge/>
          </w:tcPr>
          <w:p w14:paraId="049519C4" w14:textId="77777777" w:rsidR="008C2316" w:rsidRPr="0094105F" w:rsidRDefault="008C2316" w:rsidP="00AC1A73">
            <w:pPr>
              <w:spacing w:line="240" w:lineRule="auto"/>
              <w:ind w:firstLine="0"/>
              <w:rPr>
                <w:sz w:val="24"/>
                <w:szCs w:val="24"/>
              </w:rPr>
            </w:pPr>
          </w:p>
        </w:tc>
      </w:tr>
      <w:tr w:rsidR="008C2316" w:rsidRPr="00B60C31" w14:paraId="6D58F71F" w14:textId="77777777" w:rsidTr="00517250">
        <w:trPr>
          <w:cantSplit/>
        </w:trPr>
        <w:tc>
          <w:tcPr>
            <w:tcW w:w="738" w:type="dxa"/>
          </w:tcPr>
          <w:p w14:paraId="4C5C5B85" w14:textId="68C07321" w:rsidR="008C2316" w:rsidRPr="00AC1A73" w:rsidRDefault="00694D3F" w:rsidP="00AC1A73">
            <w:pPr>
              <w:spacing w:line="240" w:lineRule="auto"/>
              <w:ind w:firstLine="0"/>
              <w:jc w:val="center"/>
              <w:rPr>
                <w:sz w:val="24"/>
                <w:szCs w:val="24"/>
              </w:rPr>
            </w:pPr>
            <w:r>
              <w:rPr>
                <w:sz w:val="24"/>
                <w:szCs w:val="24"/>
              </w:rPr>
              <w:t>4</w:t>
            </w:r>
            <w:r w:rsidR="008C2316">
              <w:rPr>
                <w:sz w:val="24"/>
                <w:szCs w:val="24"/>
              </w:rPr>
              <w:t>.</w:t>
            </w:r>
          </w:p>
        </w:tc>
        <w:tc>
          <w:tcPr>
            <w:tcW w:w="2410" w:type="dxa"/>
          </w:tcPr>
          <w:p w14:paraId="0E2FCA6C" w14:textId="4C1BA92B" w:rsidR="008C2316" w:rsidRPr="0094105F" w:rsidRDefault="008C2316"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Статистическая проверка гипотез</w:t>
            </w:r>
          </w:p>
        </w:tc>
        <w:tc>
          <w:tcPr>
            <w:tcW w:w="850" w:type="dxa"/>
          </w:tcPr>
          <w:p w14:paraId="5A754130" w14:textId="5C0FEF95" w:rsidR="008C2316" w:rsidRPr="00B626A1" w:rsidRDefault="003C1A1D" w:rsidP="00AC1A73">
            <w:pPr>
              <w:spacing w:line="240" w:lineRule="auto"/>
              <w:ind w:firstLine="0"/>
              <w:jc w:val="center"/>
              <w:rPr>
                <w:sz w:val="24"/>
                <w:szCs w:val="24"/>
              </w:rPr>
            </w:pPr>
            <w:r w:rsidRPr="00B626A1">
              <w:rPr>
                <w:sz w:val="24"/>
                <w:szCs w:val="24"/>
              </w:rPr>
              <w:t>68</w:t>
            </w:r>
          </w:p>
        </w:tc>
        <w:tc>
          <w:tcPr>
            <w:tcW w:w="1134" w:type="dxa"/>
          </w:tcPr>
          <w:p w14:paraId="5F52B1DE" w14:textId="74C4E3BF" w:rsidR="008C2316" w:rsidRPr="00B626A1" w:rsidRDefault="003C1A1D" w:rsidP="00AC1A73">
            <w:pPr>
              <w:spacing w:line="240" w:lineRule="auto"/>
              <w:ind w:firstLine="0"/>
              <w:jc w:val="center"/>
              <w:rPr>
                <w:bCs/>
                <w:sz w:val="24"/>
                <w:szCs w:val="24"/>
              </w:rPr>
            </w:pPr>
            <w:r w:rsidRPr="00B626A1">
              <w:rPr>
                <w:bCs/>
                <w:sz w:val="24"/>
                <w:szCs w:val="24"/>
              </w:rPr>
              <w:t>18</w:t>
            </w:r>
          </w:p>
        </w:tc>
        <w:tc>
          <w:tcPr>
            <w:tcW w:w="1276" w:type="dxa"/>
          </w:tcPr>
          <w:p w14:paraId="027E6CEA" w14:textId="76DAD970" w:rsidR="008C2316" w:rsidRPr="000E7072" w:rsidRDefault="000E7072" w:rsidP="00AC1A73">
            <w:pPr>
              <w:spacing w:line="240" w:lineRule="auto"/>
              <w:ind w:firstLine="0"/>
              <w:jc w:val="center"/>
              <w:rPr>
                <w:sz w:val="24"/>
                <w:szCs w:val="24"/>
                <w:lang w:val="en-US"/>
              </w:rPr>
            </w:pPr>
            <w:r>
              <w:rPr>
                <w:sz w:val="24"/>
                <w:szCs w:val="24"/>
                <w:lang w:val="en-US"/>
              </w:rPr>
              <w:t>6</w:t>
            </w:r>
          </w:p>
        </w:tc>
        <w:tc>
          <w:tcPr>
            <w:tcW w:w="1418" w:type="dxa"/>
          </w:tcPr>
          <w:p w14:paraId="72EF16F1" w14:textId="1B862D66" w:rsidR="008C2316" w:rsidRPr="00C80817" w:rsidRDefault="008C2316" w:rsidP="00AC1A73">
            <w:pPr>
              <w:spacing w:line="240" w:lineRule="auto"/>
              <w:ind w:firstLine="0"/>
              <w:jc w:val="center"/>
              <w:rPr>
                <w:strike/>
                <w:sz w:val="24"/>
                <w:szCs w:val="24"/>
              </w:rPr>
            </w:pPr>
            <w:r w:rsidRPr="00AC1A73">
              <w:rPr>
                <w:sz w:val="24"/>
                <w:szCs w:val="24"/>
              </w:rPr>
              <w:t>1</w:t>
            </w:r>
            <w:r w:rsidR="005E0E6A">
              <w:rPr>
                <w:sz w:val="24"/>
                <w:szCs w:val="24"/>
              </w:rPr>
              <w:t>2</w:t>
            </w:r>
          </w:p>
        </w:tc>
        <w:tc>
          <w:tcPr>
            <w:tcW w:w="1134" w:type="dxa"/>
          </w:tcPr>
          <w:p w14:paraId="595007E5" w14:textId="1E6CE803" w:rsidR="008C2316" w:rsidRPr="00C80817" w:rsidRDefault="00927CF5" w:rsidP="00AC1A73">
            <w:pPr>
              <w:spacing w:line="240" w:lineRule="auto"/>
              <w:ind w:firstLine="0"/>
              <w:jc w:val="center"/>
              <w:rPr>
                <w:bCs/>
                <w:sz w:val="24"/>
                <w:szCs w:val="24"/>
              </w:rPr>
            </w:pPr>
            <w:r>
              <w:rPr>
                <w:bCs/>
                <w:sz w:val="24"/>
                <w:szCs w:val="24"/>
                <w:lang w:val="en-US"/>
              </w:rPr>
              <w:t>5</w:t>
            </w:r>
            <w:r w:rsidR="008C2316" w:rsidRPr="00C80817">
              <w:rPr>
                <w:bCs/>
                <w:sz w:val="24"/>
                <w:szCs w:val="24"/>
              </w:rPr>
              <w:t>0</w:t>
            </w:r>
          </w:p>
        </w:tc>
        <w:tc>
          <w:tcPr>
            <w:tcW w:w="1984" w:type="dxa"/>
            <w:vMerge/>
          </w:tcPr>
          <w:p w14:paraId="6E4BCF34" w14:textId="77777777" w:rsidR="008C2316" w:rsidRPr="0094105F" w:rsidRDefault="008C2316" w:rsidP="00AC1A73">
            <w:pPr>
              <w:spacing w:line="240" w:lineRule="auto"/>
              <w:ind w:firstLine="0"/>
              <w:rPr>
                <w:sz w:val="24"/>
                <w:szCs w:val="24"/>
              </w:rPr>
            </w:pPr>
          </w:p>
        </w:tc>
      </w:tr>
      <w:tr w:rsidR="008C2316" w:rsidRPr="00B60C31" w14:paraId="0DB61D0D" w14:textId="77777777" w:rsidTr="00517250">
        <w:trPr>
          <w:cantSplit/>
        </w:trPr>
        <w:tc>
          <w:tcPr>
            <w:tcW w:w="738" w:type="dxa"/>
          </w:tcPr>
          <w:p w14:paraId="35678D04" w14:textId="77777777" w:rsidR="008C2316" w:rsidRPr="0094105F" w:rsidRDefault="008C2316" w:rsidP="00AC1A73">
            <w:pPr>
              <w:spacing w:line="240" w:lineRule="auto"/>
              <w:ind w:firstLine="0"/>
              <w:jc w:val="center"/>
              <w:rPr>
                <w:sz w:val="24"/>
                <w:szCs w:val="24"/>
                <w:lang w:val="en-US"/>
              </w:rPr>
            </w:pPr>
          </w:p>
        </w:tc>
        <w:tc>
          <w:tcPr>
            <w:tcW w:w="2410" w:type="dxa"/>
          </w:tcPr>
          <w:p w14:paraId="6099AC71" w14:textId="1DC44C60" w:rsidR="008C2316" w:rsidRPr="0094105F" w:rsidRDefault="008C2316" w:rsidP="00AC1A73">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02794AAA" w14:textId="5F4C1B02" w:rsidR="008C2316" w:rsidRPr="00B626A1" w:rsidRDefault="00E03964" w:rsidP="00AC1A73">
            <w:pPr>
              <w:spacing w:line="240" w:lineRule="auto"/>
              <w:ind w:firstLine="0"/>
              <w:jc w:val="center"/>
              <w:rPr>
                <w:sz w:val="24"/>
                <w:szCs w:val="24"/>
              </w:rPr>
            </w:pPr>
            <w:r w:rsidRPr="00B626A1">
              <w:rPr>
                <w:sz w:val="24"/>
                <w:szCs w:val="24"/>
              </w:rPr>
              <w:t>324</w:t>
            </w:r>
          </w:p>
        </w:tc>
        <w:tc>
          <w:tcPr>
            <w:tcW w:w="1134" w:type="dxa"/>
            <w:tcBorders>
              <w:top w:val="single" w:sz="4" w:space="0" w:color="auto"/>
              <w:left w:val="single" w:sz="4" w:space="0" w:color="auto"/>
              <w:bottom w:val="single" w:sz="4" w:space="0" w:color="auto"/>
              <w:right w:val="single" w:sz="4" w:space="0" w:color="auto"/>
            </w:tcBorders>
          </w:tcPr>
          <w:p w14:paraId="0232068C" w14:textId="4B1E873F" w:rsidR="008C2316" w:rsidRPr="00B626A1" w:rsidRDefault="008C2316" w:rsidP="00AC1A73">
            <w:pPr>
              <w:spacing w:line="240" w:lineRule="auto"/>
              <w:ind w:firstLine="0"/>
              <w:jc w:val="center"/>
              <w:rPr>
                <w:bCs/>
                <w:sz w:val="24"/>
                <w:szCs w:val="24"/>
                <w:lang w:val="en-US"/>
              </w:rPr>
            </w:pPr>
            <w:r w:rsidRPr="00B626A1">
              <w:rPr>
                <w:bCs/>
                <w:sz w:val="24"/>
                <w:szCs w:val="24"/>
              </w:rPr>
              <w:t>1</w:t>
            </w:r>
            <w:r w:rsidR="00DB54A8" w:rsidRPr="00B626A1">
              <w:rPr>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14:paraId="5431D179" w14:textId="686B7C34" w:rsidR="008C2316" w:rsidRPr="00B626A1" w:rsidRDefault="00480A91" w:rsidP="00AC1A73">
            <w:pPr>
              <w:spacing w:line="240" w:lineRule="auto"/>
              <w:ind w:firstLine="0"/>
              <w:jc w:val="center"/>
              <w:rPr>
                <w:bCs/>
                <w:sz w:val="24"/>
                <w:szCs w:val="24"/>
              </w:rPr>
            </w:pPr>
            <w:r w:rsidRPr="00B626A1">
              <w:rPr>
                <w:bCs/>
                <w:sz w:val="24"/>
                <w:szCs w:val="24"/>
              </w:rPr>
              <w:t>32</w:t>
            </w:r>
          </w:p>
        </w:tc>
        <w:tc>
          <w:tcPr>
            <w:tcW w:w="1418" w:type="dxa"/>
            <w:tcBorders>
              <w:top w:val="single" w:sz="4" w:space="0" w:color="auto"/>
              <w:left w:val="single" w:sz="4" w:space="0" w:color="auto"/>
              <w:bottom w:val="single" w:sz="4" w:space="0" w:color="auto"/>
              <w:right w:val="single" w:sz="4" w:space="0" w:color="auto"/>
            </w:tcBorders>
          </w:tcPr>
          <w:p w14:paraId="60605A8A" w14:textId="7F1790B3" w:rsidR="008C2316" w:rsidRPr="00B626A1" w:rsidRDefault="008C2316" w:rsidP="00AC1A73">
            <w:pPr>
              <w:spacing w:line="240" w:lineRule="auto"/>
              <w:ind w:firstLine="0"/>
              <w:jc w:val="center"/>
              <w:rPr>
                <w:bCs/>
                <w:strike/>
                <w:sz w:val="24"/>
                <w:szCs w:val="24"/>
              </w:rPr>
            </w:pPr>
            <w:r w:rsidRPr="00B626A1">
              <w:rPr>
                <w:bCs/>
                <w:sz w:val="24"/>
                <w:szCs w:val="24"/>
              </w:rPr>
              <w:t>6</w:t>
            </w:r>
            <w:r w:rsidR="00480A91" w:rsidRPr="00B626A1">
              <w:rPr>
                <w:bCs/>
                <w:sz w:val="24"/>
                <w:szCs w:val="24"/>
              </w:rPr>
              <w:t>8</w:t>
            </w:r>
          </w:p>
        </w:tc>
        <w:tc>
          <w:tcPr>
            <w:tcW w:w="1134" w:type="dxa"/>
            <w:tcBorders>
              <w:top w:val="single" w:sz="4" w:space="0" w:color="auto"/>
              <w:left w:val="single" w:sz="4" w:space="0" w:color="auto"/>
              <w:bottom w:val="single" w:sz="4" w:space="0" w:color="auto"/>
              <w:right w:val="single" w:sz="4" w:space="0" w:color="auto"/>
            </w:tcBorders>
          </w:tcPr>
          <w:p w14:paraId="6B7E57B7" w14:textId="2ADC15D4" w:rsidR="008C2316" w:rsidRPr="00B626A1" w:rsidRDefault="00832DAD" w:rsidP="00AC1A73">
            <w:pPr>
              <w:spacing w:line="240" w:lineRule="auto"/>
              <w:ind w:firstLine="0"/>
              <w:jc w:val="center"/>
              <w:rPr>
                <w:bCs/>
                <w:sz w:val="24"/>
                <w:szCs w:val="24"/>
              </w:rPr>
            </w:pPr>
            <w:r w:rsidRPr="00B626A1">
              <w:rPr>
                <w:bCs/>
                <w:sz w:val="24"/>
                <w:szCs w:val="24"/>
                <w:lang w:val="en-US"/>
              </w:rPr>
              <w:t>224</w:t>
            </w:r>
          </w:p>
        </w:tc>
        <w:tc>
          <w:tcPr>
            <w:tcW w:w="1984" w:type="dxa"/>
          </w:tcPr>
          <w:p w14:paraId="08F137F4" w14:textId="728AC083" w:rsidR="008C2316" w:rsidRPr="0031391B" w:rsidRDefault="002C3C90" w:rsidP="00C80817">
            <w:pPr>
              <w:spacing w:line="240" w:lineRule="auto"/>
              <w:ind w:firstLine="0"/>
              <w:rPr>
                <w:sz w:val="24"/>
                <w:szCs w:val="24"/>
              </w:rPr>
            </w:pPr>
            <w:r>
              <w:rPr>
                <w:sz w:val="24"/>
                <w:szCs w:val="24"/>
              </w:rPr>
              <w:t>Согласно учебному плану: к</w:t>
            </w:r>
            <w:r w:rsidR="008C2316" w:rsidRPr="0031391B">
              <w:rPr>
                <w:sz w:val="24"/>
                <w:szCs w:val="24"/>
              </w:rPr>
              <w:t>онтрольные</w:t>
            </w:r>
          </w:p>
          <w:p w14:paraId="68F803C9" w14:textId="1B683CCD" w:rsidR="008C2316" w:rsidRPr="0094105F" w:rsidRDefault="008C2316" w:rsidP="00C80817">
            <w:pPr>
              <w:spacing w:line="240" w:lineRule="auto"/>
              <w:ind w:firstLine="0"/>
              <w:rPr>
                <w:sz w:val="24"/>
                <w:szCs w:val="24"/>
              </w:rPr>
            </w:pPr>
            <w:r w:rsidRPr="0031391B">
              <w:rPr>
                <w:sz w:val="24"/>
                <w:szCs w:val="24"/>
              </w:rPr>
              <w:t>работы</w:t>
            </w:r>
          </w:p>
        </w:tc>
      </w:tr>
      <w:tr w:rsidR="008C2316" w:rsidRPr="00B60C31" w14:paraId="6565A608" w14:textId="77777777" w:rsidTr="00517250">
        <w:trPr>
          <w:cantSplit/>
        </w:trPr>
        <w:tc>
          <w:tcPr>
            <w:tcW w:w="738" w:type="dxa"/>
            <w:tcBorders>
              <w:top w:val="single" w:sz="4" w:space="0" w:color="auto"/>
              <w:bottom w:val="single" w:sz="4" w:space="0" w:color="auto"/>
              <w:right w:val="single" w:sz="4" w:space="0" w:color="auto"/>
            </w:tcBorders>
          </w:tcPr>
          <w:p w14:paraId="2D035044" w14:textId="77777777" w:rsidR="008C2316" w:rsidRPr="0094105F" w:rsidRDefault="008C2316" w:rsidP="00AC1A73">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033862" w14:textId="77777777" w:rsidR="008C2316" w:rsidRDefault="008C2316" w:rsidP="00AC1A73">
            <w:pPr>
              <w:tabs>
                <w:tab w:val="right" w:pos="851"/>
              </w:tabs>
              <w:spacing w:line="240" w:lineRule="auto"/>
              <w:ind w:firstLine="0"/>
              <w:jc w:val="left"/>
              <w:rPr>
                <w:sz w:val="24"/>
                <w:szCs w:val="24"/>
              </w:rPr>
            </w:pPr>
            <w:r w:rsidRPr="0094105F">
              <w:rPr>
                <w:sz w:val="24"/>
                <w:szCs w:val="24"/>
              </w:rPr>
              <w:t>Итого в %</w:t>
            </w:r>
          </w:p>
          <w:p w14:paraId="732B125F" w14:textId="0AF21458" w:rsidR="008C2316" w:rsidRPr="0094105F" w:rsidRDefault="008C2316" w:rsidP="00AC1A73">
            <w:pPr>
              <w:tabs>
                <w:tab w:val="right" w:pos="851"/>
              </w:tabs>
              <w:spacing w:line="240" w:lineRule="auto"/>
              <w:ind w:firstLine="0"/>
              <w:jc w:val="left"/>
              <w:rPr>
                <w:sz w:val="24"/>
                <w:szCs w:val="24"/>
              </w:rPr>
            </w:pPr>
          </w:p>
        </w:tc>
        <w:tc>
          <w:tcPr>
            <w:tcW w:w="850" w:type="dxa"/>
            <w:tcBorders>
              <w:top w:val="single" w:sz="4" w:space="0" w:color="auto"/>
              <w:left w:val="single" w:sz="4" w:space="0" w:color="auto"/>
              <w:bottom w:val="single" w:sz="4" w:space="0" w:color="auto"/>
              <w:right w:val="single" w:sz="4" w:space="0" w:color="auto"/>
            </w:tcBorders>
          </w:tcPr>
          <w:p w14:paraId="566CC643" w14:textId="33777A1A" w:rsidR="008C2316" w:rsidRPr="00B626A1" w:rsidRDefault="008C2316" w:rsidP="00AC1A73">
            <w:pPr>
              <w:spacing w:line="240" w:lineRule="auto"/>
              <w:ind w:firstLine="0"/>
              <w:jc w:val="center"/>
              <w:rPr>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5FEED01" w14:textId="0CE90FC3" w:rsidR="008C2316" w:rsidRPr="00B626A1" w:rsidRDefault="00C27F47" w:rsidP="00AC1A73">
            <w:pPr>
              <w:spacing w:line="240" w:lineRule="auto"/>
              <w:ind w:firstLine="0"/>
              <w:jc w:val="center"/>
              <w:rPr>
                <w:sz w:val="24"/>
                <w:szCs w:val="24"/>
              </w:rPr>
            </w:pPr>
            <w:r w:rsidRPr="00B626A1">
              <w:rPr>
                <w:sz w:val="24"/>
                <w:szCs w:val="24"/>
              </w:rPr>
              <w:t>31</w:t>
            </w:r>
          </w:p>
        </w:tc>
        <w:tc>
          <w:tcPr>
            <w:tcW w:w="1276" w:type="dxa"/>
            <w:tcBorders>
              <w:top w:val="single" w:sz="4" w:space="0" w:color="auto"/>
              <w:left w:val="single" w:sz="4" w:space="0" w:color="auto"/>
              <w:bottom w:val="single" w:sz="4" w:space="0" w:color="auto"/>
              <w:right w:val="single" w:sz="4" w:space="0" w:color="auto"/>
            </w:tcBorders>
          </w:tcPr>
          <w:p w14:paraId="3FD71216" w14:textId="2AD3E466" w:rsidR="008C2316" w:rsidRPr="00B626A1" w:rsidRDefault="00804A12" w:rsidP="00AC1A73">
            <w:pPr>
              <w:spacing w:line="240" w:lineRule="auto"/>
              <w:ind w:firstLine="0"/>
              <w:jc w:val="center"/>
              <w:rPr>
                <w:sz w:val="24"/>
                <w:szCs w:val="24"/>
              </w:rPr>
            </w:pPr>
            <w:r w:rsidRPr="00B626A1">
              <w:rPr>
                <w:sz w:val="24"/>
                <w:szCs w:val="24"/>
              </w:rPr>
              <w:t>32</w:t>
            </w:r>
          </w:p>
        </w:tc>
        <w:tc>
          <w:tcPr>
            <w:tcW w:w="1418" w:type="dxa"/>
            <w:tcBorders>
              <w:top w:val="single" w:sz="4" w:space="0" w:color="auto"/>
              <w:left w:val="single" w:sz="4" w:space="0" w:color="auto"/>
              <w:bottom w:val="single" w:sz="4" w:space="0" w:color="auto"/>
              <w:right w:val="single" w:sz="4" w:space="0" w:color="auto"/>
            </w:tcBorders>
          </w:tcPr>
          <w:p w14:paraId="28FD6F17" w14:textId="260AEAEB" w:rsidR="008C2316" w:rsidRPr="00B626A1" w:rsidRDefault="00804A12" w:rsidP="00AC1A73">
            <w:pPr>
              <w:spacing w:line="240" w:lineRule="auto"/>
              <w:ind w:firstLine="0"/>
              <w:jc w:val="center"/>
              <w:rPr>
                <w:strike/>
                <w:sz w:val="24"/>
                <w:szCs w:val="24"/>
              </w:rPr>
            </w:pPr>
            <w:r w:rsidRPr="00B626A1">
              <w:rPr>
                <w:sz w:val="24"/>
                <w:szCs w:val="24"/>
              </w:rPr>
              <w:t>68</w:t>
            </w:r>
          </w:p>
        </w:tc>
        <w:tc>
          <w:tcPr>
            <w:tcW w:w="1134" w:type="dxa"/>
            <w:tcBorders>
              <w:top w:val="single" w:sz="4" w:space="0" w:color="auto"/>
              <w:left w:val="single" w:sz="4" w:space="0" w:color="auto"/>
              <w:bottom w:val="single" w:sz="4" w:space="0" w:color="auto"/>
              <w:right w:val="single" w:sz="4" w:space="0" w:color="auto"/>
            </w:tcBorders>
          </w:tcPr>
          <w:p w14:paraId="1D9B965B" w14:textId="3AA912E2" w:rsidR="008C2316" w:rsidRPr="00B626A1" w:rsidRDefault="00804A12" w:rsidP="00AC1A73">
            <w:pPr>
              <w:spacing w:line="240" w:lineRule="auto"/>
              <w:ind w:firstLine="0"/>
              <w:jc w:val="center"/>
              <w:rPr>
                <w:sz w:val="24"/>
                <w:szCs w:val="24"/>
              </w:rPr>
            </w:pPr>
            <w:r w:rsidRPr="00B626A1">
              <w:rPr>
                <w:sz w:val="24"/>
                <w:szCs w:val="24"/>
              </w:rPr>
              <w:t>69</w:t>
            </w:r>
          </w:p>
        </w:tc>
        <w:tc>
          <w:tcPr>
            <w:tcW w:w="1984" w:type="dxa"/>
            <w:tcBorders>
              <w:top w:val="single" w:sz="4" w:space="0" w:color="auto"/>
              <w:left w:val="single" w:sz="4" w:space="0" w:color="auto"/>
              <w:bottom w:val="single" w:sz="4" w:space="0" w:color="auto"/>
            </w:tcBorders>
          </w:tcPr>
          <w:p w14:paraId="74E3E218" w14:textId="77777777" w:rsidR="008C2316" w:rsidRPr="0094105F" w:rsidRDefault="008C2316" w:rsidP="00AC1A73">
            <w:pPr>
              <w:spacing w:line="240" w:lineRule="auto"/>
              <w:ind w:firstLine="0"/>
              <w:rPr>
                <w:sz w:val="24"/>
                <w:szCs w:val="24"/>
              </w:rPr>
            </w:pPr>
          </w:p>
        </w:tc>
      </w:tr>
    </w:tbl>
    <w:p w14:paraId="10E0ED57" w14:textId="77777777" w:rsidR="00C80817" w:rsidRDefault="00C80817" w:rsidP="00C80817">
      <w:pPr>
        <w:pStyle w:val="2"/>
        <w:rPr>
          <w:szCs w:val="28"/>
        </w:rPr>
      </w:pPr>
      <w:bookmarkStart w:id="24" w:name="_Toc90025365"/>
    </w:p>
    <w:p w14:paraId="139429C7" w14:textId="1BAD8387" w:rsidR="00FA7261" w:rsidRPr="002C3C90" w:rsidRDefault="00FA7261" w:rsidP="002C3C90">
      <w:pPr>
        <w:pStyle w:val="2"/>
        <w:numPr>
          <w:ilvl w:val="1"/>
          <w:numId w:val="2"/>
        </w:numPr>
        <w:rPr>
          <w:szCs w:val="28"/>
        </w:rPr>
      </w:pPr>
      <w:bookmarkStart w:id="25" w:name="_Toc92104620"/>
      <w:bookmarkStart w:id="26" w:name="_Toc92104809"/>
      <w:bookmarkStart w:id="27" w:name="_Toc92105276"/>
      <w:r w:rsidRPr="00FA7261">
        <w:rPr>
          <w:szCs w:val="28"/>
        </w:rPr>
        <w:t>Содержание семинаров, практических занятий</w:t>
      </w:r>
      <w:bookmarkEnd w:id="24"/>
      <w:bookmarkEnd w:id="25"/>
      <w:bookmarkEnd w:id="26"/>
      <w:bookmarkEnd w:id="27"/>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749"/>
        <w:gridCol w:w="1543"/>
      </w:tblGrid>
      <w:tr w:rsidR="00FA7261" w:rsidRPr="00513A50" w14:paraId="51F9309E" w14:textId="77777777" w:rsidTr="00094F95">
        <w:trPr>
          <w:cantSplit/>
          <w:trHeight w:val="20"/>
          <w:jc w:val="center"/>
        </w:trPr>
        <w:tc>
          <w:tcPr>
            <w:tcW w:w="2757" w:type="dxa"/>
            <w:vAlign w:val="center"/>
          </w:tcPr>
          <w:p w14:paraId="36138512" w14:textId="77777777" w:rsidR="00FA7261" w:rsidRPr="00AC1A73" w:rsidRDefault="00FA7261" w:rsidP="00094F95">
            <w:pPr>
              <w:spacing w:line="240" w:lineRule="auto"/>
              <w:ind w:firstLine="0"/>
              <w:jc w:val="center"/>
              <w:rPr>
                <w:b/>
                <w:sz w:val="24"/>
                <w:szCs w:val="24"/>
              </w:rPr>
            </w:pPr>
            <w:r w:rsidRPr="00AC1A73">
              <w:rPr>
                <w:b/>
                <w:sz w:val="24"/>
                <w:szCs w:val="24"/>
              </w:rPr>
              <w:t>Наименование тем (разделов) дисциплины</w:t>
            </w:r>
          </w:p>
        </w:tc>
        <w:tc>
          <w:tcPr>
            <w:tcW w:w="5749" w:type="dxa"/>
          </w:tcPr>
          <w:p w14:paraId="25E4CBD9" w14:textId="77777777" w:rsidR="00FA7261" w:rsidRPr="00AC1A73" w:rsidRDefault="00FA7261" w:rsidP="00094F95">
            <w:pPr>
              <w:keepNext/>
              <w:spacing w:line="240" w:lineRule="auto"/>
              <w:ind w:firstLine="0"/>
              <w:rPr>
                <w:b/>
                <w:sz w:val="24"/>
                <w:szCs w:val="24"/>
              </w:rPr>
            </w:pPr>
            <w:r w:rsidRPr="00AC1A73">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43" w:type="dxa"/>
          </w:tcPr>
          <w:p w14:paraId="556D022C" w14:textId="77777777" w:rsidR="00FA7261" w:rsidRPr="00AC1A73" w:rsidRDefault="00FA7261" w:rsidP="00094F95">
            <w:pPr>
              <w:pStyle w:val="a3"/>
              <w:spacing w:before="0" w:after="0" w:line="240" w:lineRule="auto"/>
              <w:rPr>
                <w:b/>
                <w:sz w:val="24"/>
                <w:szCs w:val="24"/>
              </w:rPr>
            </w:pPr>
            <w:r w:rsidRPr="00AC1A73">
              <w:rPr>
                <w:b/>
                <w:sz w:val="24"/>
                <w:szCs w:val="24"/>
              </w:rPr>
              <w:t>Формы проведения занятий</w:t>
            </w:r>
          </w:p>
        </w:tc>
      </w:tr>
      <w:tr w:rsidR="00AC1A73" w:rsidRPr="00513A50" w14:paraId="1657E966" w14:textId="77777777" w:rsidTr="005827AE">
        <w:trPr>
          <w:cantSplit/>
          <w:trHeight w:val="20"/>
          <w:jc w:val="center"/>
        </w:trPr>
        <w:tc>
          <w:tcPr>
            <w:tcW w:w="10049" w:type="dxa"/>
            <w:gridSpan w:val="3"/>
            <w:vAlign w:val="center"/>
          </w:tcPr>
          <w:p w14:paraId="0904C074" w14:textId="4F2473F2" w:rsidR="00AC1A73" w:rsidRPr="00AC1A73" w:rsidRDefault="00AC1A73" w:rsidP="00AC1A73">
            <w:pPr>
              <w:pStyle w:val="9"/>
              <w:rPr>
                <w:sz w:val="24"/>
                <w:szCs w:val="24"/>
              </w:rPr>
            </w:pPr>
            <w:r w:rsidRPr="00AC1A73">
              <w:rPr>
                <w:sz w:val="24"/>
                <w:szCs w:val="24"/>
              </w:rPr>
              <w:lastRenderedPageBreak/>
              <w:t>Теория вероятностей</w:t>
            </w:r>
          </w:p>
        </w:tc>
      </w:tr>
      <w:tr w:rsidR="00FA7261" w:rsidRPr="00513A50" w14:paraId="45C74684" w14:textId="77777777" w:rsidTr="00094F95">
        <w:trPr>
          <w:cantSplit/>
          <w:trHeight w:val="20"/>
          <w:jc w:val="center"/>
        </w:trPr>
        <w:tc>
          <w:tcPr>
            <w:tcW w:w="2757" w:type="dxa"/>
          </w:tcPr>
          <w:p w14:paraId="1C9A1F64" w14:textId="77777777" w:rsidR="00FA7261" w:rsidRPr="00063E65" w:rsidRDefault="00FA7261" w:rsidP="00094F95">
            <w:pPr>
              <w:spacing w:line="240" w:lineRule="auto"/>
              <w:ind w:firstLine="0"/>
              <w:rPr>
                <w:b/>
                <w:sz w:val="24"/>
                <w:szCs w:val="24"/>
              </w:rPr>
            </w:pPr>
            <w:r w:rsidRPr="00063E65">
              <w:rPr>
                <w:b/>
                <w:sz w:val="24"/>
                <w:szCs w:val="24"/>
              </w:rPr>
              <w:t xml:space="preserve">Раздел 1. </w:t>
            </w:r>
          </w:p>
          <w:p w14:paraId="5FB2F87F"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6FF410AD" w14:textId="77777777" w:rsidR="00FA7261" w:rsidRPr="00B65B9D" w:rsidRDefault="00FA7261" w:rsidP="00094F95">
            <w:pPr>
              <w:spacing w:line="240" w:lineRule="auto"/>
              <w:ind w:firstLine="0"/>
              <w:rPr>
                <w:sz w:val="24"/>
                <w:szCs w:val="24"/>
              </w:rPr>
            </w:pPr>
            <w:r w:rsidRPr="00B65B9D">
              <w:rPr>
                <w:sz w:val="24"/>
                <w:szCs w:val="24"/>
              </w:rPr>
              <w:t>Операции над случайными событиями, связанными</w:t>
            </w:r>
          </w:p>
          <w:p w14:paraId="0130B650" w14:textId="77777777" w:rsidR="00FA7261" w:rsidRDefault="00FA7261" w:rsidP="00094F95">
            <w:pPr>
              <w:spacing w:line="240" w:lineRule="auto"/>
              <w:ind w:firstLine="0"/>
              <w:rPr>
                <w:sz w:val="24"/>
                <w:szCs w:val="24"/>
              </w:rPr>
            </w:pPr>
            <w:r w:rsidRPr="00B65B9D">
              <w:rPr>
                <w:sz w:val="24"/>
                <w:szCs w:val="24"/>
              </w:rPr>
              <w:t>с опытом. Геометрические вероятности. Статистическое «определение» вероятности и аксиоматика А.Н. Колмогорова. Вероятностное пространство как модель случайного эксперимента.</w:t>
            </w:r>
          </w:p>
          <w:p w14:paraId="44CEB91C"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49A03ACB" w14:textId="0793EE26" w:rsidR="00FA7261" w:rsidRPr="00AE386F" w:rsidRDefault="00FA7261" w:rsidP="00AF5AC6">
            <w:pPr>
              <w:spacing w:line="240" w:lineRule="auto"/>
              <w:ind w:firstLine="0"/>
              <w:rPr>
                <w:b/>
                <w:sz w:val="24"/>
                <w:szCs w:val="24"/>
              </w:rPr>
            </w:pPr>
            <w:r w:rsidRPr="00CC4035">
              <w:rPr>
                <w:b/>
                <w:sz w:val="24"/>
                <w:szCs w:val="24"/>
                <w:lang w:val="en-US"/>
              </w:rPr>
              <w:t>[</w:t>
            </w:r>
            <w:r w:rsidR="00832F44">
              <w:rPr>
                <w:b/>
                <w:sz w:val="24"/>
                <w:szCs w:val="24"/>
              </w:rPr>
              <w:t>8.1. - 8.</w:t>
            </w:r>
            <w:r w:rsidR="00AF5AC6">
              <w:rPr>
                <w:b/>
                <w:sz w:val="24"/>
                <w:szCs w:val="24"/>
              </w:rPr>
              <w:t>3</w:t>
            </w:r>
            <w:r w:rsidR="00832F44">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2FC57F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493274C" w14:textId="77777777" w:rsidTr="00094F95">
        <w:trPr>
          <w:cantSplit/>
          <w:trHeight w:val="20"/>
          <w:jc w:val="center"/>
        </w:trPr>
        <w:tc>
          <w:tcPr>
            <w:tcW w:w="2757" w:type="dxa"/>
          </w:tcPr>
          <w:p w14:paraId="08E9211B"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2A7B28A"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26795F01" w14:textId="77777777" w:rsidR="00FA7261" w:rsidRPr="00B65B9D" w:rsidRDefault="00FA7261" w:rsidP="00094F95">
            <w:pPr>
              <w:spacing w:line="240" w:lineRule="auto"/>
              <w:ind w:firstLine="0"/>
              <w:rPr>
                <w:sz w:val="24"/>
                <w:szCs w:val="24"/>
              </w:rPr>
            </w:pPr>
            <w:r w:rsidRPr="00B65B9D">
              <w:rPr>
                <w:sz w:val="24"/>
                <w:szCs w:val="24"/>
              </w:rPr>
              <w:t>Условные вероятности. Независимые события и</w:t>
            </w:r>
          </w:p>
          <w:p w14:paraId="193E8168" w14:textId="77777777" w:rsidR="00FA7261" w:rsidRDefault="00FA7261" w:rsidP="00094F95">
            <w:pPr>
              <w:spacing w:line="240" w:lineRule="auto"/>
              <w:ind w:firstLine="0"/>
              <w:rPr>
                <w:sz w:val="24"/>
                <w:szCs w:val="24"/>
              </w:rPr>
            </w:pPr>
            <w:r w:rsidRPr="00B65B9D">
              <w:rPr>
                <w:sz w:val="24"/>
                <w:szCs w:val="24"/>
              </w:rPr>
              <w:t>правило умножения вероятностей. Формула полной вероятности. Формула Байеса вероятностей гипотез.</w:t>
            </w:r>
          </w:p>
          <w:p w14:paraId="0DF736AB"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5FF90753" w14:textId="312A6C87" w:rsidR="00FA7261" w:rsidRPr="00D63AF8" w:rsidRDefault="00FA7261" w:rsidP="00AF5AC6">
            <w:pPr>
              <w:spacing w:line="240" w:lineRule="auto"/>
              <w:ind w:firstLine="0"/>
              <w:rPr>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w:t>
            </w:r>
          </w:p>
        </w:tc>
        <w:tc>
          <w:tcPr>
            <w:tcW w:w="1543" w:type="dxa"/>
          </w:tcPr>
          <w:p w14:paraId="6F9AE6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A8DCBD1" w14:textId="77777777" w:rsidTr="00094F95">
        <w:trPr>
          <w:cantSplit/>
          <w:trHeight w:val="20"/>
          <w:jc w:val="center"/>
        </w:trPr>
        <w:tc>
          <w:tcPr>
            <w:tcW w:w="2757" w:type="dxa"/>
          </w:tcPr>
          <w:p w14:paraId="3C575677"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D9CF47C"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095C3069" w14:textId="77777777" w:rsidR="00FA7261" w:rsidRDefault="00FA7261" w:rsidP="00094F95">
            <w:pPr>
              <w:spacing w:line="240" w:lineRule="auto"/>
              <w:ind w:firstLine="0"/>
              <w:rPr>
                <w:sz w:val="24"/>
                <w:szCs w:val="24"/>
              </w:rPr>
            </w:pPr>
            <w:r w:rsidRPr="009F5041">
              <w:rPr>
                <w:sz w:val="24"/>
                <w:szCs w:val="24"/>
              </w:rPr>
              <w:t>Независимые испытания. Схема Бернулли. Вероятность заданного числа успехов и наиболее вероятное число успехов в схеме Бернулли.</w:t>
            </w:r>
          </w:p>
          <w:p w14:paraId="30B9ED42" w14:textId="47DBE423" w:rsidR="00FA7261" w:rsidRPr="00513A50" w:rsidRDefault="00FA7261" w:rsidP="00AF5AC6">
            <w:pPr>
              <w:spacing w:line="240" w:lineRule="auto"/>
              <w:ind w:firstLine="0"/>
              <w:rPr>
                <w:sz w:val="24"/>
                <w:szCs w:val="24"/>
              </w:rPr>
            </w:pPr>
            <w:r w:rsidRPr="00CC4035">
              <w:rPr>
                <w:b/>
                <w:sz w:val="24"/>
                <w:szCs w:val="24"/>
                <w:lang w:val="en-US"/>
              </w:rPr>
              <w:t>[</w:t>
            </w:r>
            <w:r w:rsidR="00832F44">
              <w:rPr>
                <w:b/>
                <w:sz w:val="24"/>
                <w:szCs w:val="24"/>
              </w:rPr>
              <w:t>8.1. - 8.</w:t>
            </w:r>
            <w:r w:rsidR="00AF5AC6">
              <w:rPr>
                <w:b/>
                <w:sz w:val="24"/>
                <w:szCs w:val="24"/>
              </w:rPr>
              <w:t>3</w:t>
            </w:r>
            <w:r w:rsidR="00832F44">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7CFD0E5"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60D372C" w14:textId="77777777" w:rsidTr="00094F95">
        <w:trPr>
          <w:cantSplit/>
          <w:trHeight w:val="20"/>
          <w:jc w:val="center"/>
        </w:trPr>
        <w:tc>
          <w:tcPr>
            <w:tcW w:w="2757" w:type="dxa"/>
          </w:tcPr>
          <w:p w14:paraId="1CD0D69D"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12C5F5AB"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4F6E502D" w14:textId="77777777" w:rsidR="00FA7261" w:rsidRPr="004C43AF" w:rsidRDefault="00FA7261" w:rsidP="00094F95">
            <w:pPr>
              <w:spacing w:line="240" w:lineRule="auto"/>
              <w:ind w:firstLine="0"/>
              <w:rPr>
                <w:sz w:val="24"/>
                <w:szCs w:val="24"/>
              </w:rPr>
            </w:pPr>
            <w:r w:rsidRPr="004C43AF">
              <w:rPr>
                <w:sz w:val="24"/>
                <w:szCs w:val="24"/>
              </w:rPr>
              <w:t>Локальная и интегральная приближенные формулы</w:t>
            </w:r>
          </w:p>
          <w:p w14:paraId="5606AAE2" w14:textId="77777777" w:rsidR="00FA7261" w:rsidRDefault="00FA7261" w:rsidP="00094F95">
            <w:pPr>
              <w:spacing w:line="240" w:lineRule="auto"/>
              <w:ind w:firstLine="0"/>
              <w:rPr>
                <w:sz w:val="24"/>
                <w:szCs w:val="24"/>
              </w:rPr>
            </w:pPr>
            <w:r w:rsidRPr="004C43AF">
              <w:rPr>
                <w:sz w:val="24"/>
                <w:szCs w:val="24"/>
              </w:rPr>
              <w:t>Лапласа. Вероятность отклонения относительной частоты от вероятности. Приближенные формулы Пуассона.</w:t>
            </w:r>
          </w:p>
          <w:p w14:paraId="58D68674"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38F0EEA0" w14:textId="0819F0F7" w:rsidR="00FA7261" w:rsidRPr="00AE386F" w:rsidRDefault="00FA7261"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0DFF4BD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2F221B6" w14:textId="77777777" w:rsidTr="00094F95">
        <w:trPr>
          <w:cantSplit/>
          <w:trHeight w:val="20"/>
          <w:jc w:val="center"/>
        </w:trPr>
        <w:tc>
          <w:tcPr>
            <w:tcW w:w="2757" w:type="dxa"/>
          </w:tcPr>
          <w:p w14:paraId="140A5214"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6AFB7A7E"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Borders>
              <w:top w:val="single" w:sz="5" w:space="0" w:color="000000"/>
              <w:left w:val="single" w:sz="5" w:space="0" w:color="000000"/>
              <w:bottom w:val="single" w:sz="5" w:space="0" w:color="000000"/>
              <w:right w:val="single" w:sz="5" w:space="0" w:color="000000"/>
            </w:tcBorders>
          </w:tcPr>
          <w:p w14:paraId="4C971A93" w14:textId="12CCF383" w:rsidR="00FA7261" w:rsidRPr="008F6F1B" w:rsidRDefault="00FA7261" w:rsidP="00094F95">
            <w:pPr>
              <w:pStyle w:val="TableParagraph"/>
              <w:jc w:val="both"/>
              <w:rPr>
                <w:rFonts w:ascii="Times New Roman" w:eastAsia="Times New Roman" w:hAnsi="Times New Roman" w:cs="Times New Roman"/>
                <w:sz w:val="24"/>
                <w:szCs w:val="24"/>
                <w:lang w:val="ru-RU"/>
              </w:rPr>
            </w:pPr>
            <w:r w:rsidRPr="00AE386F">
              <w:rPr>
                <w:rFonts w:ascii="Times New Roman" w:eastAsia="Times New Roman" w:hAnsi="Times New Roman" w:cs="Times New Roman"/>
                <w:sz w:val="24"/>
                <w:szCs w:val="24"/>
                <w:lang w:val="ru-RU"/>
              </w:rPr>
              <w:t>Дискретная случайная величина и ее закон распределения. Примеры дискретных законов распределения: биномиальный, геометрический, гипергеометрический, полиномиальный, пуассоновский.</w:t>
            </w:r>
            <w:r w:rsidR="008F6F1B" w:rsidRPr="008F6F1B">
              <w:rPr>
                <w:rFonts w:ascii="Times New Roman" w:eastAsia="Times New Roman" w:hAnsi="Times New Roman" w:cs="Times New Roman"/>
                <w:sz w:val="24"/>
                <w:szCs w:val="24"/>
                <w:lang w:val="ru-RU"/>
              </w:rPr>
              <w:t xml:space="preserve"> </w:t>
            </w:r>
            <w:r w:rsidR="008F6F1B">
              <w:rPr>
                <w:rFonts w:ascii="Times New Roman" w:eastAsia="Times New Roman" w:hAnsi="Times New Roman" w:cs="Times New Roman"/>
                <w:sz w:val="24"/>
                <w:szCs w:val="24"/>
                <w:lang w:val="ru-RU"/>
              </w:rPr>
              <w:t xml:space="preserve">Использование класса </w:t>
            </w:r>
            <w:proofErr w:type="spellStart"/>
            <w:proofErr w:type="gramStart"/>
            <w:r w:rsidR="008F6F1B" w:rsidRPr="0070722D">
              <w:rPr>
                <w:rFonts w:ascii="Times New Roman" w:eastAsia="Times New Roman" w:hAnsi="Times New Roman" w:cs="Times New Roman"/>
                <w:i/>
                <w:iCs/>
                <w:sz w:val="24"/>
                <w:szCs w:val="24"/>
                <w:lang w:val="ru-RU"/>
              </w:rPr>
              <w:t>scipy.stats</w:t>
            </w:r>
            <w:proofErr w:type="gramEnd"/>
            <w:r w:rsidR="008F6F1B" w:rsidRPr="0070722D">
              <w:rPr>
                <w:rFonts w:ascii="Times New Roman" w:eastAsia="Times New Roman" w:hAnsi="Times New Roman" w:cs="Times New Roman"/>
                <w:i/>
                <w:iCs/>
                <w:sz w:val="24"/>
                <w:szCs w:val="24"/>
                <w:lang w:val="ru-RU"/>
              </w:rPr>
              <w:t>.rv_discrete</w:t>
            </w:r>
            <w:proofErr w:type="spellEnd"/>
            <w:r w:rsidR="008F6F1B">
              <w:rPr>
                <w:rFonts w:ascii="Times New Roman" w:eastAsia="Times New Roman" w:hAnsi="Times New Roman" w:cs="Times New Roman"/>
                <w:sz w:val="24"/>
                <w:szCs w:val="24"/>
                <w:lang w:val="ru-RU"/>
              </w:rPr>
              <w:t>.</w:t>
            </w:r>
          </w:p>
          <w:p w14:paraId="5BE35B55" w14:textId="77777777" w:rsidR="00FA7261" w:rsidRPr="00AE386F" w:rsidRDefault="00FA7261" w:rsidP="00094F95">
            <w:pPr>
              <w:pStyle w:val="TableParagraph"/>
              <w:jc w:val="both"/>
              <w:rPr>
                <w:rFonts w:ascii="Times New Roman" w:eastAsia="Times New Roman" w:hAnsi="Times New Roman" w:cs="Times New Roman"/>
                <w:b/>
                <w:sz w:val="24"/>
                <w:szCs w:val="24"/>
                <w:lang w:val="ru-RU"/>
              </w:rPr>
            </w:pPr>
            <w:r w:rsidRPr="00AE386F">
              <w:rPr>
                <w:rFonts w:ascii="Times New Roman" w:eastAsia="Times New Roman" w:hAnsi="Times New Roman" w:cs="Times New Roman"/>
                <w:b/>
                <w:sz w:val="24"/>
                <w:szCs w:val="24"/>
                <w:lang w:val="ru-RU"/>
              </w:rPr>
              <w:t>Рекомендуемые источники:</w:t>
            </w:r>
          </w:p>
          <w:p w14:paraId="3C33B53B" w14:textId="7AD54229" w:rsidR="00FA7261" w:rsidRPr="00AE386F" w:rsidRDefault="00FA7261" w:rsidP="00AF5AC6">
            <w:pPr>
              <w:pStyle w:val="TableParagraph"/>
              <w:jc w:val="both"/>
              <w:rPr>
                <w:rFonts w:ascii="Times New Roman" w:eastAsia="Times New Roman" w:hAnsi="Times New Roman" w:cs="Times New Roman"/>
                <w:b/>
                <w:sz w:val="24"/>
                <w:szCs w:val="24"/>
                <w:lang w:val="ru-RU"/>
              </w:rPr>
            </w:pPr>
            <w:r w:rsidRPr="00AF5AC6">
              <w:rPr>
                <w:rFonts w:ascii="Times New Roman" w:hAnsi="Times New Roman" w:cs="Times New Roman"/>
                <w:b/>
                <w:sz w:val="24"/>
                <w:szCs w:val="24"/>
                <w:lang w:val="ru-RU"/>
              </w:rPr>
              <w:t>[</w:t>
            </w:r>
            <w:r w:rsidR="00832F44" w:rsidRPr="00AF5AC6">
              <w:rPr>
                <w:rFonts w:ascii="Times New Roman" w:hAnsi="Times New Roman" w:cs="Times New Roman"/>
                <w:b/>
                <w:sz w:val="24"/>
                <w:szCs w:val="24"/>
                <w:lang w:val="ru-RU"/>
              </w:rPr>
              <w:t>8.1. - 8.</w:t>
            </w:r>
            <w:r w:rsidR="00AF5AC6">
              <w:rPr>
                <w:rFonts w:ascii="Times New Roman" w:hAnsi="Times New Roman" w:cs="Times New Roman"/>
                <w:b/>
                <w:sz w:val="24"/>
                <w:szCs w:val="24"/>
                <w:lang w:val="ru-RU"/>
              </w:rPr>
              <w:t>3</w:t>
            </w:r>
            <w:r w:rsidR="00832F44" w:rsidRPr="00AF5AC6">
              <w:rPr>
                <w:rFonts w:ascii="Times New Roman" w:hAnsi="Times New Roman" w:cs="Times New Roman"/>
                <w:b/>
                <w:sz w:val="24"/>
                <w:szCs w:val="24"/>
                <w:lang w:val="ru-RU"/>
              </w:rPr>
              <w:t>.;</w:t>
            </w:r>
            <w:r w:rsidR="00832F44" w:rsidRPr="00AF5AC6">
              <w:rPr>
                <w:b/>
                <w:sz w:val="24"/>
                <w:szCs w:val="24"/>
                <w:lang w:val="ru-RU"/>
              </w:rPr>
              <w:t xml:space="preserve"> </w:t>
            </w:r>
            <w:r w:rsidRPr="00AF5AC6">
              <w:rPr>
                <w:rFonts w:ascii="Times New Roman" w:hAnsi="Times New Roman" w:cs="Times New Roman"/>
                <w:b/>
                <w:sz w:val="24"/>
                <w:szCs w:val="24"/>
                <w:lang w:val="ru-RU"/>
              </w:rPr>
              <w:t>9.1, 9.2]</w:t>
            </w:r>
          </w:p>
        </w:tc>
        <w:tc>
          <w:tcPr>
            <w:tcW w:w="1543" w:type="dxa"/>
          </w:tcPr>
          <w:p w14:paraId="26BC5A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D5DD5EF" w14:textId="77777777" w:rsidTr="00094F95">
        <w:trPr>
          <w:cantSplit/>
          <w:trHeight w:val="20"/>
          <w:jc w:val="center"/>
        </w:trPr>
        <w:tc>
          <w:tcPr>
            <w:tcW w:w="2757" w:type="dxa"/>
          </w:tcPr>
          <w:p w14:paraId="3E04122B"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D39C74D"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Borders>
              <w:top w:val="single" w:sz="5" w:space="0" w:color="000000"/>
              <w:left w:val="single" w:sz="5" w:space="0" w:color="000000"/>
              <w:bottom w:val="single" w:sz="5" w:space="0" w:color="000000"/>
              <w:right w:val="single" w:sz="5" w:space="0" w:color="000000"/>
            </w:tcBorders>
          </w:tcPr>
          <w:p w14:paraId="6C9F99FB" w14:textId="77777777" w:rsidR="00FA7261" w:rsidRDefault="00FA7261" w:rsidP="00094F95">
            <w:pPr>
              <w:widowControl w:val="0"/>
              <w:spacing w:line="240" w:lineRule="auto"/>
              <w:ind w:right="136" w:hanging="35"/>
              <w:rPr>
                <w:spacing w:val="-1"/>
                <w:sz w:val="24"/>
                <w:szCs w:val="24"/>
              </w:rPr>
            </w:pPr>
            <w:r w:rsidRPr="003B43EC">
              <w:rPr>
                <w:spacing w:val="-1"/>
                <w:sz w:val="24"/>
                <w:szCs w:val="24"/>
                <w:lang w:eastAsia="en-US"/>
              </w:rPr>
              <w:t>Математичес</w:t>
            </w:r>
            <w:r w:rsidRPr="003B43EC">
              <w:rPr>
                <w:spacing w:val="-2"/>
                <w:sz w:val="24"/>
                <w:szCs w:val="24"/>
                <w:lang w:eastAsia="en-US"/>
              </w:rPr>
              <w:t>к</w:t>
            </w:r>
            <w:r w:rsidRPr="003B43EC">
              <w:rPr>
                <w:spacing w:val="-1"/>
                <w:sz w:val="24"/>
                <w:szCs w:val="24"/>
                <w:lang w:eastAsia="en-US"/>
              </w:rPr>
              <w:t>о</w:t>
            </w:r>
            <w:r w:rsidRPr="003B43EC">
              <w:rPr>
                <w:sz w:val="24"/>
                <w:szCs w:val="24"/>
                <w:lang w:eastAsia="en-US"/>
              </w:rPr>
              <w:t>е</w:t>
            </w:r>
            <w:r w:rsidRPr="003B43EC">
              <w:rPr>
                <w:spacing w:val="-2"/>
                <w:sz w:val="24"/>
                <w:szCs w:val="24"/>
                <w:lang w:eastAsia="en-US"/>
              </w:rPr>
              <w:t xml:space="preserve"> </w:t>
            </w:r>
            <w:r w:rsidRPr="003B43EC">
              <w:rPr>
                <w:sz w:val="24"/>
                <w:szCs w:val="24"/>
                <w:lang w:eastAsia="en-US"/>
              </w:rPr>
              <w:t>о</w:t>
            </w:r>
            <w:r w:rsidRPr="003B43EC">
              <w:rPr>
                <w:spacing w:val="-1"/>
                <w:sz w:val="24"/>
                <w:szCs w:val="24"/>
                <w:lang w:eastAsia="en-US"/>
              </w:rPr>
              <w:t>жидани</w:t>
            </w:r>
            <w:r w:rsidRPr="003B43EC">
              <w:rPr>
                <w:sz w:val="24"/>
                <w:szCs w:val="24"/>
                <w:lang w:eastAsia="en-US"/>
              </w:rPr>
              <w:t>е</w:t>
            </w:r>
            <w:r w:rsidRPr="003B43EC">
              <w:rPr>
                <w:spacing w:val="-1"/>
                <w:sz w:val="24"/>
                <w:szCs w:val="24"/>
                <w:lang w:eastAsia="en-US"/>
              </w:rPr>
              <w:t xml:space="preserve"> </w:t>
            </w:r>
            <w:r w:rsidRPr="003B43EC">
              <w:rPr>
                <w:sz w:val="24"/>
                <w:szCs w:val="24"/>
                <w:lang w:eastAsia="en-US"/>
              </w:rPr>
              <w:t>и</w:t>
            </w:r>
            <w:r w:rsidRPr="003B43EC">
              <w:rPr>
                <w:spacing w:val="-1"/>
                <w:sz w:val="24"/>
                <w:szCs w:val="24"/>
                <w:lang w:eastAsia="en-US"/>
              </w:rPr>
              <w:t xml:space="preserve"> дисперси</w:t>
            </w:r>
            <w:r w:rsidRPr="003B43EC">
              <w:rPr>
                <w:sz w:val="24"/>
                <w:szCs w:val="24"/>
                <w:lang w:eastAsia="en-US"/>
              </w:rPr>
              <w:t xml:space="preserve">я </w:t>
            </w:r>
            <w:r w:rsidRPr="003B43EC">
              <w:rPr>
                <w:spacing w:val="-2"/>
                <w:sz w:val="24"/>
                <w:szCs w:val="24"/>
                <w:lang w:eastAsia="en-US"/>
              </w:rPr>
              <w:t>д</w:t>
            </w:r>
            <w:r w:rsidRPr="003B43EC">
              <w:rPr>
                <w:spacing w:val="-1"/>
                <w:sz w:val="24"/>
                <w:szCs w:val="24"/>
                <w:lang w:eastAsia="en-US"/>
              </w:rPr>
              <w:t>и</w:t>
            </w:r>
            <w:r w:rsidRPr="003B43EC">
              <w:rPr>
                <w:sz w:val="24"/>
                <w:szCs w:val="24"/>
                <w:lang w:eastAsia="en-US"/>
              </w:rPr>
              <w:t>скрет</w:t>
            </w:r>
            <w:r w:rsidRPr="003B43EC">
              <w:rPr>
                <w:spacing w:val="-1"/>
                <w:sz w:val="24"/>
                <w:szCs w:val="24"/>
                <w:lang w:eastAsia="en-US"/>
              </w:rPr>
              <w:t>н</w:t>
            </w:r>
            <w:r w:rsidRPr="003B43EC">
              <w:rPr>
                <w:sz w:val="24"/>
                <w:szCs w:val="24"/>
                <w:lang w:eastAsia="en-US"/>
              </w:rPr>
              <w:t>ой</w:t>
            </w:r>
            <w:r>
              <w:rPr>
                <w:sz w:val="24"/>
                <w:szCs w:val="24"/>
                <w:lang w:eastAsia="en-US"/>
              </w:rPr>
              <w:t xml:space="preserve"> </w:t>
            </w:r>
            <w:r w:rsidRPr="003B43EC">
              <w:rPr>
                <w:spacing w:val="-1"/>
                <w:sz w:val="24"/>
                <w:szCs w:val="24"/>
                <w:lang w:eastAsia="en-US"/>
              </w:rPr>
              <w:t>случайно</w:t>
            </w:r>
            <w:r w:rsidRPr="003B43EC">
              <w:rPr>
                <w:sz w:val="24"/>
                <w:szCs w:val="24"/>
                <w:lang w:eastAsia="en-US"/>
              </w:rPr>
              <w:t xml:space="preserve">й </w:t>
            </w:r>
            <w:r w:rsidRPr="003B43EC">
              <w:rPr>
                <w:spacing w:val="-1"/>
                <w:sz w:val="24"/>
                <w:szCs w:val="24"/>
                <w:lang w:eastAsia="en-US"/>
              </w:rPr>
              <w:t>величины</w:t>
            </w:r>
            <w:r w:rsidRPr="003B43EC">
              <w:rPr>
                <w:sz w:val="24"/>
                <w:szCs w:val="24"/>
                <w:lang w:eastAsia="en-US"/>
              </w:rPr>
              <w:t>. Сво</w:t>
            </w:r>
            <w:r w:rsidRPr="003B43EC">
              <w:rPr>
                <w:spacing w:val="-2"/>
                <w:sz w:val="24"/>
                <w:szCs w:val="24"/>
                <w:lang w:eastAsia="en-US"/>
              </w:rPr>
              <w:t>й</w:t>
            </w:r>
            <w:r w:rsidRPr="003B43EC">
              <w:rPr>
                <w:sz w:val="24"/>
                <w:szCs w:val="24"/>
                <w:lang w:eastAsia="en-US"/>
              </w:rPr>
              <w:t>ства м</w:t>
            </w:r>
            <w:r w:rsidRPr="003B43EC">
              <w:rPr>
                <w:spacing w:val="-2"/>
                <w:sz w:val="24"/>
                <w:szCs w:val="24"/>
                <w:lang w:eastAsia="en-US"/>
              </w:rPr>
              <w:t>а</w:t>
            </w:r>
            <w:r w:rsidRPr="003B43EC">
              <w:rPr>
                <w:sz w:val="24"/>
                <w:szCs w:val="24"/>
                <w:lang w:eastAsia="en-US"/>
              </w:rPr>
              <w:t>темат</w:t>
            </w:r>
            <w:r w:rsidRPr="003B43EC">
              <w:rPr>
                <w:spacing w:val="-2"/>
                <w:sz w:val="24"/>
                <w:szCs w:val="24"/>
                <w:lang w:eastAsia="en-US"/>
              </w:rPr>
              <w:t>и</w:t>
            </w:r>
            <w:r w:rsidRPr="003B43EC">
              <w:rPr>
                <w:sz w:val="24"/>
                <w:szCs w:val="24"/>
                <w:lang w:eastAsia="en-US"/>
              </w:rPr>
              <w:t>ческого о</w:t>
            </w:r>
            <w:r w:rsidRPr="003B43EC">
              <w:rPr>
                <w:spacing w:val="-1"/>
                <w:sz w:val="24"/>
                <w:szCs w:val="24"/>
                <w:lang w:eastAsia="en-US"/>
              </w:rPr>
              <w:t>жидани</w:t>
            </w:r>
            <w:r w:rsidRPr="003B43EC">
              <w:rPr>
                <w:sz w:val="24"/>
                <w:szCs w:val="24"/>
                <w:lang w:eastAsia="en-US"/>
              </w:rPr>
              <w:t>я и</w:t>
            </w:r>
            <w:r w:rsidRPr="003B43EC">
              <w:rPr>
                <w:spacing w:val="-1"/>
                <w:sz w:val="24"/>
                <w:szCs w:val="24"/>
                <w:lang w:eastAsia="en-US"/>
              </w:rPr>
              <w:t xml:space="preserve"> </w:t>
            </w:r>
            <w:r w:rsidRPr="003B43EC">
              <w:rPr>
                <w:spacing w:val="-2"/>
                <w:sz w:val="24"/>
                <w:szCs w:val="24"/>
                <w:lang w:eastAsia="en-US"/>
              </w:rPr>
              <w:t>д</w:t>
            </w:r>
            <w:r w:rsidRPr="003B43EC">
              <w:rPr>
                <w:spacing w:val="-1"/>
                <w:sz w:val="24"/>
                <w:szCs w:val="24"/>
                <w:lang w:eastAsia="en-US"/>
              </w:rPr>
              <w:t>исперси</w:t>
            </w:r>
            <w:r w:rsidRPr="003B43EC">
              <w:rPr>
                <w:sz w:val="24"/>
                <w:szCs w:val="24"/>
                <w:lang w:eastAsia="en-US"/>
              </w:rPr>
              <w:t>и</w:t>
            </w:r>
            <w:r w:rsidRPr="003B43EC">
              <w:rPr>
                <w:spacing w:val="-1"/>
                <w:sz w:val="24"/>
                <w:szCs w:val="24"/>
                <w:lang w:eastAsia="en-US"/>
              </w:rPr>
              <w:t xml:space="preserve"> п</w:t>
            </w:r>
            <w:r w:rsidRPr="003B43EC">
              <w:rPr>
                <w:sz w:val="24"/>
                <w:szCs w:val="24"/>
                <w:lang w:eastAsia="en-US"/>
              </w:rPr>
              <w:t>р</w:t>
            </w:r>
            <w:r w:rsidRPr="003B43EC">
              <w:rPr>
                <w:spacing w:val="-1"/>
                <w:sz w:val="24"/>
                <w:szCs w:val="24"/>
                <w:lang w:eastAsia="en-US"/>
              </w:rPr>
              <w:t>ои</w:t>
            </w:r>
            <w:r w:rsidRPr="003B43EC">
              <w:rPr>
                <w:sz w:val="24"/>
                <w:szCs w:val="24"/>
                <w:lang w:eastAsia="en-US"/>
              </w:rPr>
              <w:t>зволь</w:t>
            </w:r>
            <w:r w:rsidRPr="003B43EC">
              <w:rPr>
                <w:spacing w:val="-1"/>
                <w:sz w:val="24"/>
                <w:szCs w:val="24"/>
                <w:lang w:eastAsia="en-US"/>
              </w:rPr>
              <w:t>н</w:t>
            </w:r>
            <w:r w:rsidRPr="003B43EC">
              <w:rPr>
                <w:sz w:val="24"/>
                <w:szCs w:val="24"/>
                <w:lang w:eastAsia="en-US"/>
              </w:rPr>
              <w:t>ой</w:t>
            </w:r>
            <w:r w:rsidRPr="003B43EC">
              <w:rPr>
                <w:spacing w:val="-1"/>
                <w:sz w:val="24"/>
                <w:szCs w:val="24"/>
                <w:lang w:eastAsia="en-US"/>
              </w:rPr>
              <w:t xml:space="preserve"> сл</w:t>
            </w:r>
            <w:r w:rsidRPr="003B43EC">
              <w:rPr>
                <w:spacing w:val="-2"/>
                <w:sz w:val="24"/>
                <w:szCs w:val="24"/>
                <w:lang w:eastAsia="en-US"/>
              </w:rPr>
              <w:t>у</w:t>
            </w:r>
            <w:r w:rsidRPr="003B43EC">
              <w:rPr>
                <w:sz w:val="24"/>
                <w:szCs w:val="24"/>
                <w:lang w:eastAsia="en-US"/>
              </w:rPr>
              <w:t>ч</w:t>
            </w:r>
            <w:r w:rsidRPr="003B43EC">
              <w:rPr>
                <w:spacing w:val="-1"/>
                <w:sz w:val="24"/>
                <w:szCs w:val="24"/>
                <w:lang w:eastAsia="en-US"/>
              </w:rPr>
              <w:t>айной величины</w:t>
            </w:r>
            <w:r w:rsidRPr="003B43EC">
              <w:rPr>
                <w:sz w:val="24"/>
                <w:szCs w:val="24"/>
                <w:lang w:eastAsia="en-US"/>
              </w:rPr>
              <w:t xml:space="preserve">. </w:t>
            </w:r>
            <w:r>
              <w:rPr>
                <w:sz w:val="24"/>
                <w:szCs w:val="24"/>
                <w:lang w:eastAsia="en-US"/>
              </w:rPr>
              <w:t xml:space="preserve">Неравенство </w:t>
            </w:r>
            <w:proofErr w:type="spellStart"/>
            <w:r w:rsidRPr="002627E3">
              <w:rPr>
                <w:spacing w:val="-1"/>
                <w:sz w:val="24"/>
                <w:szCs w:val="24"/>
                <w:lang w:eastAsia="en-US"/>
              </w:rPr>
              <w:t>Й</w:t>
            </w:r>
            <w:r w:rsidRPr="002627E3">
              <w:rPr>
                <w:spacing w:val="-2"/>
                <w:sz w:val="24"/>
                <w:szCs w:val="24"/>
                <w:lang w:eastAsia="en-US"/>
              </w:rPr>
              <w:t>е</w:t>
            </w:r>
            <w:r w:rsidRPr="002627E3">
              <w:rPr>
                <w:spacing w:val="-1"/>
                <w:sz w:val="24"/>
                <w:szCs w:val="24"/>
                <w:lang w:eastAsia="en-US"/>
              </w:rPr>
              <w:t>нсена</w:t>
            </w:r>
            <w:proofErr w:type="spellEnd"/>
            <w:r w:rsidRPr="002627E3">
              <w:rPr>
                <w:sz w:val="24"/>
                <w:szCs w:val="24"/>
                <w:lang w:eastAsia="en-US"/>
              </w:rPr>
              <w:t>.</w:t>
            </w:r>
            <w:r>
              <w:rPr>
                <w:sz w:val="24"/>
                <w:szCs w:val="24"/>
                <w:lang w:eastAsia="en-US"/>
              </w:rPr>
              <w:t xml:space="preserve"> Стандартное </w:t>
            </w:r>
            <w:r w:rsidRPr="00AF5AC6">
              <w:rPr>
                <w:sz w:val="24"/>
                <w:szCs w:val="24"/>
                <w:lang w:eastAsia="en-US"/>
              </w:rPr>
              <w:t>и</w:t>
            </w:r>
            <w:r>
              <w:rPr>
                <w:sz w:val="24"/>
                <w:szCs w:val="24"/>
                <w:lang w:eastAsia="en-US"/>
              </w:rPr>
              <w:t xml:space="preserve"> </w:t>
            </w:r>
            <w:r>
              <w:rPr>
                <w:spacing w:val="-1"/>
                <w:sz w:val="24"/>
                <w:szCs w:val="24"/>
              </w:rPr>
              <w:t>среднее линейное отклонения</w:t>
            </w:r>
          </w:p>
          <w:p w14:paraId="41E31730" w14:textId="77777777" w:rsidR="00FA7261" w:rsidRDefault="00FA7261" w:rsidP="00094F95">
            <w:pPr>
              <w:widowControl w:val="0"/>
              <w:spacing w:line="240" w:lineRule="auto"/>
              <w:ind w:right="136" w:hanging="35"/>
              <w:rPr>
                <w:b/>
                <w:sz w:val="24"/>
                <w:szCs w:val="24"/>
              </w:rPr>
            </w:pPr>
            <w:r w:rsidRPr="00F57A77">
              <w:rPr>
                <w:b/>
                <w:sz w:val="24"/>
                <w:szCs w:val="24"/>
              </w:rPr>
              <w:t>Рекомендуемые источники:</w:t>
            </w:r>
          </w:p>
          <w:p w14:paraId="3FFD6095" w14:textId="66147C0F" w:rsidR="00FA7261" w:rsidRPr="00FA2B2A" w:rsidRDefault="00FA7261" w:rsidP="00AF5AC6">
            <w:pPr>
              <w:widowControl w:val="0"/>
              <w:spacing w:line="240" w:lineRule="auto"/>
              <w:ind w:right="136" w:hanging="35"/>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w:t>
            </w:r>
          </w:p>
        </w:tc>
        <w:tc>
          <w:tcPr>
            <w:tcW w:w="1543" w:type="dxa"/>
          </w:tcPr>
          <w:p w14:paraId="766F0D4A"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9CE8E91" w14:textId="77777777" w:rsidTr="00094F95">
        <w:trPr>
          <w:cantSplit/>
          <w:trHeight w:val="20"/>
          <w:jc w:val="center"/>
        </w:trPr>
        <w:tc>
          <w:tcPr>
            <w:tcW w:w="2757" w:type="dxa"/>
          </w:tcPr>
          <w:p w14:paraId="33E4E3A7"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6EFE4F7D"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Pr>
          <w:p w14:paraId="2D3C55BD" w14:textId="6449261D" w:rsidR="00FA7261" w:rsidRDefault="00FA7261" w:rsidP="00094F95">
            <w:pPr>
              <w:spacing w:line="240" w:lineRule="auto"/>
              <w:ind w:firstLine="0"/>
              <w:rPr>
                <w:sz w:val="24"/>
                <w:szCs w:val="24"/>
              </w:rPr>
            </w:pPr>
            <w:r w:rsidRPr="00677DD3">
              <w:rPr>
                <w:sz w:val="24"/>
                <w:szCs w:val="24"/>
              </w:rPr>
              <w:t>Ковариация и коэффициент корреляции. Производящая функция целочисленной случайной величины и числовые характеристики типичных дискретных законов.</w:t>
            </w:r>
            <w:r w:rsidR="008F6F1B" w:rsidRPr="008F6F1B">
              <w:rPr>
                <w:sz w:val="24"/>
                <w:szCs w:val="24"/>
              </w:rPr>
              <w:t xml:space="preserve"> </w:t>
            </w:r>
            <w:r w:rsidR="008F6F1B">
              <w:rPr>
                <w:sz w:val="24"/>
                <w:szCs w:val="24"/>
              </w:rPr>
              <w:t xml:space="preserve">Вычисление числовых характеристик средствами </w:t>
            </w:r>
            <w:proofErr w:type="spellStart"/>
            <w:r w:rsidR="008F6F1B" w:rsidRPr="009C0723">
              <w:rPr>
                <w:i/>
                <w:iCs/>
                <w:sz w:val="24"/>
                <w:szCs w:val="24"/>
                <w:lang w:val="en-US"/>
              </w:rPr>
              <w:t>numpy</w:t>
            </w:r>
            <w:proofErr w:type="spellEnd"/>
            <w:r w:rsidR="008F6F1B" w:rsidRPr="008E20C3">
              <w:rPr>
                <w:sz w:val="24"/>
                <w:szCs w:val="24"/>
              </w:rPr>
              <w:t xml:space="preserve"> </w:t>
            </w:r>
            <w:r w:rsidR="008F6F1B">
              <w:rPr>
                <w:sz w:val="24"/>
                <w:szCs w:val="24"/>
              </w:rPr>
              <w:t xml:space="preserve">и </w:t>
            </w:r>
            <w:proofErr w:type="spellStart"/>
            <w:r w:rsidR="008F6F1B" w:rsidRPr="009C0723">
              <w:rPr>
                <w:i/>
                <w:iCs/>
                <w:sz w:val="24"/>
                <w:szCs w:val="24"/>
                <w:lang w:val="en-US"/>
              </w:rPr>
              <w:t>scipy</w:t>
            </w:r>
            <w:proofErr w:type="spellEnd"/>
            <w:r w:rsidR="008F6F1B" w:rsidRPr="008E20C3">
              <w:rPr>
                <w:sz w:val="24"/>
                <w:szCs w:val="24"/>
              </w:rPr>
              <w:t>.</w:t>
            </w:r>
          </w:p>
          <w:p w14:paraId="16856894" w14:textId="77777777" w:rsidR="00D065A7" w:rsidRDefault="00D065A7" w:rsidP="00D065A7">
            <w:pPr>
              <w:spacing w:line="240" w:lineRule="auto"/>
              <w:ind w:firstLine="0"/>
              <w:rPr>
                <w:sz w:val="24"/>
                <w:szCs w:val="24"/>
              </w:rPr>
            </w:pPr>
            <w:r w:rsidRPr="004C0C0B">
              <w:rPr>
                <w:sz w:val="24"/>
                <w:szCs w:val="24"/>
              </w:rPr>
              <w:t>Центральные и начальные моменты вероятностного распределения. Асимметрия и эксцесс. Производящая функция моментов и ее свойства.</w:t>
            </w:r>
          </w:p>
          <w:p w14:paraId="65480219" w14:textId="77777777" w:rsidR="00D065A7" w:rsidRPr="008F6F1B" w:rsidRDefault="00D065A7" w:rsidP="00094F95">
            <w:pPr>
              <w:spacing w:line="240" w:lineRule="auto"/>
              <w:ind w:firstLine="0"/>
              <w:rPr>
                <w:sz w:val="24"/>
                <w:szCs w:val="24"/>
              </w:rPr>
            </w:pPr>
          </w:p>
          <w:p w14:paraId="7EB1F9B7"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0CC5DB51" w14:textId="08C962DA" w:rsidR="00FA7261" w:rsidRPr="00FA2B2A" w:rsidRDefault="00FA7261"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w:t>
            </w:r>
          </w:p>
        </w:tc>
        <w:tc>
          <w:tcPr>
            <w:tcW w:w="1543" w:type="dxa"/>
          </w:tcPr>
          <w:p w14:paraId="24068950" w14:textId="5F08A5F5" w:rsidR="00FA7261" w:rsidRPr="00513A50" w:rsidRDefault="00FA7261" w:rsidP="00094F95">
            <w:pPr>
              <w:spacing w:line="240" w:lineRule="auto"/>
              <w:ind w:firstLine="0"/>
              <w:rPr>
                <w:sz w:val="24"/>
                <w:szCs w:val="24"/>
              </w:rPr>
            </w:pPr>
            <w:r w:rsidRPr="004E08B6">
              <w:rPr>
                <w:sz w:val="24"/>
                <w:szCs w:val="24"/>
              </w:rPr>
              <w:t>Самотестирование. Контроль наличия и выборочная проверка домашнего задания. Зачет по контрольной работе</w:t>
            </w:r>
            <w:r>
              <w:rPr>
                <w:sz w:val="24"/>
                <w:szCs w:val="24"/>
              </w:rPr>
              <w:t>.</w:t>
            </w:r>
            <w:r w:rsidRPr="004E08B6">
              <w:rPr>
                <w:sz w:val="24"/>
                <w:szCs w:val="24"/>
              </w:rPr>
              <w:t xml:space="preserve"> </w:t>
            </w:r>
          </w:p>
        </w:tc>
      </w:tr>
      <w:tr w:rsidR="00FA7261" w:rsidRPr="00513A50" w14:paraId="10A33F19" w14:textId="77777777" w:rsidTr="00094F95">
        <w:trPr>
          <w:cantSplit/>
          <w:trHeight w:val="20"/>
          <w:jc w:val="center"/>
        </w:trPr>
        <w:tc>
          <w:tcPr>
            <w:tcW w:w="2757" w:type="dxa"/>
          </w:tcPr>
          <w:p w14:paraId="7440159B" w14:textId="77777777" w:rsidR="00FA7261" w:rsidRDefault="00FA7261" w:rsidP="00094F95">
            <w:pPr>
              <w:spacing w:line="240" w:lineRule="auto"/>
              <w:ind w:firstLine="0"/>
              <w:rPr>
                <w:sz w:val="24"/>
                <w:szCs w:val="24"/>
              </w:rPr>
            </w:pPr>
            <w:r w:rsidRPr="00063E65">
              <w:rPr>
                <w:b/>
                <w:sz w:val="24"/>
                <w:szCs w:val="24"/>
              </w:rPr>
              <w:lastRenderedPageBreak/>
              <w:t xml:space="preserve">Раздел </w:t>
            </w:r>
            <w:r>
              <w:rPr>
                <w:b/>
                <w:sz w:val="24"/>
                <w:szCs w:val="24"/>
              </w:rPr>
              <w:t>2</w:t>
            </w:r>
            <w:r w:rsidRPr="00063E65">
              <w:rPr>
                <w:b/>
                <w:sz w:val="24"/>
                <w:szCs w:val="24"/>
              </w:rPr>
              <w:t>.</w:t>
            </w:r>
            <w:r>
              <w:rPr>
                <w:sz w:val="24"/>
                <w:szCs w:val="24"/>
              </w:rPr>
              <w:t xml:space="preserve"> </w:t>
            </w:r>
          </w:p>
          <w:p w14:paraId="5989DFB5"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1957FB19" w14:textId="77777777" w:rsidR="00FA7261" w:rsidRPr="00A1214E" w:rsidRDefault="00FA7261" w:rsidP="00094F95">
            <w:pPr>
              <w:spacing w:line="240" w:lineRule="auto"/>
              <w:ind w:firstLine="0"/>
              <w:rPr>
                <w:sz w:val="24"/>
                <w:szCs w:val="24"/>
              </w:rPr>
            </w:pPr>
            <w:r w:rsidRPr="00A1214E">
              <w:rPr>
                <w:sz w:val="24"/>
                <w:szCs w:val="24"/>
              </w:rPr>
              <w:t>Абсолютно непрерывные случайные величины.</w:t>
            </w:r>
          </w:p>
          <w:p w14:paraId="5F48A77A" w14:textId="77777777" w:rsidR="00FA7261" w:rsidRDefault="00FA7261" w:rsidP="00094F95">
            <w:pPr>
              <w:spacing w:line="240" w:lineRule="auto"/>
              <w:ind w:firstLine="0"/>
              <w:rPr>
                <w:sz w:val="24"/>
                <w:szCs w:val="24"/>
              </w:rPr>
            </w:pPr>
            <w:r w:rsidRPr="00A1214E">
              <w:rPr>
                <w:sz w:val="24"/>
                <w:szCs w:val="24"/>
              </w:rPr>
              <w:t>Плотность вероятности и ее свойства. Математическое ожидание и дисперсия абсолютно непрерывной случайной величины. Равномерное распределение на отрезке и показательное распределение на полупрямой. Медиана и квантили непрерывного распределения.</w:t>
            </w:r>
          </w:p>
          <w:p w14:paraId="014DD269"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218DA684" w14:textId="02126115" w:rsidR="00FA7261" w:rsidRPr="00FA2B2A" w:rsidRDefault="00FA7261"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5239DB69"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9DF7F39" w14:textId="77777777" w:rsidTr="00094F95">
        <w:trPr>
          <w:cantSplit/>
          <w:trHeight w:val="20"/>
          <w:jc w:val="center"/>
        </w:trPr>
        <w:tc>
          <w:tcPr>
            <w:tcW w:w="2757" w:type="dxa"/>
          </w:tcPr>
          <w:p w14:paraId="40F2A3EE"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787C9B0"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6F5131D0" w14:textId="77777777" w:rsidR="00FA7261" w:rsidRDefault="00FA7261" w:rsidP="00094F95">
            <w:pPr>
              <w:spacing w:line="240" w:lineRule="auto"/>
              <w:ind w:firstLine="0"/>
              <w:rPr>
                <w:sz w:val="24"/>
                <w:szCs w:val="24"/>
              </w:rPr>
            </w:pPr>
            <w:r w:rsidRPr="0088523C">
              <w:rPr>
                <w:sz w:val="24"/>
                <w:szCs w:val="24"/>
              </w:rPr>
              <w:t>Нормальное распределение на прямой. Свойства нормальных случайных величин. Логарифмически нормальное распределение.</w:t>
            </w:r>
          </w:p>
          <w:p w14:paraId="18F0E057"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6BDB331C" w14:textId="420099B4" w:rsidR="00FA7261" w:rsidRPr="00FA2B2A" w:rsidRDefault="00FA7261"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53449A4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3F1D12E8" w14:textId="77777777" w:rsidTr="00094F95">
        <w:trPr>
          <w:cantSplit/>
          <w:trHeight w:val="20"/>
          <w:jc w:val="center"/>
        </w:trPr>
        <w:tc>
          <w:tcPr>
            <w:tcW w:w="2757" w:type="dxa"/>
          </w:tcPr>
          <w:p w14:paraId="5E20509F" w14:textId="77777777" w:rsidR="00FA7261" w:rsidRPr="002B4363" w:rsidRDefault="00FA7261" w:rsidP="00094F95">
            <w:pPr>
              <w:spacing w:line="240" w:lineRule="auto"/>
              <w:ind w:firstLine="0"/>
              <w:rPr>
                <w:b/>
                <w:sz w:val="24"/>
                <w:szCs w:val="24"/>
              </w:rPr>
            </w:pPr>
            <w:r w:rsidRPr="002B4363">
              <w:rPr>
                <w:b/>
                <w:sz w:val="24"/>
                <w:szCs w:val="24"/>
              </w:rPr>
              <w:t>Раздел 3.</w:t>
            </w:r>
          </w:p>
          <w:p w14:paraId="18C1D654" w14:textId="77777777" w:rsidR="00FA7261" w:rsidRDefault="00FA7261" w:rsidP="00094F95">
            <w:pPr>
              <w:spacing w:line="240" w:lineRule="auto"/>
              <w:ind w:firstLine="0"/>
              <w:rPr>
                <w:sz w:val="24"/>
                <w:szCs w:val="24"/>
              </w:rPr>
            </w:pPr>
            <w:r>
              <w:rPr>
                <w:sz w:val="24"/>
                <w:szCs w:val="24"/>
              </w:rPr>
              <w:t>Случайные векторы</w:t>
            </w:r>
          </w:p>
        </w:tc>
        <w:tc>
          <w:tcPr>
            <w:tcW w:w="5749" w:type="dxa"/>
          </w:tcPr>
          <w:p w14:paraId="5F4823F0" w14:textId="77777777" w:rsidR="00FA7261" w:rsidRPr="00344E83" w:rsidRDefault="00FA7261" w:rsidP="00094F95">
            <w:pPr>
              <w:spacing w:line="240" w:lineRule="auto"/>
              <w:ind w:firstLine="0"/>
              <w:rPr>
                <w:sz w:val="24"/>
                <w:szCs w:val="24"/>
              </w:rPr>
            </w:pPr>
            <w:r w:rsidRPr="00344E83">
              <w:rPr>
                <w:sz w:val="24"/>
                <w:szCs w:val="24"/>
              </w:rPr>
              <w:t>Зависимые и независимые случайные векторы.</w:t>
            </w:r>
          </w:p>
          <w:p w14:paraId="6D979CB4" w14:textId="77777777" w:rsidR="00FA7261" w:rsidRDefault="00FA7261" w:rsidP="00094F95">
            <w:pPr>
              <w:spacing w:line="240" w:lineRule="auto"/>
              <w:ind w:firstLine="0"/>
              <w:rPr>
                <w:sz w:val="24"/>
                <w:szCs w:val="24"/>
              </w:rPr>
            </w:pPr>
            <w:r w:rsidRPr="00344E83">
              <w:rPr>
                <w:sz w:val="24"/>
                <w:szCs w:val="24"/>
              </w:rPr>
              <w:t>Функция распределения случайного вектора и ее свойства. Одинаково распределенные случайные векторы. Дискретные случайные векторы.</w:t>
            </w:r>
          </w:p>
          <w:p w14:paraId="6C63A285"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55EAF58" w14:textId="216E4B5A" w:rsidR="00FA7261" w:rsidRPr="00FA2B2A" w:rsidRDefault="00FA7261"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5C79938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E204F2" w14:textId="77777777" w:rsidTr="00094F95">
        <w:trPr>
          <w:cantSplit/>
          <w:trHeight w:val="20"/>
          <w:jc w:val="center"/>
        </w:trPr>
        <w:tc>
          <w:tcPr>
            <w:tcW w:w="2757" w:type="dxa"/>
          </w:tcPr>
          <w:p w14:paraId="596B33F5" w14:textId="77777777" w:rsidR="00FA7261" w:rsidRPr="002B4363" w:rsidRDefault="00FA7261" w:rsidP="00094F95">
            <w:pPr>
              <w:spacing w:line="240" w:lineRule="auto"/>
              <w:ind w:firstLine="0"/>
              <w:rPr>
                <w:b/>
                <w:sz w:val="24"/>
                <w:szCs w:val="24"/>
              </w:rPr>
            </w:pPr>
            <w:r w:rsidRPr="002B4363">
              <w:rPr>
                <w:b/>
                <w:sz w:val="24"/>
                <w:szCs w:val="24"/>
              </w:rPr>
              <w:t>Раздел 3.</w:t>
            </w:r>
          </w:p>
          <w:p w14:paraId="00B52A81"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412C4AF0" w14:textId="77777777" w:rsidR="00FA7261" w:rsidRDefault="00FA7261" w:rsidP="00094F95">
            <w:pPr>
              <w:spacing w:line="240" w:lineRule="auto"/>
              <w:ind w:firstLine="0"/>
              <w:rPr>
                <w:sz w:val="24"/>
                <w:szCs w:val="24"/>
              </w:rPr>
            </w:pPr>
            <w:r w:rsidRPr="00D11B4B">
              <w:rPr>
                <w:sz w:val="24"/>
                <w:szCs w:val="24"/>
              </w:rPr>
              <w:t>Абсолютно непрерывные случайные векторы. Связь функции плотности распределения случайного вектора с функциями плотности его компонент. Равномерное распределение в ограниченной области.</w:t>
            </w:r>
          </w:p>
          <w:p w14:paraId="5B43BC3E"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509980C5" w14:textId="4624520F" w:rsidR="00FA7261" w:rsidRPr="00FA2B2A" w:rsidRDefault="00FA7261"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2BEDF52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F8B3613" w14:textId="77777777" w:rsidTr="00094F95">
        <w:trPr>
          <w:cantSplit/>
          <w:trHeight w:val="20"/>
          <w:jc w:val="center"/>
        </w:trPr>
        <w:tc>
          <w:tcPr>
            <w:tcW w:w="2757" w:type="dxa"/>
          </w:tcPr>
          <w:p w14:paraId="13E4B1D3" w14:textId="77777777" w:rsidR="00FA7261" w:rsidRPr="002B4363" w:rsidRDefault="00FA7261" w:rsidP="00094F95">
            <w:pPr>
              <w:spacing w:line="240" w:lineRule="auto"/>
              <w:ind w:firstLine="0"/>
              <w:rPr>
                <w:b/>
                <w:sz w:val="24"/>
                <w:szCs w:val="24"/>
              </w:rPr>
            </w:pPr>
            <w:r w:rsidRPr="002B4363">
              <w:rPr>
                <w:b/>
                <w:sz w:val="24"/>
                <w:szCs w:val="24"/>
              </w:rPr>
              <w:t>Раздел 3.</w:t>
            </w:r>
          </w:p>
          <w:p w14:paraId="4786B36F"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159E839E" w14:textId="77777777" w:rsidR="00FA7261" w:rsidRDefault="00FA7261" w:rsidP="00094F95">
            <w:pPr>
              <w:spacing w:line="240" w:lineRule="auto"/>
              <w:ind w:firstLine="0"/>
              <w:rPr>
                <w:sz w:val="24"/>
                <w:szCs w:val="24"/>
              </w:rPr>
            </w:pPr>
            <w:r w:rsidRPr="000A1EF7">
              <w:rPr>
                <w:sz w:val="24"/>
                <w:szCs w:val="24"/>
              </w:rPr>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p>
          <w:p w14:paraId="7D2BF326"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1A1C0632" w14:textId="5845D486" w:rsidR="00FA7261" w:rsidRPr="00FA2B2A" w:rsidRDefault="00FA7261" w:rsidP="00AF5AC6">
            <w:pPr>
              <w:spacing w:line="240" w:lineRule="auto"/>
              <w:ind w:firstLine="0"/>
              <w:rPr>
                <w:b/>
                <w:sz w:val="24"/>
                <w:szCs w:val="24"/>
              </w:rPr>
            </w:pPr>
            <w:r w:rsidRPr="00CC4035">
              <w:rPr>
                <w:b/>
                <w:sz w:val="24"/>
                <w:szCs w:val="24"/>
                <w:lang w:val="en-US"/>
              </w:rPr>
              <w:t>[</w:t>
            </w:r>
            <w:r w:rsidR="00832F44">
              <w:rPr>
                <w:b/>
                <w:sz w:val="24"/>
                <w:szCs w:val="24"/>
              </w:rPr>
              <w:t>8.1. - 8.</w:t>
            </w:r>
            <w:r w:rsidR="00AF5AC6">
              <w:rPr>
                <w:b/>
                <w:sz w:val="24"/>
                <w:szCs w:val="24"/>
              </w:rPr>
              <w:t>3</w:t>
            </w:r>
            <w:r w:rsidR="00832F44">
              <w:rPr>
                <w:b/>
                <w:sz w:val="24"/>
                <w:szCs w:val="24"/>
              </w:rPr>
              <w:t xml:space="preserve">.; </w:t>
            </w:r>
            <w:r w:rsidRPr="00CC4035">
              <w:rPr>
                <w:b/>
                <w:sz w:val="24"/>
                <w:szCs w:val="24"/>
                <w:lang w:val="en-US"/>
              </w:rPr>
              <w:t>9.1]</w:t>
            </w:r>
          </w:p>
        </w:tc>
        <w:tc>
          <w:tcPr>
            <w:tcW w:w="1543" w:type="dxa"/>
          </w:tcPr>
          <w:p w14:paraId="40267CB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FAF9420" w14:textId="77777777" w:rsidTr="00094F95">
        <w:trPr>
          <w:cantSplit/>
          <w:trHeight w:val="20"/>
          <w:jc w:val="center"/>
        </w:trPr>
        <w:tc>
          <w:tcPr>
            <w:tcW w:w="2757" w:type="dxa"/>
          </w:tcPr>
          <w:p w14:paraId="3AA63638" w14:textId="77777777" w:rsidR="00FA7261" w:rsidRPr="002B4363" w:rsidRDefault="00FA7261" w:rsidP="00094F95">
            <w:pPr>
              <w:spacing w:line="240" w:lineRule="auto"/>
              <w:ind w:firstLine="0"/>
              <w:rPr>
                <w:b/>
                <w:sz w:val="24"/>
                <w:szCs w:val="24"/>
              </w:rPr>
            </w:pPr>
            <w:r w:rsidRPr="002B4363">
              <w:rPr>
                <w:b/>
                <w:sz w:val="24"/>
                <w:szCs w:val="24"/>
              </w:rPr>
              <w:t>Раздел 3.</w:t>
            </w:r>
          </w:p>
          <w:p w14:paraId="157AC87B"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2269CAC3" w14:textId="77777777" w:rsidR="00FA7261" w:rsidRDefault="00FA7261" w:rsidP="00094F95">
            <w:pPr>
              <w:spacing w:line="240" w:lineRule="auto"/>
              <w:ind w:firstLine="0"/>
              <w:rPr>
                <w:sz w:val="24"/>
                <w:szCs w:val="24"/>
              </w:rPr>
            </w:pPr>
            <w:r w:rsidRPr="009C4F64">
              <w:rPr>
                <w:sz w:val="24"/>
                <w:szCs w:val="24"/>
              </w:rPr>
              <w:t>Многомерное нормальное распределение. Приведение к каноническому виду. Нормальные случайные векторы и их свойства.</w:t>
            </w:r>
          </w:p>
          <w:p w14:paraId="4F945788"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08EEDB32" w14:textId="21A5A643" w:rsidR="00FA7261" w:rsidRPr="00FA2B2A" w:rsidRDefault="00FA7261"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w:t>
            </w:r>
          </w:p>
        </w:tc>
        <w:tc>
          <w:tcPr>
            <w:tcW w:w="1543" w:type="dxa"/>
          </w:tcPr>
          <w:p w14:paraId="4E5BB80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D065A7" w:rsidRPr="00513A50" w14:paraId="581FCC7B" w14:textId="77777777" w:rsidTr="00094F95">
        <w:trPr>
          <w:cantSplit/>
          <w:trHeight w:val="20"/>
          <w:jc w:val="center"/>
        </w:trPr>
        <w:tc>
          <w:tcPr>
            <w:tcW w:w="2757" w:type="dxa"/>
          </w:tcPr>
          <w:p w14:paraId="3EDA35F5" w14:textId="77777777" w:rsidR="00D065A7" w:rsidRPr="002B4363" w:rsidRDefault="00D065A7" w:rsidP="00D065A7">
            <w:pPr>
              <w:spacing w:line="240" w:lineRule="auto"/>
              <w:ind w:firstLine="0"/>
              <w:rPr>
                <w:b/>
                <w:sz w:val="24"/>
                <w:szCs w:val="24"/>
              </w:rPr>
            </w:pPr>
            <w:r w:rsidRPr="002B4363">
              <w:rPr>
                <w:b/>
                <w:sz w:val="24"/>
                <w:szCs w:val="24"/>
              </w:rPr>
              <w:t>Раздел 3.</w:t>
            </w:r>
          </w:p>
          <w:p w14:paraId="5629058B" w14:textId="5454DCA2" w:rsidR="00D065A7" w:rsidRPr="002B4363" w:rsidRDefault="00D065A7" w:rsidP="00D065A7">
            <w:pPr>
              <w:spacing w:line="240" w:lineRule="auto"/>
              <w:ind w:firstLine="0"/>
              <w:rPr>
                <w:b/>
                <w:sz w:val="24"/>
                <w:szCs w:val="24"/>
              </w:rPr>
            </w:pPr>
            <w:r>
              <w:rPr>
                <w:sz w:val="24"/>
                <w:szCs w:val="24"/>
              </w:rPr>
              <w:t>Случайные векторы</w:t>
            </w:r>
          </w:p>
        </w:tc>
        <w:tc>
          <w:tcPr>
            <w:tcW w:w="5749" w:type="dxa"/>
          </w:tcPr>
          <w:p w14:paraId="44C612CF" w14:textId="77777777" w:rsidR="00D065A7" w:rsidRDefault="00D065A7" w:rsidP="00094F95">
            <w:pPr>
              <w:spacing w:line="240" w:lineRule="auto"/>
              <w:ind w:firstLine="0"/>
              <w:rPr>
                <w:sz w:val="24"/>
                <w:szCs w:val="24"/>
              </w:rPr>
            </w:pPr>
            <w:r w:rsidRPr="00D065A7">
              <w:rPr>
                <w:sz w:val="24"/>
                <w:szCs w:val="24"/>
              </w:rPr>
              <w:t>Функции от случайных величин. Закон распределения суммы случайных величин. Формула свертки.</w:t>
            </w:r>
          </w:p>
          <w:p w14:paraId="4ECC66AF" w14:textId="77777777" w:rsidR="00D065A7" w:rsidRDefault="00D065A7" w:rsidP="00D065A7">
            <w:pPr>
              <w:spacing w:line="240" w:lineRule="auto"/>
              <w:ind w:firstLine="0"/>
              <w:rPr>
                <w:b/>
                <w:sz w:val="24"/>
                <w:szCs w:val="24"/>
              </w:rPr>
            </w:pPr>
            <w:r w:rsidRPr="00F57A77">
              <w:rPr>
                <w:b/>
                <w:sz w:val="24"/>
                <w:szCs w:val="24"/>
              </w:rPr>
              <w:t>Рекомендуемые источники:</w:t>
            </w:r>
          </w:p>
          <w:p w14:paraId="7EC6766A" w14:textId="6D8793C6" w:rsidR="00D065A7" w:rsidRPr="009C4F64" w:rsidRDefault="00D065A7" w:rsidP="00AF5AC6">
            <w:pPr>
              <w:spacing w:line="240" w:lineRule="auto"/>
              <w:ind w:firstLine="0"/>
              <w:rPr>
                <w:sz w:val="24"/>
                <w:szCs w:val="24"/>
              </w:rPr>
            </w:pPr>
            <w:r w:rsidRPr="00AF5AC6">
              <w:rPr>
                <w:b/>
                <w:sz w:val="24"/>
                <w:szCs w:val="24"/>
              </w:rPr>
              <w:t>[</w:t>
            </w:r>
            <w:r>
              <w:rPr>
                <w:b/>
                <w:sz w:val="24"/>
                <w:szCs w:val="24"/>
              </w:rPr>
              <w:t>8.1. - 8.</w:t>
            </w:r>
            <w:r w:rsidR="00AF5AC6">
              <w:rPr>
                <w:b/>
                <w:sz w:val="24"/>
                <w:szCs w:val="24"/>
              </w:rPr>
              <w:t>3</w:t>
            </w:r>
            <w:r>
              <w:rPr>
                <w:b/>
                <w:sz w:val="24"/>
                <w:szCs w:val="24"/>
              </w:rPr>
              <w:t xml:space="preserve">.; </w:t>
            </w:r>
            <w:r w:rsidRPr="00AF5AC6">
              <w:rPr>
                <w:b/>
                <w:sz w:val="24"/>
                <w:szCs w:val="24"/>
              </w:rPr>
              <w:t>9.1]</w:t>
            </w:r>
          </w:p>
        </w:tc>
        <w:tc>
          <w:tcPr>
            <w:tcW w:w="1543" w:type="dxa"/>
          </w:tcPr>
          <w:p w14:paraId="1EB9C74E" w14:textId="4678E417" w:rsidR="00D065A7" w:rsidRPr="004E08B6" w:rsidRDefault="00D065A7"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BA5EE9" w:rsidRPr="00513A50" w14:paraId="4883B8DE" w14:textId="77777777" w:rsidTr="00094F95">
        <w:trPr>
          <w:cantSplit/>
          <w:trHeight w:val="20"/>
          <w:jc w:val="center"/>
        </w:trPr>
        <w:tc>
          <w:tcPr>
            <w:tcW w:w="2757" w:type="dxa"/>
          </w:tcPr>
          <w:p w14:paraId="1AD5F305" w14:textId="77777777" w:rsidR="00BA5EE9" w:rsidRPr="002B4363" w:rsidRDefault="00BA5EE9" w:rsidP="00BA5EE9">
            <w:pPr>
              <w:spacing w:line="240" w:lineRule="auto"/>
              <w:ind w:firstLine="0"/>
              <w:rPr>
                <w:b/>
                <w:sz w:val="24"/>
                <w:szCs w:val="24"/>
              </w:rPr>
            </w:pPr>
            <w:r w:rsidRPr="002B4363">
              <w:rPr>
                <w:b/>
                <w:sz w:val="24"/>
                <w:szCs w:val="24"/>
              </w:rPr>
              <w:t>Раздел 3.</w:t>
            </w:r>
          </w:p>
          <w:p w14:paraId="1D9CC281" w14:textId="1CD8CCE0" w:rsidR="00BA5EE9" w:rsidRPr="002B4363" w:rsidRDefault="00BA5EE9" w:rsidP="00BA5EE9">
            <w:pPr>
              <w:spacing w:line="240" w:lineRule="auto"/>
              <w:ind w:firstLine="0"/>
              <w:rPr>
                <w:b/>
                <w:sz w:val="24"/>
                <w:szCs w:val="24"/>
              </w:rPr>
            </w:pPr>
            <w:r>
              <w:rPr>
                <w:sz w:val="24"/>
                <w:szCs w:val="24"/>
              </w:rPr>
              <w:t>Случайные векторы</w:t>
            </w:r>
          </w:p>
        </w:tc>
        <w:tc>
          <w:tcPr>
            <w:tcW w:w="5749" w:type="dxa"/>
          </w:tcPr>
          <w:p w14:paraId="5B156638" w14:textId="3F4749FB" w:rsidR="00BA5EE9" w:rsidRDefault="00A627B0" w:rsidP="00094F95">
            <w:pPr>
              <w:spacing w:line="240" w:lineRule="auto"/>
              <w:ind w:firstLine="0"/>
              <w:rPr>
                <w:sz w:val="24"/>
                <w:szCs w:val="24"/>
              </w:rPr>
            </w:pPr>
            <w:r w:rsidRPr="00A627B0">
              <w:rPr>
                <w:sz w:val="24"/>
                <w:szCs w:val="24"/>
              </w:rPr>
              <w:t>Реализация моделей непрерывных случайных векторов в пакет</w:t>
            </w:r>
            <w:r w:rsidR="00146170">
              <w:rPr>
                <w:sz w:val="24"/>
                <w:szCs w:val="24"/>
              </w:rPr>
              <w:t>е</w:t>
            </w:r>
            <w:r w:rsidRPr="00A627B0">
              <w:rPr>
                <w:sz w:val="24"/>
                <w:szCs w:val="24"/>
              </w:rPr>
              <w:t xml:space="preserve"> </w:t>
            </w:r>
            <w:r w:rsidR="00146170">
              <w:rPr>
                <w:sz w:val="24"/>
                <w:szCs w:val="24"/>
              </w:rPr>
              <w:t>«</w:t>
            </w:r>
            <w:proofErr w:type="spellStart"/>
            <w:r w:rsidRPr="00146170">
              <w:rPr>
                <w:i/>
                <w:iCs/>
                <w:sz w:val="24"/>
                <w:szCs w:val="24"/>
              </w:rPr>
              <w:t>Jupyter</w:t>
            </w:r>
            <w:proofErr w:type="spellEnd"/>
            <w:r w:rsidRPr="00146170">
              <w:rPr>
                <w:i/>
                <w:iCs/>
                <w:sz w:val="24"/>
                <w:szCs w:val="24"/>
              </w:rPr>
              <w:t xml:space="preserve"> </w:t>
            </w:r>
            <w:proofErr w:type="spellStart"/>
            <w:r w:rsidRPr="00146170">
              <w:rPr>
                <w:i/>
                <w:iCs/>
                <w:sz w:val="24"/>
                <w:szCs w:val="24"/>
              </w:rPr>
              <w:t>Notebook</w:t>
            </w:r>
            <w:proofErr w:type="spellEnd"/>
            <w:r w:rsidR="00146170">
              <w:rPr>
                <w:i/>
                <w:iCs/>
                <w:sz w:val="24"/>
                <w:szCs w:val="24"/>
              </w:rPr>
              <w:t>»</w:t>
            </w:r>
            <w:r w:rsidRPr="00A627B0">
              <w:rPr>
                <w:sz w:val="24"/>
                <w:szCs w:val="24"/>
              </w:rPr>
              <w:t xml:space="preserve"> (методы </w:t>
            </w:r>
            <w:proofErr w:type="spellStart"/>
            <w:r w:rsidRPr="00A627B0">
              <w:rPr>
                <w:sz w:val="24"/>
                <w:szCs w:val="24"/>
              </w:rPr>
              <w:t>multivariate_normal</w:t>
            </w:r>
            <w:proofErr w:type="spellEnd"/>
            <w:r w:rsidRPr="00A627B0">
              <w:rPr>
                <w:sz w:val="24"/>
                <w:szCs w:val="24"/>
              </w:rPr>
              <w:t xml:space="preserve"> и </w:t>
            </w:r>
            <w:proofErr w:type="spellStart"/>
            <w:r w:rsidRPr="00A627B0">
              <w:rPr>
                <w:sz w:val="24"/>
                <w:szCs w:val="24"/>
              </w:rPr>
              <w:t>multivariate_t</w:t>
            </w:r>
            <w:proofErr w:type="spellEnd"/>
            <w:r w:rsidRPr="00A627B0">
              <w:rPr>
                <w:sz w:val="24"/>
                <w:szCs w:val="24"/>
              </w:rPr>
              <w:t xml:space="preserve"> из библиотеки </w:t>
            </w:r>
            <w:proofErr w:type="spellStart"/>
            <w:proofErr w:type="gramStart"/>
            <w:r w:rsidRPr="00A627B0">
              <w:rPr>
                <w:sz w:val="24"/>
                <w:szCs w:val="24"/>
              </w:rPr>
              <w:t>scipy.stats</w:t>
            </w:r>
            <w:proofErr w:type="spellEnd"/>
            <w:proofErr w:type="gramEnd"/>
            <w:r w:rsidRPr="00A627B0">
              <w:rPr>
                <w:sz w:val="24"/>
                <w:szCs w:val="24"/>
              </w:rPr>
              <w:t>).</w:t>
            </w:r>
          </w:p>
          <w:p w14:paraId="5EFF59E5" w14:textId="77777777" w:rsidR="00A627B0" w:rsidRDefault="00A627B0" w:rsidP="00A627B0">
            <w:pPr>
              <w:spacing w:line="240" w:lineRule="auto"/>
              <w:ind w:firstLine="0"/>
              <w:rPr>
                <w:b/>
                <w:sz w:val="24"/>
                <w:szCs w:val="24"/>
              </w:rPr>
            </w:pPr>
            <w:r w:rsidRPr="00F57A77">
              <w:rPr>
                <w:b/>
                <w:sz w:val="24"/>
                <w:szCs w:val="24"/>
              </w:rPr>
              <w:t>Рекомендуемые источники:</w:t>
            </w:r>
          </w:p>
          <w:p w14:paraId="21DE9A8B" w14:textId="558039C2" w:rsidR="00A627B0" w:rsidRPr="00D065A7" w:rsidRDefault="00A627B0" w:rsidP="00AF5AC6">
            <w:pPr>
              <w:spacing w:line="240" w:lineRule="auto"/>
              <w:ind w:firstLine="0"/>
              <w:rPr>
                <w:sz w:val="24"/>
                <w:szCs w:val="24"/>
              </w:rPr>
            </w:pPr>
            <w:r w:rsidRPr="00AF5AC6">
              <w:rPr>
                <w:b/>
                <w:sz w:val="24"/>
                <w:szCs w:val="24"/>
              </w:rPr>
              <w:t>[</w:t>
            </w:r>
            <w:r>
              <w:rPr>
                <w:b/>
                <w:sz w:val="24"/>
                <w:szCs w:val="24"/>
              </w:rPr>
              <w:t>8.1. - 8.</w:t>
            </w:r>
            <w:r w:rsidR="00AF5AC6">
              <w:rPr>
                <w:b/>
                <w:sz w:val="24"/>
                <w:szCs w:val="24"/>
              </w:rPr>
              <w:t>3</w:t>
            </w:r>
            <w:r>
              <w:rPr>
                <w:b/>
                <w:sz w:val="24"/>
                <w:szCs w:val="24"/>
              </w:rPr>
              <w:t xml:space="preserve">.; </w:t>
            </w:r>
            <w:r w:rsidRPr="00AF5AC6">
              <w:rPr>
                <w:b/>
                <w:sz w:val="24"/>
                <w:szCs w:val="24"/>
              </w:rPr>
              <w:t>9.1]</w:t>
            </w:r>
          </w:p>
        </w:tc>
        <w:tc>
          <w:tcPr>
            <w:tcW w:w="1543" w:type="dxa"/>
          </w:tcPr>
          <w:p w14:paraId="73DB8B81" w14:textId="49CA7F64" w:rsidR="00BA5EE9" w:rsidRPr="004E08B6" w:rsidRDefault="00A627B0"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A32E830" w14:textId="77777777" w:rsidTr="00094F95">
        <w:trPr>
          <w:cantSplit/>
          <w:trHeight w:val="20"/>
          <w:jc w:val="center"/>
        </w:trPr>
        <w:tc>
          <w:tcPr>
            <w:tcW w:w="2757" w:type="dxa"/>
          </w:tcPr>
          <w:p w14:paraId="7DD25036" w14:textId="77777777" w:rsidR="00FA7261" w:rsidRPr="002B4363" w:rsidRDefault="00FA7261" w:rsidP="00094F95">
            <w:pPr>
              <w:spacing w:line="240" w:lineRule="auto"/>
              <w:ind w:firstLine="0"/>
              <w:rPr>
                <w:b/>
                <w:sz w:val="24"/>
                <w:szCs w:val="24"/>
              </w:rPr>
            </w:pPr>
            <w:r w:rsidRPr="002B4363">
              <w:rPr>
                <w:b/>
                <w:sz w:val="24"/>
                <w:szCs w:val="24"/>
              </w:rPr>
              <w:lastRenderedPageBreak/>
              <w:t xml:space="preserve">Раздел </w:t>
            </w:r>
            <w:r>
              <w:rPr>
                <w:b/>
                <w:sz w:val="24"/>
                <w:szCs w:val="24"/>
              </w:rPr>
              <w:t>4</w:t>
            </w:r>
            <w:r w:rsidRPr="002B4363">
              <w:rPr>
                <w:b/>
                <w:sz w:val="24"/>
                <w:szCs w:val="24"/>
              </w:rPr>
              <w:t>.</w:t>
            </w:r>
          </w:p>
          <w:p w14:paraId="085C177D" w14:textId="77777777" w:rsidR="00FA7261" w:rsidRPr="002B4363" w:rsidRDefault="00FA7261" w:rsidP="00094F95">
            <w:pPr>
              <w:spacing w:line="240" w:lineRule="auto"/>
              <w:ind w:firstLine="0"/>
              <w:rPr>
                <w:b/>
                <w:sz w:val="24"/>
                <w:szCs w:val="24"/>
              </w:rPr>
            </w:pPr>
            <w:r>
              <w:rPr>
                <w:sz w:val="24"/>
                <w:szCs w:val="24"/>
              </w:rPr>
              <w:t>Предельные теоремы теории вероятностей</w:t>
            </w:r>
          </w:p>
        </w:tc>
        <w:tc>
          <w:tcPr>
            <w:tcW w:w="5749" w:type="dxa"/>
          </w:tcPr>
          <w:p w14:paraId="4FFDD13A" w14:textId="77777777" w:rsidR="00FA7261" w:rsidRDefault="00FA7261" w:rsidP="00094F95">
            <w:pPr>
              <w:spacing w:line="240" w:lineRule="auto"/>
              <w:ind w:firstLine="0"/>
              <w:rPr>
                <w:sz w:val="24"/>
                <w:szCs w:val="24"/>
              </w:rPr>
            </w:pPr>
            <w:r w:rsidRPr="0016160E">
              <w:rPr>
                <w:sz w:val="24"/>
                <w:szCs w:val="24"/>
              </w:rPr>
              <w:t>Неравенств</w:t>
            </w:r>
            <w:r>
              <w:rPr>
                <w:sz w:val="24"/>
                <w:szCs w:val="24"/>
              </w:rPr>
              <w:t>а</w:t>
            </w:r>
            <w:r w:rsidRPr="0016160E">
              <w:rPr>
                <w:sz w:val="24"/>
                <w:szCs w:val="24"/>
              </w:rPr>
              <w:t xml:space="preserve"> </w:t>
            </w:r>
            <w:r>
              <w:rPr>
                <w:sz w:val="24"/>
                <w:szCs w:val="24"/>
              </w:rPr>
              <w:t xml:space="preserve">Маркова и </w:t>
            </w:r>
            <w:r w:rsidRPr="0016160E">
              <w:rPr>
                <w:sz w:val="24"/>
                <w:szCs w:val="24"/>
              </w:rPr>
              <w:t>Чебышева. Закон больших чисел. Теорема Чебышева. Теорема Бернулли.</w:t>
            </w:r>
          </w:p>
          <w:p w14:paraId="57508E76"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8763064" w14:textId="17EDE778" w:rsidR="00FA7261" w:rsidRPr="00FA2B2A" w:rsidRDefault="00FA7261" w:rsidP="00AF5AC6">
            <w:pPr>
              <w:spacing w:line="240" w:lineRule="auto"/>
              <w:ind w:firstLine="0"/>
              <w:rPr>
                <w:b/>
                <w:sz w:val="24"/>
                <w:szCs w:val="24"/>
              </w:rPr>
            </w:pPr>
            <w:r w:rsidRPr="00CC4035">
              <w:rPr>
                <w:b/>
                <w:sz w:val="24"/>
                <w:szCs w:val="24"/>
                <w:lang w:val="en-US"/>
              </w:rPr>
              <w:t>[</w:t>
            </w:r>
            <w:r w:rsidR="00832F44">
              <w:rPr>
                <w:b/>
                <w:sz w:val="24"/>
                <w:szCs w:val="24"/>
              </w:rPr>
              <w:t>8.1. - 8.</w:t>
            </w:r>
            <w:r w:rsidR="00AF5AC6">
              <w:rPr>
                <w:b/>
                <w:sz w:val="24"/>
                <w:szCs w:val="24"/>
              </w:rPr>
              <w:t>3</w:t>
            </w:r>
            <w:r w:rsidR="00832F44">
              <w:rPr>
                <w:b/>
                <w:sz w:val="24"/>
                <w:szCs w:val="24"/>
              </w:rPr>
              <w:t xml:space="preserve">.; </w:t>
            </w:r>
            <w:r w:rsidRPr="00CC4035">
              <w:rPr>
                <w:b/>
                <w:sz w:val="24"/>
                <w:szCs w:val="24"/>
                <w:lang w:val="en-US"/>
              </w:rPr>
              <w:t>9.1]</w:t>
            </w:r>
          </w:p>
        </w:tc>
        <w:tc>
          <w:tcPr>
            <w:tcW w:w="1543" w:type="dxa"/>
          </w:tcPr>
          <w:p w14:paraId="792B38E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430B67" w14:textId="77777777" w:rsidTr="00094F95">
        <w:trPr>
          <w:cantSplit/>
          <w:trHeight w:val="20"/>
          <w:jc w:val="center"/>
        </w:trPr>
        <w:tc>
          <w:tcPr>
            <w:tcW w:w="2757" w:type="dxa"/>
          </w:tcPr>
          <w:p w14:paraId="5E022D10" w14:textId="77777777" w:rsidR="00FA7261" w:rsidRPr="002B4363" w:rsidRDefault="00FA7261" w:rsidP="00094F95">
            <w:pPr>
              <w:spacing w:line="240" w:lineRule="auto"/>
              <w:ind w:firstLine="0"/>
              <w:rPr>
                <w:b/>
                <w:sz w:val="24"/>
                <w:szCs w:val="24"/>
              </w:rPr>
            </w:pPr>
            <w:r w:rsidRPr="002B4363">
              <w:rPr>
                <w:b/>
                <w:sz w:val="24"/>
                <w:szCs w:val="24"/>
              </w:rPr>
              <w:t xml:space="preserve">Раздел </w:t>
            </w:r>
            <w:r>
              <w:rPr>
                <w:b/>
                <w:sz w:val="24"/>
                <w:szCs w:val="24"/>
              </w:rPr>
              <w:t>4</w:t>
            </w:r>
            <w:r w:rsidRPr="002B4363">
              <w:rPr>
                <w:b/>
                <w:sz w:val="24"/>
                <w:szCs w:val="24"/>
              </w:rPr>
              <w:t>.</w:t>
            </w:r>
          </w:p>
          <w:p w14:paraId="14879E6D" w14:textId="77777777" w:rsidR="00FA7261" w:rsidRDefault="00FA7261" w:rsidP="00094F95">
            <w:pPr>
              <w:spacing w:line="240" w:lineRule="auto"/>
              <w:ind w:firstLine="0"/>
              <w:rPr>
                <w:sz w:val="24"/>
                <w:szCs w:val="24"/>
              </w:rPr>
            </w:pPr>
            <w:r>
              <w:rPr>
                <w:sz w:val="24"/>
                <w:szCs w:val="24"/>
              </w:rPr>
              <w:t>Предельные теоремы теории вероятностей</w:t>
            </w:r>
          </w:p>
        </w:tc>
        <w:tc>
          <w:tcPr>
            <w:tcW w:w="5749" w:type="dxa"/>
          </w:tcPr>
          <w:p w14:paraId="31D56662" w14:textId="00FB1D52" w:rsidR="00FA7261" w:rsidRDefault="00FA7261" w:rsidP="00094F95">
            <w:pPr>
              <w:spacing w:line="240" w:lineRule="auto"/>
              <w:ind w:firstLine="0"/>
              <w:rPr>
                <w:sz w:val="24"/>
                <w:szCs w:val="24"/>
              </w:rPr>
            </w:pPr>
            <w:r w:rsidRPr="002C5051">
              <w:rPr>
                <w:sz w:val="24"/>
                <w:szCs w:val="24"/>
              </w:rPr>
              <w:t>Центральная предельная теорема для одинаково распр</w:t>
            </w:r>
            <w:r>
              <w:rPr>
                <w:sz w:val="24"/>
                <w:szCs w:val="24"/>
              </w:rPr>
              <w:t>е</w:t>
            </w:r>
            <w:r w:rsidRPr="002C5051">
              <w:rPr>
                <w:sz w:val="24"/>
                <w:szCs w:val="24"/>
              </w:rPr>
              <w:t>деленных</w:t>
            </w:r>
            <w:r w:rsidR="00A72EFE">
              <w:rPr>
                <w:sz w:val="24"/>
                <w:szCs w:val="24"/>
              </w:rPr>
              <w:t xml:space="preserve"> независимых</w:t>
            </w:r>
            <w:r w:rsidRPr="002C5051">
              <w:rPr>
                <w:sz w:val="24"/>
                <w:szCs w:val="24"/>
              </w:rPr>
              <w:t xml:space="preserve"> слагаемых.</w:t>
            </w:r>
          </w:p>
          <w:p w14:paraId="62C58C93"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FAECE79" w14:textId="23BE32A5" w:rsidR="00FA7261" w:rsidRPr="00FA2B2A" w:rsidRDefault="00FA7261"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w:t>
            </w:r>
          </w:p>
        </w:tc>
        <w:tc>
          <w:tcPr>
            <w:tcW w:w="1543" w:type="dxa"/>
          </w:tcPr>
          <w:p w14:paraId="0033E77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721982D" w14:textId="77777777" w:rsidTr="005827AE">
        <w:trPr>
          <w:cantSplit/>
          <w:trHeight w:val="20"/>
          <w:jc w:val="center"/>
        </w:trPr>
        <w:tc>
          <w:tcPr>
            <w:tcW w:w="10049" w:type="dxa"/>
            <w:gridSpan w:val="3"/>
          </w:tcPr>
          <w:p w14:paraId="63A9E0CA" w14:textId="3C9842F9" w:rsidR="00AC1A73" w:rsidRPr="00AC1A73" w:rsidRDefault="00AC1A73" w:rsidP="00AC1A73">
            <w:pPr>
              <w:spacing w:line="240" w:lineRule="auto"/>
              <w:ind w:firstLine="0"/>
              <w:jc w:val="center"/>
              <w:rPr>
                <w:b/>
                <w:sz w:val="24"/>
                <w:szCs w:val="24"/>
              </w:rPr>
            </w:pPr>
            <w:r w:rsidRPr="00AC1A73">
              <w:rPr>
                <w:b/>
                <w:sz w:val="24"/>
                <w:szCs w:val="24"/>
              </w:rPr>
              <w:t>Математическая статистика</w:t>
            </w:r>
          </w:p>
        </w:tc>
      </w:tr>
      <w:tr w:rsidR="00AC1A73" w:rsidRPr="00513A50" w14:paraId="2E50DFB4" w14:textId="77777777" w:rsidTr="005827AE">
        <w:trPr>
          <w:cantSplit/>
          <w:trHeight w:val="20"/>
          <w:jc w:val="center"/>
        </w:trPr>
        <w:tc>
          <w:tcPr>
            <w:tcW w:w="2757" w:type="dxa"/>
          </w:tcPr>
          <w:p w14:paraId="4629EF2C" w14:textId="346A9B22" w:rsidR="00AC1A73" w:rsidRPr="009C52DF" w:rsidRDefault="00AC1A73" w:rsidP="005827AE">
            <w:pPr>
              <w:spacing w:line="240" w:lineRule="auto"/>
              <w:ind w:firstLine="0"/>
              <w:rPr>
                <w:b/>
                <w:sz w:val="24"/>
                <w:szCs w:val="24"/>
              </w:rPr>
            </w:pPr>
            <w:r w:rsidRPr="009C52DF">
              <w:rPr>
                <w:b/>
                <w:sz w:val="24"/>
                <w:szCs w:val="24"/>
              </w:rPr>
              <w:t xml:space="preserve">Раздел </w:t>
            </w:r>
            <w:r w:rsidR="00BE5F35">
              <w:rPr>
                <w:b/>
                <w:sz w:val="24"/>
                <w:szCs w:val="24"/>
              </w:rPr>
              <w:t>1</w:t>
            </w:r>
            <w:r w:rsidRPr="009C52DF">
              <w:rPr>
                <w:b/>
                <w:sz w:val="24"/>
                <w:szCs w:val="24"/>
              </w:rPr>
              <w:t>.</w:t>
            </w:r>
          </w:p>
          <w:p w14:paraId="51C956F5" w14:textId="77777777" w:rsidR="00AC1A73" w:rsidRPr="00513A50" w:rsidRDefault="00AC1A73" w:rsidP="005827AE">
            <w:pPr>
              <w:spacing w:line="240" w:lineRule="auto"/>
              <w:ind w:firstLine="0"/>
              <w:rPr>
                <w:sz w:val="24"/>
                <w:szCs w:val="24"/>
              </w:rPr>
            </w:pPr>
            <w:r w:rsidRPr="009C52DF">
              <w:rPr>
                <w:sz w:val="24"/>
                <w:szCs w:val="24"/>
              </w:rPr>
              <w:t>Статистика конечной совокупности</w:t>
            </w:r>
          </w:p>
        </w:tc>
        <w:tc>
          <w:tcPr>
            <w:tcW w:w="5749" w:type="dxa"/>
          </w:tcPr>
          <w:p w14:paraId="3419C507" w14:textId="6C4DD541" w:rsidR="00AC1A73" w:rsidRDefault="00AC1A73" w:rsidP="005827AE">
            <w:pPr>
              <w:spacing w:line="240" w:lineRule="auto"/>
              <w:ind w:firstLine="0"/>
              <w:rPr>
                <w:sz w:val="24"/>
                <w:szCs w:val="24"/>
              </w:rPr>
            </w:pPr>
            <w:r w:rsidRPr="001B7518">
              <w:rPr>
                <w:sz w:val="24"/>
                <w:szCs w:val="24"/>
              </w:rPr>
              <w:t>Эмпирические характеристики признака: среднее, дисперсия, СКО, асимметрия, эксцесс, функция распределения.</w:t>
            </w:r>
            <w:r w:rsidR="00BE5F35">
              <w:rPr>
                <w:sz w:val="24"/>
                <w:szCs w:val="24"/>
              </w:rPr>
              <w:t xml:space="preserve"> </w:t>
            </w:r>
            <w:r w:rsidR="00BE5F35" w:rsidRPr="00D720D6">
              <w:rPr>
                <w:sz w:val="24"/>
                <w:szCs w:val="24"/>
              </w:rPr>
              <w:t>Эмпирическая ковариация двух признаков. Вариационный ряд, размах и эмпирическая медиана.</w:t>
            </w:r>
          </w:p>
          <w:p w14:paraId="5BA87715"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68ED3CCA" w14:textId="6894C72B" w:rsidR="00AC1A73" w:rsidRPr="00D63AF8" w:rsidRDefault="00AC1A73" w:rsidP="00AF5AC6">
            <w:pPr>
              <w:spacing w:line="240" w:lineRule="auto"/>
              <w:ind w:firstLine="0"/>
              <w:rPr>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w:t>
            </w:r>
          </w:p>
        </w:tc>
        <w:tc>
          <w:tcPr>
            <w:tcW w:w="1543" w:type="dxa"/>
          </w:tcPr>
          <w:p w14:paraId="7041FB41"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EA591F6" w14:textId="77777777" w:rsidTr="005827AE">
        <w:trPr>
          <w:cantSplit/>
          <w:trHeight w:val="20"/>
          <w:jc w:val="center"/>
        </w:trPr>
        <w:tc>
          <w:tcPr>
            <w:tcW w:w="2757" w:type="dxa"/>
          </w:tcPr>
          <w:p w14:paraId="63B47B0F" w14:textId="51D1D783" w:rsidR="00AC1A73" w:rsidRPr="009C52DF" w:rsidRDefault="00AC1A73" w:rsidP="005827AE">
            <w:pPr>
              <w:spacing w:line="240" w:lineRule="auto"/>
              <w:ind w:firstLine="0"/>
              <w:rPr>
                <w:b/>
                <w:sz w:val="24"/>
                <w:szCs w:val="24"/>
              </w:rPr>
            </w:pPr>
            <w:r w:rsidRPr="009C52DF">
              <w:rPr>
                <w:b/>
                <w:sz w:val="24"/>
                <w:szCs w:val="24"/>
              </w:rPr>
              <w:t xml:space="preserve">Раздел </w:t>
            </w:r>
            <w:r w:rsidR="00BE5F35">
              <w:rPr>
                <w:b/>
                <w:sz w:val="24"/>
                <w:szCs w:val="24"/>
              </w:rPr>
              <w:t>1</w:t>
            </w:r>
            <w:r w:rsidRPr="009C52DF">
              <w:rPr>
                <w:b/>
                <w:sz w:val="24"/>
                <w:szCs w:val="24"/>
              </w:rPr>
              <w:t>.</w:t>
            </w:r>
          </w:p>
          <w:p w14:paraId="1DE1C7D7" w14:textId="77777777" w:rsidR="00AC1A73" w:rsidRPr="009C52DF" w:rsidRDefault="00AC1A73" w:rsidP="005827AE">
            <w:pPr>
              <w:spacing w:line="240" w:lineRule="auto"/>
              <w:ind w:firstLine="0"/>
              <w:rPr>
                <w:b/>
                <w:sz w:val="24"/>
                <w:szCs w:val="24"/>
              </w:rPr>
            </w:pPr>
            <w:r w:rsidRPr="009C52DF">
              <w:rPr>
                <w:sz w:val="24"/>
                <w:szCs w:val="24"/>
              </w:rPr>
              <w:t>Статистика конечной совокупности</w:t>
            </w:r>
          </w:p>
        </w:tc>
        <w:tc>
          <w:tcPr>
            <w:tcW w:w="5749" w:type="dxa"/>
          </w:tcPr>
          <w:p w14:paraId="79BC5154" w14:textId="77777777" w:rsidR="00AC1A73" w:rsidRDefault="00AC1A73" w:rsidP="005827AE">
            <w:pPr>
              <w:spacing w:line="240" w:lineRule="auto"/>
              <w:ind w:firstLine="0"/>
              <w:rPr>
                <w:sz w:val="24"/>
                <w:szCs w:val="24"/>
              </w:rPr>
            </w:pPr>
            <w:r w:rsidRPr="007B4D86">
              <w:rPr>
                <w:sz w:val="24"/>
                <w:szCs w:val="24"/>
              </w:rPr>
              <w:t>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w:t>
            </w:r>
            <w:r>
              <w:rPr>
                <w:sz w:val="24"/>
                <w:szCs w:val="24"/>
              </w:rPr>
              <w:t xml:space="preserve"> </w:t>
            </w:r>
            <w:r w:rsidRPr="007B4D86">
              <w:rPr>
                <w:sz w:val="24"/>
                <w:szCs w:val="24"/>
              </w:rPr>
              <w:t xml:space="preserve">исходной совокупности. Поправка </w:t>
            </w:r>
            <w:proofErr w:type="spellStart"/>
            <w:r w:rsidRPr="007B4D86">
              <w:rPr>
                <w:sz w:val="24"/>
                <w:szCs w:val="24"/>
              </w:rPr>
              <w:t>Шеппарда</w:t>
            </w:r>
            <w:proofErr w:type="spellEnd"/>
            <w:r w:rsidRPr="007B4D86">
              <w:rPr>
                <w:sz w:val="24"/>
                <w:szCs w:val="24"/>
              </w:rPr>
              <w:t>.</w:t>
            </w:r>
          </w:p>
          <w:p w14:paraId="4888F5A2"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494413E7" w14:textId="4310056F" w:rsidR="00AC1A73" w:rsidRPr="00AF5AC6" w:rsidRDefault="00AC1A73"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w:t>
            </w:r>
          </w:p>
        </w:tc>
        <w:tc>
          <w:tcPr>
            <w:tcW w:w="1543" w:type="dxa"/>
          </w:tcPr>
          <w:p w14:paraId="53BC6CC5"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2C3E8A0" w14:textId="77777777" w:rsidTr="005827AE">
        <w:trPr>
          <w:cantSplit/>
          <w:trHeight w:val="20"/>
          <w:jc w:val="center"/>
        </w:trPr>
        <w:tc>
          <w:tcPr>
            <w:tcW w:w="2757" w:type="dxa"/>
          </w:tcPr>
          <w:p w14:paraId="30DD86C0" w14:textId="156E2C5B" w:rsidR="00AC1A73" w:rsidRPr="009C52DF" w:rsidRDefault="00AC1A73" w:rsidP="005827AE">
            <w:pPr>
              <w:spacing w:line="240" w:lineRule="auto"/>
              <w:ind w:firstLine="0"/>
              <w:rPr>
                <w:b/>
                <w:sz w:val="24"/>
                <w:szCs w:val="24"/>
              </w:rPr>
            </w:pPr>
            <w:r w:rsidRPr="009C52DF">
              <w:rPr>
                <w:b/>
                <w:sz w:val="24"/>
                <w:szCs w:val="24"/>
              </w:rPr>
              <w:t xml:space="preserve">Раздел </w:t>
            </w:r>
            <w:r w:rsidR="00BE5F35">
              <w:rPr>
                <w:b/>
                <w:sz w:val="24"/>
                <w:szCs w:val="24"/>
              </w:rPr>
              <w:t>1</w:t>
            </w:r>
            <w:r w:rsidRPr="009C52DF">
              <w:rPr>
                <w:b/>
                <w:sz w:val="24"/>
                <w:szCs w:val="24"/>
              </w:rPr>
              <w:t>.</w:t>
            </w:r>
          </w:p>
          <w:p w14:paraId="3D873B4F" w14:textId="77777777" w:rsidR="00AC1A73" w:rsidRPr="009C52DF" w:rsidRDefault="00AC1A73" w:rsidP="005827AE">
            <w:pPr>
              <w:spacing w:line="240" w:lineRule="auto"/>
              <w:ind w:firstLine="0"/>
              <w:rPr>
                <w:b/>
                <w:sz w:val="24"/>
                <w:szCs w:val="24"/>
              </w:rPr>
            </w:pPr>
            <w:r w:rsidRPr="009C52DF">
              <w:rPr>
                <w:sz w:val="24"/>
                <w:szCs w:val="24"/>
              </w:rPr>
              <w:t>Статистика конечной совокупности</w:t>
            </w:r>
          </w:p>
        </w:tc>
        <w:tc>
          <w:tcPr>
            <w:tcW w:w="5749" w:type="dxa"/>
          </w:tcPr>
          <w:p w14:paraId="07FB0B16" w14:textId="75CC103E" w:rsidR="00AC1A73" w:rsidRPr="00412DC0" w:rsidRDefault="00AC1A73" w:rsidP="005827AE">
            <w:pPr>
              <w:spacing w:line="240" w:lineRule="auto"/>
              <w:ind w:firstLine="0"/>
              <w:rPr>
                <w:sz w:val="24"/>
                <w:szCs w:val="24"/>
              </w:rPr>
            </w:pPr>
            <w:r w:rsidRPr="00F8642C">
              <w:rPr>
                <w:sz w:val="24"/>
                <w:szCs w:val="24"/>
              </w:rPr>
              <w:t>Генеральная совокупность, выборка и основные способы организации выборки. Основные выборочные характеристики и их свойства. Повторные и бесповторные выборки.</w:t>
            </w:r>
            <w:r w:rsidR="00412DC0" w:rsidRPr="00412DC0">
              <w:rPr>
                <w:sz w:val="24"/>
                <w:szCs w:val="24"/>
              </w:rPr>
              <w:t xml:space="preserve"> </w:t>
            </w:r>
            <w:r w:rsidR="00412DC0">
              <w:rPr>
                <w:sz w:val="24"/>
                <w:szCs w:val="24"/>
              </w:rPr>
              <w:t xml:space="preserve">Использование пакета </w:t>
            </w:r>
            <w:proofErr w:type="spellStart"/>
            <w:proofErr w:type="gramStart"/>
            <w:r w:rsidR="00412DC0" w:rsidRPr="0086202F">
              <w:rPr>
                <w:i/>
                <w:iCs/>
                <w:sz w:val="24"/>
                <w:szCs w:val="24"/>
              </w:rPr>
              <w:t>numpy.random</w:t>
            </w:r>
            <w:proofErr w:type="spellEnd"/>
            <w:proofErr w:type="gramEnd"/>
            <w:r w:rsidR="00412DC0">
              <w:rPr>
                <w:sz w:val="24"/>
                <w:szCs w:val="24"/>
              </w:rPr>
              <w:t xml:space="preserve"> для создания выборки из распределения.</w:t>
            </w:r>
          </w:p>
          <w:p w14:paraId="44E5061C"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21284614" w14:textId="495B01F0" w:rsidR="00AC1A73" w:rsidRPr="00FA65BC" w:rsidRDefault="00AC1A73" w:rsidP="00AF5AC6">
            <w:pPr>
              <w:spacing w:line="240" w:lineRule="auto"/>
              <w:ind w:firstLine="0"/>
              <w:rPr>
                <w:b/>
                <w:sz w:val="24"/>
                <w:szCs w:val="24"/>
              </w:rPr>
            </w:pPr>
            <w:r w:rsidRPr="00CC4035">
              <w:rPr>
                <w:b/>
                <w:sz w:val="24"/>
                <w:szCs w:val="24"/>
                <w:lang w:val="en-US"/>
              </w:rPr>
              <w:t>[</w:t>
            </w:r>
            <w:r w:rsidR="00832F44">
              <w:rPr>
                <w:b/>
                <w:sz w:val="24"/>
                <w:szCs w:val="24"/>
              </w:rPr>
              <w:t>8.1. - 8.</w:t>
            </w:r>
            <w:r w:rsidR="00AF5AC6">
              <w:rPr>
                <w:b/>
                <w:sz w:val="24"/>
                <w:szCs w:val="24"/>
              </w:rPr>
              <w:t>3</w:t>
            </w:r>
            <w:r w:rsidR="00832F44">
              <w:rPr>
                <w:b/>
                <w:sz w:val="24"/>
                <w:szCs w:val="24"/>
              </w:rPr>
              <w:t xml:space="preserve">.; </w:t>
            </w:r>
            <w:r w:rsidRPr="00CC4035">
              <w:rPr>
                <w:b/>
                <w:sz w:val="24"/>
                <w:szCs w:val="24"/>
                <w:lang w:val="en-US"/>
              </w:rPr>
              <w:t>9.1]</w:t>
            </w:r>
          </w:p>
        </w:tc>
        <w:tc>
          <w:tcPr>
            <w:tcW w:w="1543" w:type="dxa"/>
          </w:tcPr>
          <w:p w14:paraId="211521F1"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5846532" w14:textId="77777777" w:rsidTr="005827AE">
        <w:trPr>
          <w:cantSplit/>
          <w:trHeight w:val="20"/>
          <w:jc w:val="center"/>
        </w:trPr>
        <w:tc>
          <w:tcPr>
            <w:tcW w:w="2757" w:type="dxa"/>
          </w:tcPr>
          <w:p w14:paraId="6346E90E" w14:textId="5A9E4180" w:rsidR="00AC1A73" w:rsidRDefault="00AC1A73" w:rsidP="005827AE">
            <w:pPr>
              <w:spacing w:line="240" w:lineRule="auto"/>
              <w:ind w:firstLine="0"/>
              <w:rPr>
                <w:b/>
                <w:sz w:val="24"/>
                <w:szCs w:val="24"/>
              </w:rPr>
            </w:pPr>
            <w:r w:rsidRPr="009C52DF">
              <w:rPr>
                <w:b/>
                <w:sz w:val="24"/>
                <w:szCs w:val="24"/>
              </w:rPr>
              <w:t xml:space="preserve">Раздел </w:t>
            </w:r>
            <w:r w:rsidR="00BE5F35">
              <w:rPr>
                <w:b/>
                <w:sz w:val="24"/>
                <w:szCs w:val="24"/>
              </w:rPr>
              <w:t>2</w:t>
            </w:r>
            <w:r w:rsidRPr="009C52DF">
              <w:rPr>
                <w:b/>
                <w:sz w:val="24"/>
                <w:szCs w:val="24"/>
              </w:rPr>
              <w:t>.</w:t>
            </w:r>
          </w:p>
          <w:p w14:paraId="3267A304" w14:textId="77777777" w:rsidR="00AC1A73" w:rsidRPr="00A61137" w:rsidRDefault="00AC1A73" w:rsidP="005827AE">
            <w:pPr>
              <w:spacing w:line="240" w:lineRule="auto"/>
              <w:ind w:firstLine="0"/>
              <w:rPr>
                <w:sz w:val="24"/>
                <w:szCs w:val="24"/>
              </w:rPr>
            </w:pPr>
            <w:r w:rsidRPr="00A61137">
              <w:rPr>
                <w:sz w:val="24"/>
                <w:szCs w:val="24"/>
              </w:rPr>
              <w:t>Точечные оценки параметров распределений</w:t>
            </w:r>
          </w:p>
          <w:p w14:paraId="4CE59DA1" w14:textId="77777777" w:rsidR="00AC1A73" w:rsidRPr="00513A50" w:rsidRDefault="00AC1A73" w:rsidP="005827AE">
            <w:pPr>
              <w:spacing w:line="240" w:lineRule="auto"/>
              <w:ind w:firstLine="0"/>
              <w:rPr>
                <w:sz w:val="24"/>
                <w:szCs w:val="24"/>
              </w:rPr>
            </w:pPr>
          </w:p>
        </w:tc>
        <w:tc>
          <w:tcPr>
            <w:tcW w:w="5749" w:type="dxa"/>
          </w:tcPr>
          <w:p w14:paraId="1FDD06C7" w14:textId="77777777" w:rsidR="00AC1A73" w:rsidRDefault="00AC1A73" w:rsidP="005827AE">
            <w:pPr>
              <w:spacing w:line="240" w:lineRule="auto"/>
              <w:ind w:firstLine="0"/>
              <w:rPr>
                <w:sz w:val="24"/>
                <w:szCs w:val="24"/>
              </w:rPr>
            </w:pPr>
            <w:r w:rsidRPr="00580D75">
              <w:rPr>
                <w:sz w:val="24"/>
                <w:szCs w:val="24"/>
              </w:rPr>
              <w:t>Выборка из распределения. Вариационный</w:t>
            </w:r>
            <w:r>
              <w:rPr>
                <w:sz w:val="24"/>
                <w:szCs w:val="24"/>
              </w:rPr>
              <w:t xml:space="preserve"> </w:t>
            </w:r>
            <w:r w:rsidRPr="00580D75">
              <w:rPr>
                <w:sz w:val="24"/>
                <w:szCs w:val="24"/>
              </w:rPr>
              <w:t>ряд и порядковые статистики. Распределение порядковых статистик. Статистическое оценивание параметров. Точечные оценки и их</w:t>
            </w:r>
            <w:r>
              <w:rPr>
                <w:sz w:val="24"/>
                <w:szCs w:val="24"/>
              </w:rPr>
              <w:t xml:space="preserve"> </w:t>
            </w:r>
            <w:r w:rsidRPr="00580D75">
              <w:rPr>
                <w:sz w:val="24"/>
                <w:szCs w:val="24"/>
              </w:rPr>
              <w:t>свойства (</w:t>
            </w:r>
            <w:proofErr w:type="spellStart"/>
            <w:r w:rsidRPr="00580D75">
              <w:rPr>
                <w:sz w:val="24"/>
                <w:szCs w:val="24"/>
              </w:rPr>
              <w:t>несмещенность</w:t>
            </w:r>
            <w:proofErr w:type="spellEnd"/>
            <w:r w:rsidRPr="00580D75">
              <w:rPr>
                <w:sz w:val="24"/>
                <w:szCs w:val="24"/>
              </w:rPr>
              <w:t>, состоятельность и</w:t>
            </w:r>
            <w:r>
              <w:rPr>
                <w:sz w:val="24"/>
                <w:szCs w:val="24"/>
              </w:rPr>
              <w:t xml:space="preserve"> </w:t>
            </w:r>
            <w:r w:rsidRPr="00580D75">
              <w:rPr>
                <w:sz w:val="24"/>
                <w:szCs w:val="24"/>
              </w:rPr>
              <w:t>эффективность).</w:t>
            </w:r>
            <w:r>
              <w:rPr>
                <w:sz w:val="24"/>
                <w:szCs w:val="24"/>
              </w:rPr>
              <w:t xml:space="preserve"> Асимптотическая нормальность.</w:t>
            </w:r>
          </w:p>
          <w:p w14:paraId="7D59B93C"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762434CB" w14:textId="697D3216" w:rsidR="00AC1A73" w:rsidRPr="00B01425" w:rsidRDefault="00AC1A73"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660A55A4"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B7B140A" w14:textId="77777777" w:rsidTr="005827AE">
        <w:trPr>
          <w:cantSplit/>
          <w:trHeight w:val="20"/>
          <w:jc w:val="center"/>
        </w:trPr>
        <w:tc>
          <w:tcPr>
            <w:tcW w:w="2757" w:type="dxa"/>
          </w:tcPr>
          <w:p w14:paraId="332B093B" w14:textId="34559352" w:rsidR="00AC1A73" w:rsidRDefault="00AC1A73" w:rsidP="005827AE">
            <w:pPr>
              <w:spacing w:line="240" w:lineRule="auto"/>
              <w:ind w:firstLine="0"/>
              <w:rPr>
                <w:b/>
                <w:sz w:val="24"/>
                <w:szCs w:val="24"/>
              </w:rPr>
            </w:pPr>
            <w:r w:rsidRPr="009C52DF">
              <w:rPr>
                <w:b/>
                <w:sz w:val="24"/>
                <w:szCs w:val="24"/>
              </w:rPr>
              <w:t xml:space="preserve">Раздел </w:t>
            </w:r>
            <w:r w:rsidR="00BE5F35">
              <w:rPr>
                <w:b/>
                <w:sz w:val="24"/>
                <w:szCs w:val="24"/>
              </w:rPr>
              <w:t>2</w:t>
            </w:r>
            <w:r w:rsidRPr="009C52DF">
              <w:rPr>
                <w:b/>
                <w:sz w:val="24"/>
                <w:szCs w:val="24"/>
              </w:rPr>
              <w:t>.</w:t>
            </w:r>
          </w:p>
          <w:p w14:paraId="150DDCA6" w14:textId="77777777" w:rsidR="00AC1A73" w:rsidRPr="00A61137" w:rsidRDefault="00AC1A73" w:rsidP="005827AE">
            <w:pPr>
              <w:spacing w:line="240" w:lineRule="auto"/>
              <w:ind w:firstLine="0"/>
              <w:rPr>
                <w:sz w:val="24"/>
                <w:szCs w:val="24"/>
              </w:rPr>
            </w:pPr>
            <w:r w:rsidRPr="00A61137">
              <w:rPr>
                <w:sz w:val="24"/>
                <w:szCs w:val="24"/>
              </w:rPr>
              <w:t>Точечные оценки параметров распределений</w:t>
            </w:r>
          </w:p>
          <w:p w14:paraId="4FD69955" w14:textId="77777777" w:rsidR="00AC1A73" w:rsidRPr="00513A50" w:rsidRDefault="00AC1A73" w:rsidP="005827AE">
            <w:pPr>
              <w:spacing w:line="240" w:lineRule="auto"/>
              <w:ind w:firstLine="0"/>
              <w:rPr>
                <w:sz w:val="24"/>
                <w:szCs w:val="24"/>
              </w:rPr>
            </w:pPr>
          </w:p>
        </w:tc>
        <w:tc>
          <w:tcPr>
            <w:tcW w:w="5749" w:type="dxa"/>
          </w:tcPr>
          <w:p w14:paraId="76C5213A" w14:textId="041DF910" w:rsidR="00AC1A73" w:rsidRDefault="00AC1A73" w:rsidP="005827AE">
            <w:pPr>
              <w:spacing w:line="240" w:lineRule="auto"/>
              <w:ind w:firstLine="0"/>
              <w:rPr>
                <w:sz w:val="24"/>
                <w:szCs w:val="24"/>
              </w:rPr>
            </w:pPr>
            <w:r w:rsidRPr="0008599D">
              <w:rPr>
                <w:sz w:val="24"/>
                <w:szCs w:val="24"/>
              </w:rPr>
              <w:t>Состоятельность и сходимость по вероятности. Несмещенная оценка начального момента произвольного порядка. Выборочное среднее как эффективная оценка математического ожидания.</w:t>
            </w:r>
            <w:r w:rsidR="00C641FC">
              <w:t xml:space="preserve"> </w:t>
            </w:r>
          </w:p>
          <w:p w14:paraId="039895A0"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0FB0CFCE" w14:textId="6883B854" w:rsidR="00AC1A73" w:rsidRPr="00513A50" w:rsidRDefault="00AC1A73" w:rsidP="00AF5AC6">
            <w:pPr>
              <w:spacing w:line="240" w:lineRule="auto"/>
              <w:ind w:firstLine="0"/>
              <w:rPr>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0D20B98D"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1D500915" w14:textId="77777777" w:rsidTr="005827AE">
        <w:trPr>
          <w:cantSplit/>
          <w:trHeight w:val="20"/>
          <w:jc w:val="center"/>
        </w:trPr>
        <w:tc>
          <w:tcPr>
            <w:tcW w:w="2757" w:type="dxa"/>
          </w:tcPr>
          <w:p w14:paraId="7BBC97D9" w14:textId="1BE8E570" w:rsidR="00AC1A73" w:rsidRDefault="00AC1A73" w:rsidP="005827AE">
            <w:pPr>
              <w:spacing w:line="240" w:lineRule="auto"/>
              <w:ind w:firstLine="0"/>
              <w:rPr>
                <w:b/>
                <w:sz w:val="24"/>
                <w:szCs w:val="24"/>
              </w:rPr>
            </w:pPr>
            <w:r w:rsidRPr="009C52DF">
              <w:rPr>
                <w:b/>
                <w:sz w:val="24"/>
                <w:szCs w:val="24"/>
              </w:rPr>
              <w:lastRenderedPageBreak/>
              <w:t xml:space="preserve">Раздел </w:t>
            </w:r>
            <w:r w:rsidR="00BE5F35">
              <w:rPr>
                <w:b/>
                <w:sz w:val="24"/>
                <w:szCs w:val="24"/>
              </w:rPr>
              <w:t>2</w:t>
            </w:r>
            <w:r w:rsidRPr="009C52DF">
              <w:rPr>
                <w:b/>
                <w:sz w:val="24"/>
                <w:szCs w:val="24"/>
              </w:rPr>
              <w:t>.</w:t>
            </w:r>
          </w:p>
          <w:p w14:paraId="0D1A6655" w14:textId="77777777" w:rsidR="00AC1A73" w:rsidRPr="00A61137" w:rsidRDefault="00AC1A73" w:rsidP="005827AE">
            <w:pPr>
              <w:spacing w:line="240" w:lineRule="auto"/>
              <w:ind w:firstLine="0"/>
              <w:rPr>
                <w:sz w:val="24"/>
                <w:szCs w:val="24"/>
              </w:rPr>
            </w:pPr>
            <w:r w:rsidRPr="00A61137">
              <w:rPr>
                <w:sz w:val="24"/>
                <w:szCs w:val="24"/>
              </w:rPr>
              <w:t>Точечные оценки параметров распределений</w:t>
            </w:r>
          </w:p>
          <w:p w14:paraId="48D48027" w14:textId="77777777" w:rsidR="00AC1A73" w:rsidRPr="00513A50" w:rsidRDefault="00AC1A73" w:rsidP="005827AE">
            <w:pPr>
              <w:spacing w:line="240" w:lineRule="auto"/>
              <w:ind w:firstLine="0"/>
              <w:rPr>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1B4537A1" w14:textId="77777777" w:rsidR="00AC1A73" w:rsidRPr="007D3838" w:rsidRDefault="00AC1A73" w:rsidP="005827AE">
            <w:pPr>
              <w:pStyle w:val="TableParagraph"/>
              <w:jc w:val="both"/>
              <w:rPr>
                <w:rFonts w:ascii="Times New Roman" w:eastAsia="Times New Roman" w:hAnsi="Times New Roman" w:cs="Times New Roman"/>
                <w:sz w:val="24"/>
                <w:szCs w:val="24"/>
                <w:lang w:val="ru-RU"/>
              </w:rPr>
            </w:pPr>
            <w:r w:rsidRPr="007D3838">
              <w:rPr>
                <w:rFonts w:ascii="Times New Roman" w:eastAsia="Times New Roman" w:hAnsi="Times New Roman" w:cs="Times New Roman"/>
                <w:sz w:val="24"/>
                <w:szCs w:val="24"/>
                <w:lang w:val="ru-RU"/>
              </w:rPr>
              <w:t>Достаточные условия состоятельности статистической оценки. Состоятельные оценки начальных моментов.</w:t>
            </w:r>
          </w:p>
          <w:p w14:paraId="4973DEB3" w14:textId="77777777" w:rsidR="00AC1A73" w:rsidRPr="007D3838" w:rsidRDefault="00AC1A73" w:rsidP="005827AE">
            <w:pPr>
              <w:pStyle w:val="TableParagraph"/>
              <w:jc w:val="both"/>
              <w:rPr>
                <w:rFonts w:ascii="Times New Roman" w:eastAsia="Times New Roman" w:hAnsi="Times New Roman" w:cs="Times New Roman"/>
                <w:b/>
                <w:sz w:val="24"/>
                <w:szCs w:val="24"/>
                <w:lang w:val="ru-RU"/>
              </w:rPr>
            </w:pPr>
            <w:r w:rsidRPr="007D3838">
              <w:rPr>
                <w:rFonts w:ascii="Times New Roman" w:eastAsia="Times New Roman" w:hAnsi="Times New Roman" w:cs="Times New Roman"/>
                <w:b/>
                <w:sz w:val="24"/>
                <w:szCs w:val="24"/>
                <w:lang w:val="ru-RU"/>
              </w:rPr>
              <w:t>Рекомендуемые источники:</w:t>
            </w:r>
          </w:p>
          <w:p w14:paraId="7D33503E" w14:textId="30F6580E" w:rsidR="00AC1A73" w:rsidRPr="007D3838" w:rsidRDefault="00AC1A73" w:rsidP="00AF5AC6">
            <w:pPr>
              <w:pStyle w:val="TableParagraph"/>
              <w:jc w:val="both"/>
              <w:rPr>
                <w:rFonts w:ascii="Times New Roman" w:eastAsia="Times New Roman" w:hAnsi="Times New Roman" w:cs="Times New Roman"/>
                <w:b/>
                <w:sz w:val="24"/>
                <w:szCs w:val="24"/>
                <w:lang w:val="ru-RU"/>
              </w:rPr>
            </w:pPr>
            <w:r w:rsidRPr="00832F44">
              <w:rPr>
                <w:rFonts w:ascii="Times New Roman" w:hAnsi="Times New Roman" w:cs="Times New Roman"/>
                <w:b/>
                <w:sz w:val="24"/>
                <w:szCs w:val="24"/>
              </w:rPr>
              <w:t>[</w:t>
            </w:r>
            <w:r w:rsidR="00832F44" w:rsidRPr="00832F44">
              <w:rPr>
                <w:rFonts w:ascii="Times New Roman" w:hAnsi="Times New Roman" w:cs="Times New Roman"/>
                <w:b/>
                <w:sz w:val="24"/>
                <w:szCs w:val="24"/>
              </w:rPr>
              <w:t>8.1. - 8.</w:t>
            </w:r>
            <w:r w:rsidR="00AF5AC6">
              <w:rPr>
                <w:rFonts w:ascii="Times New Roman" w:hAnsi="Times New Roman" w:cs="Times New Roman"/>
                <w:b/>
                <w:sz w:val="24"/>
                <w:szCs w:val="24"/>
                <w:lang w:val="ru-RU"/>
              </w:rPr>
              <w:t>3</w:t>
            </w:r>
            <w:r w:rsidR="00832F44" w:rsidRPr="00832F44">
              <w:rPr>
                <w:rFonts w:ascii="Times New Roman" w:hAnsi="Times New Roman" w:cs="Times New Roman"/>
                <w:b/>
                <w:sz w:val="24"/>
                <w:szCs w:val="24"/>
              </w:rPr>
              <w:t>.;</w:t>
            </w:r>
            <w:r w:rsidR="00832F44">
              <w:rPr>
                <w:b/>
                <w:sz w:val="24"/>
                <w:szCs w:val="24"/>
              </w:rPr>
              <w:t xml:space="preserve"> </w:t>
            </w:r>
            <w:r w:rsidRPr="007D3838">
              <w:rPr>
                <w:rFonts w:ascii="Times New Roman" w:hAnsi="Times New Roman" w:cs="Times New Roman"/>
                <w:b/>
                <w:sz w:val="24"/>
                <w:szCs w:val="24"/>
              </w:rPr>
              <w:t>9.1, 9.2]</w:t>
            </w:r>
          </w:p>
        </w:tc>
        <w:tc>
          <w:tcPr>
            <w:tcW w:w="1543" w:type="dxa"/>
          </w:tcPr>
          <w:p w14:paraId="349A44D9"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10839C59" w14:textId="77777777" w:rsidTr="005827AE">
        <w:trPr>
          <w:cantSplit/>
          <w:trHeight w:val="20"/>
          <w:jc w:val="center"/>
        </w:trPr>
        <w:tc>
          <w:tcPr>
            <w:tcW w:w="2757" w:type="dxa"/>
          </w:tcPr>
          <w:p w14:paraId="227932B6" w14:textId="6B2E93C6" w:rsidR="00AC1A73" w:rsidRDefault="00AC1A73" w:rsidP="005827AE">
            <w:pPr>
              <w:spacing w:line="240" w:lineRule="auto"/>
              <w:ind w:firstLine="0"/>
              <w:rPr>
                <w:b/>
                <w:sz w:val="24"/>
                <w:szCs w:val="24"/>
              </w:rPr>
            </w:pPr>
            <w:r w:rsidRPr="009C52DF">
              <w:rPr>
                <w:b/>
                <w:sz w:val="24"/>
                <w:szCs w:val="24"/>
              </w:rPr>
              <w:t xml:space="preserve">Раздел </w:t>
            </w:r>
            <w:r w:rsidR="00C641FC">
              <w:rPr>
                <w:b/>
                <w:sz w:val="24"/>
                <w:szCs w:val="24"/>
              </w:rPr>
              <w:t>2</w:t>
            </w:r>
            <w:r w:rsidRPr="009C52DF">
              <w:rPr>
                <w:b/>
                <w:sz w:val="24"/>
                <w:szCs w:val="24"/>
              </w:rPr>
              <w:t>.</w:t>
            </w:r>
          </w:p>
          <w:p w14:paraId="1E9B3FEB" w14:textId="77777777" w:rsidR="00AC1A73" w:rsidRPr="00A61137" w:rsidRDefault="00AC1A73" w:rsidP="005827AE">
            <w:pPr>
              <w:spacing w:line="240" w:lineRule="auto"/>
              <w:ind w:firstLine="0"/>
              <w:rPr>
                <w:sz w:val="24"/>
                <w:szCs w:val="24"/>
              </w:rPr>
            </w:pPr>
            <w:r w:rsidRPr="00A61137">
              <w:rPr>
                <w:sz w:val="24"/>
                <w:szCs w:val="24"/>
              </w:rPr>
              <w:t>Точечные оценки параметров распределений</w:t>
            </w:r>
          </w:p>
          <w:p w14:paraId="44EFDF01" w14:textId="77777777" w:rsidR="00AC1A73" w:rsidRPr="00513A50" w:rsidRDefault="00AC1A73" w:rsidP="005827AE">
            <w:pPr>
              <w:spacing w:line="240" w:lineRule="auto"/>
              <w:ind w:firstLine="0"/>
              <w:rPr>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414B11E3" w14:textId="77777777" w:rsidR="00AC1A73" w:rsidRDefault="00AC1A73" w:rsidP="005827AE">
            <w:pPr>
              <w:widowControl w:val="0"/>
              <w:spacing w:line="240" w:lineRule="auto"/>
              <w:ind w:right="136" w:hanging="35"/>
              <w:rPr>
                <w:sz w:val="24"/>
                <w:szCs w:val="24"/>
                <w:lang w:eastAsia="en-US"/>
              </w:rPr>
            </w:pPr>
            <w:r w:rsidRPr="00503AC3">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 Метод максимального правдоподобия.</w:t>
            </w:r>
          </w:p>
          <w:p w14:paraId="77FA1A36" w14:textId="77777777" w:rsidR="00AC1A73" w:rsidRDefault="00AC1A73" w:rsidP="005827AE">
            <w:pPr>
              <w:widowControl w:val="0"/>
              <w:spacing w:line="240" w:lineRule="auto"/>
              <w:ind w:right="136" w:hanging="35"/>
              <w:rPr>
                <w:b/>
                <w:sz w:val="24"/>
                <w:szCs w:val="24"/>
              </w:rPr>
            </w:pPr>
            <w:r w:rsidRPr="00F57A77">
              <w:rPr>
                <w:b/>
                <w:sz w:val="24"/>
                <w:szCs w:val="24"/>
              </w:rPr>
              <w:t>Рекомендуемые источники:</w:t>
            </w:r>
          </w:p>
          <w:p w14:paraId="50CC8745" w14:textId="18D20991" w:rsidR="00AC1A73" w:rsidRPr="00855586" w:rsidRDefault="00AC1A73" w:rsidP="005827AE">
            <w:pPr>
              <w:widowControl w:val="0"/>
              <w:spacing w:line="240" w:lineRule="auto"/>
              <w:ind w:right="136" w:hanging="35"/>
              <w:rPr>
                <w:b/>
                <w:sz w:val="24"/>
                <w:szCs w:val="24"/>
              </w:rPr>
            </w:pPr>
            <w:r w:rsidRPr="00AF5AC6">
              <w:rPr>
                <w:b/>
                <w:sz w:val="24"/>
                <w:szCs w:val="24"/>
              </w:rPr>
              <w:t>[</w:t>
            </w:r>
            <w:r w:rsidR="00AF5AC6">
              <w:rPr>
                <w:b/>
                <w:sz w:val="24"/>
                <w:szCs w:val="24"/>
              </w:rPr>
              <w:t>8.1. - 8.3</w:t>
            </w:r>
            <w:r w:rsidR="00832F44">
              <w:rPr>
                <w:b/>
                <w:sz w:val="24"/>
                <w:szCs w:val="24"/>
              </w:rPr>
              <w:t xml:space="preserve">.; </w:t>
            </w:r>
            <w:r w:rsidRPr="00AF5AC6">
              <w:rPr>
                <w:b/>
                <w:sz w:val="24"/>
                <w:szCs w:val="24"/>
              </w:rPr>
              <w:t>9.1, 9.2]</w:t>
            </w:r>
          </w:p>
        </w:tc>
        <w:tc>
          <w:tcPr>
            <w:tcW w:w="1543" w:type="dxa"/>
          </w:tcPr>
          <w:p w14:paraId="516E536F"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E317182" w14:textId="77777777" w:rsidTr="005827AE">
        <w:trPr>
          <w:cantSplit/>
          <w:trHeight w:val="20"/>
          <w:jc w:val="center"/>
        </w:trPr>
        <w:tc>
          <w:tcPr>
            <w:tcW w:w="2757" w:type="dxa"/>
          </w:tcPr>
          <w:p w14:paraId="2411BFB3" w14:textId="77777777" w:rsidR="00AC1A73" w:rsidRDefault="00AC1A73" w:rsidP="005827AE">
            <w:pPr>
              <w:spacing w:line="240" w:lineRule="auto"/>
              <w:ind w:firstLine="0"/>
              <w:rPr>
                <w:b/>
                <w:sz w:val="24"/>
                <w:szCs w:val="24"/>
              </w:rPr>
            </w:pPr>
            <w:r w:rsidRPr="009C52DF">
              <w:rPr>
                <w:b/>
                <w:sz w:val="24"/>
                <w:szCs w:val="24"/>
              </w:rPr>
              <w:t xml:space="preserve">Раздел </w:t>
            </w:r>
            <w:r>
              <w:rPr>
                <w:b/>
                <w:sz w:val="24"/>
                <w:szCs w:val="24"/>
              </w:rPr>
              <w:t>3</w:t>
            </w:r>
            <w:r w:rsidRPr="009C52DF">
              <w:rPr>
                <w:b/>
                <w:sz w:val="24"/>
                <w:szCs w:val="24"/>
              </w:rPr>
              <w:t>.</w:t>
            </w:r>
          </w:p>
          <w:p w14:paraId="57F406CD" w14:textId="77777777" w:rsidR="00AC1A73" w:rsidRPr="00A61137" w:rsidRDefault="00AC1A73" w:rsidP="005827AE">
            <w:pPr>
              <w:spacing w:line="240" w:lineRule="auto"/>
              <w:ind w:firstLine="0"/>
              <w:rPr>
                <w:sz w:val="24"/>
                <w:szCs w:val="24"/>
              </w:rPr>
            </w:pPr>
            <w:r w:rsidRPr="00A61137">
              <w:rPr>
                <w:sz w:val="24"/>
                <w:szCs w:val="24"/>
              </w:rPr>
              <w:t>Точечные оценки параметров распределений</w:t>
            </w:r>
          </w:p>
          <w:p w14:paraId="47B5B8F8" w14:textId="77777777" w:rsidR="00AC1A73" w:rsidRPr="00513A50" w:rsidRDefault="00AC1A73" w:rsidP="005827AE">
            <w:pPr>
              <w:spacing w:line="240" w:lineRule="auto"/>
              <w:ind w:firstLine="0"/>
              <w:rPr>
                <w:sz w:val="24"/>
                <w:szCs w:val="24"/>
              </w:rPr>
            </w:pPr>
          </w:p>
        </w:tc>
        <w:tc>
          <w:tcPr>
            <w:tcW w:w="5749" w:type="dxa"/>
          </w:tcPr>
          <w:p w14:paraId="2185DB69" w14:textId="77777777" w:rsidR="00AC1A73" w:rsidRPr="00E533A3" w:rsidRDefault="00AC1A73" w:rsidP="005827AE">
            <w:pPr>
              <w:spacing w:line="240" w:lineRule="auto"/>
              <w:ind w:firstLine="0"/>
              <w:rPr>
                <w:sz w:val="24"/>
                <w:szCs w:val="24"/>
              </w:rPr>
            </w:pPr>
            <w:r w:rsidRPr="00E533A3">
              <w:rPr>
                <w:sz w:val="24"/>
                <w:szCs w:val="24"/>
              </w:rPr>
              <w:t xml:space="preserve">Неравенство </w:t>
            </w:r>
            <w:proofErr w:type="spellStart"/>
            <w:r w:rsidRPr="00E533A3">
              <w:rPr>
                <w:sz w:val="24"/>
                <w:szCs w:val="24"/>
              </w:rPr>
              <w:t>Рао</w:t>
            </w:r>
            <w:proofErr w:type="spellEnd"/>
            <w:r w:rsidRPr="00E533A3">
              <w:rPr>
                <w:sz w:val="24"/>
                <w:szCs w:val="24"/>
              </w:rPr>
              <w:t xml:space="preserve"> – </w:t>
            </w:r>
            <w:proofErr w:type="spellStart"/>
            <w:r w:rsidRPr="00E533A3">
              <w:rPr>
                <w:sz w:val="24"/>
                <w:szCs w:val="24"/>
              </w:rPr>
              <w:t>Крамера</w:t>
            </w:r>
            <w:proofErr w:type="spellEnd"/>
            <w:r w:rsidRPr="00E533A3">
              <w:rPr>
                <w:sz w:val="24"/>
                <w:szCs w:val="24"/>
              </w:rPr>
              <w:t xml:space="preserve"> и информация</w:t>
            </w:r>
          </w:p>
          <w:p w14:paraId="273F1267" w14:textId="77777777" w:rsidR="00AC1A73" w:rsidRDefault="00AC1A73" w:rsidP="005827AE">
            <w:pPr>
              <w:spacing w:line="240" w:lineRule="auto"/>
              <w:ind w:firstLine="0"/>
              <w:rPr>
                <w:sz w:val="24"/>
                <w:szCs w:val="24"/>
              </w:rPr>
            </w:pPr>
            <w:r w:rsidRPr="00E533A3">
              <w:rPr>
                <w:sz w:val="24"/>
                <w:szCs w:val="24"/>
              </w:rPr>
              <w:t>Фишера.</w:t>
            </w:r>
            <w:r>
              <w:rPr>
                <w:sz w:val="24"/>
                <w:szCs w:val="24"/>
              </w:rPr>
              <w:t xml:space="preserve"> Эффективные по </w:t>
            </w:r>
            <w:proofErr w:type="spellStart"/>
            <w:r>
              <w:rPr>
                <w:sz w:val="24"/>
                <w:szCs w:val="24"/>
              </w:rPr>
              <w:t>Рао</w:t>
            </w:r>
            <w:proofErr w:type="spellEnd"/>
            <w:r>
              <w:rPr>
                <w:sz w:val="24"/>
                <w:szCs w:val="24"/>
              </w:rPr>
              <w:t xml:space="preserve"> – </w:t>
            </w:r>
            <w:proofErr w:type="spellStart"/>
            <w:r>
              <w:rPr>
                <w:sz w:val="24"/>
                <w:szCs w:val="24"/>
              </w:rPr>
              <w:t>Крамера</w:t>
            </w:r>
            <w:proofErr w:type="spellEnd"/>
            <w:r>
              <w:rPr>
                <w:sz w:val="24"/>
                <w:szCs w:val="24"/>
              </w:rPr>
              <w:t xml:space="preserve"> оценки.</w:t>
            </w:r>
          </w:p>
          <w:p w14:paraId="39B1C94B"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74840DD9" w14:textId="67BA08B0" w:rsidR="00AC1A73" w:rsidRPr="00855586" w:rsidRDefault="00AC1A73"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647240EB" w14:textId="73D59D2E" w:rsidR="00AC1A73" w:rsidRPr="00513A50" w:rsidRDefault="00AC1A73" w:rsidP="005827AE">
            <w:pPr>
              <w:spacing w:line="240" w:lineRule="auto"/>
              <w:ind w:firstLine="0"/>
              <w:rPr>
                <w:sz w:val="24"/>
                <w:szCs w:val="24"/>
              </w:rPr>
            </w:pPr>
            <w:r w:rsidRPr="004E08B6">
              <w:rPr>
                <w:sz w:val="24"/>
                <w:szCs w:val="24"/>
              </w:rPr>
              <w:t xml:space="preserve">Контроль наличия и выборочная проверка домашнего задания. </w:t>
            </w:r>
          </w:p>
        </w:tc>
      </w:tr>
      <w:tr w:rsidR="00AC1A73" w:rsidRPr="00513A50" w14:paraId="5C6FA2B1" w14:textId="77777777" w:rsidTr="005827AE">
        <w:trPr>
          <w:cantSplit/>
          <w:trHeight w:val="20"/>
          <w:jc w:val="center"/>
        </w:trPr>
        <w:tc>
          <w:tcPr>
            <w:tcW w:w="2757" w:type="dxa"/>
          </w:tcPr>
          <w:p w14:paraId="19DC3E8D" w14:textId="66D60D82" w:rsidR="00AC1A73" w:rsidRPr="007862F3" w:rsidRDefault="00AC1A73" w:rsidP="005827AE">
            <w:pPr>
              <w:spacing w:line="240" w:lineRule="auto"/>
              <w:ind w:firstLine="0"/>
              <w:rPr>
                <w:b/>
                <w:sz w:val="24"/>
                <w:szCs w:val="24"/>
              </w:rPr>
            </w:pPr>
            <w:r w:rsidRPr="007862F3">
              <w:rPr>
                <w:b/>
                <w:sz w:val="24"/>
                <w:szCs w:val="24"/>
              </w:rPr>
              <w:t xml:space="preserve">Раздел </w:t>
            </w:r>
            <w:r w:rsidR="00540848">
              <w:rPr>
                <w:b/>
                <w:sz w:val="24"/>
                <w:szCs w:val="24"/>
              </w:rPr>
              <w:t>3</w:t>
            </w:r>
            <w:r w:rsidRPr="007862F3">
              <w:rPr>
                <w:b/>
                <w:sz w:val="24"/>
                <w:szCs w:val="24"/>
              </w:rPr>
              <w:t xml:space="preserve">. </w:t>
            </w:r>
          </w:p>
          <w:p w14:paraId="31587526" w14:textId="77777777" w:rsidR="00AC1A73" w:rsidRDefault="00AC1A73" w:rsidP="005827AE">
            <w:pPr>
              <w:spacing w:line="240" w:lineRule="auto"/>
              <w:ind w:firstLine="0"/>
              <w:rPr>
                <w:sz w:val="24"/>
                <w:szCs w:val="24"/>
              </w:rPr>
            </w:pPr>
            <w:r w:rsidRPr="007862F3">
              <w:rPr>
                <w:sz w:val="24"/>
                <w:szCs w:val="24"/>
              </w:rPr>
              <w:t>Интервальные статистические оценки</w:t>
            </w:r>
          </w:p>
        </w:tc>
        <w:tc>
          <w:tcPr>
            <w:tcW w:w="5749" w:type="dxa"/>
          </w:tcPr>
          <w:p w14:paraId="2993090D" w14:textId="77777777" w:rsidR="00AC1A73" w:rsidRDefault="00AC1A73" w:rsidP="005827AE">
            <w:pPr>
              <w:spacing w:line="240" w:lineRule="auto"/>
              <w:ind w:firstLine="0"/>
              <w:rPr>
                <w:sz w:val="24"/>
                <w:szCs w:val="24"/>
              </w:rPr>
            </w:pPr>
            <w:r w:rsidRPr="00D70759">
              <w:rPr>
                <w:sz w:val="24"/>
                <w:szCs w:val="24"/>
              </w:rPr>
              <w:t>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w:t>
            </w:r>
          </w:p>
          <w:p w14:paraId="08CEEDD3"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058670AD" w14:textId="006E2F0C" w:rsidR="00AC1A73" w:rsidRPr="00677DD3" w:rsidRDefault="00AC1A73" w:rsidP="00AF5AC6">
            <w:pPr>
              <w:spacing w:line="240" w:lineRule="auto"/>
              <w:ind w:firstLine="0"/>
              <w:rPr>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119D5918"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5A1616B6" w14:textId="77777777" w:rsidTr="005827AE">
        <w:trPr>
          <w:cantSplit/>
          <w:trHeight w:val="20"/>
          <w:jc w:val="center"/>
        </w:trPr>
        <w:tc>
          <w:tcPr>
            <w:tcW w:w="2757" w:type="dxa"/>
          </w:tcPr>
          <w:p w14:paraId="41C14A40" w14:textId="3F56E2D5" w:rsidR="00AC1A73" w:rsidRPr="007862F3" w:rsidRDefault="00AC1A73" w:rsidP="005827AE">
            <w:pPr>
              <w:spacing w:line="240" w:lineRule="auto"/>
              <w:ind w:firstLine="0"/>
              <w:rPr>
                <w:b/>
                <w:sz w:val="24"/>
                <w:szCs w:val="24"/>
              </w:rPr>
            </w:pPr>
            <w:r w:rsidRPr="007862F3">
              <w:rPr>
                <w:b/>
                <w:sz w:val="24"/>
                <w:szCs w:val="24"/>
              </w:rPr>
              <w:t xml:space="preserve">Раздел </w:t>
            </w:r>
            <w:r w:rsidR="00540848">
              <w:rPr>
                <w:b/>
                <w:sz w:val="24"/>
                <w:szCs w:val="24"/>
              </w:rPr>
              <w:t>3</w:t>
            </w:r>
            <w:r w:rsidRPr="007862F3">
              <w:rPr>
                <w:b/>
                <w:sz w:val="24"/>
                <w:szCs w:val="24"/>
              </w:rPr>
              <w:t xml:space="preserve">. </w:t>
            </w:r>
          </w:p>
          <w:p w14:paraId="2F4A4CF2" w14:textId="77777777" w:rsidR="00AC1A73" w:rsidRDefault="00AC1A73" w:rsidP="005827AE">
            <w:pPr>
              <w:spacing w:line="240" w:lineRule="auto"/>
              <w:ind w:firstLine="0"/>
              <w:rPr>
                <w:sz w:val="24"/>
                <w:szCs w:val="24"/>
              </w:rPr>
            </w:pPr>
            <w:r w:rsidRPr="007862F3">
              <w:rPr>
                <w:sz w:val="24"/>
                <w:szCs w:val="24"/>
              </w:rPr>
              <w:t>Интервальные статистические оценки</w:t>
            </w:r>
          </w:p>
        </w:tc>
        <w:tc>
          <w:tcPr>
            <w:tcW w:w="5749" w:type="dxa"/>
          </w:tcPr>
          <w:p w14:paraId="5076B5A2" w14:textId="77777777" w:rsidR="00AC1A73" w:rsidRDefault="00AC1A73" w:rsidP="005827AE">
            <w:pPr>
              <w:spacing w:line="240" w:lineRule="auto"/>
              <w:ind w:firstLine="0"/>
              <w:rPr>
                <w:sz w:val="24"/>
                <w:szCs w:val="24"/>
              </w:rPr>
            </w:pPr>
            <w:r w:rsidRPr="000B326B">
              <w:rPr>
                <w:sz w:val="24"/>
                <w:szCs w:val="24"/>
              </w:rPr>
              <w:t>Распределения хи-квадрат Стьюдента и Фишера. Доверительные интервалы для параметров нормального распределения.</w:t>
            </w:r>
          </w:p>
          <w:p w14:paraId="7522D9E5"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550E226C" w14:textId="5B1EABCB" w:rsidR="00AC1A73" w:rsidRPr="003B1E8E" w:rsidRDefault="00AC1A73"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 9.4]</w:t>
            </w:r>
          </w:p>
        </w:tc>
        <w:tc>
          <w:tcPr>
            <w:tcW w:w="1543" w:type="dxa"/>
          </w:tcPr>
          <w:p w14:paraId="1A4B695F"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50256256" w14:textId="77777777" w:rsidTr="005827AE">
        <w:trPr>
          <w:cantSplit/>
          <w:trHeight w:val="20"/>
          <w:jc w:val="center"/>
        </w:trPr>
        <w:tc>
          <w:tcPr>
            <w:tcW w:w="2757" w:type="dxa"/>
          </w:tcPr>
          <w:p w14:paraId="1C721C9C" w14:textId="1F3D86C8" w:rsidR="00AC1A73" w:rsidRPr="007862F3" w:rsidRDefault="00AC1A73" w:rsidP="005827AE">
            <w:pPr>
              <w:spacing w:line="240" w:lineRule="auto"/>
              <w:ind w:firstLine="0"/>
              <w:rPr>
                <w:b/>
                <w:sz w:val="24"/>
                <w:szCs w:val="24"/>
              </w:rPr>
            </w:pPr>
            <w:r w:rsidRPr="007862F3">
              <w:rPr>
                <w:b/>
                <w:sz w:val="24"/>
                <w:szCs w:val="24"/>
              </w:rPr>
              <w:t xml:space="preserve">Раздел </w:t>
            </w:r>
            <w:r w:rsidR="00540848">
              <w:rPr>
                <w:b/>
                <w:sz w:val="24"/>
                <w:szCs w:val="24"/>
              </w:rPr>
              <w:t>3</w:t>
            </w:r>
            <w:r w:rsidRPr="007862F3">
              <w:rPr>
                <w:b/>
                <w:sz w:val="24"/>
                <w:szCs w:val="24"/>
              </w:rPr>
              <w:t xml:space="preserve">. </w:t>
            </w:r>
          </w:p>
          <w:p w14:paraId="60C05400" w14:textId="77777777" w:rsidR="00AC1A73" w:rsidRDefault="00AC1A73" w:rsidP="005827AE">
            <w:pPr>
              <w:spacing w:line="240" w:lineRule="auto"/>
              <w:ind w:firstLine="0"/>
              <w:rPr>
                <w:sz w:val="24"/>
                <w:szCs w:val="24"/>
              </w:rPr>
            </w:pPr>
            <w:r w:rsidRPr="007862F3">
              <w:rPr>
                <w:sz w:val="24"/>
                <w:szCs w:val="24"/>
              </w:rPr>
              <w:t>Интервальные статистические оценки</w:t>
            </w:r>
          </w:p>
        </w:tc>
        <w:tc>
          <w:tcPr>
            <w:tcW w:w="5749" w:type="dxa"/>
          </w:tcPr>
          <w:p w14:paraId="412D9B4A" w14:textId="35310495" w:rsidR="00540848" w:rsidRDefault="00540848" w:rsidP="005827AE">
            <w:pPr>
              <w:spacing w:line="240" w:lineRule="auto"/>
              <w:ind w:firstLine="0"/>
              <w:rPr>
                <w:sz w:val="24"/>
                <w:szCs w:val="24"/>
              </w:rPr>
            </w:pPr>
            <w:r w:rsidRPr="00540848">
              <w:rPr>
                <w:sz w:val="24"/>
                <w:szCs w:val="24"/>
              </w:rPr>
              <w:t>Асимптотический доверительный интервал для коэффициента корреляции ρ.  Доверительный интервал для вероятности. Доверительный эллипс. Асимптотический доверительный интервал с использованием информации по Фишеру.</w:t>
            </w:r>
          </w:p>
          <w:p w14:paraId="7D6095BB"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7D5D3212" w14:textId="03F9F5A6" w:rsidR="00AC1A73" w:rsidRPr="004C0C0B" w:rsidRDefault="00AC1A73" w:rsidP="00AF5AC6">
            <w:pPr>
              <w:spacing w:line="240" w:lineRule="auto"/>
              <w:ind w:firstLine="0"/>
              <w:rPr>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7B56E894"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5D54C12" w14:textId="77777777" w:rsidTr="005827AE">
        <w:trPr>
          <w:cantSplit/>
          <w:trHeight w:val="20"/>
          <w:jc w:val="center"/>
        </w:trPr>
        <w:tc>
          <w:tcPr>
            <w:tcW w:w="2757" w:type="dxa"/>
          </w:tcPr>
          <w:p w14:paraId="5EF88AA7" w14:textId="6A216F07" w:rsidR="00AC1A73" w:rsidRPr="007862F3" w:rsidRDefault="00AC1A73" w:rsidP="005827AE">
            <w:pPr>
              <w:spacing w:line="240" w:lineRule="auto"/>
              <w:ind w:firstLine="0"/>
              <w:rPr>
                <w:b/>
                <w:sz w:val="24"/>
                <w:szCs w:val="24"/>
              </w:rPr>
            </w:pPr>
            <w:r w:rsidRPr="007862F3">
              <w:rPr>
                <w:b/>
                <w:sz w:val="24"/>
                <w:szCs w:val="24"/>
              </w:rPr>
              <w:t xml:space="preserve">Раздел </w:t>
            </w:r>
            <w:r w:rsidR="00B62D8E">
              <w:rPr>
                <w:b/>
                <w:sz w:val="24"/>
                <w:szCs w:val="24"/>
              </w:rPr>
              <w:t>4</w:t>
            </w:r>
            <w:r w:rsidRPr="007862F3">
              <w:rPr>
                <w:b/>
                <w:sz w:val="24"/>
                <w:szCs w:val="24"/>
              </w:rPr>
              <w:t xml:space="preserve">. </w:t>
            </w:r>
          </w:p>
          <w:p w14:paraId="7FEC12EA" w14:textId="77777777" w:rsidR="00AC1A73" w:rsidRPr="00264045" w:rsidRDefault="00AC1A73" w:rsidP="005827AE">
            <w:pPr>
              <w:spacing w:line="240" w:lineRule="auto"/>
              <w:ind w:firstLine="0"/>
              <w:rPr>
                <w:sz w:val="24"/>
                <w:szCs w:val="24"/>
              </w:rPr>
            </w:pPr>
            <w:r w:rsidRPr="00264045">
              <w:rPr>
                <w:sz w:val="24"/>
                <w:szCs w:val="24"/>
              </w:rPr>
              <w:t xml:space="preserve">Статистическая проверка гипотез </w:t>
            </w:r>
          </w:p>
        </w:tc>
        <w:tc>
          <w:tcPr>
            <w:tcW w:w="5749" w:type="dxa"/>
          </w:tcPr>
          <w:p w14:paraId="1E9E8A94" w14:textId="5629B15A" w:rsidR="00AC1A73" w:rsidRDefault="00AC1A73" w:rsidP="005827AE">
            <w:pPr>
              <w:spacing w:line="240" w:lineRule="auto"/>
              <w:ind w:firstLine="0"/>
              <w:rPr>
                <w:sz w:val="24"/>
                <w:szCs w:val="24"/>
              </w:rPr>
            </w:pPr>
            <w:r w:rsidRPr="009A04DD">
              <w:rPr>
                <w:sz w:val="24"/>
                <w:szCs w:val="24"/>
              </w:rPr>
              <w:t>Статистические критерии. Статистическая проверка гипотез: основные типы гипотез и общая логическая схема статистического критерия; характеристики качества критерия</w:t>
            </w:r>
            <w:r>
              <w:rPr>
                <w:sz w:val="24"/>
                <w:szCs w:val="24"/>
              </w:rPr>
              <w:t>.</w:t>
            </w:r>
            <w:r w:rsidR="001500A9">
              <w:rPr>
                <w:sz w:val="24"/>
                <w:szCs w:val="24"/>
              </w:rPr>
              <w:t xml:space="preserve"> </w:t>
            </w:r>
            <w:r w:rsidR="001500A9" w:rsidRPr="001500A9">
              <w:rPr>
                <w:sz w:val="24"/>
                <w:szCs w:val="24"/>
              </w:rPr>
              <w:t>ROC-кривая</w:t>
            </w:r>
            <w:r w:rsidR="001500A9">
              <w:rPr>
                <w:sz w:val="24"/>
                <w:szCs w:val="24"/>
              </w:rPr>
              <w:t>.</w:t>
            </w:r>
          </w:p>
          <w:p w14:paraId="43371513"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3330546B" w14:textId="7C7866B8" w:rsidR="00AC1A73" w:rsidRPr="00344E83" w:rsidRDefault="00AC1A73" w:rsidP="00AF5AC6">
            <w:pPr>
              <w:spacing w:line="240" w:lineRule="auto"/>
              <w:ind w:firstLine="0"/>
              <w:rPr>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w:t>
            </w:r>
          </w:p>
        </w:tc>
        <w:tc>
          <w:tcPr>
            <w:tcW w:w="1543" w:type="dxa"/>
          </w:tcPr>
          <w:p w14:paraId="60235088"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3610C83" w14:textId="77777777" w:rsidTr="005827AE">
        <w:trPr>
          <w:cantSplit/>
          <w:trHeight w:val="20"/>
          <w:jc w:val="center"/>
        </w:trPr>
        <w:tc>
          <w:tcPr>
            <w:tcW w:w="2757" w:type="dxa"/>
          </w:tcPr>
          <w:p w14:paraId="22D42023" w14:textId="57A3E68D" w:rsidR="00AC1A73" w:rsidRPr="007862F3" w:rsidRDefault="00AC1A73" w:rsidP="005827AE">
            <w:pPr>
              <w:spacing w:line="240" w:lineRule="auto"/>
              <w:ind w:firstLine="0"/>
              <w:rPr>
                <w:b/>
                <w:sz w:val="24"/>
                <w:szCs w:val="24"/>
              </w:rPr>
            </w:pPr>
            <w:r w:rsidRPr="007862F3">
              <w:rPr>
                <w:b/>
                <w:sz w:val="24"/>
                <w:szCs w:val="24"/>
              </w:rPr>
              <w:t xml:space="preserve">Раздел </w:t>
            </w:r>
            <w:r w:rsidR="00B62D8E">
              <w:rPr>
                <w:b/>
                <w:sz w:val="24"/>
                <w:szCs w:val="24"/>
              </w:rPr>
              <w:t>4</w:t>
            </w:r>
            <w:r w:rsidRPr="007862F3">
              <w:rPr>
                <w:b/>
                <w:sz w:val="24"/>
                <w:szCs w:val="24"/>
              </w:rPr>
              <w:t xml:space="preserve">. </w:t>
            </w:r>
          </w:p>
          <w:p w14:paraId="3EE1B123" w14:textId="77777777" w:rsidR="00AC1A73" w:rsidRPr="002B4363" w:rsidRDefault="00AC1A73" w:rsidP="005827AE">
            <w:pPr>
              <w:spacing w:line="240" w:lineRule="auto"/>
              <w:ind w:firstLine="0"/>
              <w:rPr>
                <w:b/>
                <w:sz w:val="24"/>
                <w:szCs w:val="24"/>
              </w:rPr>
            </w:pPr>
            <w:r w:rsidRPr="00264045">
              <w:rPr>
                <w:sz w:val="24"/>
                <w:szCs w:val="24"/>
              </w:rPr>
              <w:t>Статистическая проверка гипотез</w:t>
            </w:r>
          </w:p>
        </w:tc>
        <w:tc>
          <w:tcPr>
            <w:tcW w:w="5749" w:type="dxa"/>
          </w:tcPr>
          <w:p w14:paraId="73555E0F" w14:textId="77777777" w:rsidR="00AC1A73" w:rsidRPr="006C6CF4" w:rsidRDefault="00AC1A73" w:rsidP="005827AE">
            <w:pPr>
              <w:pStyle w:val="TableParagraph"/>
              <w:ind w:right="46"/>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w:t>
            </w:r>
            <w:r w:rsidRPr="006C6CF4">
              <w:rPr>
                <w:rFonts w:ascii="Times New Roman" w:eastAsia="Times New Roman" w:hAnsi="Times New Roman" w:cs="Times New Roman"/>
                <w:sz w:val="24"/>
                <w:szCs w:val="24"/>
                <w:lang w:val="ru-RU"/>
              </w:rPr>
              <w:t>з</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ре</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е</w:t>
            </w:r>
            <w:r w:rsidRPr="006C6CF4">
              <w:rPr>
                <w:rFonts w:ascii="Times New Roman" w:eastAsia="Times New Roman" w:hAnsi="Times New Roman" w:cs="Times New Roman"/>
                <w:sz w:val="24"/>
                <w:szCs w:val="24"/>
                <w:lang w:val="ru-RU"/>
              </w:rPr>
              <w:t>ле</w:t>
            </w:r>
            <w:r w:rsidRPr="006C6CF4">
              <w:rPr>
                <w:rFonts w:ascii="Times New Roman" w:eastAsia="Times New Roman" w:hAnsi="Times New Roman" w:cs="Times New Roman"/>
                <w:spacing w:val="-1"/>
                <w:sz w:val="24"/>
                <w:szCs w:val="24"/>
                <w:lang w:val="ru-RU"/>
              </w:rPr>
              <w:t>нны</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зна</w:t>
            </w:r>
            <w:r w:rsidRPr="006C6CF4">
              <w:rPr>
                <w:rFonts w:ascii="Times New Roman" w:eastAsia="Times New Roman" w:hAnsi="Times New Roman" w:cs="Times New Roman"/>
                <w:spacing w:val="-2"/>
                <w:sz w:val="24"/>
                <w:szCs w:val="24"/>
                <w:lang w:val="ru-RU"/>
              </w:rPr>
              <w:t>ч</w:t>
            </w:r>
            <w:r w:rsidRPr="006C6CF4">
              <w:rPr>
                <w:rFonts w:ascii="Times New Roman" w:eastAsia="Times New Roman" w:hAnsi="Times New Roman" w:cs="Times New Roman"/>
                <w:spacing w:val="-1"/>
                <w:sz w:val="24"/>
                <w:szCs w:val="24"/>
                <w:lang w:val="ru-RU"/>
              </w:rPr>
              <w:t>ени</w:t>
            </w:r>
            <w:r w:rsidRPr="006C6CF4">
              <w:rPr>
                <w:rFonts w:ascii="Times New Roman" w:eastAsia="Times New Roman" w:hAnsi="Times New Roman" w:cs="Times New Roman"/>
                <w:sz w:val="24"/>
                <w:szCs w:val="24"/>
                <w:lang w:val="ru-RU"/>
              </w:rPr>
              <w:t>ях</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pacing w:val="-2"/>
                <w:sz w:val="24"/>
                <w:szCs w:val="24"/>
                <w:lang w:val="ru-RU"/>
              </w:rPr>
              <w:t>а</w:t>
            </w:r>
            <w:r w:rsidRPr="006C6CF4">
              <w:rPr>
                <w:rFonts w:ascii="Times New Roman" w:eastAsia="Times New Roman" w:hAnsi="Times New Roman" w:cs="Times New Roman"/>
                <w:sz w:val="24"/>
                <w:szCs w:val="24"/>
                <w:lang w:val="ru-RU"/>
              </w:rPr>
              <w:t>рам</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т</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1"/>
                <w:sz w:val="24"/>
                <w:szCs w:val="24"/>
                <w:lang w:val="ru-RU"/>
              </w:rPr>
              <w:t xml:space="preserve"> н</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рмальны</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pacing w:val="-1"/>
                <w:sz w:val="24"/>
                <w:szCs w:val="24"/>
                <w:lang w:val="ru-RU"/>
              </w:rPr>
              <w:t>распределен</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pacing w:val="-1"/>
                <w:sz w:val="24"/>
                <w:szCs w:val="24"/>
                <w:lang w:val="ru-RU"/>
              </w:rPr>
              <w:t>й</w:t>
            </w:r>
            <w:r w:rsidRPr="006C6CF4">
              <w:rPr>
                <w:rFonts w:ascii="Times New Roman" w:eastAsia="Times New Roman" w:hAnsi="Times New Roman" w:cs="Times New Roman"/>
                <w:sz w:val="24"/>
                <w:szCs w:val="24"/>
                <w:lang w:val="ru-RU"/>
              </w:rPr>
              <w:t>. 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1"/>
                <w:sz w:val="24"/>
                <w:szCs w:val="24"/>
                <w:lang w:val="ru-RU"/>
              </w:rPr>
              <w:t>ди</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pacing w:val="-1"/>
                <w:sz w:val="24"/>
                <w:szCs w:val="24"/>
                <w:lang w:val="ru-RU"/>
              </w:rPr>
              <w:t>персии</w:t>
            </w:r>
            <w:r w:rsidRPr="006C6CF4">
              <w:rPr>
                <w:rFonts w:ascii="Times New Roman" w:eastAsia="Times New Roman" w:hAnsi="Times New Roman" w:cs="Times New Roman"/>
                <w:sz w:val="24"/>
                <w:szCs w:val="24"/>
                <w:lang w:val="ru-RU"/>
              </w:rPr>
              <w:t>.</w:t>
            </w:r>
          </w:p>
          <w:p w14:paraId="2D065731" w14:textId="77777777" w:rsidR="00AC1A73" w:rsidRDefault="00AC1A73" w:rsidP="005827AE">
            <w:pPr>
              <w:spacing w:line="240" w:lineRule="auto"/>
              <w:ind w:firstLine="0"/>
              <w:rPr>
                <w:b/>
                <w:sz w:val="24"/>
                <w:szCs w:val="24"/>
              </w:rPr>
            </w:pPr>
            <w:r w:rsidRPr="006C6CF4">
              <w:rPr>
                <w:b/>
                <w:sz w:val="24"/>
                <w:szCs w:val="24"/>
              </w:rPr>
              <w:t>Рекомендуемые источники:</w:t>
            </w:r>
          </w:p>
          <w:p w14:paraId="674BC273" w14:textId="7C784F0E" w:rsidR="00AC1A73" w:rsidRPr="008E041D" w:rsidRDefault="00AC1A73" w:rsidP="00AF5AC6">
            <w:pPr>
              <w:spacing w:line="240" w:lineRule="auto"/>
              <w:ind w:firstLine="0"/>
              <w:rPr>
                <w:sz w:val="24"/>
                <w:szCs w:val="24"/>
              </w:rPr>
            </w:pPr>
            <w:r w:rsidRPr="00CC4035">
              <w:rPr>
                <w:b/>
                <w:sz w:val="24"/>
                <w:szCs w:val="24"/>
                <w:lang w:val="en-US"/>
              </w:rPr>
              <w:t>[</w:t>
            </w:r>
            <w:r w:rsidR="00832F44">
              <w:rPr>
                <w:b/>
                <w:sz w:val="24"/>
                <w:szCs w:val="24"/>
              </w:rPr>
              <w:t>8.1. - 8.</w:t>
            </w:r>
            <w:r w:rsidR="00AF5AC6">
              <w:rPr>
                <w:b/>
                <w:sz w:val="24"/>
                <w:szCs w:val="24"/>
              </w:rPr>
              <w:t>3</w:t>
            </w:r>
            <w:r w:rsidR="00832F44">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06F92D6"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B3349EF" w14:textId="77777777" w:rsidTr="005827AE">
        <w:trPr>
          <w:cantSplit/>
          <w:trHeight w:val="20"/>
          <w:jc w:val="center"/>
        </w:trPr>
        <w:tc>
          <w:tcPr>
            <w:tcW w:w="2757" w:type="dxa"/>
          </w:tcPr>
          <w:p w14:paraId="2D29BF3A" w14:textId="6E298555" w:rsidR="00AC1A73" w:rsidRPr="007862F3" w:rsidRDefault="00AC1A73" w:rsidP="005827AE">
            <w:pPr>
              <w:spacing w:line="240" w:lineRule="auto"/>
              <w:ind w:firstLine="0"/>
              <w:rPr>
                <w:b/>
                <w:sz w:val="24"/>
                <w:szCs w:val="24"/>
              </w:rPr>
            </w:pPr>
            <w:r w:rsidRPr="007862F3">
              <w:rPr>
                <w:b/>
                <w:sz w:val="24"/>
                <w:szCs w:val="24"/>
              </w:rPr>
              <w:lastRenderedPageBreak/>
              <w:t xml:space="preserve">Раздел </w:t>
            </w:r>
            <w:r w:rsidR="00B62D8E">
              <w:rPr>
                <w:b/>
                <w:sz w:val="24"/>
                <w:szCs w:val="24"/>
              </w:rPr>
              <w:t>4</w:t>
            </w:r>
            <w:r w:rsidRPr="007862F3">
              <w:rPr>
                <w:b/>
                <w:sz w:val="24"/>
                <w:szCs w:val="24"/>
              </w:rPr>
              <w:t xml:space="preserve">. </w:t>
            </w:r>
          </w:p>
          <w:p w14:paraId="3599F268" w14:textId="77777777" w:rsidR="00AC1A73" w:rsidRPr="002B4363" w:rsidRDefault="00AC1A73" w:rsidP="005827AE">
            <w:pPr>
              <w:spacing w:line="240" w:lineRule="auto"/>
              <w:ind w:firstLine="0"/>
              <w:rPr>
                <w:b/>
                <w:sz w:val="24"/>
                <w:szCs w:val="24"/>
              </w:rPr>
            </w:pPr>
            <w:r w:rsidRPr="00264045">
              <w:rPr>
                <w:sz w:val="24"/>
                <w:szCs w:val="24"/>
              </w:rPr>
              <w:t>Статистическая проверка гипотез</w:t>
            </w:r>
          </w:p>
        </w:tc>
        <w:tc>
          <w:tcPr>
            <w:tcW w:w="5749" w:type="dxa"/>
          </w:tcPr>
          <w:p w14:paraId="6DF54D8E" w14:textId="73B63529" w:rsidR="00AC1A73" w:rsidRPr="006C6CF4" w:rsidRDefault="00AC1A73" w:rsidP="005827AE">
            <w:pPr>
              <w:pStyle w:val="TableParagraph"/>
              <w:spacing w:line="239" w:lineRule="auto"/>
              <w:ind w:right="85" w:hanging="35"/>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неизвестн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исперсии</w:t>
            </w:r>
            <w:r w:rsidRPr="006C6CF4">
              <w:rPr>
                <w:rFonts w:ascii="Times New Roman" w:eastAsia="Times New Roman" w:hAnsi="Times New Roman" w:cs="Times New Roman"/>
                <w:sz w:val="24"/>
                <w:szCs w:val="24"/>
                <w:lang w:val="ru-RU"/>
              </w:rPr>
              <w:t xml:space="preserve">. </w:t>
            </w:r>
            <w:r w:rsidRPr="006C6CF4">
              <w:rPr>
                <w:rFonts w:ascii="Times New Roman" w:eastAsia="Times New Roman" w:hAnsi="Times New Roman" w:cs="Times New Roman"/>
                <w:sz w:val="24"/>
                <w:szCs w:val="24"/>
              </w:rPr>
              <w:t>P</w:t>
            </w:r>
            <w:r w:rsidRPr="006C6CF4">
              <w:rPr>
                <w:rFonts w:ascii="Times New Roman" w:eastAsia="Times New Roman" w:hAnsi="Times New Roman" w:cs="Times New Roman"/>
                <w:spacing w:val="-1"/>
                <w:sz w:val="24"/>
                <w:szCs w:val="24"/>
                <w:lang w:val="ru-RU"/>
              </w:rPr>
              <w:t>-</w:t>
            </w:r>
            <w:r w:rsidRPr="006C6CF4">
              <w:rPr>
                <w:rFonts w:ascii="Times New Roman" w:eastAsia="Times New Roman" w:hAnsi="Times New Roman" w:cs="Times New Roman"/>
                <w:spacing w:val="-2"/>
                <w:sz w:val="24"/>
                <w:szCs w:val="24"/>
                <w:lang w:val="ru-RU"/>
              </w:rPr>
              <w:t>з</w:t>
            </w:r>
            <w:r w:rsidRPr="006C6CF4">
              <w:rPr>
                <w:rFonts w:ascii="Times New Roman" w:eastAsia="Times New Roman" w:hAnsi="Times New Roman" w:cs="Times New Roman"/>
                <w:spacing w:val="-1"/>
                <w:sz w:val="24"/>
                <w:szCs w:val="24"/>
                <w:lang w:val="ru-RU"/>
              </w:rPr>
              <w:t>начени</w:t>
            </w:r>
            <w:r w:rsidRPr="006C6CF4">
              <w:rPr>
                <w:rFonts w:ascii="Times New Roman" w:eastAsia="Times New Roman" w:hAnsi="Times New Roman" w:cs="Times New Roman"/>
                <w:sz w:val="24"/>
                <w:szCs w:val="24"/>
                <w:lang w:val="ru-RU"/>
              </w:rPr>
              <w:t>е крит</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w:t>
            </w:r>
            <w:r w:rsidRPr="006C6CF4">
              <w:rPr>
                <w:rFonts w:ascii="Times New Roman" w:eastAsia="Times New Roman" w:hAnsi="Times New Roman" w:cs="Times New Roman"/>
                <w:sz w:val="24"/>
                <w:szCs w:val="24"/>
                <w:lang w:val="ru-RU"/>
              </w:rPr>
              <w:t>я.</w:t>
            </w:r>
            <w:r w:rsidR="001500A9">
              <w:rPr>
                <w:rFonts w:ascii="Times New Roman" w:eastAsia="Times New Roman" w:hAnsi="Times New Roman" w:cs="Times New Roman"/>
                <w:sz w:val="24"/>
                <w:szCs w:val="24"/>
                <w:lang w:val="ru-RU"/>
              </w:rPr>
              <w:t xml:space="preserve"> </w:t>
            </w:r>
          </w:p>
          <w:p w14:paraId="76AD2F41" w14:textId="77777777" w:rsidR="00AC1A73" w:rsidRDefault="00AC1A73" w:rsidP="005827AE">
            <w:pPr>
              <w:spacing w:line="240" w:lineRule="auto"/>
              <w:ind w:firstLine="0"/>
              <w:rPr>
                <w:b/>
                <w:sz w:val="24"/>
                <w:szCs w:val="24"/>
              </w:rPr>
            </w:pPr>
            <w:r w:rsidRPr="006C6CF4">
              <w:rPr>
                <w:b/>
                <w:sz w:val="24"/>
                <w:szCs w:val="24"/>
              </w:rPr>
              <w:t>Рекомендуемые источники:</w:t>
            </w:r>
          </w:p>
          <w:p w14:paraId="6CFAB564" w14:textId="11BEC7D2" w:rsidR="00AC1A73" w:rsidRPr="006C6CF4" w:rsidRDefault="00AC1A73" w:rsidP="00AF5AC6">
            <w:pPr>
              <w:spacing w:line="240" w:lineRule="auto"/>
              <w:ind w:firstLine="0"/>
              <w:rPr>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9.2, 9.3, 9.4]</w:t>
            </w:r>
          </w:p>
        </w:tc>
        <w:tc>
          <w:tcPr>
            <w:tcW w:w="1543" w:type="dxa"/>
          </w:tcPr>
          <w:p w14:paraId="690DA301"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CC4E935" w14:textId="77777777" w:rsidTr="005827AE">
        <w:trPr>
          <w:cantSplit/>
          <w:trHeight w:val="20"/>
          <w:jc w:val="center"/>
        </w:trPr>
        <w:tc>
          <w:tcPr>
            <w:tcW w:w="2757" w:type="dxa"/>
          </w:tcPr>
          <w:p w14:paraId="09A8373C" w14:textId="24E07D36" w:rsidR="00AC1A73" w:rsidRPr="007862F3" w:rsidRDefault="00AC1A73" w:rsidP="005827AE">
            <w:pPr>
              <w:spacing w:line="240" w:lineRule="auto"/>
              <w:ind w:firstLine="0"/>
              <w:rPr>
                <w:b/>
                <w:sz w:val="24"/>
                <w:szCs w:val="24"/>
              </w:rPr>
            </w:pPr>
            <w:r w:rsidRPr="007862F3">
              <w:rPr>
                <w:b/>
                <w:sz w:val="24"/>
                <w:szCs w:val="24"/>
              </w:rPr>
              <w:t xml:space="preserve">Раздел </w:t>
            </w:r>
            <w:r w:rsidR="00B62D8E">
              <w:rPr>
                <w:b/>
                <w:sz w:val="24"/>
                <w:szCs w:val="24"/>
              </w:rPr>
              <w:t>4</w:t>
            </w:r>
            <w:r w:rsidRPr="007862F3">
              <w:rPr>
                <w:b/>
                <w:sz w:val="24"/>
                <w:szCs w:val="24"/>
              </w:rPr>
              <w:t xml:space="preserve">. </w:t>
            </w:r>
          </w:p>
          <w:p w14:paraId="155BB15F" w14:textId="77777777" w:rsidR="00AC1A73" w:rsidRPr="002B4363" w:rsidRDefault="00AC1A73" w:rsidP="005827AE">
            <w:pPr>
              <w:spacing w:line="240" w:lineRule="auto"/>
              <w:ind w:firstLine="0"/>
              <w:rPr>
                <w:b/>
                <w:sz w:val="24"/>
                <w:szCs w:val="24"/>
              </w:rPr>
            </w:pPr>
            <w:r w:rsidRPr="00264045">
              <w:rPr>
                <w:sz w:val="24"/>
                <w:szCs w:val="24"/>
              </w:rPr>
              <w:t>Статистическая проверка гипотез</w:t>
            </w:r>
          </w:p>
        </w:tc>
        <w:tc>
          <w:tcPr>
            <w:tcW w:w="5749" w:type="dxa"/>
          </w:tcPr>
          <w:p w14:paraId="79B0424E" w14:textId="77777777" w:rsidR="00AC1A73" w:rsidRDefault="00AC1A73" w:rsidP="005827AE">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1"/>
                <w:sz w:val="24"/>
                <w:szCs w:val="24"/>
                <w:lang w:val="ru-RU"/>
              </w:rPr>
              <w:t>р</w:t>
            </w:r>
            <w:r w:rsidRPr="00EF78D8">
              <w:rPr>
                <w:rFonts w:ascii="Times New Roman" w:eastAsia="Times New Roman" w:hAnsi="Times New Roman" w:cs="Times New Roman"/>
                <w:sz w:val="24"/>
                <w:szCs w:val="24"/>
                <w:lang w:val="ru-RU"/>
              </w:rPr>
              <w:t>ов</w:t>
            </w:r>
            <w:r w:rsidRPr="00EF78D8">
              <w:rPr>
                <w:rFonts w:ascii="Times New Roman" w:eastAsia="Times New Roman" w:hAnsi="Times New Roman" w:cs="Times New Roman"/>
                <w:spacing w:val="-2"/>
                <w:sz w:val="24"/>
                <w:szCs w:val="24"/>
                <w:lang w:val="ru-RU"/>
              </w:rPr>
              <w:t>е</w:t>
            </w:r>
            <w:r w:rsidRPr="00EF78D8">
              <w:rPr>
                <w:rFonts w:ascii="Times New Roman" w:eastAsia="Times New Roman" w:hAnsi="Times New Roman" w:cs="Times New Roman"/>
                <w:sz w:val="24"/>
                <w:szCs w:val="24"/>
                <w:lang w:val="ru-RU"/>
              </w:rPr>
              <w:t xml:space="preserve">рка </w:t>
            </w:r>
            <w:r w:rsidRPr="00EF78D8">
              <w:rPr>
                <w:rFonts w:ascii="Times New Roman" w:eastAsia="Times New Roman" w:hAnsi="Times New Roman" w:cs="Times New Roman"/>
                <w:spacing w:val="-1"/>
                <w:sz w:val="24"/>
                <w:szCs w:val="24"/>
                <w:lang w:val="ru-RU"/>
              </w:rPr>
              <w:t>ги</w:t>
            </w:r>
            <w:r w:rsidRPr="00EF78D8">
              <w:rPr>
                <w:rFonts w:ascii="Times New Roman" w:eastAsia="Times New Roman" w:hAnsi="Times New Roman" w:cs="Times New Roman"/>
                <w:spacing w:val="-2"/>
                <w:sz w:val="24"/>
                <w:szCs w:val="24"/>
                <w:lang w:val="ru-RU"/>
              </w:rPr>
              <w:t>п</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те</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вид</w:t>
            </w:r>
            <w:r w:rsidRPr="00EF78D8">
              <w:rPr>
                <w:rFonts w:ascii="Times New Roman" w:eastAsia="Times New Roman" w:hAnsi="Times New Roman" w:cs="Times New Roman"/>
                <w:sz w:val="24"/>
                <w:szCs w:val="24"/>
                <w:lang w:val="ru-RU"/>
              </w:rPr>
              <w:t>е</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с</w:t>
            </w:r>
            <w:r w:rsidRPr="00EF78D8">
              <w:rPr>
                <w:rFonts w:ascii="Times New Roman" w:eastAsia="Times New Roman" w:hAnsi="Times New Roman" w:cs="Times New Roman"/>
                <w:spacing w:val="-1"/>
                <w:sz w:val="24"/>
                <w:szCs w:val="24"/>
                <w:lang w:val="ru-RU"/>
              </w:rPr>
              <w:t>п</w:t>
            </w:r>
            <w:r w:rsidRPr="00EF78D8">
              <w:rPr>
                <w:rFonts w:ascii="Times New Roman" w:eastAsia="Times New Roman" w:hAnsi="Times New Roman" w:cs="Times New Roman"/>
                <w:sz w:val="24"/>
                <w:szCs w:val="24"/>
                <w:lang w:val="ru-RU"/>
              </w:rPr>
              <w:t>ределе</w:t>
            </w:r>
            <w:r w:rsidRPr="00EF78D8">
              <w:rPr>
                <w:rFonts w:ascii="Times New Roman" w:eastAsia="Times New Roman" w:hAnsi="Times New Roman" w:cs="Times New Roman"/>
                <w:spacing w:val="-1"/>
                <w:sz w:val="24"/>
                <w:szCs w:val="24"/>
                <w:lang w:val="ru-RU"/>
              </w:rPr>
              <w:t>ния</w:t>
            </w:r>
            <w:r w:rsidRPr="00EF78D8">
              <w:rPr>
                <w:rFonts w:ascii="Times New Roman" w:eastAsia="Times New Roman" w:hAnsi="Times New Roman" w:cs="Times New Roman"/>
                <w:sz w:val="24"/>
                <w:szCs w:val="24"/>
                <w:lang w:val="ru-RU"/>
              </w:rPr>
              <w:t xml:space="preserve">. </w:t>
            </w:r>
            <w:r w:rsidRPr="00EF78D8">
              <w:rPr>
                <w:rFonts w:ascii="Times New Roman" w:eastAsia="Times New Roman" w:hAnsi="Times New Roman" w:cs="Times New Roman"/>
                <w:spacing w:val="-1"/>
                <w:sz w:val="24"/>
                <w:szCs w:val="24"/>
                <w:lang w:val="ru-RU"/>
              </w:rPr>
              <w:t>К</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ите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w:t>
            </w:r>
            <w:r w:rsidRPr="00EF78D8">
              <w:rPr>
                <w:rFonts w:ascii="Times New Roman" w:eastAsia="Times New Roman" w:hAnsi="Times New Roman" w:cs="Times New Roman"/>
                <w:sz w:val="24"/>
                <w:szCs w:val="24"/>
                <w:lang w:val="ru-RU"/>
              </w:rPr>
              <w:t>й</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2"/>
                <w:sz w:val="24"/>
                <w:szCs w:val="24"/>
                <w:lang w:val="ru-RU"/>
              </w:rPr>
              <w:t>и</w:t>
            </w:r>
            <w:r w:rsidRPr="00EF78D8">
              <w:rPr>
                <w:rFonts w:ascii="Times New Roman" w:eastAsia="Times New Roman" w:hAnsi="Times New Roman" w:cs="Times New Roman"/>
                <w:sz w:val="24"/>
                <w:szCs w:val="24"/>
                <w:lang w:val="ru-RU"/>
              </w:rPr>
              <w:t>рсо</w:t>
            </w:r>
            <w:r w:rsidRPr="00EF78D8">
              <w:rPr>
                <w:rFonts w:ascii="Times New Roman" w:eastAsia="Times New Roman" w:hAnsi="Times New Roman" w:cs="Times New Roman"/>
                <w:spacing w:val="-1"/>
                <w:sz w:val="24"/>
                <w:szCs w:val="24"/>
                <w:lang w:val="ru-RU"/>
              </w:rPr>
              <w:t>н</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w:t>
            </w:r>
          </w:p>
          <w:p w14:paraId="79EC9E66"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058596D6" w14:textId="25BA4E05" w:rsidR="00AC1A73" w:rsidRPr="0045788A" w:rsidRDefault="00AC1A73"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9.1, 9.2, 9.4]</w:t>
            </w:r>
          </w:p>
        </w:tc>
        <w:tc>
          <w:tcPr>
            <w:tcW w:w="1543" w:type="dxa"/>
          </w:tcPr>
          <w:p w14:paraId="70F832E2"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22A6DDA0" w14:textId="77777777" w:rsidTr="005827AE">
        <w:trPr>
          <w:cantSplit/>
          <w:trHeight w:val="20"/>
          <w:jc w:val="center"/>
        </w:trPr>
        <w:tc>
          <w:tcPr>
            <w:tcW w:w="2757" w:type="dxa"/>
          </w:tcPr>
          <w:p w14:paraId="29337FAE" w14:textId="7C736111" w:rsidR="00AC1A73" w:rsidRPr="007862F3" w:rsidRDefault="00AC1A73" w:rsidP="005827AE">
            <w:pPr>
              <w:spacing w:line="240" w:lineRule="auto"/>
              <w:ind w:firstLine="0"/>
              <w:rPr>
                <w:b/>
                <w:sz w:val="24"/>
                <w:szCs w:val="24"/>
              </w:rPr>
            </w:pPr>
            <w:r w:rsidRPr="007862F3">
              <w:rPr>
                <w:b/>
                <w:sz w:val="24"/>
                <w:szCs w:val="24"/>
              </w:rPr>
              <w:t xml:space="preserve">Раздел </w:t>
            </w:r>
            <w:r w:rsidR="00B62D8E">
              <w:rPr>
                <w:b/>
                <w:sz w:val="24"/>
                <w:szCs w:val="24"/>
              </w:rPr>
              <w:t>4</w:t>
            </w:r>
            <w:r w:rsidRPr="007862F3">
              <w:rPr>
                <w:b/>
                <w:sz w:val="24"/>
                <w:szCs w:val="24"/>
              </w:rPr>
              <w:t xml:space="preserve">. </w:t>
            </w:r>
          </w:p>
          <w:p w14:paraId="37B5FF91" w14:textId="77777777" w:rsidR="00AC1A73" w:rsidRDefault="00AC1A73" w:rsidP="005827AE">
            <w:pPr>
              <w:spacing w:line="240" w:lineRule="auto"/>
              <w:ind w:firstLine="0"/>
              <w:rPr>
                <w:sz w:val="24"/>
                <w:szCs w:val="24"/>
              </w:rPr>
            </w:pPr>
            <w:r w:rsidRPr="00264045">
              <w:rPr>
                <w:sz w:val="24"/>
                <w:szCs w:val="24"/>
              </w:rPr>
              <w:t>Статистическая проверка гипотез</w:t>
            </w:r>
          </w:p>
        </w:tc>
        <w:tc>
          <w:tcPr>
            <w:tcW w:w="5749" w:type="dxa"/>
          </w:tcPr>
          <w:p w14:paraId="5C1A30D8" w14:textId="77777777" w:rsidR="00AC1A73" w:rsidRPr="006C6CF4" w:rsidRDefault="00AC1A73" w:rsidP="005827AE">
            <w:pPr>
              <w:pStyle w:val="TableParagraph"/>
              <w:ind w:right="310"/>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од</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д</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ости </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pacing w:val="-1"/>
                <w:sz w:val="24"/>
                <w:szCs w:val="24"/>
                <w:lang w:val="ru-RU"/>
              </w:rPr>
              <w:t>скольки</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1"/>
                <w:sz w:val="24"/>
                <w:szCs w:val="24"/>
                <w:lang w:val="ru-RU"/>
              </w:rPr>
              <w:t xml:space="preserve"> вы</w:t>
            </w:r>
            <w:r w:rsidRPr="006C6CF4">
              <w:rPr>
                <w:rFonts w:ascii="Times New Roman" w:eastAsia="Times New Roman" w:hAnsi="Times New Roman" w:cs="Times New Roman"/>
                <w:spacing w:val="-2"/>
                <w:sz w:val="24"/>
                <w:szCs w:val="24"/>
                <w:lang w:val="ru-RU"/>
              </w:rPr>
              <w:t>б</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ро</w:t>
            </w:r>
            <w:r w:rsidRPr="006C6CF4">
              <w:rPr>
                <w:rFonts w:ascii="Times New Roman" w:eastAsia="Times New Roman" w:hAnsi="Times New Roman" w:cs="Times New Roman"/>
                <w:sz w:val="24"/>
                <w:szCs w:val="24"/>
                <w:lang w:val="ru-RU"/>
              </w:rPr>
              <w:t xml:space="preserve">к </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ите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ия</w:t>
            </w:r>
            <w:r w:rsidRPr="006C6CF4">
              <w:rPr>
                <w:rFonts w:ascii="Times New Roman" w:eastAsia="Times New Roman" w:hAnsi="Times New Roman" w:cs="Times New Roman"/>
                <w:sz w:val="24"/>
                <w:szCs w:val="24"/>
                <w:lang w:val="ru-RU"/>
              </w:rPr>
              <w:t>м П</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а и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лм</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го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ов</w:t>
            </w:r>
            <w:r w:rsidRPr="006C6CF4">
              <w:rPr>
                <w:rFonts w:ascii="Times New Roman" w:eastAsia="Times New Roman" w:hAnsi="Times New Roman" w:cs="Times New Roman"/>
                <w:sz w:val="24"/>
                <w:szCs w:val="24"/>
                <w:lang w:val="ru-RU"/>
              </w:rPr>
              <w:t>а</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См</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нова</w:t>
            </w:r>
            <w:r w:rsidRPr="006C6CF4">
              <w:rPr>
                <w:rFonts w:ascii="Times New Roman" w:eastAsia="Times New Roman" w:hAnsi="Times New Roman" w:cs="Times New Roman"/>
                <w:sz w:val="24"/>
                <w:szCs w:val="24"/>
                <w:lang w:val="ru-RU"/>
              </w:rPr>
              <w:t>.</w:t>
            </w:r>
          </w:p>
          <w:p w14:paraId="73D0C022" w14:textId="77777777" w:rsidR="00AC1A73" w:rsidRDefault="00AC1A73" w:rsidP="005827AE">
            <w:pPr>
              <w:spacing w:line="240" w:lineRule="auto"/>
              <w:ind w:firstLine="0"/>
              <w:rPr>
                <w:b/>
                <w:sz w:val="24"/>
                <w:szCs w:val="24"/>
              </w:rPr>
            </w:pPr>
            <w:r w:rsidRPr="006C6CF4">
              <w:rPr>
                <w:b/>
                <w:sz w:val="24"/>
                <w:szCs w:val="24"/>
              </w:rPr>
              <w:t>Рекомендуемые источники:</w:t>
            </w:r>
          </w:p>
          <w:p w14:paraId="2A67C73F" w14:textId="74C6DDD2" w:rsidR="00AC1A73" w:rsidRPr="00E270B3" w:rsidRDefault="00AC1A73" w:rsidP="00AF5AC6">
            <w:pPr>
              <w:spacing w:line="240" w:lineRule="auto"/>
              <w:ind w:firstLine="0"/>
              <w:rPr>
                <w:b/>
                <w:sz w:val="24"/>
                <w:szCs w:val="24"/>
              </w:rPr>
            </w:pPr>
            <w:r w:rsidRPr="00AF5AC6">
              <w:rPr>
                <w:b/>
                <w:sz w:val="24"/>
                <w:szCs w:val="24"/>
              </w:rPr>
              <w:t>[</w:t>
            </w:r>
            <w:r w:rsidR="00832F44">
              <w:rPr>
                <w:b/>
                <w:sz w:val="24"/>
                <w:szCs w:val="24"/>
              </w:rPr>
              <w:t>8.1. - 8.</w:t>
            </w:r>
            <w:r w:rsidR="00AF5AC6">
              <w:rPr>
                <w:b/>
                <w:sz w:val="24"/>
                <w:szCs w:val="24"/>
              </w:rPr>
              <w:t>3</w:t>
            </w:r>
            <w:r w:rsidR="00832F44">
              <w:rPr>
                <w:b/>
                <w:sz w:val="24"/>
                <w:szCs w:val="24"/>
              </w:rPr>
              <w:t xml:space="preserve">.;  </w:t>
            </w:r>
            <w:r w:rsidRPr="00AF5AC6">
              <w:rPr>
                <w:b/>
                <w:sz w:val="24"/>
                <w:szCs w:val="24"/>
              </w:rPr>
              <w:t xml:space="preserve"> 9.1, 9.2]</w:t>
            </w:r>
          </w:p>
        </w:tc>
        <w:tc>
          <w:tcPr>
            <w:tcW w:w="1543" w:type="dxa"/>
          </w:tcPr>
          <w:p w14:paraId="6A538F21"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6ABE032" w14:textId="77777777" w:rsidTr="005827AE">
        <w:trPr>
          <w:cantSplit/>
          <w:trHeight w:val="20"/>
          <w:jc w:val="center"/>
        </w:trPr>
        <w:tc>
          <w:tcPr>
            <w:tcW w:w="2757" w:type="dxa"/>
          </w:tcPr>
          <w:p w14:paraId="76910788" w14:textId="024D44F5" w:rsidR="00AC1A73" w:rsidRPr="007862F3" w:rsidRDefault="00AC1A73" w:rsidP="005827AE">
            <w:pPr>
              <w:spacing w:line="240" w:lineRule="auto"/>
              <w:ind w:firstLine="0"/>
              <w:rPr>
                <w:b/>
                <w:sz w:val="24"/>
                <w:szCs w:val="24"/>
              </w:rPr>
            </w:pPr>
            <w:r w:rsidRPr="007862F3">
              <w:rPr>
                <w:b/>
                <w:sz w:val="24"/>
                <w:szCs w:val="24"/>
              </w:rPr>
              <w:t xml:space="preserve">Раздел </w:t>
            </w:r>
            <w:r w:rsidR="00B62D8E">
              <w:rPr>
                <w:b/>
                <w:sz w:val="24"/>
                <w:szCs w:val="24"/>
              </w:rPr>
              <w:t>4</w:t>
            </w:r>
            <w:r w:rsidRPr="007862F3">
              <w:rPr>
                <w:b/>
                <w:sz w:val="24"/>
                <w:szCs w:val="24"/>
              </w:rPr>
              <w:t xml:space="preserve">. </w:t>
            </w:r>
          </w:p>
          <w:p w14:paraId="34DAE664" w14:textId="77777777" w:rsidR="00AC1A73" w:rsidRPr="002B4363" w:rsidRDefault="00AC1A73" w:rsidP="005827AE">
            <w:pPr>
              <w:spacing w:line="240" w:lineRule="auto"/>
              <w:ind w:firstLine="0"/>
              <w:rPr>
                <w:b/>
                <w:sz w:val="24"/>
                <w:szCs w:val="24"/>
              </w:rPr>
            </w:pPr>
            <w:r w:rsidRPr="00264045">
              <w:rPr>
                <w:sz w:val="24"/>
                <w:szCs w:val="24"/>
              </w:rPr>
              <w:t>Статистическая проверка гипотез</w:t>
            </w:r>
          </w:p>
        </w:tc>
        <w:tc>
          <w:tcPr>
            <w:tcW w:w="5749" w:type="dxa"/>
          </w:tcPr>
          <w:p w14:paraId="4CC55914" w14:textId="74BCFE04" w:rsidR="00AC1A73" w:rsidRDefault="00AC1A73" w:rsidP="005827AE">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авнени</w:t>
            </w:r>
            <w:r w:rsidRPr="00EF78D8">
              <w:rPr>
                <w:rFonts w:ascii="Times New Roman" w:eastAsia="Times New Roman" w:hAnsi="Times New Roman" w:cs="Times New Roman"/>
                <w:sz w:val="24"/>
                <w:szCs w:val="24"/>
                <w:lang w:val="ru-RU"/>
              </w:rPr>
              <w:t xml:space="preserve">е </w:t>
            </w:r>
            <w:r w:rsidRPr="00EF78D8">
              <w:rPr>
                <w:rFonts w:ascii="Times New Roman" w:eastAsia="Times New Roman" w:hAnsi="Times New Roman" w:cs="Times New Roman"/>
                <w:spacing w:val="-1"/>
                <w:sz w:val="24"/>
                <w:szCs w:val="24"/>
                <w:lang w:val="ru-RU"/>
              </w:rPr>
              <w:t>неск</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льки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едни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ме</w:t>
            </w:r>
            <w:r w:rsidRPr="00EF78D8">
              <w:rPr>
                <w:rFonts w:ascii="Times New Roman" w:eastAsia="Times New Roman" w:hAnsi="Times New Roman" w:cs="Times New Roman"/>
                <w:spacing w:val="-2"/>
                <w:sz w:val="24"/>
                <w:szCs w:val="24"/>
                <w:lang w:val="ru-RU"/>
              </w:rPr>
              <w:t>т</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д</w:t>
            </w:r>
            <w:r w:rsidRPr="00EF78D8">
              <w:rPr>
                <w:rFonts w:ascii="Times New Roman" w:eastAsia="Times New Roman" w:hAnsi="Times New Roman" w:cs="Times New Roman"/>
                <w:sz w:val="24"/>
                <w:szCs w:val="24"/>
                <w:lang w:val="ru-RU"/>
              </w:rPr>
              <w:t>ом</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pacing w:val="-1"/>
                <w:sz w:val="24"/>
                <w:szCs w:val="24"/>
                <w:lang w:val="ru-RU"/>
              </w:rPr>
              <w:t>диспе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си</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нн</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г</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анали</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а</w:t>
            </w:r>
            <w:r w:rsidRPr="00EF78D8">
              <w:rPr>
                <w:rFonts w:ascii="Times New Roman" w:eastAsia="Times New Roman" w:hAnsi="Times New Roman" w:cs="Times New Roman"/>
                <w:sz w:val="24"/>
                <w:szCs w:val="24"/>
                <w:lang w:val="ru-RU"/>
              </w:rPr>
              <w:t>.</w:t>
            </w:r>
            <w:r w:rsidR="00D9414F">
              <w:rPr>
                <w:rFonts w:ascii="Times New Roman" w:eastAsia="Times New Roman" w:hAnsi="Times New Roman" w:cs="Times New Roman"/>
                <w:sz w:val="24"/>
                <w:szCs w:val="24"/>
                <w:lang w:val="ru-RU"/>
              </w:rPr>
              <w:t xml:space="preserve"> </w:t>
            </w:r>
            <w:r w:rsidR="00D9414F" w:rsidRPr="00D9414F">
              <w:rPr>
                <w:rFonts w:ascii="Times New Roman" w:eastAsia="Times New Roman" w:hAnsi="Times New Roman" w:cs="Times New Roman"/>
                <w:sz w:val="24"/>
                <w:szCs w:val="24"/>
                <w:lang w:val="ru-RU"/>
              </w:rPr>
              <w:t>A/B – тестирование.</w:t>
            </w:r>
          </w:p>
          <w:p w14:paraId="49F72A6F" w14:textId="77777777" w:rsidR="00AC1A73" w:rsidRDefault="00AC1A73" w:rsidP="005827AE">
            <w:pPr>
              <w:spacing w:line="240" w:lineRule="auto"/>
              <w:ind w:firstLine="0"/>
              <w:rPr>
                <w:b/>
                <w:sz w:val="24"/>
                <w:szCs w:val="24"/>
              </w:rPr>
            </w:pPr>
            <w:r w:rsidRPr="00F57A77">
              <w:rPr>
                <w:b/>
                <w:sz w:val="24"/>
                <w:szCs w:val="24"/>
              </w:rPr>
              <w:t>Рекомендуемые источники:</w:t>
            </w:r>
          </w:p>
          <w:p w14:paraId="2A23B9D2" w14:textId="7CE3AA2A" w:rsidR="00AC1A73" w:rsidRPr="00EF78D8" w:rsidRDefault="00AC1A73" w:rsidP="00AF5AC6">
            <w:pPr>
              <w:spacing w:line="240" w:lineRule="auto"/>
              <w:ind w:firstLine="0"/>
              <w:rPr>
                <w:sz w:val="24"/>
                <w:szCs w:val="24"/>
              </w:rPr>
            </w:pPr>
            <w:r w:rsidRPr="00D9414F">
              <w:rPr>
                <w:b/>
                <w:sz w:val="24"/>
                <w:szCs w:val="24"/>
              </w:rPr>
              <w:t>[</w:t>
            </w:r>
            <w:r w:rsidR="00832F44">
              <w:rPr>
                <w:b/>
                <w:sz w:val="24"/>
                <w:szCs w:val="24"/>
              </w:rPr>
              <w:t>8.1. - 8.</w:t>
            </w:r>
            <w:r w:rsidR="00AF5AC6">
              <w:rPr>
                <w:b/>
                <w:sz w:val="24"/>
                <w:szCs w:val="24"/>
              </w:rPr>
              <w:t>3</w:t>
            </w:r>
            <w:r w:rsidR="00832F44">
              <w:rPr>
                <w:b/>
                <w:sz w:val="24"/>
                <w:szCs w:val="24"/>
              </w:rPr>
              <w:t xml:space="preserve">.; </w:t>
            </w:r>
            <w:r w:rsidRPr="00D9414F">
              <w:rPr>
                <w:b/>
                <w:sz w:val="24"/>
                <w:szCs w:val="24"/>
              </w:rPr>
              <w:t>9.1, 9.2, 9.4]</w:t>
            </w:r>
          </w:p>
        </w:tc>
        <w:tc>
          <w:tcPr>
            <w:tcW w:w="1543" w:type="dxa"/>
          </w:tcPr>
          <w:p w14:paraId="379C6A6E"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bl>
    <w:p w14:paraId="1A503C4C" w14:textId="77777777" w:rsidR="009B61CC" w:rsidRDefault="008C3B55" w:rsidP="009B61CC">
      <w:pPr>
        <w:pStyle w:val="1"/>
        <w:numPr>
          <w:ilvl w:val="0"/>
          <w:numId w:val="2"/>
        </w:numPr>
        <w:spacing w:before="0" w:after="0"/>
        <w:ind w:left="426" w:hanging="568"/>
      </w:pPr>
      <w:bookmarkStart w:id="28" w:name="_Toc92104621"/>
      <w:bookmarkStart w:id="29" w:name="_Toc92105277"/>
      <w:bookmarkStart w:id="30" w:name="_Toc262097658"/>
      <w:bookmarkStart w:id="31" w:name="_Toc5052147"/>
      <w:r w:rsidRPr="003F4B9B">
        <w:t>Перечень учебно-методического обеспечения для самостоятельной работы обучающихся по дисциплине</w:t>
      </w:r>
      <w:bookmarkStart w:id="32" w:name="_Toc90025367"/>
      <w:bookmarkStart w:id="33" w:name="_Toc92104622"/>
      <w:bookmarkStart w:id="34" w:name="_Toc92104811"/>
      <w:bookmarkStart w:id="35" w:name="_Toc92105278"/>
      <w:bookmarkEnd w:id="28"/>
      <w:bookmarkEnd w:id="29"/>
    </w:p>
    <w:p w14:paraId="623B6142" w14:textId="36D72FEE" w:rsidR="008C3B55" w:rsidRPr="009B61CC" w:rsidRDefault="009B61CC" w:rsidP="009B61CC">
      <w:pPr>
        <w:pStyle w:val="1"/>
        <w:spacing w:before="0" w:after="0"/>
        <w:ind w:left="-153"/>
      </w:pPr>
      <w:r>
        <w:t xml:space="preserve">6.1. </w:t>
      </w:r>
      <w:r w:rsidR="008C3B55" w:rsidRPr="009B61CC">
        <w:rPr>
          <w:szCs w:val="28"/>
        </w:rPr>
        <w:t>Перечень вопросов, отводимых на самостоятельное освоение дисциплины, формы внеаудиторной самостоятельной работы</w:t>
      </w:r>
      <w:bookmarkEnd w:id="32"/>
      <w:bookmarkEnd w:id="33"/>
      <w:bookmarkEnd w:id="34"/>
      <w:bookmarkEnd w:id="35"/>
    </w:p>
    <w:tbl>
      <w:tblPr>
        <w:tblStyle w:val="af1"/>
        <w:tblW w:w="0" w:type="auto"/>
        <w:tblLook w:val="04A0" w:firstRow="1" w:lastRow="0" w:firstColumn="1" w:lastColumn="0" w:noHBand="0" w:noVBand="1"/>
      </w:tblPr>
      <w:tblGrid>
        <w:gridCol w:w="2263"/>
        <w:gridCol w:w="4155"/>
        <w:gridCol w:w="3210"/>
      </w:tblGrid>
      <w:tr w:rsidR="008C3B55" w14:paraId="4A3C53E0" w14:textId="77777777" w:rsidTr="00094F95">
        <w:tc>
          <w:tcPr>
            <w:tcW w:w="2263" w:type="dxa"/>
          </w:tcPr>
          <w:p w14:paraId="1B0F1053" w14:textId="77777777" w:rsidR="008C3B55" w:rsidRPr="00F73E83" w:rsidRDefault="008C3B55" w:rsidP="00094F95">
            <w:pPr>
              <w:pStyle w:val="afd"/>
              <w:spacing w:line="240" w:lineRule="auto"/>
              <w:ind w:firstLine="0"/>
              <w:rPr>
                <w:b/>
                <w:sz w:val="24"/>
                <w:szCs w:val="24"/>
              </w:rPr>
            </w:pPr>
            <w:r>
              <w:rPr>
                <w:b/>
                <w:sz w:val="24"/>
                <w:szCs w:val="24"/>
              </w:rPr>
              <w:t>Наименова</w:t>
            </w:r>
            <w:r w:rsidRPr="00F73E83">
              <w:rPr>
                <w:b/>
                <w:sz w:val="24"/>
                <w:szCs w:val="24"/>
              </w:rPr>
              <w:t>ние тем (разделов) дисциплины</w:t>
            </w:r>
          </w:p>
        </w:tc>
        <w:tc>
          <w:tcPr>
            <w:tcW w:w="4155" w:type="dxa"/>
          </w:tcPr>
          <w:p w14:paraId="2BF1F07C" w14:textId="77777777" w:rsidR="008C3B55" w:rsidRPr="00F73E83" w:rsidRDefault="008C3B55" w:rsidP="00094F95">
            <w:pPr>
              <w:spacing w:line="240" w:lineRule="auto"/>
              <w:ind w:firstLine="0"/>
              <w:jc w:val="center"/>
              <w:rPr>
                <w:b/>
                <w:sz w:val="24"/>
                <w:szCs w:val="24"/>
              </w:rPr>
            </w:pPr>
            <w:r w:rsidRPr="00F73E83">
              <w:rPr>
                <w:b/>
                <w:sz w:val="24"/>
                <w:szCs w:val="24"/>
              </w:rPr>
              <w:t>Перечень вопросов, отводимых на самостоятельное освоение</w:t>
            </w:r>
          </w:p>
        </w:tc>
        <w:tc>
          <w:tcPr>
            <w:tcW w:w="3210" w:type="dxa"/>
          </w:tcPr>
          <w:p w14:paraId="7BA37E97" w14:textId="77777777" w:rsidR="008C3B55" w:rsidRPr="00F73E83" w:rsidRDefault="008C3B55" w:rsidP="00094F95">
            <w:pPr>
              <w:spacing w:line="240" w:lineRule="auto"/>
              <w:ind w:firstLine="0"/>
              <w:jc w:val="center"/>
              <w:rPr>
                <w:b/>
                <w:sz w:val="24"/>
                <w:szCs w:val="24"/>
              </w:rPr>
            </w:pPr>
            <w:r w:rsidRPr="00F73E83">
              <w:rPr>
                <w:b/>
                <w:sz w:val="24"/>
                <w:szCs w:val="24"/>
              </w:rPr>
              <w:t>Формы внеаудиторной самостоятельной работы</w:t>
            </w:r>
          </w:p>
        </w:tc>
      </w:tr>
      <w:tr w:rsidR="00685F31" w14:paraId="6037DA51" w14:textId="77777777" w:rsidTr="005827AE">
        <w:tc>
          <w:tcPr>
            <w:tcW w:w="9628" w:type="dxa"/>
            <w:gridSpan w:val="3"/>
          </w:tcPr>
          <w:p w14:paraId="055D1D40" w14:textId="2178FB69" w:rsidR="00685F31" w:rsidRPr="00F73E83" w:rsidRDefault="00685F31" w:rsidP="00094F95">
            <w:pPr>
              <w:spacing w:line="240" w:lineRule="auto"/>
              <w:ind w:firstLine="0"/>
              <w:jc w:val="center"/>
              <w:rPr>
                <w:b/>
                <w:sz w:val="24"/>
                <w:szCs w:val="24"/>
              </w:rPr>
            </w:pPr>
            <w:r>
              <w:rPr>
                <w:b/>
                <w:sz w:val="24"/>
                <w:szCs w:val="24"/>
              </w:rPr>
              <w:t>Теория вероятностей</w:t>
            </w:r>
          </w:p>
        </w:tc>
      </w:tr>
      <w:tr w:rsidR="008C3B55" w14:paraId="3CF06CAF" w14:textId="77777777" w:rsidTr="00094F95">
        <w:tc>
          <w:tcPr>
            <w:tcW w:w="2263" w:type="dxa"/>
          </w:tcPr>
          <w:p w14:paraId="076A9D4F" w14:textId="6FDC98C8" w:rsidR="008C3B55" w:rsidRPr="0022348B" w:rsidRDefault="008C3B55" w:rsidP="00094F95">
            <w:pPr>
              <w:spacing w:line="240" w:lineRule="auto"/>
              <w:ind w:firstLine="0"/>
              <w:rPr>
                <w:sz w:val="24"/>
                <w:szCs w:val="24"/>
              </w:rPr>
            </w:pPr>
            <w:r w:rsidRPr="004E35F0">
              <w:rPr>
                <w:b/>
                <w:bCs/>
                <w:sz w:val="24"/>
                <w:szCs w:val="24"/>
              </w:rPr>
              <w:t>Раздел 1.</w:t>
            </w:r>
            <w:r w:rsidRPr="0022348B">
              <w:rPr>
                <w:sz w:val="24"/>
                <w:szCs w:val="24"/>
              </w:rPr>
              <w:t xml:space="preserve"> Вероятности событий</w:t>
            </w:r>
            <w:r>
              <w:rPr>
                <w:sz w:val="24"/>
                <w:szCs w:val="24"/>
              </w:rPr>
              <w:t xml:space="preserve"> </w:t>
            </w:r>
          </w:p>
        </w:tc>
        <w:tc>
          <w:tcPr>
            <w:tcW w:w="4155" w:type="dxa"/>
          </w:tcPr>
          <w:p w14:paraId="20218684" w14:textId="77777777" w:rsidR="008C3B55" w:rsidRPr="0022348B" w:rsidRDefault="008C3B55" w:rsidP="00094F95">
            <w:pPr>
              <w:spacing w:line="240" w:lineRule="auto"/>
              <w:ind w:firstLine="0"/>
              <w:rPr>
                <w:sz w:val="24"/>
                <w:szCs w:val="24"/>
              </w:rPr>
            </w:pPr>
            <w:r>
              <w:rPr>
                <w:sz w:val="24"/>
                <w:szCs w:val="24"/>
              </w:rPr>
              <w:t>Статистическое моделирование вероятности</w:t>
            </w:r>
          </w:p>
        </w:tc>
        <w:tc>
          <w:tcPr>
            <w:tcW w:w="3210" w:type="dxa"/>
          </w:tcPr>
          <w:p w14:paraId="41322CE0" w14:textId="77777777" w:rsidR="008C3B55" w:rsidRPr="008A0E83" w:rsidRDefault="008C3B55" w:rsidP="00094F95">
            <w:pPr>
              <w:spacing w:line="240" w:lineRule="auto"/>
              <w:ind w:firstLine="0"/>
              <w:rPr>
                <w:sz w:val="24"/>
                <w:szCs w:val="24"/>
              </w:rPr>
            </w:pPr>
            <w:r w:rsidRPr="008A0E83">
              <w:rPr>
                <w:sz w:val="24"/>
                <w:szCs w:val="24"/>
              </w:rPr>
              <w:t>Программирование различных вероятностных моделей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 xml:space="preserve">» </w:t>
            </w:r>
          </w:p>
        </w:tc>
      </w:tr>
      <w:tr w:rsidR="008C3B55" w14:paraId="2862DD48" w14:textId="77777777" w:rsidTr="00094F95">
        <w:tc>
          <w:tcPr>
            <w:tcW w:w="2263" w:type="dxa"/>
          </w:tcPr>
          <w:p w14:paraId="6E865136" w14:textId="7CDE32CE" w:rsidR="008C3B55" w:rsidRPr="00930974" w:rsidRDefault="008C3B55" w:rsidP="00094F95">
            <w:pPr>
              <w:spacing w:line="240" w:lineRule="auto"/>
              <w:ind w:firstLine="0"/>
              <w:rPr>
                <w:sz w:val="24"/>
                <w:szCs w:val="24"/>
              </w:rPr>
            </w:pPr>
            <w:r w:rsidRPr="004E35F0">
              <w:rPr>
                <w:b/>
                <w:bCs/>
                <w:sz w:val="24"/>
                <w:szCs w:val="24"/>
              </w:rPr>
              <w:t>Раздел 2.</w:t>
            </w:r>
            <w:r w:rsidRPr="00930974">
              <w:rPr>
                <w:sz w:val="24"/>
                <w:szCs w:val="24"/>
              </w:rPr>
              <w:t xml:space="preserve"> Случайные величины</w:t>
            </w:r>
            <w:r>
              <w:rPr>
                <w:sz w:val="24"/>
                <w:szCs w:val="24"/>
              </w:rPr>
              <w:t xml:space="preserve"> </w:t>
            </w:r>
          </w:p>
        </w:tc>
        <w:tc>
          <w:tcPr>
            <w:tcW w:w="4155" w:type="dxa"/>
          </w:tcPr>
          <w:p w14:paraId="31E66414" w14:textId="77777777" w:rsidR="008C3B55" w:rsidRDefault="008C3B55" w:rsidP="00094F95">
            <w:pPr>
              <w:spacing w:line="240" w:lineRule="auto"/>
              <w:ind w:firstLine="0"/>
            </w:pPr>
            <w:r>
              <w:rPr>
                <w:sz w:val="24"/>
                <w:szCs w:val="24"/>
              </w:rPr>
              <w:t>Статистическое моделирование различных распределений случайных величин</w:t>
            </w:r>
          </w:p>
        </w:tc>
        <w:tc>
          <w:tcPr>
            <w:tcW w:w="3210" w:type="dxa"/>
          </w:tcPr>
          <w:p w14:paraId="6E9A16A0" w14:textId="77777777" w:rsidR="008C3B55" w:rsidRDefault="008C3B55" w:rsidP="00094F95">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p>
        </w:tc>
      </w:tr>
      <w:tr w:rsidR="008C3B55" w14:paraId="2D598338" w14:textId="77777777" w:rsidTr="00094F95">
        <w:tc>
          <w:tcPr>
            <w:tcW w:w="2263" w:type="dxa"/>
          </w:tcPr>
          <w:p w14:paraId="73CFCF05" w14:textId="734FF64E" w:rsidR="008C3B55" w:rsidRPr="00EB73A6" w:rsidRDefault="008C3B55" w:rsidP="00094F95">
            <w:pPr>
              <w:spacing w:line="240" w:lineRule="auto"/>
              <w:ind w:firstLine="0"/>
              <w:rPr>
                <w:sz w:val="24"/>
                <w:szCs w:val="24"/>
              </w:rPr>
            </w:pPr>
            <w:r w:rsidRPr="004E35F0">
              <w:rPr>
                <w:b/>
                <w:bCs/>
                <w:sz w:val="24"/>
                <w:szCs w:val="24"/>
              </w:rPr>
              <w:t>Раздел 3.</w:t>
            </w:r>
            <w:r w:rsidRPr="00EB73A6">
              <w:rPr>
                <w:sz w:val="24"/>
                <w:szCs w:val="24"/>
              </w:rPr>
              <w:t xml:space="preserve"> Случайные векторы</w:t>
            </w:r>
            <w:r>
              <w:rPr>
                <w:sz w:val="24"/>
                <w:szCs w:val="24"/>
              </w:rPr>
              <w:t xml:space="preserve"> </w:t>
            </w:r>
          </w:p>
        </w:tc>
        <w:tc>
          <w:tcPr>
            <w:tcW w:w="4155" w:type="dxa"/>
          </w:tcPr>
          <w:p w14:paraId="0645F80B" w14:textId="77777777" w:rsidR="008C3B55" w:rsidRPr="007063CE" w:rsidRDefault="008C3B55" w:rsidP="00094F95">
            <w:pPr>
              <w:spacing w:line="240" w:lineRule="auto"/>
              <w:ind w:firstLine="0"/>
            </w:pPr>
            <w:r w:rsidRPr="00E01011">
              <w:rPr>
                <w:sz w:val="24"/>
                <w:szCs w:val="24"/>
              </w:rPr>
              <w:t>Статистическое моделирование двумерного нормального закона распределения</w:t>
            </w:r>
            <w:r>
              <w:t>.</w:t>
            </w:r>
          </w:p>
        </w:tc>
        <w:tc>
          <w:tcPr>
            <w:tcW w:w="3210" w:type="dxa"/>
          </w:tcPr>
          <w:p w14:paraId="45496FF9" w14:textId="77777777" w:rsidR="008C3B55" w:rsidRDefault="008C3B55" w:rsidP="00094F95">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многомерных 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p>
        </w:tc>
      </w:tr>
      <w:tr w:rsidR="00420B67" w14:paraId="5C3C8DE6" w14:textId="77777777" w:rsidTr="00094F95">
        <w:tc>
          <w:tcPr>
            <w:tcW w:w="2263" w:type="dxa"/>
          </w:tcPr>
          <w:p w14:paraId="6C8C6B40" w14:textId="47A2A9D1" w:rsidR="00420B67" w:rsidRPr="00EB73A6" w:rsidRDefault="00420B67" w:rsidP="00094F95">
            <w:pPr>
              <w:spacing w:line="240" w:lineRule="auto"/>
              <w:ind w:firstLine="0"/>
              <w:rPr>
                <w:sz w:val="24"/>
                <w:szCs w:val="24"/>
              </w:rPr>
            </w:pPr>
            <w:r w:rsidRPr="004E35F0">
              <w:rPr>
                <w:b/>
                <w:bCs/>
                <w:sz w:val="24"/>
                <w:szCs w:val="24"/>
              </w:rPr>
              <w:lastRenderedPageBreak/>
              <w:t>Раздел 4.</w:t>
            </w:r>
            <w:r>
              <w:rPr>
                <w:sz w:val="24"/>
                <w:szCs w:val="24"/>
              </w:rPr>
              <w:t xml:space="preserve"> </w:t>
            </w:r>
            <w:r w:rsidRPr="0094105F">
              <w:rPr>
                <w:sz w:val="24"/>
                <w:szCs w:val="24"/>
              </w:rPr>
              <w:t>Предель</w:t>
            </w:r>
            <w:r w:rsidRPr="0094105F">
              <w:rPr>
                <w:spacing w:val="1"/>
                <w:sz w:val="24"/>
                <w:szCs w:val="24"/>
              </w:rPr>
              <w:t>н</w:t>
            </w:r>
            <w:r w:rsidRPr="0094105F">
              <w:rPr>
                <w:sz w:val="24"/>
                <w:szCs w:val="24"/>
              </w:rPr>
              <w:t>ые</w:t>
            </w:r>
            <w:r w:rsidRPr="0094105F">
              <w:rPr>
                <w:spacing w:val="-21"/>
                <w:sz w:val="24"/>
                <w:szCs w:val="24"/>
              </w:rPr>
              <w:t xml:space="preserve"> </w:t>
            </w:r>
            <w:r w:rsidRPr="0094105F">
              <w:rPr>
                <w:spacing w:val="-1"/>
                <w:sz w:val="24"/>
                <w:szCs w:val="24"/>
              </w:rPr>
              <w:t>те</w:t>
            </w:r>
            <w:r w:rsidRPr="0094105F">
              <w:rPr>
                <w:sz w:val="24"/>
                <w:szCs w:val="24"/>
              </w:rPr>
              <w:t>о</w:t>
            </w:r>
            <w:r w:rsidRPr="0094105F">
              <w:rPr>
                <w:spacing w:val="-1"/>
                <w:sz w:val="24"/>
                <w:szCs w:val="24"/>
              </w:rPr>
              <w:t>рем</w:t>
            </w:r>
            <w:r w:rsidRPr="0094105F">
              <w:rPr>
                <w:sz w:val="24"/>
                <w:szCs w:val="24"/>
              </w:rPr>
              <w:t>ы</w:t>
            </w:r>
            <w:r w:rsidRPr="0094105F">
              <w:rPr>
                <w:spacing w:val="-11"/>
                <w:sz w:val="24"/>
                <w:szCs w:val="24"/>
              </w:rPr>
              <w:t xml:space="preserve"> </w:t>
            </w:r>
            <w:r w:rsidRPr="0094105F">
              <w:rPr>
                <w:sz w:val="24"/>
                <w:szCs w:val="24"/>
              </w:rPr>
              <w:t>тео</w:t>
            </w:r>
            <w:r w:rsidRPr="0094105F">
              <w:rPr>
                <w:spacing w:val="1"/>
                <w:sz w:val="24"/>
                <w:szCs w:val="24"/>
              </w:rPr>
              <w:t>р</w:t>
            </w:r>
            <w:r w:rsidRPr="0094105F">
              <w:rPr>
                <w:sz w:val="24"/>
                <w:szCs w:val="24"/>
              </w:rPr>
              <w:t>ии</w:t>
            </w:r>
            <w:r w:rsidRPr="0094105F">
              <w:rPr>
                <w:spacing w:val="-11"/>
                <w:sz w:val="24"/>
                <w:szCs w:val="24"/>
              </w:rPr>
              <w:t xml:space="preserve"> вероятностей</w:t>
            </w:r>
          </w:p>
        </w:tc>
        <w:tc>
          <w:tcPr>
            <w:tcW w:w="4155" w:type="dxa"/>
          </w:tcPr>
          <w:p w14:paraId="61FB6FA2" w14:textId="7D6992BD" w:rsidR="00420B67" w:rsidRPr="00E01011" w:rsidRDefault="007A48E1" w:rsidP="00094F95">
            <w:pPr>
              <w:spacing w:line="240" w:lineRule="auto"/>
              <w:ind w:firstLine="0"/>
              <w:rPr>
                <w:sz w:val="24"/>
                <w:szCs w:val="24"/>
              </w:rPr>
            </w:pPr>
            <w:r w:rsidRPr="00E01011">
              <w:rPr>
                <w:sz w:val="24"/>
                <w:szCs w:val="24"/>
              </w:rPr>
              <w:t xml:space="preserve">Статистическое моделирование </w:t>
            </w:r>
            <w:r>
              <w:rPr>
                <w:sz w:val="24"/>
                <w:szCs w:val="24"/>
              </w:rPr>
              <w:t>закона больших чисел и центральной предельной теоремы</w:t>
            </w:r>
            <w:r>
              <w:t>.</w:t>
            </w:r>
          </w:p>
        </w:tc>
        <w:tc>
          <w:tcPr>
            <w:tcW w:w="3210" w:type="dxa"/>
          </w:tcPr>
          <w:p w14:paraId="05F67D96" w14:textId="7A09EF5E" w:rsidR="00420B67" w:rsidRDefault="00805EB4" w:rsidP="00094F95">
            <w:pPr>
              <w:spacing w:line="240" w:lineRule="auto"/>
              <w:ind w:firstLine="0"/>
              <w:rPr>
                <w:sz w:val="24"/>
                <w:szCs w:val="24"/>
              </w:rPr>
            </w:pPr>
            <w:r w:rsidRPr="00805EB4">
              <w:rPr>
                <w:sz w:val="24"/>
                <w:szCs w:val="24"/>
              </w:rPr>
              <w:t xml:space="preserve">Реализация модели ЦПТ в пакетах R, </w:t>
            </w:r>
            <w:proofErr w:type="spellStart"/>
            <w:r w:rsidRPr="00805EB4">
              <w:rPr>
                <w:sz w:val="24"/>
                <w:szCs w:val="24"/>
              </w:rPr>
              <w:t>Jupyter</w:t>
            </w:r>
            <w:proofErr w:type="spellEnd"/>
            <w:r w:rsidRPr="00805EB4">
              <w:rPr>
                <w:sz w:val="24"/>
                <w:szCs w:val="24"/>
              </w:rPr>
              <w:t xml:space="preserve"> </w:t>
            </w:r>
            <w:proofErr w:type="spellStart"/>
            <w:r w:rsidRPr="00805EB4">
              <w:rPr>
                <w:sz w:val="24"/>
                <w:szCs w:val="24"/>
              </w:rPr>
              <w:t>Notebook</w:t>
            </w:r>
            <w:proofErr w:type="spellEnd"/>
            <w:r w:rsidRPr="00805EB4">
              <w:rPr>
                <w:sz w:val="24"/>
                <w:szCs w:val="24"/>
              </w:rPr>
              <w:t>.</w:t>
            </w:r>
          </w:p>
        </w:tc>
      </w:tr>
      <w:tr w:rsidR="00685F31" w14:paraId="6012EC1E" w14:textId="77777777" w:rsidTr="005827AE">
        <w:tc>
          <w:tcPr>
            <w:tcW w:w="9628" w:type="dxa"/>
            <w:gridSpan w:val="3"/>
          </w:tcPr>
          <w:p w14:paraId="049B9795" w14:textId="088C551B" w:rsidR="00685F31" w:rsidRPr="00685F31" w:rsidRDefault="00685F31" w:rsidP="00685F31">
            <w:pPr>
              <w:spacing w:line="240" w:lineRule="auto"/>
              <w:ind w:firstLine="0"/>
              <w:jc w:val="center"/>
              <w:rPr>
                <w:b/>
                <w:sz w:val="24"/>
                <w:szCs w:val="24"/>
              </w:rPr>
            </w:pPr>
            <w:r w:rsidRPr="00685F31">
              <w:rPr>
                <w:b/>
                <w:sz w:val="24"/>
                <w:szCs w:val="24"/>
              </w:rPr>
              <w:t>Математическая статистика</w:t>
            </w:r>
            <w:r w:rsidR="00420B67">
              <w:rPr>
                <w:b/>
                <w:sz w:val="24"/>
                <w:szCs w:val="24"/>
              </w:rPr>
              <w:t xml:space="preserve"> </w:t>
            </w:r>
          </w:p>
        </w:tc>
      </w:tr>
      <w:tr w:rsidR="00C05F22" w14:paraId="07A90A89" w14:textId="77777777" w:rsidTr="00094F95">
        <w:tc>
          <w:tcPr>
            <w:tcW w:w="2263" w:type="dxa"/>
          </w:tcPr>
          <w:p w14:paraId="3C2ED5AA" w14:textId="76349C1C" w:rsidR="00C05F22" w:rsidRPr="00FC1C79" w:rsidRDefault="00C05F22" w:rsidP="00094F95">
            <w:pPr>
              <w:spacing w:line="240" w:lineRule="auto"/>
              <w:ind w:firstLine="0"/>
              <w:rPr>
                <w:sz w:val="24"/>
                <w:szCs w:val="24"/>
              </w:rPr>
            </w:pPr>
            <w:r w:rsidRPr="004E35F0">
              <w:rPr>
                <w:b/>
                <w:bCs/>
                <w:sz w:val="24"/>
                <w:szCs w:val="24"/>
              </w:rPr>
              <w:t xml:space="preserve">Раздел </w:t>
            </w:r>
            <w:r w:rsidR="00BF4975">
              <w:rPr>
                <w:b/>
                <w:bCs/>
                <w:sz w:val="24"/>
                <w:szCs w:val="24"/>
              </w:rPr>
              <w:t>1</w:t>
            </w:r>
            <w:r w:rsidRPr="004E35F0">
              <w:rPr>
                <w:b/>
                <w:bCs/>
                <w:sz w:val="24"/>
                <w:szCs w:val="24"/>
              </w:rPr>
              <w:t>.</w:t>
            </w:r>
            <w:r>
              <w:rPr>
                <w:sz w:val="24"/>
                <w:szCs w:val="24"/>
              </w:rPr>
              <w:t xml:space="preserve"> Статистика конечной совокупности.</w:t>
            </w:r>
          </w:p>
        </w:tc>
        <w:tc>
          <w:tcPr>
            <w:tcW w:w="4155" w:type="dxa"/>
          </w:tcPr>
          <w:p w14:paraId="6BC7AEC0" w14:textId="3FFC5F7F" w:rsidR="00C05F22" w:rsidRPr="00593360" w:rsidRDefault="00706A70" w:rsidP="00094F95">
            <w:pPr>
              <w:spacing w:line="240" w:lineRule="auto"/>
              <w:ind w:firstLine="0"/>
              <w:rPr>
                <w:sz w:val="24"/>
                <w:szCs w:val="24"/>
              </w:rPr>
            </w:pPr>
            <w:r w:rsidRPr="00706A70">
              <w:rPr>
                <w:sz w:val="24"/>
                <w:szCs w:val="24"/>
              </w:rPr>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706A70">
              <w:rPr>
                <w:sz w:val="24"/>
                <w:szCs w:val="24"/>
              </w:rPr>
              <w:t>Шеппарда</w:t>
            </w:r>
            <w:proofErr w:type="spellEnd"/>
            <w:r w:rsidRPr="00706A70">
              <w:rPr>
                <w:sz w:val="24"/>
                <w:szCs w:val="24"/>
              </w:rPr>
              <w:t>.</w:t>
            </w:r>
          </w:p>
        </w:tc>
        <w:tc>
          <w:tcPr>
            <w:tcW w:w="3210" w:type="dxa"/>
          </w:tcPr>
          <w:p w14:paraId="6687ED57" w14:textId="1131FBE1" w:rsidR="00C05F22" w:rsidRDefault="00EB6407" w:rsidP="00094F95">
            <w:pPr>
              <w:spacing w:line="240" w:lineRule="auto"/>
              <w:ind w:firstLine="0"/>
              <w:rPr>
                <w:sz w:val="24"/>
                <w:szCs w:val="24"/>
              </w:rPr>
            </w:pPr>
            <w:r w:rsidRPr="00EB6407">
              <w:rPr>
                <w:sz w:val="24"/>
                <w:szCs w:val="24"/>
              </w:rPr>
              <w:t>Эмпирические характеристики признака</w:t>
            </w:r>
            <w:r>
              <w:rPr>
                <w:sz w:val="24"/>
                <w:szCs w:val="24"/>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p>
        </w:tc>
      </w:tr>
      <w:tr w:rsidR="00685F31" w14:paraId="2BCAD87F" w14:textId="77777777" w:rsidTr="00094F95">
        <w:tc>
          <w:tcPr>
            <w:tcW w:w="2263" w:type="dxa"/>
          </w:tcPr>
          <w:p w14:paraId="69975F8E" w14:textId="07B6E0D5" w:rsidR="00685F31" w:rsidRPr="00C902D2" w:rsidRDefault="00685F31" w:rsidP="00685F31">
            <w:pPr>
              <w:spacing w:line="240" w:lineRule="auto"/>
              <w:ind w:firstLine="0"/>
              <w:rPr>
                <w:sz w:val="24"/>
                <w:szCs w:val="24"/>
              </w:rPr>
            </w:pPr>
            <w:r w:rsidRPr="004E35F0">
              <w:rPr>
                <w:b/>
                <w:bCs/>
                <w:sz w:val="24"/>
                <w:szCs w:val="24"/>
              </w:rPr>
              <w:t xml:space="preserve">Раздел </w:t>
            </w:r>
            <w:r w:rsidR="00BF4975">
              <w:rPr>
                <w:b/>
                <w:bCs/>
                <w:sz w:val="24"/>
                <w:szCs w:val="24"/>
              </w:rPr>
              <w:t>2</w:t>
            </w:r>
            <w:r w:rsidRPr="004E35F0">
              <w:rPr>
                <w:b/>
                <w:bCs/>
                <w:sz w:val="24"/>
                <w:szCs w:val="24"/>
              </w:rPr>
              <w:t>.</w:t>
            </w:r>
            <w:r w:rsidRPr="00C902D2">
              <w:rPr>
                <w:sz w:val="24"/>
                <w:szCs w:val="24"/>
              </w:rPr>
              <w:t xml:space="preserve"> Точечные оценки параметров распределений (математическая статистика)</w:t>
            </w:r>
          </w:p>
        </w:tc>
        <w:tc>
          <w:tcPr>
            <w:tcW w:w="4155" w:type="dxa"/>
          </w:tcPr>
          <w:p w14:paraId="6F39B595" w14:textId="77777777" w:rsidR="00685F31" w:rsidRPr="00C902D2" w:rsidRDefault="00685F31" w:rsidP="00685F31">
            <w:pPr>
              <w:spacing w:line="240" w:lineRule="auto"/>
              <w:ind w:firstLine="0"/>
              <w:rPr>
                <w:sz w:val="24"/>
                <w:szCs w:val="24"/>
              </w:rPr>
            </w:pPr>
            <w:r w:rsidRPr="00C902D2">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w:t>
            </w:r>
          </w:p>
        </w:tc>
        <w:tc>
          <w:tcPr>
            <w:tcW w:w="3210" w:type="dxa"/>
          </w:tcPr>
          <w:p w14:paraId="13F7FDA8" w14:textId="77777777" w:rsidR="00685F31" w:rsidRDefault="00685F31" w:rsidP="00685F31">
            <w:pPr>
              <w:spacing w:line="240" w:lineRule="auto"/>
              <w:ind w:firstLine="0"/>
              <w:rPr>
                <w:sz w:val="24"/>
                <w:szCs w:val="24"/>
              </w:rPr>
            </w:pPr>
            <w:r>
              <w:rPr>
                <w:sz w:val="24"/>
                <w:szCs w:val="24"/>
              </w:rPr>
              <w:t xml:space="preserve">Численные методы нахождения оценок параметров, используемые методами </w:t>
            </w:r>
            <w:r w:rsidRPr="00503AC3">
              <w:rPr>
                <w:sz w:val="24"/>
                <w:szCs w:val="24"/>
                <w:lang w:eastAsia="en-US"/>
              </w:rPr>
              <w:t>максимального правдоподобия и метод моментов</w:t>
            </w:r>
            <w:r>
              <w:rPr>
                <w:sz w:val="24"/>
                <w:szCs w:val="24"/>
                <w:lang w:eastAsia="en-US"/>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r w:rsidRPr="00503AC3">
              <w:rPr>
                <w:sz w:val="24"/>
                <w:szCs w:val="24"/>
                <w:lang w:eastAsia="en-US"/>
              </w:rPr>
              <w:t>.</w:t>
            </w:r>
            <w:r>
              <w:rPr>
                <w:sz w:val="24"/>
                <w:szCs w:val="24"/>
                <w:lang w:eastAsia="en-US"/>
              </w:rPr>
              <w:t xml:space="preserve"> Метод </w:t>
            </w:r>
            <w:proofErr w:type="spellStart"/>
            <w:r>
              <w:rPr>
                <w:sz w:val="24"/>
                <w:szCs w:val="24"/>
                <w:lang w:eastAsia="en-US"/>
              </w:rPr>
              <w:t>спейсингов</w:t>
            </w:r>
            <w:proofErr w:type="spellEnd"/>
            <w:r>
              <w:rPr>
                <w:sz w:val="24"/>
                <w:szCs w:val="24"/>
                <w:lang w:eastAsia="en-US"/>
              </w:rPr>
              <w:t>.</w:t>
            </w:r>
          </w:p>
        </w:tc>
      </w:tr>
      <w:tr w:rsidR="00685F31" w14:paraId="59B67B8D" w14:textId="77777777" w:rsidTr="00094F95">
        <w:tc>
          <w:tcPr>
            <w:tcW w:w="2263" w:type="dxa"/>
          </w:tcPr>
          <w:p w14:paraId="60FC9702" w14:textId="4DACF3A2" w:rsidR="00685F31" w:rsidRPr="004E35F0" w:rsidRDefault="00685F31" w:rsidP="00685F31">
            <w:pPr>
              <w:spacing w:line="240" w:lineRule="auto"/>
              <w:ind w:firstLine="0"/>
              <w:rPr>
                <w:b/>
                <w:bCs/>
                <w:sz w:val="24"/>
                <w:szCs w:val="24"/>
              </w:rPr>
            </w:pPr>
            <w:r w:rsidRPr="004E35F0">
              <w:rPr>
                <w:b/>
                <w:bCs/>
                <w:sz w:val="24"/>
                <w:szCs w:val="24"/>
              </w:rPr>
              <w:t xml:space="preserve">Раздел </w:t>
            </w:r>
            <w:r w:rsidR="00BF4975">
              <w:rPr>
                <w:b/>
                <w:bCs/>
                <w:sz w:val="24"/>
                <w:szCs w:val="24"/>
              </w:rPr>
              <w:t>3</w:t>
            </w:r>
            <w:r w:rsidRPr="004E35F0">
              <w:rPr>
                <w:b/>
                <w:bCs/>
                <w:sz w:val="24"/>
                <w:szCs w:val="24"/>
              </w:rPr>
              <w:t xml:space="preserve">. </w:t>
            </w:r>
          </w:p>
          <w:p w14:paraId="53FF6CD5" w14:textId="553A1772" w:rsidR="00685F31" w:rsidRPr="00F62092" w:rsidRDefault="00685F31" w:rsidP="00685F31">
            <w:pPr>
              <w:spacing w:line="240" w:lineRule="auto"/>
              <w:ind w:firstLine="0"/>
              <w:rPr>
                <w:sz w:val="24"/>
                <w:szCs w:val="24"/>
              </w:rPr>
            </w:pPr>
            <w:r w:rsidRPr="00F62092">
              <w:rPr>
                <w:sz w:val="24"/>
                <w:szCs w:val="24"/>
              </w:rPr>
              <w:t>Интервальные статистические оценки</w:t>
            </w:r>
          </w:p>
        </w:tc>
        <w:tc>
          <w:tcPr>
            <w:tcW w:w="4155" w:type="dxa"/>
          </w:tcPr>
          <w:p w14:paraId="30A24396" w14:textId="77777777" w:rsidR="00685F31" w:rsidRPr="00F62092" w:rsidRDefault="00685F31" w:rsidP="00685F31">
            <w:pPr>
              <w:spacing w:line="240" w:lineRule="auto"/>
              <w:ind w:firstLine="0"/>
              <w:rPr>
                <w:sz w:val="24"/>
                <w:szCs w:val="24"/>
              </w:rPr>
            </w:pPr>
            <w:r w:rsidRPr="00F62092">
              <w:rPr>
                <w:sz w:val="24"/>
                <w:szCs w:val="24"/>
              </w:rPr>
              <w:t>Приближенные (асимптотические) доверительные интервалы. Доверительные интервалы для математического ожидания и вероятности события в случае выборки большого объема. Интервал предсказания.</w:t>
            </w:r>
          </w:p>
          <w:p w14:paraId="08FF0C63" w14:textId="02D79544" w:rsidR="00685F31" w:rsidRPr="00F62092" w:rsidRDefault="00685F31" w:rsidP="00685F31">
            <w:pPr>
              <w:spacing w:line="240" w:lineRule="auto"/>
              <w:ind w:firstLine="0"/>
              <w:rPr>
                <w:sz w:val="24"/>
                <w:szCs w:val="24"/>
                <w:lang w:eastAsia="en-US"/>
              </w:rPr>
            </w:pPr>
          </w:p>
        </w:tc>
        <w:tc>
          <w:tcPr>
            <w:tcW w:w="3210" w:type="dxa"/>
          </w:tcPr>
          <w:p w14:paraId="3B8ADFBF" w14:textId="1793E946" w:rsidR="00685F31" w:rsidRDefault="00685F31" w:rsidP="00685F31">
            <w:pPr>
              <w:spacing w:line="240" w:lineRule="auto"/>
              <w:ind w:firstLine="0"/>
              <w:rPr>
                <w:sz w:val="24"/>
                <w:szCs w:val="24"/>
              </w:rPr>
            </w:pPr>
            <w:r>
              <w:rPr>
                <w:sz w:val="24"/>
                <w:szCs w:val="24"/>
              </w:rPr>
              <w:t xml:space="preserve">Численные методы нахождения оценок параметров, используемые методами </w:t>
            </w:r>
            <w:r w:rsidRPr="00503AC3">
              <w:rPr>
                <w:sz w:val="24"/>
                <w:szCs w:val="24"/>
                <w:lang w:eastAsia="en-US"/>
              </w:rPr>
              <w:t>максимального правдоподобия и метод моментов</w:t>
            </w:r>
            <w:r>
              <w:rPr>
                <w:sz w:val="24"/>
                <w:szCs w:val="24"/>
                <w:lang w:eastAsia="en-US"/>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r w:rsidRPr="00503AC3">
              <w:rPr>
                <w:sz w:val="24"/>
                <w:szCs w:val="24"/>
                <w:lang w:eastAsia="en-US"/>
              </w:rPr>
              <w:t>.</w:t>
            </w:r>
            <w:r>
              <w:rPr>
                <w:sz w:val="24"/>
                <w:szCs w:val="24"/>
                <w:lang w:eastAsia="en-US"/>
              </w:rPr>
              <w:t xml:space="preserve"> Метод </w:t>
            </w:r>
            <w:proofErr w:type="spellStart"/>
            <w:r>
              <w:rPr>
                <w:sz w:val="24"/>
                <w:szCs w:val="24"/>
                <w:lang w:eastAsia="en-US"/>
              </w:rPr>
              <w:t>спейсингов</w:t>
            </w:r>
            <w:proofErr w:type="spellEnd"/>
            <w:r>
              <w:rPr>
                <w:sz w:val="24"/>
                <w:szCs w:val="24"/>
                <w:lang w:eastAsia="en-US"/>
              </w:rPr>
              <w:t>.</w:t>
            </w:r>
          </w:p>
        </w:tc>
      </w:tr>
      <w:tr w:rsidR="00685F31" w14:paraId="46DE61A1" w14:textId="77777777" w:rsidTr="00094F95">
        <w:tc>
          <w:tcPr>
            <w:tcW w:w="2263" w:type="dxa"/>
          </w:tcPr>
          <w:p w14:paraId="2DA0B181" w14:textId="73DD9FBD" w:rsidR="00685F31" w:rsidRDefault="00685F31" w:rsidP="00685F31">
            <w:pPr>
              <w:spacing w:line="240" w:lineRule="auto"/>
              <w:ind w:firstLine="0"/>
              <w:rPr>
                <w:sz w:val="24"/>
                <w:szCs w:val="24"/>
              </w:rPr>
            </w:pPr>
            <w:r w:rsidRPr="004E35F0">
              <w:rPr>
                <w:b/>
                <w:bCs/>
                <w:sz w:val="24"/>
                <w:szCs w:val="24"/>
              </w:rPr>
              <w:t xml:space="preserve">Раздел </w:t>
            </w:r>
            <w:r w:rsidR="00BF4975">
              <w:rPr>
                <w:b/>
                <w:bCs/>
                <w:sz w:val="24"/>
                <w:szCs w:val="24"/>
              </w:rPr>
              <w:t>4</w:t>
            </w:r>
            <w:r w:rsidRPr="004E35F0">
              <w:rPr>
                <w:b/>
                <w:bCs/>
                <w:sz w:val="24"/>
                <w:szCs w:val="24"/>
              </w:rPr>
              <w:t>.</w:t>
            </w:r>
            <w:r w:rsidRPr="002320DB">
              <w:rPr>
                <w:sz w:val="24"/>
                <w:szCs w:val="24"/>
              </w:rPr>
              <w:t xml:space="preserve"> Статистическая проверка гипотез (математическая статистика)</w:t>
            </w:r>
          </w:p>
          <w:p w14:paraId="1FE03809" w14:textId="7146365E" w:rsidR="004E35F0" w:rsidRPr="002320DB" w:rsidRDefault="004E35F0" w:rsidP="00685F31">
            <w:pPr>
              <w:spacing w:line="240" w:lineRule="auto"/>
              <w:ind w:firstLine="0"/>
              <w:rPr>
                <w:sz w:val="24"/>
                <w:szCs w:val="24"/>
              </w:rPr>
            </w:pPr>
          </w:p>
        </w:tc>
        <w:tc>
          <w:tcPr>
            <w:tcW w:w="4155" w:type="dxa"/>
          </w:tcPr>
          <w:p w14:paraId="77D27813" w14:textId="77777777" w:rsidR="00685F31" w:rsidRPr="002320DB" w:rsidRDefault="00685F31" w:rsidP="00685F31">
            <w:pPr>
              <w:spacing w:line="240" w:lineRule="auto"/>
              <w:ind w:firstLine="0"/>
              <w:rPr>
                <w:sz w:val="24"/>
                <w:szCs w:val="24"/>
                <w:lang w:eastAsia="en-US"/>
              </w:rPr>
            </w:pPr>
            <w:r w:rsidRPr="002320DB">
              <w:rPr>
                <w:sz w:val="24"/>
                <w:szCs w:val="24"/>
                <w:lang w:eastAsia="en-US"/>
              </w:rPr>
              <w:t>Проверка гипотезы об однородности нескольких выборок по критериям Пирсона и Колмогорова – Смирнова.</w:t>
            </w:r>
          </w:p>
        </w:tc>
        <w:tc>
          <w:tcPr>
            <w:tcW w:w="3210" w:type="dxa"/>
          </w:tcPr>
          <w:p w14:paraId="605563B1" w14:textId="77777777" w:rsidR="00685F31" w:rsidRDefault="00685F31" w:rsidP="00685F31">
            <w:pPr>
              <w:spacing w:line="240" w:lineRule="auto"/>
              <w:ind w:firstLine="0"/>
              <w:rPr>
                <w:sz w:val="24"/>
                <w:szCs w:val="24"/>
              </w:rPr>
            </w:pPr>
            <w:r>
              <w:rPr>
                <w:sz w:val="24"/>
                <w:szCs w:val="24"/>
              </w:rPr>
              <w:t xml:space="preserve">Реализация проверка гипотезы об однородности в пакете </w:t>
            </w:r>
            <w:r w:rsidRPr="008A0E83">
              <w:rPr>
                <w:sz w:val="24"/>
                <w:szCs w:val="24"/>
              </w:rPr>
              <w:t>«</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r w:rsidRPr="00503AC3">
              <w:rPr>
                <w:sz w:val="24"/>
                <w:szCs w:val="24"/>
                <w:lang w:eastAsia="en-US"/>
              </w:rPr>
              <w:t>.</w:t>
            </w:r>
            <w:r>
              <w:rPr>
                <w:sz w:val="24"/>
                <w:szCs w:val="24"/>
              </w:rPr>
              <w:t xml:space="preserve"> </w:t>
            </w:r>
          </w:p>
        </w:tc>
      </w:tr>
    </w:tbl>
    <w:p w14:paraId="71D5BBCB" w14:textId="6B900D68" w:rsidR="003A3B56" w:rsidRPr="00C20821" w:rsidRDefault="003A3B56" w:rsidP="00685F31">
      <w:pPr>
        <w:ind w:firstLine="0"/>
      </w:pPr>
    </w:p>
    <w:p w14:paraId="062C13D1" w14:textId="151FC262" w:rsidR="008C3B55" w:rsidRPr="008C3B55" w:rsidRDefault="008C3B55" w:rsidP="003B56B4">
      <w:pPr>
        <w:pStyle w:val="2"/>
        <w:numPr>
          <w:ilvl w:val="1"/>
          <w:numId w:val="45"/>
        </w:numPr>
        <w:rPr>
          <w:szCs w:val="28"/>
        </w:rPr>
      </w:pPr>
      <w:bookmarkStart w:id="36" w:name="_Toc90025368"/>
      <w:bookmarkStart w:id="37" w:name="_Toc92104623"/>
      <w:bookmarkStart w:id="38" w:name="_Toc92104812"/>
      <w:bookmarkStart w:id="39" w:name="_Toc92105279"/>
      <w:r w:rsidRPr="008C3B55">
        <w:rPr>
          <w:szCs w:val="28"/>
        </w:rPr>
        <w:t>Перечень вопросов, заданий, тем для подготовки к текущему контролю</w:t>
      </w:r>
      <w:bookmarkEnd w:id="36"/>
      <w:bookmarkEnd w:id="37"/>
      <w:bookmarkEnd w:id="38"/>
      <w:bookmarkEnd w:id="39"/>
    </w:p>
    <w:p w14:paraId="0992B6A1" w14:textId="3C800553" w:rsidR="00592D2D" w:rsidRDefault="008C3B55" w:rsidP="008C3B55">
      <w:pPr>
        <w:jc w:val="center"/>
        <w:rPr>
          <w:b/>
          <w:sz w:val="28"/>
          <w:szCs w:val="28"/>
        </w:rPr>
      </w:pPr>
      <w:r w:rsidRPr="005D18AC">
        <w:rPr>
          <w:b/>
          <w:sz w:val="28"/>
          <w:szCs w:val="28"/>
        </w:rPr>
        <w:t>Примерны</w:t>
      </w:r>
      <w:r w:rsidR="009B61CC">
        <w:rPr>
          <w:b/>
          <w:sz w:val="28"/>
          <w:szCs w:val="28"/>
        </w:rPr>
        <w:t>е</w:t>
      </w:r>
      <w:r w:rsidRPr="005D18AC">
        <w:rPr>
          <w:b/>
          <w:sz w:val="28"/>
          <w:szCs w:val="28"/>
        </w:rPr>
        <w:t xml:space="preserve"> </w:t>
      </w:r>
      <w:r w:rsidR="009B61CC">
        <w:rPr>
          <w:b/>
          <w:sz w:val="28"/>
          <w:szCs w:val="28"/>
        </w:rPr>
        <w:t>задания контрольных работ</w:t>
      </w:r>
    </w:p>
    <w:p w14:paraId="36046E94" w14:textId="77777777" w:rsidR="00C86708" w:rsidRPr="003E21DB" w:rsidRDefault="00C86708" w:rsidP="003B56B4">
      <w:pPr>
        <w:pStyle w:val="af9"/>
        <w:numPr>
          <w:ilvl w:val="0"/>
          <w:numId w:val="5"/>
        </w:numPr>
        <w:rPr>
          <w:rFonts w:cstheme="minorHAnsi"/>
          <w:szCs w:val="28"/>
        </w:rPr>
      </w:pPr>
      <w:r w:rsidRPr="003E21DB">
        <w:rPr>
          <w:rFonts w:cstheme="minorHAnsi"/>
          <w:szCs w:val="28"/>
        </w:rPr>
        <w:t>Сформулируйте формулу включений-исключений для определения вероятности суммы нескольких совместных событий. Найдите вероятность того, что в перестановке из n элементов ни один элемент не стоит на своем месте.</w:t>
      </w:r>
    </w:p>
    <w:p w14:paraId="08C6D0B6" w14:textId="305E1625" w:rsidR="008C3B55" w:rsidRPr="003E21DB" w:rsidRDefault="008C3B55" w:rsidP="003B56B4">
      <w:pPr>
        <w:pStyle w:val="af9"/>
        <w:numPr>
          <w:ilvl w:val="0"/>
          <w:numId w:val="5"/>
        </w:numPr>
        <w:spacing w:after="120"/>
        <w:contextualSpacing w:val="0"/>
        <w:rPr>
          <w:rFonts w:cstheme="minorHAnsi"/>
          <w:szCs w:val="28"/>
        </w:rPr>
      </w:pPr>
      <w:r w:rsidRPr="003E21DB">
        <w:rPr>
          <w:rFonts w:cstheme="minorHAnsi"/>
          <w:szCs w:val="28"/>
        </w:rPr>
        <w:t>Сформулируйте аксиомы теории вероятностей и на их основе докажите свойство непрерывности вероятности.</w:t>
      </w:r>
    </w:p>
    <w:p w14:paraId="4E419402" w14:textId="77777777" w:rsidR="008C3B55" w:rsidRPr="003E21DB" w:rsidRDefault="008C3B55" w:rsidP="003B56B4">
      <w:pPr>
        <w:pStyle w:val="af9"/>
        <w:numPr>
          <w:ilvl w:val="0"/>
          <w:numId w:val="5"/>
        </w:numPr>
        <w:spacing w:after="120"/>
        <w:contextualSpacing w:val="0"/>
        <w:rPr>
          <w:rFonts w:cstheme="minorHAnsi"/>
          <w:szCs w:val="28"/>
        </w:rPr>
      </w:pPr>
      <w:r w:rsidRPr="003E21DB">
        <w:rPr>
          <w:rFonts w:cstheme="minorHAnsi"/>
          <w:szCs w:val="28"/>
        </w:rPr>
        <w:lastRenderedPageBreak/>
        <w:t xml:space="preserve">Дайте определение понятий «независимость событий». Какие события называются «независимыми в совокупности». Следует ли из равенства </w:t>
      </w:r>
      <m:oMath>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ABC</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B</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C</m:t>
            </m:r>
          </m:e>
        </m:d>
      </m:oMath>
      <w:r w:rsidRPr="003E21DB">
        <w:rPr>
          <w:rFonts w:eastAsiaTheme="minorEastAsia" w:cstheme="minorHAnsi"/>
          <w:szCs w:val="28"/>
        </w:rPr>
        <w:t xml:space="preserve"> </w:t>
      </w:r>
      <w:r w:rsidRPr="003E21DB">
        <w:rPr>
          <w:rFonts w:cstheme="minorHAnsi"/>
          <w:szCs w:val="28"/>
        </w:rPr>
        <w:t>попарная независимость. Ответ обосновать.</w:t>
      </w:r>
    </w:p>
    <w:p w14:paraId="44D7EBEA" w14:textId="77777777" w:rsidR="008C3B55" w:rsidRPr="003E21DB" w:rsidRDefault="008C3B55" w:rsidP="003B56B4">
      <w:pPr>
        <w:pStyle w:val="af9"/>
        <w:numPr>
          <w:ilvl w:val="0"/>
          <w:numId w:val="5"/>
        </w:numPr>
        <w:spacing w:after="120"/>
        <w:contextualSpacing w:val="0"/>
        <w:rPr>
          <w:rFonts w:cstheme="minorHAnsi"/>
          <w:szCs w:val="28"/>
        </w:rPr>
      </w:pPr>
      <w:r w:rsidRPr="003E21DB">
        <w:rPr>
          <w:rFonts w:cstheme="minorHAnsi"/>
          <w:szCs w:val="28"/>
        </w:rPr>
        <w:t>Дайте определение понятий «условная вероятность», «полная группа попарно несовместных событий». Сформулируйте и докажите теоремы, утверждающие справедливость формулы полной вероятностей и формулы полной вероятностей для математического ожидания.</w:t>
      </w:r>
    </w:p>
    <w:p w14:paraId="2A824C05" w14:textId="77777777" w:rsidR="008C3B55" w:rsidRPr="003E21DB" w:rsidRDefault="008C3B55" w:rsidP="003B56B4">
      <w:pPr>
        <w:pStyle w:val="af9"/>
        <w:numPr>
          <w:ilvl w:val="0"/>
          <w:numId w:val="5"/>
        </w:numPr>
        <w:spacing w:after="120"/>
        <w:contextualSpacing w:val="0"/>
        <w:rPr>
          <w:rFonts w:cstheme="minorHAnsi"/>
          <w:szCs w:val="28"/>
        </w:rPr>
      </w:pPr>
      <w:r w:rsidRPr="003E21DB">
        <w:rPr>
          <w:rFonts w:cstheme="minorHAnsi"/>
          <w:szCs w:val="28"/>
        </w:rPr>
        <w:t xml:space="preserve">Дайте определение схемы Бернулли. Выведите формулу для определения вероятности </w:t>
      </w:r>
      <m:oMath>
        <m:sSub>
          <m:sSubPr>
            <m:ctrlPr>
              <w:rPr>
                <w:rFonts w:ascii="Cambria Math" w:hAnsi="Cambria Math" w:cstheme="minorHAnsi"/>
                <w:i/>
                <w:szCs w:val="28"/>
              </w:rPr>
            </m:ctrlPr>
          </m:sSubPr>
          <m:e>
            <m:r>
              <w:rPr>
                <w:rFonts w:ascii="Cambria Math" w:hAnsi="Cambria Math" w:cstheme="minorHAnsi"/>
                <w:szCs w:val="28"/>
              </w:rPr>
              <m:t>P</m:t>
            </m:r>
          </m:e>
          <m:sub>
            <m:r>
              <w:rPr>
                <w:rFonts w:ascii="Cambria Math" w:hAnsi="Cambria Math" w:cstheme="minorHAnsi"/>
                <w:szCs w:val="28"/>
              </w:rPr>
              <m:t>n</m:t>
            </m:r>
          </m:sub>
        </m:sSub>
        <m:d>
          <m:dPr>
            <m:ctrlPr>
              <w:rPr>
                <w:rFonts w:ascii="Cambria Math" w:hAnsi="Cambria Math" w:cstheme="minorHAnsi"/>
                <w:i/>
                <w:szCs w:val="28"/>
              </w:rPr>
            </m:ctrlPr>
          </m:dPr>
          <m:e>
            <m:r>
              <w:rPr>
                <w:rFonts w:ascii="Cambria Math" w:hAnsi="Cambria Math" w:cstheme="minorHAnsi"/>
                <w:szCs w:val="28"/>
              </w:rPr>
              <m:t>k</m:t>
            </m:r>
          </m:e>
        </m:d>
      </m:oMath>
      <w:r w:rsidRPr="003E21DB">
        <w:rPr>
          <w:rFonts w:cstheme="minorHAnsi"/>
          <w:szCs w:val="28"/>
        </w:rPr>
        <w:t xml:space="preserve"> наступления </w:t>
      </w:r>
      <m:oMath>
        <m:r>
          <w:rPr>
            <w:rFonts w:ascii="Cambria Math" w:hAnsi="Cambria Math" w:cstheme="minorHAnsi"/>
            <w:szCs w:val="28"/>
          </w:rPr>
          <m:t>k</m:t>
        </m:r>
      </m:oMath>
      <w:r w:rsidRPr="003E21DB">
        <w:rPr>
          <w:rFonts w:cstheme="minorHAnsi"/>
          <w:szCs w:val="28"/>
        </w:rPr>
        <w:t xml:space="preserve"> успехов в серии из </w:t>
      </w:r>
      <m:oMath>
        <m:r>
          <w:rPr>
            <w:rFonts w:ascii="Cambria Math" w:hAnsi="Cambria Math" w:cstheme="minorHAnsi"/>
            <w:szCs w:val="28"/>
          </w:rPr>
          <m:t>n</m:t>
        </m:r>
      </m:oMath>
      <w:r w:rsidRPr="003E21DB">
        <w:rPr>
          <w:rFonts w:cstheme="minorHAnsi"/>
          <w:szCs w:val="28"/>
        </w:rPr>
        <w:t xml:space="preserve"> независимых испытаниях.</w:t>
      </w:r>
    </w:p>
    <w:p w14:paraId="63AB37C0"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cstheme="minorHAnsi"/>
          <w:szCs w:val="28"/>
        </w:rPr>
        <w:t xml:space="preserve">Дайте определение биномиального закона распределения. Выведите формулу для наиболее вероятного числа успехов в схеме Бернулли из </w:t>
      </w:r>
      <m:oMath>
        <m:r>
          <w:rPr>
            <w:rFonts w:ascii="Cambria Math" w:hAnsi="Cambria Math" w:cstheme="minorHAnsi"/>
            <w:szCs w:val="28"/>
          </w:rPr>
          <m:t xml:space="preserve">n </m:t>
        </m:r>
      </m:oMath>
      <w:r w:rsidRPr="003E21DB">
        <w:rPr>
          <w:rFonts w:cstheme="minorHAnsi"/>
          <w:szCs w:val="28"/>
        </w:rPr>
        <w:t>независимых испытаний. Приведите формулу полиномиального распределения.</w:t>
      </w:r>
    </w:p>
    <w:p w14:paraId="3A86BC15"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предельную теорему Пуассона. Выведите формулу для наиболее вероятного значения распределения Пуассона.</w:t>
      </w:r>
    </w:p>
    <w:p w14:paraId="5DEA4AB8"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понятие случайной величины и функции распределения случайной величины. Привести пример вероятностного пространства и функции на нём, которая не является случайной величиной.</w:t>
      </w:r>
    </w:p>
    <w:p w14:paraId="00414D90"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Дайте определение функции распределения случайной величины и докажите основные свойства функции распределения. Найдите функцию распределения индикатора события.</w:t>
      </w:r>
    </w:p>
    <w:p w14:paraId="6449432F"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дискретной случайной величины. Выведите выражение для функции распределения дискретной случайной величины.</w:t>
      </w:r>
    </w:p>
    <w:p w14:paraId="69A352EA"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независимости в совокупности дискретных случайных величин. Пусть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3E21DB">
        <w:rPr>
          <w:rFonts w:eastAsiaTheme="minorEastAsia" w:cstheme="minorHAnsi"/>
          <w:szCs w:val="28"/>
        </w:rPr>
        <w:t xml:space="preserve">индикаторы трёх независимых событий. Показать, что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3E21DB">
        <w:rPr>
          <w:rFonts w:eastAsiaTheme="minorEastAsia" w:cstheme="minorHAnsi"/>
          <w:szCs w:val="28"/>
        </w:rPr>
        <w:t xml:space="preserve">независимые случайные величины. </w:t>
      </w:r>
    </w:p>
    <w:p w14:paraId="39B0D85D"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lastRenderedPageBreak/>
        <w:t xml:space="preserve">Дайте определение математического ожидания дискретной случайной величины. Может ли целочисленная случайная величина имеет математическое ожидание, равное </w:t>
      </w:r>
      <m:oMath>
        <m:r>
          <w:rPr>
            <w:rFonts w:ascii="Cambria Math" w:eastAsiaTheme="minorEastAsia" w:hAnsi="Cambria Math" w:cstheme="minorHAnsi"/>
            <w:szCs w:val="28"/>
          </w:rPr>
          <m:t>π</m:t>
        </m:r>
      </m:oMath>
      <w:r w:rsidRPr="003E21DB">
        <w:rPr>
          <w:rFonts w:eastAsiaTheme="minorEastAsia" w:cstheme="minorHAnsi"/>
          <w:szCs w:val="28"/>
        </w:rPr>
        <w:t>? Ответ обосновать.</w:t>
      </w:r>
    </w:p>
    <w:p w14:paraId="50693D34"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теорему сложения для математических ожиданий.</w:t>
      </w:r>
    </w:p>
    <w:p w14:paraId="705DD06D"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теорему умножения для математических ожиданий.</w:t>
      </w:r>
    </w:p>
    <w:p w14:paraId="5A11CBF3"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неравенство Маркова.</w:t>
      </w:r>
    </w:p>
    <w:p w14:paraId="77CA07E9"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неравенство Чебышёва.</w:t>
      </w:r>
    </w:p>
    <w:p w14:paraId="1C9E5F4C"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производящей функции целочисленной неотрицательной случайной величины. Найдите производящие функции основных дискретных распределений.</w:t>
      </w:r>
    </w:p>
    <w:p w14:paraId="02BA9E96"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производящей функции целочисленной неотрицательной случайной величины. С помощью производящей функции докажите </w:t>
      </w:r>
      <w:proofErr w:type="spellStart"/>
      <w:r w:rsidRPr="003E21DB">
        <w:rPr>
          <w:rFonts w:eastAsiaTheme="minorEastAsia" w:cstheme="minorHAnsi"/>
          <w:szCs w:val="28"/>
        </w:rPr>
        <w:t>пуассоновость</w:t>
      </w:r>
      <w:proofErr w:type="spellEnd"/>
      <w:r w:rsidRPr="003E21DB">
        <w:rPr>
          <w:rFonts w:eastAsiaTheme="minorEastAsia" w:cstheme="minorHAnsi"/>
          <w:szCs w:val="28"/>
        </w:rPr>
        <w:t xml:space="preserve"> суммы независимых случайных величин, распределенных по закону Пуассона.</w:t>
      </w:r>
    </w:p>
    <w:p w14:paraId="4C6287E7"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Дайте определение и сформулируйте основные свойства дисперсии дискретной случайной величины. Докажите одностороннее неравенство Чебышёва.</w:t>
      </w:r>
    </w:p>
    <w:p w14:paraId="7B049796" w14:textId="2F960142" w:rsidR="008C3B55" w:rsidRPr="003E21DB" w:rsidRDefault="008C3B55" w:rsidP="003B56B4">
      <w:pPr>
        <w:pStyle w:val="af9"/>
        <w:numPr>
          <w:ilvl w:val="0"/>
          <w:numId w:val="5"/>
        </w:numPr>
        <w:spacing w:after="120"/>
        <w:rPr>
          <w:rFonts w:eastAsiaTheme="minorEastAsia" w:cstheme="minorHAnsi"/>
          <w:szCs w:val="28"/>
        </w:rPr>
      </w:pPr>
      <w:r w:rsidRPr="003E21DB">
        <w:rPr>
          <w:rFonts w:eastAsiaTheme="minorEastAsia" w:cstheme="minorHAnsi"/>
          <w:szCs w:val="28"/>
        </w:rPr>
        <w:t xml:space="preserve">Сформулируйте и докажите теорему сложения для дисперсии суммы независимых случайных величин. </w:t>
      </w:r>
      <w:r w:rsidR="00F7053A" w:rsidRPr="003E21DB">
        <w:rPr>
          <w:rFonts w:eastAsiaTheme="minorEastAsia" w:cstheme="minorHAnsi"/>
          <w:szCs w:val="28"/>
        </w:rPr>
        <w:t xml:space="preserve">Верно ли, что </w:t>
      </w:r>
      <m:oMath>
        <m:r>
          <w:rPr>
            <w:rFonts w:ascii="Cambria Math" w:eastAsiaTheme="minorEastAsia" w:hAnsi="Cambria Math" w:cstheme="minorHAnsi"/>
            <w:szCs w:val="28"/>
          </w:rPr>
          <m:t>Var(XY)≥Var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m:t>
            </m:r>
          </m:e>
        </m:d>
        <m:r>
          <w:rPr>
            <w:rFonts w:ascii="Cambria Math" w:eastAsiaTheme="minorEastAsia" w:hAnsi="Cambria Math" w:cstheme="minorHAnsi"/>
            <w:szCs w:val="28"/>
          </w:rPr>
          <m:t>Var(Y)</m:t>
        </m:r>
      </m:oMath>
      <w:r w:rsidR="00F7053A" w:rsidRPr="003E21DB">
        <w:rPr>
          <w:rFonts w:eastAsiaTheme="minorEastAsia" w:cstheme="minorHAnsi"/>
          <w:szCs w:val="28"/>
        </w:rPr>
        <w:t xml:space="preserve"> для независимых случайных величин </w:t>
      </w:r>
      <m:oMath>
        <m:r>
          <w:rPr>
            <w:rFonts w:ascii="Cambria Math" w:eastAsiaTheme="minorEastAsia" w:hAnsi="Cambria Math" w:cstheme="minorHAnsi"/>
            <w:szCs w:val="28"/>
          </w:rPr>
          <m:t>X</m:t>
        </m:r>
      </m:oMath>
      <w:r w:rsidR="00F7053A" w:rsidRPr="003E21DB">
        <w:rPr>
          <w:rFonts w:eastAsiaTheme="minorEastAsia" w:cstheme="minorHAnsi"/>
          <w:szCs w:val="28"/>
        </w:rPr>
        <w:t xml:space="preserve"> и </w:t>
      </w:r>
      <m:oMath>
        <m:r>
          <w:rPr>
            <w:rFonts w:ascii="Cambria Math" w:eastAsiaTheme="minorEastAsia" w:hAnsi="Cambria Math" w:cstheme="minorHAnsi"/>
            <w:szCs w:val="28"/>
          </w:rPr>
          <m:t>Y</m:t>
        </m:r>
      </m:oMath>
      <w:r w:rsidR="00F7053A" w:rsidRPr="003E21DB">
        <w:rPr>
          <w:rFonts w:eastAsiaTheme="minorEastAsia" w:cstheme="minorHAnsi"/>
          <w:szCs w:val="28"/>
        </w:rPr>
        <w:t xml:space="preserve">? Ответ необходимо обосновать. </w:t>
      </w:r>
      <w:r w:rsidRPr="003E21DB">
        <w:rPr>
          <w:rFonts w:eastAsiaTheme="minorEastAsia" w:cstheme="minorHAnsi"/>
          <w:szCs w:val="28"/>
        </w:rPr>
        <w:t>Вы</w:t>
      </w:r>
      <w:r w:rsidR="00F7053A" w:rsidRPr="003E21DB">
        <w:rPr>
          <w:rFonts w:eastAsiaTheme="minorEastAsia" w:cstheme="minorHAnsi"/>
          <w:szCs w:val="28"/>
        </w:rPr>
        <w:t>ве</w:t>
      </w:r>
      <w:r w:rsidRPr="003E21DB">
        <w:rPr>
          <w:rFonts w:eastAsiaTheme="minorEastAsia" w:cstheme="minorHAnsi"/>
          <w:szCs w:val="28"/>
        </w:rPr>
        <w:t>дите формулу для дисперсии произведения двух независимых случайных величин?</w:t>
      </w:r>
    </w:p>
    <w:p w14:paraId="7A385132"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ковариации случайных величин и докажите основные свойства ковариации.</w:t>
      </w:r>
    </w:p>
    <w:p w14:paraId="5D8FE72B"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коэффициента корреляции случайных величин и докажите основные свойства коэффициента корреляции.</w:t>
      </w:r>
    </w:p>
    <w:p w14:paraId="74A44E22" w14:textId="10790C9E"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lastRenderedPageBreak/>
        <w:t>Дайте определение некоррелированности случайных величин.</w:t>
      </w:r>
      <w:r w:rsidRPr="003E21DB">
        <w:rPr>
          <w:rFonts w:cstheme="minorHAnsi"/>
          <w:szCs w:val="28"/>
        </w:rPr>
        <w:t xml:space="preserve"> </w:t>
      </w:r>
      <w:r w:rsidRPr="003E21DB">
        <w:rPr>
          <w:rFonts w:eastAsiaTheme="minorEastAsia" w:cstheme="minorHAnsi"/>
          <w:szCs w:val="28"/>
        </w:rPr>
        <w:t xml:space="preserve">Следует ли из некоррелированности независимость случайных величин? Ответ обосновать. </w:t>
      </w:r>
    </w:p>
    <w:p w14:paraId="2246041D" w14:textId="77777777" w:rsidR="0019312B" w:rsidRPr="003E21DB" w:rsidRDefault="0019312B" w:rsidP="003B56B4">
      <w:pPr>
        <w:pStyle w:val="af9"/>
        <w:numPr>
          <w:ilvl w:val="0"/>
          <w:numId w:val="5"/>
        </w:numPr>
        <w:tabs>
          <w:tab w:val="center" w:pos="4800"/>
          <w:tab w:val="right" w:pos="9500"/>
        </w:tabs>
        <w:rPr>
          <w:noProof/>
          <w:szCs w:val="28"/>
        </w:rPr>
      </w:pPr>
      <w:r w:rsidRPr="003E21DB">
        <w:rPr>
          <w:noProof/>
          <w:szCs w:val="28"/>
        </w:rPr>
        <w:t xml:space="preserve">Дайте определение начального и центрального момента случайной величины. Пусть </w:t>
      </w:r>
      <m:oMath>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oMath>
      <w:r w:rsidRPr="003E21DB">
        <w:rPr>
          <w:noProof/>
          <w:szCs w:val="28"/>
        </w:rPr>
        <w:t xml:space="preserve"> – начальные, а </w:t>
      </w: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oMath>
      <w:r w:rsidRPr="003E21DB">
        <w:rPr>
          <w:noProof/>
          <w:szCs w:val="28"/>
        </w:rPr>
        <w:t xml:space="preserve"> –– центральные моменты некоторой случайной величины. Докажите, что </w:t>
      </w: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6</m:t>
        </m:r>
        <m:sSubSup>
          <m:sSubSupPr>
            <m:ctrlPr>
              <w:rPr>
                <w:rFonts w:ascii="Cambria Math" w:hAnsi="Cambria Math"/>
                <w:szCs w:val="28"/>
              </w:rPr>
            </m:ctrlPr>
          </m:sSubSupPr>
          <m:e>
            <m:r>
              <w:rPr>
                <w:rFonts w:ascii="Cambria Math" w:hAnsi="Cambria Math" w:cs="Cambria Math"/>
                <w:noProof/>
                <w:szCs w:val="28"/>
              </w:rPr>
              <m:t>ν</m:t>
            </m:r>
          </m:e>
          <m:sub>
            <m:r>
              <m:rPr>
                <m:sty m:val="p"/>
              </m:rPr>
              <w:rPr>
                <w:rFonts w:ascii="Cambria Math" w:hAnsi="Cambria Math"/>
                <w:noProof/>
                <w:szCs w:val="28"/>
              </w:rPr>
              <m:t>1</m:t>
            </m:r>
          </m:sub>
          <m:sup>
            <m:r>
              <m:rPr>
                <m:sty m:val="p"/>
              </m:rPr>
              <w:rPr>
                <w:rFonts w:ascii="Cambria Math" w:hAnsi="Cambria Math"/>
                <w:noProof/>
                <w:szCs w:val="28"/>
              </w:rPr>
              <m:t>2</m:t>
            </m:r>
          </m:sup>
        </m:sSubSup>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cs="Cambria Math"/>
                <w:noProof/>
                <w:szCs w:val="28"/>
              </w:rPr>
              <m:t>ν</m:t>
            </m:r>
          </m:e>
          <m:sub>
            <m:r>
              <m:rPr>
                <m:sty m:val="p"/>
              </m:rPr>
              <w:rPr>
                <w:rFonts w:ascii="Cambria Math" w:hAnsi="Cambria Math"/>
                <w:noProof/>
                <w:szCs w:val="28"/>
              </w:rPr>
              <m:t>1</m:t>
            </m:r>
          </m:sub>
          <m:sup>
            <m:r>
              <m:rPr>
                <m:sty m:val="p"/>
              </m:rPr>
              <w:rPr>
                <w:rFonts w:ascii="Cambria Math" w:hAnsi="Cambria Math"/>
                <w:noProof/>
                <w:szCs w:val="28"/>
              </w:rPr>
              <m:t>4</m:t>
            </m:r>
          </m:sup>
        </m:sSubSup>
      </m:oMath>
      <w:r w:rsidRPr="003E21DB">
        <w:rPr>
          <w:noProof/>
          <w:szCs w:val="28"/>
        </w:rPr>
        <w:t>.</w:t>
      </w:r>
    </w:p>
    <w:p w14:paraId="2259E29E" w14:textId="77777777" w:rsidR="009F51A3" w:rsidRDefault="0019312B" w:rsidP="003B56B4">
      <w:pPr>
        <w:pStyle w:val="af9"/>
        <w:numPr>
          <w:ilvl w:val="0"/>
          <w:numId w:val="5"/>
        </w:numPr>
        <w:tabs>
          <w:tab w:val="center" w:pos="4800"/>
          <w:tab w:val="right" w:pos="9500"/>
        </w:tabs>
        <w:rPr>
          <w:noProof/>
          <w:szCs w:val="28"/>
        </w:rPr>
      </w:pPr>
      <w:r w:rsidRPr="003E21DB">
        <w:rPr>
          <w:noProof/>
          <w:szCs w:val="28"/>
        </w:rPr>
        <w:t xml:space="preserve">Дайте определение начального и центрального момента случайной величины. Пусть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независимые случайные величины. Покажите, что</w:t>
      </w:r>
    </w:p>
    <w:p w14:paraId="32FC7699" w14:textId="6D578BA8" w:rsidR="0019312B" w:rsidRPr="003E21DB" w:rsidRDefault="003B56B4" w:rsidP="003B56B4">
      <w:pPr>
        <w:pStyle w:val="af9"/>
        <w:tabs>
          <w:tab w:val="center" w:pos="4800"/>
          <w:tab w:val="right" w:pos="9500"/>
        </w:tabs>
        <w:ind w:left="397" w:firstLine="0"/>
        <w:jc w:val="center"/>
        <w:rPr>
          <w:noProof/>
          <w:szCs w:val="28"/>
        </w:rPr>
      </w:pP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6(</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0019312B" w:rsidRPr="003E21DB">
        <w:rPr>
          <w:noProof/>
          <w:szCs w:val="28"/>
        </w:rPr>
        <w:t>.</w:t>
      </w:r>
    </w:p>
    <w:p w14:paraId="7A943B11" w14:textId="77777777" w:rsidR="0019312B" w:rsidRPr="003E21DB" w:rsidRDefault="0019312B" w:rsidP="003B56B4">
      <w:pPr>
        <w:pStyle w:val="af9"/>
        <w:numPr>
          <w:ilvl w:val="0"/>
          <w:numId w:val="5"/>
        </w:numPr>
        <w:tabs>
          <w:tab w:val="center" w:pos="4800"/>
          <w:tab w:val="right" w:pos="9500"/>
        </w:tabs>
        <w:rPr>
          <w:noProof/>
          <w:szCs w:val="28"/>
        </w:rPr>
      </w:pPr>
      <w:r w:rsidRPr="003E21DB">
        <w:rPr>
          <w:noProof/>
          <w:szCs w:val="28"/>
        </w:rPr>
        <w:t>Дайте определения асимметрии и эксцесса распределения. Сформулируйте и докажите свойство инвариантности асимметрии и эксцесса относительно линейной замены случайных величин.</w:t>
      </w:r>
    </w:p>
    <w:p w14:paraId="5E5675AC"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определения асимметрии и эксцесса распределения. Найдите асимметрию и эксцесс равномерного распределения на отрезке </w:t>
      </w:r>
      <m:oMath>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a;b</m:t>
            </m:r>
          </m:e>
        </m:d>
        <m:r>
          <w:rPr>
            <w:rFonts w:ascii="Cambria Math" w:eastAsiaTheme="minorEastAsia" w:hAnsi="Cambria Math" w:cstheme="minorHAnsi"/>
            <w:szCs w:val="28"/>
          </w:rPr>
          <m:t>.</m:t>
        </m:r>
      </m:oMath>
    </w:p>
    <w:p w14:paraId="3A737F55" w14:textId="77777777" w:rsidR="00271F2F" w:rsidRPr="003E21DB" w:rsidRDefault="00271F2F" w:rsidP="003B56B4">
      <w:pPr>
        <w:pStyle w:val="af9"/>
        <w:numPr>
          <w:ilvl w:val="0"/>
          <w:numId w:val="5"/>
        </w:numPr>
        <w:tabs>
          <w:tab w:val="center" w:pos="4800"/>
          <w:tab w:val="right" w:pos="9500"/>
        </w:tabs>
        <w:rPr>
          <w:noProof/>
          <w:szCs w:val="28"/>
        </w:rPr>
      </w:pPr>
      <w:r w:rsidRPr="003E21DB">
        <w:rPr>
          <w:noProof/>
          <w:szCs w:val="28"/>
        </w:rPr>
        <w:t xml:space="preserve">Выведите формулы для математического ожидания случайной величины, распределенной по нормальному закону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w:t>
      </w:r>
    </w:p>
    <w:p w14:paraId="14DC8EC3" w14:textId="77777777" w:rsidR="00271F2F" w:rsidRPr="003E21DB" w:rsidRDefault="00271F2F" w:rsidP="003B56B4">
      <w:pPr>
        <w:pStyle w:val="af9"/>
        <w:numPr>
          <w:ilvl w:val="0"/>
          <w:numId w:val="5"/>
        </w:numPr>
        <w:tabs>
          <w:tab w:val="center" w:pos="4800"/>
          <w:tab w:val="right" w:pos="9500"/>
        </w:tabs>
        <w:rPr>
          <w:noProof/>
          <w:szCs w:val="28"/>
        </w:rPr>
      </w:pPr>
      <w:r w:rsidRPr="003E21DB">
        <w:rPr>
          <w:noProof/>
          <w:szCs w:val="28"/>
        </w:rPr>
        <w:t xml:space="preserve">Выведите формулы для дисперсии случайной величины, распределенной по нормальному закону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w:t>
      </w:r>
    </w:p>
    <w:p w14:paraId="0BEEB79C" w14:textId="77777777" w:rsidR="007205DC" w:rsidRDefault="00271F2F" w:rsidP="003B56B4">
      <w:pPr>
        <w:pStyle w:val="af9"/>
        <w:numPr>
          <w:ilvl w:val="0"/>
          <w:numId w:val="5"/>
        </w:numPr>
        <w:tabs>
          <w:tab w:val="center" w:pos="4800"/>
          <w:tab w:val="right" w:pos="9500"/>
        </w:tabs>
        <w:rPr>
          <w:noProof/>
          <w:szCs w:val="28"/>
        </w:rPr>
      </w:pPr>
      <w:r w:rsidRPr="003E21DB">
        <w:rPr>
          <w:noProof/>
          <w:szCs w:val="28"/>
        </w:rPr>
        <w:t xml:space="preserve">Докажите, что для нормальной случайной величины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 xml:space="preserve"> функция распределения</w:t>
      </w:r>
    </w:p>
    <w:p w14:paraId="06C5FAF5" w14:textId="741605F0" w:rsidR="00271F2F" w:rsidRPr="003E21DB" w:rsidRDefault="00271F2F" w:rsidP="003B56B4">
      <w:pPr>
        <w:pStyle w:val="af9"/>
        <w:tabs>
          <w:tab w:val="center" w:pos="4800"/>
          <w:tab w:val="right" w:pos="9500"/>
        </w:tabs>
        <w:ind w:left="397" w:firstLine="0"/>
        <w:rPr>
          <w:noProof/>
          <w:szCs w:val="28"/>
        </w:rPr>
      </w:pPr>
      <w:r w:rsidRPr="003E21DB">
        <w:rPr>
          <w:noProof/>
          <w:szCs w:val="28"/>
        </w:rPr>
        <w:t xml:space="preserve">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cs="Cambria Math"/>
            <w:noProof/>
            <w:szCs w:val="28"/>
          </w:rPr>
          <m:t>Φ</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r>
          <w:rPr>
            <w:rFonts w:ascii="Cambria Math" w:hAnsi="Cambria Math"/>
            <w:noProof/>
            <w:szCs w:val="28"/>
          </w:rPr>
          <m:t>+</m:t>
        </m:r>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d>
          <m:dPr>
            <m:ctrlPr>
              <w:rPr>
                <w:rFonts w:ascii="Cambria Math" w:hAnsi="Cambria Math"/>
                <w:szCs w:val="28"/>
              </w:rPr>
            </m:ctrlPr>
          </m:dPr>
          <m:e>
            <m:f>
              <m:fPr>
                <m:ctrlPr>
                  <w:rPr>
                    <w:rFonts w:ascii="Cambria Math" w:hAnsi="Cambria Math"/>
                    <w:szCs w:val="28"/>
                  </w:rPr>
                </m:ctrlPr>
              </m:fPr>
              <m:num>
                <m:r>
                  <w:rPr>
                    <w:rFonts w:ascii="Cambria Math" w:hAnsi="Cambria Math"/>
                    <w:noProof/>
                    <w:szCs w:val="28"/>
                  </w:rPr>
                  <m:t>x-</m:t>
                </m:r>
                <m:r>
                  <w:rPr>
                    <w:rFonts w:ascii="Cambria Math" w:hAnsi="Cambria Math" w:cs="Cambria Math"/>
                    <w:noProof/>
                    <w:szCs w:val="28"/>
                  </w:rPr>
                  <m:t>μ</m:t>
                </m:r>
              </m:num>
              <m:den>
                <m:r>
                  <w:rPr>
                    <w:rFonts w:ascii="Cambria Math" w:hAnsi="Cambria Math" w:cs="Cambria Math"/>
                    <w:noProof/>
                    <w:szCs w:val="28"/>
                  </w:rPr>
                  <m:t>σ</m:t>
                </m:r>
              </m:den>
            </m:f>
          </m:e>
        </m:d>
      </m:oMath>
      <w:r w:rsidRPr="003E21DB">
        <w:rPr>
          <w:noProof/>
          <w:szCs w:val="28"/>
        </w:rPr>
        <w:t xml:space="preserve">, где </w:t>
      </w:r>
      <m:oMath>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σ</m:t>
            </m:r>
            <m:rad>
              <m:radPr>
                <m:degHide m:val="1"/>
                <m:ctrlPr>
                  <w:rPr>
                    <w:rFonts w:ascii="Cambria Math" w:hAnsi="Cambria Math"/>
                    <w:szCs w:val="28"/>
                  </w:rPr>
                </m:ctrlPr>
              </m:radPr>
              <m:deg/>
              <m:e>
                <m:r>
                  <m:rPr>
                    <m:sty m:val="p"/>
                  </m:rPr>
                  <w:rPr>
                    <w:rFonts w:ascii="Cambria Math" w:hAnsi="Cambria Math"/>
                    <w:noProof/>
                    <w:szCs w:val="28"/>
                  </w:rPr>
                  <m:t>2</m:t>
                </m:r>
                <m:r>
                  <w:rPr>
                    <w:rFonts w:ascii="Cambria Math" w:hAnsi="Cambria Math" w:cs="Cambria Math"/>
                    <w:noProof/>
                    <w:szCs w:val="28"/>
                  </w:rPr>
                  <m:t>π</m:t>
                </m:r>
              </m:e>
            </m:rad>
          </m:den>
        </m:f>
        <m:nary>
          <m:naryPr>
            <m:limLoc m:val="undOvr"/>
            <m:ctrlPr>
              <w:rPr>
                <w:rFonts w:ascii="Cambria Math" w:hAnsi="Cambria Math" w:cs="Calibri"/>
                <w:noProof/>
                <w:szCs w:val="28"/>
              </w:rPr>
            </m:ctrlPr>
          </m:naryPr>
          <m:sub>
            <m:r>
              <m:rPr>
                <m:sty m:val="p"/>
              </m:rPr>
              <w:rPr>
                <w:rFonts w:ascii="Cambria Math" w:hAnsi="Cambria Math"/>
                <w:noProof/>
                <w:szCs w:val="28"/>
              </w:rPr>
              <m:t>0</m:t>
            </m:r>
          </m:sub>
          <m:sup>
            <m:r>
              <w:rPr>
                <w:rFonts w:ascii="Cambria Math" w:hAnsi="Cambria Math"/>
                <w:noProof/>
                <w:szCs w:val="28"/>
              </w:rPr>
              <m:t>x</m:t>
            </m:r>
          </m:sup>
          <m:e>
            <m:r>
              <m:rPr>
                <m:sty m:val="p"/>
              </m:rPr>
              <w:rPr>
                <w:rFonts w:ascii="Cambria Math" w:hAnsi="Cambria Math"/>
                <w:noProof/>
                <w:szCs w:val="28"/>
              </w:rPr>
              <m:t>‍</m:t>
            </m:r>
          </m:e>
        </m:nary>
        <m:sSup>
          <m:sSupPr>
            <m:ctrlPr>
              <w:rPr>
                <w:rFonts w:ascii="Cambria Math" w:hAnsi="Cambria Math"/>
                <w:szCs w:val="28"/>
              </w:rPr>
            </m:ctrlPr>
          </m:sSupPr>
          <m:e>
            <m:r>
              <w:rPr>
                <w:rFonts w:ascii="Cambria Math" w:hAnsi="Cambria Math"/>
                <w:noProof/>
                <w:szCs w:val="28"/>
              </w:rPr>
              <m:t xml:space="preserve"> </m:t>
            </m:r>
          </m:e>
          <m:sup>
            <m:r>
              <w:rPr>
                <w:rFonts w:ascii="Cambria Math" w:hAnsi="Cambria Math"/>
                <w:noProof/>
                <w:szCs w:val="28"/>
              </w:rPr>
              <m:t>-</m:t>
            </m:r>
            <m:f>
              <m:fPr>
                <m:ctrlPr>
                  <w:rPr>
                    <w:rFonts w:ascii="Cambria Math" w:hAnsi="Cambria Math"/>
                    <w:szCs w:val="28"/>
                  </w:rPr>
                </m:ctrlPr>
              </m:fPr>
              <m:num>
                <m:sSup>
                  <m:sSupPr>
                    <m:ctrlPr>
                      <w:rPr>
                        <w:rFonts w:ascii="Cambria Math" w:hAnsi="Cambria Math"/>
                        <w:szCs w:val="28"/>
                      </w:rPr>
                    </m:ctrlPr>
                  </m:sSupPr>
                  <m:e>
                    <m:r>
                      <w:rPr>
                        <w:rFonts w:ascii="Cambria Math" w:hAnsi="Cambria Math"/>
                        <w:noProof/>
                        <w:szCs w:val="28"/>
                      </w:rPr>
                      <m:t>t</m:t>
                    </m:r>
                  </m:e>
                  <m:sup>
                    <m:r>
                      <m:rPr>
                        <m:sty m:val="p"/>
                      </m:rPr>
                      <w:rPr>
                        <w:rFonts w:ascii="Cambria Math" w:hAnsi="Cambria Math"/>
                        <w:noProof/>
                        <w:szCs w:val="28"/>
                      </w:rPr>
                      <m:t>2</m:t>
                    </m:r>
                  </m:sup>
                </m:sSup>
              </m:num>
              <m:den>
                <m:r>
                  <m:rPr>
                    <m:sty m:val="p"/>
                  </m:rPr>
                  <w:rPr>
                    <w:rFonts w:ascii="Cambria Math" w:hAnsi="Cambria Math"/>
                    <w:noProof/>
                    <w:szCs w:val="28"/>
                  </w:rPr>
                  <m:t>2</m:t>
                </m:r>
              </m:den>
            </m:f>
          </m:sup>
        </m:sSup>
        <m:r>
          <w:rPr>
            <w:rFonts w:ascii="Cambria Math" w:hAnsi="Cambria Math"/>
            <w:noProof/>
            <w:szCs w:val="28"/>
          </w:rPr>
          <m:t>dt</m:t>
        </m:r>
      </m:oMath>
      <w:r w:rsidRPr="003E21DB">
        <w:rPr>
          <w:noProof/>
          <w:szCs w:val="28"/>
        </w:rPr>
        <w:t xml:space="preserve"> – функция Лапласа.</w:t>
      </w:r>
    </w:p>
    <w:p w14:paraId="65693BB8" w14:textId="37480E10"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производящей функции моментов. С помощью производящей функции моментов докажите нормальность суммы независимых случайных величин, распределенных по нормальному закону.</w:t>
      </w:r>
    </w:p>
    <w:p w14:paraId="3E79FEC6" w14:textId="2921B619" w:rsidR="00271F2F" w:rsidRPr="003E21DB" w:rsidRDefault="00271F2F" w:rsidP="003B56B4">
      <w:pPr>
        <w:pStyle w:val="af9"/>
        <w:numPr>
          <w:ilvl w:val="0"/>
          <w:numId w:val="5"/>
        </w:numPr>
        <w:tabs>
          <w:tab w:val="center" w:pos="4800"/>
          <w:tab w:val="right" w:pos="9500"/>
        </w:tabs>
        <w:rPr>
          <w:noProof/>
          <w:szCs w:val="28"/>
        </w:rPr>
      </w:pPr>
      <w:r w:rsidRPr="003E21DB">
        <w:rPr>
          <w:noProof/>
          <w:szCs w:val="28"/>
        </w:rPr>
        <w:t xml:space="preserve">Докажите, что для непрерывной случайной величины, распределенной по показательному закону с параметром </w:t>
      </w:r>
      <m:oMath>
        <m:r>
          <w:rPr>
            <w:rFonts w:ascii="Cambria Math" w:hAnsi="Cambria Math" w:cs="Cambria Math"/>
            <w:noProof/>
            <w:szCs w:val="28"/>
          </w:rPr>
          <m:t>λ</m:t>
        </m:r>
      </m:oMath>
      <w:r w:rsidRPr="003E21DB">
        <w:rPr>
          <w:noProof/>
          <w:szCs w:val="28"/>
        </w:rPr>
        <w:t xml:space="preserve"> математическое ожидание </w:t>
      </w:r>
      <m:oMath>
        <m:r>
          <w:rPr>
            <w:rFonts w:ascii="Cambria Math" w:hAnsi="Cambria Math"/>
            <w:noProof/>
            <w:szCs w:val="28"/>
            <w:lang w:val="en-US"/>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λ</m:t>
            </m:r>
          </m:den>
        </m:f>
      </m:oMath>
      <w:r w:rsidRPr="003E21DB">
        <w:rPr>
          <w:noProof/>
          <w:szCs w:val="28"/>
        </w:rPr>
        <w:t>.</w:t>
      </w:r>
    </w:p>
    <w:p w14:paraId="7039D22D" w14:textId="47D75B7A" w:rsidR="00271F2F" w:rsidRPr="003E21DB" w:rsidRDefault="00271F2F" w:rsidP="003B56B4">
      <w:pPr>
        <w:pStyle w:val="af9"/>
        <w:numPr>
          <w:ilvl w:val="0"/>
          <w:numId w:val="5"/>
        </w:numPr>
        <w:tabs>
          <w:tab w:val="center" w:pos="4800"/>
          <w:tab w:val="right" w:pos="9500"/>
        </w:tabs>
        <w:rPr>
          <w:noProof/>
          <w:szCs w:val="28"/>
        </w:rPr>
      </w:pPr>
      <w:r w:rsidRPr="003E21DB">
        <w:rPr>
          <w:noProof/>
          <w:szCs w:val="28"/>
        </w:rPr>
        <w:t xml:space="preserve">Докажите, что для непрерывной случайной величины, распределенной по показательному закону с параметром </w:t>
      </w:r>
      <m:oMath>
        <m:r>
          <w:rPr>
            <w:rFonts w:ascii="Cambria Math" w:hAnsi="Cambria Math" w:cs="Cambria Math"/>
            <w:noProof/>
            <w:szCs w:val="28"/>
          </w:rPr>
          <m:t>λ</m:t>
        </m:r>
      </m:oMath>
      <w:r w:rsidRPr="003E21DB">
        <w:rPr>
          <w:noProof/>
          <w:szCs w:val="28"/>
        </w:rPr>
        <w:t xml:space="preserve"> дисперсия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sSup>
              <m:sSupPr>
                <m:ctrlPr>
                  <w:rPr>
                    <w:rFonts w:ascii="Cambria Math" w:hAnsi="Cambria Math"/>
                    <w:szCs w:val="28"/>
                  </w:rPr>
                </m:ctrlPr>
              </m:sSupPr>
              <m:e>
                <m:r>
                  <w:rPr>
                    <w:rFonts w:ascii="Cambria Math" w:hAnsi="Cambria Math" w:cs="Cambria Math"/>
                    <w:noProof/>
                    <w:szCs w:val="28"/>
                  </w:rPr>
                  <m:t>λ</m:t>
                </m:r>
              </m:e>
              <m:sup>
                <m:r>
                  <m:rPr>
                    <m:sty m:val="p"/>
                  </m:rPr>
                  <w:rPr>
                    <w:rFonts w:ascii="Cambria Math" w:hAnsi="Cambria Math"/>
                    <w:noProof/>
                    <w:szCs w:val="28"/>
                  </w:rPr>
                  <m:t>2</m:t>
                </m:r>
              </m:sup>
            </m:sSup>
          </m:den>
        </m:f>
      </m:oMath>
      <w:r w:rsidRPr="003E21DB">
        <w:rPr>
          <w:noProof/>
          <w:szCs w:val="28"/>
        </w:rPr>
        <w:t>.</w:t>
      </w:r>
    </w:p>
    <w:p w14:paraId="1124EB6C"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lastRenderedPageBreak/>
        <w:t>Сформулировать и доказать закон больших чисел в форме Чебышёва и Бернулли.</w:t>
      </w:r>
    </w:p>
    <w:p w14:paraId="50683F16"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Сформулировать и доказать утверждение, известное как «общее правило </w:t>
      </w:r>
      <m:oMath>
        <m:r>
          <w:rPr>
            <w:rFonts w:ascii="Cambria Math" w:eastAsiaTheme="minorEastAsia" w:hAnsi="Cambria Math" w:cstheme="minorHAnsi"/>
            <w:szCs w:val="28"/>
          </w:rPr>
          <m:t>3σ</m:t>
        </m:r>
      </m:oMath>
      <w:r w:rsidRPr="003E21DB">
        <w:rPr>
          <w:rFonts w:eastAsiaTheme="minorEastAsia" w:cstheme="minorHAnsi"/>
          <w:szCs w:val="28"/>
        </w:rPr>
        <w:t>».</w:t>
      </w:r>
    </w:p>
    <w:p w14:paraId="4A491951"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Сформулировать центральную предельную теорему и неравенство Берри – </w:t>
      </w:r>
      <w:proofErr w:type="spellStart"/>
      <w:r w:rsidRPr="003E21DB">
        <w:rPr>
          <w:rFonts w:eastAsiaTheme="minorEastAsia" w:cstheme="minorHAnsi"/>
          <w:szCs w:val="28"/>
        </w:rPr>
        <w:t>Эссеена</w:t>
      </w:r>
      <w:proofErr w:type="spellEnd"/>
      <w:r w:rsidRPr="003E21DB">
        <w:rPr>
          <w:rFonts w:eastAsiaTheme="minorEastAsia" w:cstheme="minorHAnsi"/>
          <w:szCs w:val="28"/>
        </w:rPr>
        <w:t xml:space="preserve"> об оценке погрешности приближения в центральной предельной теореме. </w:t>
      </w:r>
    </w:p>
    <w:p w14:paraId="715D0899"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Сформулировать и доказать предельную теорему Муавра – Лапласа.</w:t>
      </w:r>
    </w:p>
    <w:p w14:paraId="191FBD10"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 Дайте определение распределения Коши и докажите основные свойства случайной величины, которая имеет распределение Коши с параметрами </w:t>
      </w:r>
      <m:oMath>
        <m:r>
          <w:rPr>
            <w:rFonts w:ascii="Cambria Math" w:eastAsiaTheme="minorEastAsia" w:hAnsi="Cambria Math" w:cstheme="minorHAnsi"/>
            <w:szCs w:val="28"/>
          </w:rPr>
          <m:t>a</m:t>
        </m:r>
      </m:oMath>
      <w:r w:rsidRPr="003E21DB">
        <w:rPr>
          <w:rFonts w:eastAsiaTheme="minorEastAsia" w:cstheme="minorHAnsi"/>
          <w:szCs w:val="28"/>
        </w:rPr>
        <w:t xml:space="preserve"> и </w:t>
      </w:r>
      <m:oMath>
        <m:r>
          <w:rPr>
            <w:rFonts w:ascii="Cambria Math" w:eastAsiaTheme="minorEastAsia" w:hAnsi="Cambria Math" w:cstheme="minorHAnsi"/>
            <w:szCs w:val="28"/>
          </w:rPr>
          <m:t>b.</m:t>
        </m:r>
      </m:oMath>
    </w:p>
    <w:p w14:paraId="71A4BC71"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логнормального закона распределения с параметрами </w:t>
      </w:r>
      <m:oMath>
        <m:r>
          <w:rPr>
            <w:rFonts w:ascii="Cambria Math" w:eastAsiaTheme="minorEastAsia" w:hAnsi="Cambria Math" w:cstheme="minorHAnsi"/>
            <w:szCs w:val="28"/>
          </w:rPr>
          <m:t>m</m:t>
        </m:r>
      </m:oMath>
      <w:r w:rsidRPr="003E21DB">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r w:rsidRPr="003E21DB">
        <w:rPr>
          <w:rFonts w:eastAsiaTheme="minorEastAsia" w:cstheme="minorHAnsi"/>
          <w:szCs w:val="28"/>
        </w:rPr>
        <w:t xml:space="preserve"> Приведите формулы с доказательством для математического ожидания и дисперсии случайной величины, которая имеет логнормальное распределение с параметрами </w:t>
      </w:r>
      <m:oMath>
        <m:r>
          <w:rPr>
            <w:rFonts w:ascii="Cambria Math" w:eastAsiaTheme="minorEastAsia" w:hAnsi="Cambria Math" w:cstheme="minorHAnsi"/>
            <w:szCs w:val="28"/>
          </w:rPr>
          <m:t>m</m:t>
        </m:r>
      </m:oMath>
      <w:r w:rsidRPr="003E21DB">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p>
    <w:p w14:paraId="57DE2CA4"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Перечислите основные свойства функции плотности распределения двумерного случайного вектора. Каким образом связаны функции плотности и распределения? Укажите функцию плотности для равномерного распределения в области </w:t>
      </w:r>
      <m:oMath>
        <m:r>
          <w:rPr>
            <w:rFonts w:ascii="Cambria Math" w:eastAsiaTheme="minorEastAsia" w:hAnsi="Cambria Math" w:cstheme="minorHAnsi"/>
            <w:szCs w:val="28"/>
          </w:rPr>
          <m:t>G⊂R.</m:t>
        </m:r>
      </m:oMath>
    </w:p>
    <w:p w14:paraId="01637782" w14:textId="547FB14F"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плотности двумерного нормального закона распределения на плоскости. Докажите теорему об эквивалентности независимости и некоррелированности компонент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 xml:space="preserve"> двумерного нормального вектора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r>
          <w:rPr>
            <w:rFonts w:ascii="Cambria Math" w:eastAsiaTheme="minorEastAsia" w:hAnsi="Cambria Math" w:cstheme="minorHAnsi"/>
            <w:szCs w:val="28"/>
          </w:rPr>
          <m:t>.</m:t>
        </m:r>
      </m:oMath>
      <w:r w:rsidRPr="003E21DB">
        <w:rPr>
          <w:rFonts w:eastAsiaTheme="minorEastAsia" w:cstheme="minorHAnsi"/>
          <w:szCs w:val="28"/>
        </w:rPr>
        <w:t xml:space="preserve"> </w:t>
      </w:r>
    </w:p>
    <w:p w14:paraId="4BBAD6B3" w14:textId="77777777" w:rsidR="00E37FEA" w:rsidRPr="003E21DB" w:rsidRDefault="00E37FEA" w:rsidP="003B56B4">
      <w:pPr>
        <w:pStyle w:val="af9"/>
        <w:numPr>
          <w:ilvl w:val="0"/>
          <w:numId w:val="5"/>
        </w:numPr>
        <w:tabs>
          <w:tab w:val="center" w:pos="4800"/>
          <w:tab w:val="right" w:pos="9500"/>
        </w:tabs>
        <w:rPr>
          <w:noProof/>
          <w:szCs w:val="28"/>
        </w:rPr>
      </w:pPr>
      <w:r w:rsidRPr="003E21DB">
        <w:rPr>
          <w:noProof/>
          <w:szCs w:val="28"/>
        </w:rPr>
        <w:t xml:space="preserve">Случайный вектор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равномерно распределен в круге радиуса </w:t>
      </w:r>
      <m:oMath>
        <m:r>
          <w:rPr>
            <w:rFonts w:ascii="Cambria Math" w:hAnsi="Cambria Math"/>
            <w:noProof/>
            <w:szCs w:val="28"/>
          </w:rPr>
          <m:t>R</m:t>
        </m:r>
        <m:r>
          <m:rPr>
            <m:sty m:val="p"/>
          </m:rPr>
          <w:rPr>
            <w:rFonts w:ascii="Cambria Math" w:hAnsi="Cambria Math"/>
            <w:noProof/>
            <w:szCs w:val="28"/>
          </w:rPr>
          <m:t>=1</m:t>
        </m:r>
      </m:oMath>
      <w:r w:rsidRPr="003E21DB">
        <w:rPr>
          <w:noProof/>
          <w:szCs w:val="28"/>
        </w:rPr>
        <w:t xml:space="preserve">. Будут ли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a) независимыми; б) некоррелированными? Ответ обосновать.</w:t>
      </w:r>
    </w:p>
    <w:p w14:paraId="0BBA8F85" w14:textId="77777777" w:rsidR="00E37FEA" w:rsidRPr="003E21DB" w:rsidRDefault="00E37FEA" w:rsidP="003B56B4">
      <w:pPr>
        <w:pStyle w:val="af9"/>
        <w:numPr>
          <w:ilvl w:val="0"/>
          <w:numId w:val="5"/>
        </w:numPr>
        <w:tabs>
          <w:tab w:val="center" w:pos="4800"/>
          <w:tab w:val="right" w:pos="9500"/>
        </w:tabs>
        <w:rPr>
          <w:noProof/>
          <w:szCs w:val="28"/>
        </w:rPr>
      </w:pPr>
      <w:r w:rsidRPr="003E21DB">
        <w:rPr>
          <w:noProof/>
          <w:szCs w:val="28"/>
        </w:rPr>
        <w:t xml:space="preserve">Дайте определение свертки двух функций. Для абсолютно непрерывного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найдите функцию распределения и плотность распределения суммы </w:t>
      </w:r>
      <m:oMath>
        <m:r>
          <w:rPr>
            <w:rFonts w:ascii="Cambria Math" w:hAnsi="Cambria Math"/>
            <w:noProof/>
            <w:szCs w:val="28"/>
          </w:rPr>
          <m:t>X+Y</m:t>
        </m:r>
      </m:oMath>
      <w:r w:rsidRPr="003E21DB">
        <w:rPr>
          <w:noProof/>
          <w:szCs w:val="28"/>
        </w:rPr>
        <w:t xml:space="preserve">. Приведите выражение плотности суммы распределения в случае независимых компонент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w:t>
      </w:r>
    </w:p>
    <w:p w14:paraId="7B6EC72F" w14:textId="77777777" w:rsidR="00E37FEA" w:rsidRPr="003E21DB" w:rsidRDefault="00E37FEA" w:rsidP="003B56B4">
      <w:pPr>
        <w:pStyle w:val="af9"/>
        <w:numPr>
          <w:ilvl w:val="0"/>
          <w:numId w:val="5"/>
        </w:numPr>
        <w:tabs>
          <w:tab w:val="center" w:pos="4800"/>
          <w:tab w:val="right" w:pos="9500"/>
        </w:tabs>
        <w:rPr>
          <w:noProof/>
          <w:szCs w:val="28"/>
        </w:rPr>
      </w:pPr>
      <w:r w:rsidRPr="003E21DB">
        <w:rPr>
          <w:noProof/>
          <w:szCs w:val="28"/>
        </w:rPr>
        <w:t xml:space="preserve">Для абсолютно непрерывного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 его функционального преобразования </w:t>
      </w:r>
      <m:oMath>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 xml:space="preserve">, где </w:t>
      </w:r>
      <m:oMath>
        <m:r>
          <w:rPr>
            <w:rFonts w:ascii="Cambria Math" w:hAnsi="Cambria Math"/>
            <w:noProof/>
            <w:szCs w:val="28"/>
          </w:rPr>
          <m:t>U</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g</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g</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w:t>
      </w:r>
      <w:r w:rsidRPr="003E21DB">
        <w:rPr>
          <w:noProof/>
          <w:szCs w:val="28"/>
        </w:rPr>
        <w:lastRenderedPageBreak/>
        <w:t xml:space="preserve">приведите с пояснением в обозначениях совместную плотнсоть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sub>
        </m:sSub>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w:t>
      </w:r>
    </w:p>
    <w:p w14:paraId="45F21957" w14:textId="54F7A6D0" w:rsidR="00E37FEA" w:rsidRPr="003E21DB" w:rsidRDefault="00E37FEA" w:rsidP="003B56B4">
      <w:pPr>
        <w:pStyle w:val="af9"/>
        <w:numPr>
          <w:ilvl w:val="0"/>
          <w:numId w:val="5"/>
        </w:numPr>
        <w:tabs>
          <w:tab w:val="center" w:pos="4800"/>
          <w:tab w:val="right" w:pos="9500"/>
        </w:tabs>
        <w:rPr>
          <w:noProof/>
          <w:szCs w:val="28"/>
        </w:rPr>
      </w:pPr>
      <w:r w:rsidRPr="003E21DB">
        <w:rPr>
          <w:noProof/>
          <w:szCs w:val="28"/>
        </w:rPr>
        <w:t xml:space="preserve">Сформулируйте и докажите «универсальные» свойства равномерного закона распределения. Пусть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Exp</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3E21DB">
        <w:rPr>
          <w:noProof/>
          <w:szCs w:val="28"/>
        </w:rPr>
        <w:t xml:space="preserve">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 функция распределения показательного закона,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Exp</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3E21DB">
        <w:rPr>
          <w:noProof/>
          <w:szCs w:val="28"/>
        </w:rPr>
        <w:t xml:space="preserve">. Какому закону распределения соответствует случайная величина </w:t>
      </w:r>
      <m:oMath>
        <m:r>
          <w:rPr>
            <w:rFonts w:ascii="Cambria Math" w:hAnsi="Cambria Math"/>
            <w:noProof/>
            <w:szCs w:val="28"/>
          </w:rPr>
          <m:t>U</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Ответ обосновать.</w:t>
      </w:r>
    </w:p>
    <w:p w14:paraId="5FEC673A"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теорему об условной плотности двумерного нормального закона распределения.</w:t>
      </w:r>
    </w:p>
    <w:p w14:paraId="0B411456"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Пусть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oMath>
      <w:r w:rsidRPr="003E21DB">
        <w:rPr>
          <w:rFonts w:eastAsiaTheme="minorEastAsia" w:cstheme="minorHAnsi"/>
          <w:szCs w:val="28"/>
        </w:rPr>
        <w:t xml:space="preserve"> – двумерный нормальный случайный вектор. Докажите, что из равенства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=0</m:t>
        </m:r>
      </m:oMath>
      <w:r w:rsidRPr="003E21DB">
        <w:rPr>
          <w:rFonts w:eastAsiaTheme="minorEastAsia" w:cstheme="minorHAnsi"/>
          <w:szCs w:val="28"/>
        </w:rPr>
        <w:t xml:space="preserve"> вытекает независимость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w:t>
      </w:r>
    </w:p>
    <w:p w14:paraId="5AB5D446"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условного математического ожидания случайной величины </w:t>
      </w:r>
      <m:oMath>
        <m:r>
          <w:rPr>
            <w:rFonts w:ascii="Cambria Math" w:eastAsiaTheme="minorEastAsia" w:hAnsi="Cambria Math" w:cstheme="minorHAnsi"/>
            <w:szCs w:val="28"/>
          </w:rPr>
          <m:t>X</m:t>
        </m:r>
      </m:oMath>
      <w:r w:rsidRPr="003E21DB">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3E21DB">
        <w:rPr>
          <w:rFonts w:eastAsiaTheme="minorEastAsia" w:cstheme="minorHAnsi"/>
          <w:szCs w:val="28"/>
        </w:rPr>
        <w:t xml:space="preserve">. Докажите формулу полного математического ожидания </w:t>
      </w:r>
      <m:oMath>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3E21DB">
        <w:rPr>
          <w:rFonts w:eastAsiaTheme="minorEastAsia" w:cstheme="minorHAnsi"/>
          <w:szCs w:val="28"/>
        </w:rPr>
        <w:t>.</w:t>
      </w:r>
    </w:p>
    <w:p w14:paraId="0C9D61A4"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условной дисперсии случайной величины </w:t>
      </w:r>
      <m:oMath>
        <m:r>
          <w:rPr>
            <w:rFonts w:ascii="Cambria Math" w:eastAsiaTheme="minorEastAsia" w:hAnsi="Cambria Math" w:cstheme="minorHAnsi"/>
            <w:szCs w:val="28"/>
          </w:rPr>
          <m:t>X</m:t>
        </m:r>
      </m:oMath>
      <w:r w:rsidRPr="003E21DB">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3E21DB">
        <w:rPr>
          <w:rFonts w:eastAsiaTheme="minorEastAsia" w:cstheme="minorHAnsi"/>
          <w:szCs w:val="28"/>
        </w:rPr>
        <w:t xml:space="preserve">. Докажите формулу полной дисперсии </w:t>
      </w:r>
      <m:oMath>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r>
          <w:rPr>
            <w:rFonts w:ascii="Cambria Math" w:eastAsiaTheme="minorEastAsia" w:hAnsi="Cambria Math" w:cstheme="minorHAnsi"/>
            <w:szCs w:val="28"/>
          </w:rPr>
          <m:t>+Var</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3E21DB">
        <w:rPr>
          <w:rFonts w:eastAsiaTheme="minorEastAsia" w:cstheme="minorHAnsi"/>
          <w:szCs w:val="28"/>
        </w:rPr>
        <w:t>.</w:t>
      </w:r>
    </w:p>
    <w:p w14:paraId="0CB78CC0" w14:textId="59ADBE31"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условной ковариации случайных величин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Z</m:t>
        </m:r>
      </m:oMath>
      <w:r w:rsidRPr="003E21DB">
        <w:rPr>
          <w:rFonts w:eastAsiaTheme="minorEastAsia" w:cstheme="minorHAnsi"/>
          <w:szCs w:val="28"/>
        </w:rPr>
        <w:t xml:space="preserve">. Докажите формулу полной ковариации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X,Y|Z</m:t>
                </m:r>
              </m:e>
            </m:d>
          </m:e>
        </m:d>
        <m:r>
          <w:rPr>
            <w:rFonts w:ascii="Cambria Math" w:eastAsiaTheme="minorEastAsia" w:hAnsi="Cambria Math" w:cstheme="minorHAnsi"/>
            <w:szCs w:val="28"/>
          </w:rPr>
          <m:t>+Cov</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X|Z</m:t>
                </m:r>
              </m:e>
            </m:d>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Y|Z</m:t>
                </m:r>
              </m:e>
            </m:d>
          </m:e>
        </m:d>
      </m:oMath>
      <w:r w:rsidRPr="003E21DB">
        <w:rPr>
          <w:rFonts w:eastAsiaTheme="minorEastAsia" w:cstheme="minorHAnsi"/>
          <w:szCs w:val="28"/>
        </w:rPr>
        <w:t>.</w:t>
      </w:r>
    </w:p>
    <w:p w14:paraId="6179FFDC" w14:textId="6599D29E" w:rsidR="00E37FEA" w:rsidRPr="003E21DB" w:rsidRDefault="00A76681" w:rsidP="003B56B4">
      <w:pPr>
        <w:pStyle w:val="af9"/>
        <w:numPr>
          <w:ilvl w:val="0"/>
          <w:numId w:val="5"/>
        </w:numPr>
        <w:tabs>
          <w:tab w:val="center" w:pos="4800"/>
          <w:tab w:val="right" w:pos="9500"/>
        </w:tabs>
        <w:rPr>
          <w:noProof/>
          <w:szCs w:val="28"/>
        </w:rPr>
      </w:pPr>
      <w:r w:rsidRPr="003E21DB">
        <w:rPr>
          <w:rFonts w:eastAsiaTheme="minorEastAsia" w:cstheme="minorHAnsi"/>
          <w:iCs/>
          <w:szCs w:val="28"/>
        </w:rPr>
        <w:t xml:space="preserve">Пусть </w:t>
      </w:r>
      <m:oMath>
        <m:r>
          <w:rPr>
            <w:rFonts w:ascii="Cambria Math" w:hAnsi="Cambria Math"/>
            <w:noProof/>
            <w:szCs w:val="28"/>
          </w:rPr>
          <m:t>n</m:t>
        </m:r>
      </m:oMath>
      <w:r w:rsidR="00E37FEA" w:rsidRPr="003E21DB">
        <w:rPr>
          <w:noProof/>
          <w:szCs w:val="28"/>
        </w:rPr>
        <w:t xml:space="preserve"> человек рассаживаются в случайном порядке. Найдите вероятность, что между двумя определенными людьми окажется ровно </w:t>
      </w:r>
      <m:oMath>
        <m:r>
          <w:rPr>
            <w:rFonts w:ascii="Cambria Math" w:hAnsi="Cambria Math"/>
            <w:noProof/>
            <w:szCs w:val="28"/>
          </w:rPr>
          <m:t>k</m:t>
        </m:r>
      </m:oMath>
      <w:r w:rsidR="00E37FEA" w:rsidRPr="003E21DB">
        <w:rPr>
          <w:noProof/>
          <w:szCs w:val="28"/>
        </w:rPr>
        <w:t xml:space="preserve"> человек, если: а) рассаживаются в ряд; б) рассаживаются за круглый стол.</w:t>
      </w:r>
    </w:p>
    <w:p w14:paraId="32DE6D42" w14:textId="77777777" w:rsidR="00E37FEA" w:rsidRPr="003E21DB" w:rsidRDefault="00E37FEA" w:rsidP="003B56B4">
      <w:pPr>
        <w:pStyle w:val="af9"/>
        <w:numPr>
          <w:ilvl w:val="0"/>
          <w:numId w:val="5"/>
        </w:numPr>
        <w:tabs>
          <w:tab w:val="center" w:pos="4800"/>
          <w:tab w:val="right" w:pos="9500"/>
        </w:tabs>
        <w:rPr>
          <w:noProof/>
          <w:szCs w:val="28"/>
        </w:rPr>
      </w:pPr>
      <w:r w:rsidRPr="003E21DB">
        <w:rPr>
          <w:noProof/>
          <w:szCs w:val="28"/>
        </w:rPr>
        <w:t xml:space="preserve">Докажите ( с соответствующими пояснениями в формулах при выводе), что </w:t>
      </w:r>
    </w:p>
    <w:p w14:paraId="12D16094" w14:textId="77777777" w:rsidR="00E37FEA" w:rsidRPr="003E21DB" w:rsidRDefault="00E37FEA" w:rsidP="003B56B4">
      <w:pPr>
        <w:tabs>
          <w:tab w:val="center" w:pos="4800"/>
          <w:tab w:val="right" w:pos="9500"/>
        </w:tabs>
        <w:ind w:left="397" w:firstLine="0"/>
        <w:rPr>
          <w:noProof/>
          <w:sz w:val="28"/>
          <w:szCs w:val="28"/>
        </w:rPr>
      </w:pPr>
      <w:r w:rsidRPr="003E21DB">
        <w:rPr>
          <w:noProof/>
          <w:sz w:val="28"/>
          <w:szCs w:val="28"/>
        </w:rPr>
        <w:tab/>
      </w:r>
      <m:oMath>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C</m:t>
        </m:r>
        <m:r>
          <m:rPr>
            <m:sty m:val="p"/>
          </m:rPr>
          <w:rPr>
            <w:rFonts w:ascii="Cambria Math" w:hAnsi="Cambria Math"/>
            <w:noProof/>
            <w:sz w:val="28"/>
            <w:szCs w:val="28"/>
          </w:rPr>
          <m:t>)=</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C</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2</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A⋅B</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2</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A⋅C</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2</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B⋅C</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4</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A⋅B⋅C</m:t>
        </m:r>
        <m:r>
          <m:rPr>
            <m:sty m:val="p"/>
          </m:rPr>
          <w:rPr>
            <w:rFonts w:ascii="Cambria Math" w:hAnsi="Cambria Math"/>
            <w:noProof/>
            <w:sz w:val="28"/>
            <w:szCs w:val="28"/>
          </w:rPr>
          <m:t>).</m:t>
        </m:r>
      </m:oMath>
      <w:r w:rsidRPr="003E21DB">
        <w:rPr>
          <w:noProof/>
          <w:sz w:val="28"/>
          <w:szCs w:val="28"/>
        </w:rPr>
        <w:t xml:space="preserve"> (Здесь через </w:t>
      </w:r>
      <m:oMath>
        <m:r>
          <m:rPr>
            <m:sty m:val="p"/>
          </m:rPr>
          <w:rPr>
            <w:rFonts w:ascii="Cambria Math" w:hAnsi="Cambria Math"/>
            <w:noProof/>
            <w:sz w:val="28"/>
            <w:szCs w:val="28"/>
          </w:rPr>
          <m:t>△</m:t>
        </m:r>
      </m:oMath>
      <w:r w:rsidRPr="003E21DB">
        <w:rPr>
          <w:noProof/>
          <w:sz w:val="28"/>
          <w:szCs w:val="28"/>
        </w:rPr>
        <w:t xml:space="preserve"> обозначена симметрическая разность двух событий, т.е. </w:t>
      </w:r>
      <m:oMath>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oMath>
      <w:r w:rsidRPr="003E21DB">
        <w:rPr>
          <w:noProof/>
          <w:sz w:val="28"/>
          <w:szCs w:val="28"/>
        </w:rPr>
        <w:t>.</w:t>
      </w:r>
    </w:p>
    <w:p w14:paraId="6D0A553A" w14:textId="77777777" w:rsidR="0099071F" w:rsidRPr="003E21DB" w:rsidRDefault="0099071F" w:rsidP="003B56B4">
      <w:pPr>
        <w:pStyle w:val="af9"/>
        <w:numPr>
          <w:ilvl w:val="0"/>
          <w:numId w:val="5"/>
        </w:numPr>
        <w:tabs>
          <w:tab w:val="center" w:pos="4800"/>
          <w:tab w:val="right" w:pos="9500"/>
        </w:tabs>
        <w:rPr>
          <w:noProof/>
          <w:szCs w:val="28"/>
        </w:rPr>
      </w:pPr>
      <w:r w:rsidRPr="003E21DB">
        <w:rPr>
          <w:noProof/>
          <w:szCs w:val="28"/>
        </w:rPr>
        <w:lastRenderedPageBreak/>
        <w:t xml:space="preserve">Числа </w:t>
      </w:r>
      <m:oMath>
        <m:r>
          <m:rPr>
            <m:sty m:val="p"/>
          </m:rPr>
          <w:rPr>
            <w:rFonts w:ascii="Cambria Math" w:hAnsi="Cambria Math"/>
            <w:noProof/>
            <w:szCs w:val="28"/>
          </w:rPr>
          <m:t>1;2;</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n</m:t>
        </m:r>
      </m:oMath>
      <w:r w:rsidRPr="003E21DB">
        <w:rPr>
          <w:noProof/>
          <w:szCs w:val="28"/>
        </w:rPr>
        <w:t xml:space="preserve"> расположены наудачу. Какова вероятность того, что, по крайней мере, одно число будет равно номеру своего места? К какому пределу стремится эта вероятность при </w:t>
      </w:r>
      <m:oMath>
        <m:r>
          <w:rPr>
            <w:rFonts w:ascii="Cambria Math" w:hAnsi="Cambria Math"/>
            <w:noProof/>
            <w:szCs w:val="28"/>
          </w:rPr>
          <m:t>n→∞</m:t>
        </m:r>
      </m:oMath>
      <w:r w:rsidRPr="003E21DB">
        <w:rPr>
          <w:noProof/>
          <w:szCs w:val="28"/>
        </w:rPr>
        <w:t>.</w:t>
      </w:r>
    </w:p>
    <w:p w14:paraId="50CC33D1" w14:textId="5180D7E9" w:rsidR="0099071F" w:rsidRPr="003E21DB" w:rsidRDefault="0099071F" w:rsidP="003B56B4">
      <w:pPr>
        <w:pStyle w:val="af9"/>
        <w:numPr>
          <w:ilvl w:val="0"/>
          <w:numId w:val="5"/>
        </w:numPr>
        <w:tabs>
          <w:tab w:val="center" w:pos="4800"/>
          <w:tab w:val="right" w:pos="9500"/>
        </w:tabs>
        <w:rPr>
          <w:noProof/>
          <w:szCs w:val="28"/>
        </w:rPr>
      </w:pPr>
      <w:r w:rsidRPr="003E21DB">
        <w:rPr>
          <w:noProof/>
          <w:szCs w:val="28"/>
        </w:rPr>
        <w:t xml:space="preserve">Выбирают наудачу один член определителя </w:t>
      </w:r>
      <m:oMath>
        <m:r>
          <w:rPr>
            <w:rFonts w:ascii="Cambria Math" w:hAnsi="Cambria Math"/>
            <w:noProof/>
            <w:szCs w:val="28"/>
          </w:rPr>
          <m:t>n</m:t>
        </m:r>
      </m:oMath>
      <w:r w:rsidRPr="003E21DB">
        <w:rPr>
          <w:noProof/>
          <w:szCs w:val="28"/>
        </w:rPr>
        <w:t xml:space="preserve">-го порядка. Какова вероятность того, что он не содержит элементов главной диагонали? Решить задачу для a) </w:t>
      </w:r>
      <m:oMath>
        <m:r>
          <w:rPr>
            <w:rFonts w:ascii="Cambria Math" w:hAnsi="Cambria Math"/>
            <w:noProof/>
            <w:szCs w:val="28"/>
          </w:rPr>
          <m:t>n</m:t>
        </m:r>
        <m:r>
          <m:rPr>
            <m:sty m:val="p"/>
          </m:rPr>
          <w:rPr>
            <w:rFonts w:ascii="Cambria Math" w:hAnsi="Cambria Math"/>
            <w:noProof/>
            <w:szCs w:val="28"/>
          </w:rPr>
          <m:t>=5</m:t>
        </m:r>
      </m:oMath>
      <w:r w:rsidRPr="003E21DB">
        <w:rPr>
          <w:noProof/>
          <w:szCs w:val="28"/>
        </w:rPr>
        <w:t>; б) в общем случае.</w:t>
      </w:r>
    </w:p>
    <w:p w14:paraId="494AA716" w14:textId="18CCF033" w:rsidR="0099071F" w:rsidRPr="003E21DB" w:rsidRDefault="0099071F" w:rsidP="003B56B4">
      <w:pPr>
        <w:pStyle w:val="af9"/>
        <w:numPr>
          <w:ilvl w:val="0"/>
          <w:numId w:val="5"/>
        </w:numPr>
        <w:tabs>
          <w:tab w:val="center" w:pos="4800"/>
          <w:tab w:val="right" w:pos="9500"/>
        </w:tabs>
        <w:rPr>
          <w:noProof/>
          <w:szCs w:val="28"/>
        </w:rPr>
      </w:pPr>
      <w:r w:rsidRPr="003E21DB">
        <w:rPr>
          <w:noProof/>
          <w:szCs w:val="28"/>
        </w:rPr>
        <w:t xml:space="preserve">Рассматривается множество натуральных чисел, принадлежащих промежутку </w:t>
      </w:r>
      <m:oMath>
        <m:r>
          <m:rPr>
            <m:sty m:val="p"/>
          </m:rPr>
          <w:rPr>
            <w:rFonts w:ascii="Cambria Math" w:hAnsi="Cambria Math"/>
            <w:noProof/>
            <w:szCs w:val="28"/>
          </w:rPr>
          <m:t>[2;</m:t>
        </m:r>
        <m:r>
          <w:rPr>
            <w:rFonts w:ascii="Cambria Math" w:hAnsi="Cambria Math"/>
            <w:noProof/>
            <w:szCs w:val="28"/>
          </w:rPr>
          <m:t>N</m:t>
        </m:r>
        <m:r>
          <m:rPr>
            <m:sty m:val="p"/>
          </m:rPr>
          <w:rPr>
            <w:rFonts w:ascii="Cambria Math" w:hAnsi="Cambria Math"/>
            <w:noProof/>
            <w:szCs w:val="28"/>
          </w:rPr>
          <m:t>]</m:t>
        </m:r>
      </m:oMath>
      <w:r w:rsidRPr="003E21DB">
        <w:rPr>
          <w:noProof/>
          <w:szCs w:val="28"/>
        </w:rPr>
        <w:t xml:space="preserve"> (например, </w:t>
      </w:r>
      <m:oMath>
        <m:r>
          <w:rPr>
            <w:rFonts w:ascii="Cambria Math" w:hAnsi="Cambria Math"/>
            <w:noProof/>
            <w:szCs w:val="28"/>
          </w:rPr>
          <m:t>N</m:t>
        </m:r>
        <m:r>
          <m:rPr>
            <m:sty m:val="p"/>
          </m:rPr>
          <w:rPr>
            <w:rFonts w:ascii="Cambria Math" w:hAnsi="Cambria Math"/>
            <w:noProof/>
            <w:szCs w:val="28"/>
          </w:rPr>
          <m:t>=1</m:t>
        </m:r>
        <m:r>
          <w:rPr>
            <w:rFonts w:ascii="Cambria Math" w:hAnsi="Cambria Math"/>
            <w:noProof/>
            <w:szCs w:val="28"/>
          </w:rPr>
          <m:t xml:space="preserve"> </m:t>
        </m:r>
        <m:r>
          <m:rPr>
            <m:sty m:val="p"/>
          </m:rPr>
          <w:rPr>
            <w:rFonts w:ascii="Cambria Math" w:hAnsi="Cambria Math"/>
            <w:noProof/>
            <w:szCs w:val="28"/>
          </w:rPr>
          <m:t>000</m:t>
        </m:r>
        <m:r>
          <w:rPr>
            <w:rFonts w:ascii="Cambria Math" w:hAnsi="Cambria Math"/>
            <w:noProof/>
            <w:szCs w:val="28"/>
          </w:rPr>
          <m:t xml:space="preserve"> </m:t>
        </m:r>
        <m:r>
          <m:rPr>
            <m:sty m:val="p"/>
          </m:rPr>
          <w:rPr>
            <w:rFonts w:ascii="Cambria Math" w:hAnsi="Cambria Math"/>
            <w:noProof/>
            <w:szCs w:val="28"/>
          </w:rPr>
          <m:t>000</m:t>
        </m:r>
      </m:oMath>
      <w:r w:rsidRPr="003E21DB">
        <w:rPr>
          <w:noProof/>
          <w:szCs w:val="28"/>
        </w:rPr>
        <w:t xml:space="preserve">). Из этого множества наудачу берется число. Найти вероятность того, что наибольший простой делитель этого числа будет больше, чем само число в степени </w:t>
      </w:r>
      <m:oMath>
        <m:r>
          <w:rPr>
            <w:rFonts w:ascii="Cambria Math" w:hAnsi="Cambria Math" w:cs="Cambria Math"/>
            <w:noProof/>
            <w:szCs w:val="28"/>
          </w:rPr>
          <m:t>α</m:t>
        </m:r>
      </m:oMath>
      <w:r w:rsidRPr="003E21DB">
        <w:rPr>
          <w:noProof/>
          <w:szCs w:val="28"/>
        </w:rPr>
        <w:t xml:space="preserve">, (например, для </w:t>
      </w:r>
      <m:oMath>
        <m:r>
          <w:rPr>
            <w:rFonts w:ascii="Cambria Math" w:hAnsi="Cambria Math" w:cs="Cambria Math"/>
            <w:noProof/>
            <w:szCs w:val="28"/>
          </w:rPr>
          <m:t>α</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2</m:t>
            </m:r>
          </m:num>
          <m:den>
            <m:r>
              <m:rPr>
                <m:sty m:val="p"/>
              </m:rPr>
              <w:rPr>
                <w:rFonts w:ascii="Cambria Math" w:hAnsi="Cambria Math"/>
                <w:noProof/>
                <w:szCs w:val="28"/>
              </w:rPr>
              <m:t>3</m:t>
            </m:r>
          </m:den>
        </m:f>
      </m:oMath>
      <w:r w:rsidRPr="003E21DB">
        <w:rPr>
          <w:noProof/>
          <w:szCs w:val="28"/>
        </w:rPr>
        <w:t xml:space="preserve">). (Можно использовать </w:t>
      </w:r>
      <w:r w:rsidR="009E7DFE" w:rsidRPr="003E21DB">
        <w:rPr>
          <w:noProof/>
          <w:szCs w:val="28"/>
        </w:rPr>
        <w:t>«</w:t>
      </w:r>
      <w:r w:rsidRPr="003E21DB">
        <w:rPr>
          <w:i/>
          <w:iCs/>
          <w:noProof/>
          <w:szCs w:val="28"/>
        </w:rPr>
        <w:t>Jupyter Notebook</w:t>
      </w:r>
      <w:r w:rsidR="009E7DFE" w:rsidRPr="003E21DB">
        <w:rPr>
          <w:noProof/>
          <w:szCs w:val="28"/>
        </w:rPr>
        <w:t>»</w:t>
      </w:r>
      <w:r w:rsidRPr="003E21DB">
        <w:rPr>
          <w:noProof/>
          <w:szCs w:val="28"/>
        </w:rPr>
        <w:t xml:space="preserve"> с подробным объяснением алгоритма всех вычислений и комментариев всех строк к основному коду прогарммы).</w:t>
      </w:r>
    </w:p>
    <w:p w14:paraId="65E951CC" w14:textId="5D4F8950" w:rsidR="009E7DFE" w:rsidRPr="003E21DB" w:rsidRDefault="009E7DFE" w:rsidP="003B56B4">
      <w:pPr>
        <w:pStyle w:val="af9"/>
        <w:numPr>
          <w:ilvl w:val="0"/>
          <w:numId w:val="5"/>
        </w:numPr>
        <w:tabs>
          <w:tab w:val="center" w:pos="4800"/>
          <w:tab w:val="right" w:pos="9500"/>
        </w:tabs>
        <w:rPr>
          <w:noProof/>
          <w:szCs w:val="28"/>
        </w:rPr>
      </w:pPr>
      <w:r w:rsidRPr="003E21DB">
        <w:rPr>
          <w:noProof/>
          <w:szCs w:val="28"/>
        </w:rPr>
        <w:t xml:space="preserve">Два лица </w:t>
      </w:r>
      <m:oMath>
        <m:r>
          <w:rPr>
            <w:rFonts w:ascii="Cambria Math" w:hAnsi="Cambria Math"/>
            <w:noProof/>
            <w:szCs w:val="28"/>
          </w:rPr>
          <m:t>A</m:t>
        </m:r>
      </m:oMath>
      <w:r w:rsidRPr="003E21DB">
        <w:rPr>
          <w:noProof/>
          <w:szCs w:val="28"/>
        </w:rPr>
        <w:t xml:space="preserve"> и </w:t>
      </w:r>
      <m:oMath>
        <m:r>
          <w:rPr>
            <w:rFonts w:ascii="Cambria Math" w:hAnsi="Cambria Math"/>
            <w:noProof/>
            <w:szCs w:val="28"/>
          </w:rPr>
          <m:t>B</m:t>
        </m:r>
      </m:oMath>
      <w:r w:rsidRPr="003E21DB">
        <w:rPr>
          <w:noProof/>
          <w:szCs w:val="28"/>
        </w:rPr>
        <w:t xml:space="preserve"> условились встретиться в определенном месте между двумя и тремя часами дня. Лицо </w:t>
      </w:r>
      <m:oMath>
        <m:r>
          <w:rPr>
            <w:rFonts w:ascii="Cambria Math" w:hAnsi="Cambria Math"/>
            <w:noProof/>
            <w:szCs w:val="28"/>
          </w:rPr>
          <m:t>A</m:t>
        </m:r>
      </m:oMath>
      <w:r w:rsidRPr="003E21DB">
        <w:rPr>
          <w:noProof/>
          <w:szCs w:val="28"/>
        </w:rPr>
        <w:t xml:space="preserve"> ждет другого в течение </w:t>
      </w:r>
      <m:oMath>
        <m:r>
          <m:rPr>
            <m:sty m:val="p"/>
          </m:rPr>
          <w:rPr>
            <w:rFonts w:ascii="Cambria Math" w:hAnsi="Cambria Math"/>
            <w:noProof/>
            <w:szCs w:val="28"/>
          </w:rPr>
          <m:t>10</m:t>
        </m:r>
      </m:oMath>
      <w:r w:rsidRPr="003E21DB">
        <w:rPr>
          <w:noProof/>
          <w:szCs w:val="28"/>
        </w:rPr>
        <w:t xml:space="preserve"> минут, после чего уходит; лицо </w:t>
      </w:r>
      <m:oMath>
        <m:r>
          <w:rPr>
            <w:rFonts w:ascii="Cambria Math" w:hAnsi="Cambria Math"/>
            <w:noProof/>
            <w:szCs w:val="28"/>
          </w:rPr>
          <m:t>B</m:t>
        </m:r>
      </m:oMath>
      <w:r w:rsidRPr="003E21DB">
        <w:rPr>
          <w:noProof/>
          <w:szCs w:val="28"/>
        </w:rPr>
        <w:t xml:space="preserve"> ждет другого в течение </w:t>
      </w:r>
      <m:oMath>
        <m:r>
          <m:rPr>
            <m:sty m:val="p"/>
          </m:rPr>
          <w:rPr>
            <w:rFonts w:ascii="Cambria Math" w:hAnsi="Cambria Math"/>
            <w:noProof/>
            <w:szCs w:val="28"/>
          </w:rPr>
          <m:t>12</m:t>
        </m:r>
      </m:oMath>
      <w:r w:rsidRPr="003E21DB">
        <w:rPr>
          <w:noProof/>
          <w:szCs w:val="28"/>
        </w:rPr>
        <w:t xml:space="preserve"> минут. Считая, что момент прихода на встречу выбирается каждым </w:t>
      </w:r>
      <w:r w:rsidR="003E6C1C" w:rsidRPr="003E21DB">
        <w:rPr>
          <w:noProof/>
          <w:szCs w:val="28"/>
        </w:rPr>
        <w:t>«</w:t>
      </w:r>
      <w:r w:rsidRPr="003E21DB">
        <w:rPr>
          <w:noProof/>
          <w:szCs w:val="28"/>
        </w:rPr>
        <w:t>наудачу</w:t>
      </w:r>
      <w:r w:rsidR="003E6C1C" w:rsidRPr="003E21DB">
        <w:rPr>
          <w:noProof/>
          <w:szCs w:val="28"/>
        </w:rPr>
        <w:t>»</w:t>
      </w:r>
      <w:r w:rsidRPr="003E21DB">
        <w:rPr>
          <w:noProof/>
          <w:szCs w:val="28"/>
        </w:rPr>
        <w:t xml:space="preserve"> в пределах указанного часа, найдите вероятность, что а) встреча состоится; б) встреча состоялась, когда до истечения часа оставалось меньше </w:t>
      </w:r>
      <m:oMath>
        <m:r>
          <w:rPr>
            <w:rFonts w:ascii="Cambria Math" w:hAnsi="Cambria Math"/>
            <w:noProof/>
            <w:szCs w:val="28"/>
          </w:rPr>
          <m:t>a</m:t>
        </m:r>
      </m:oMath>
      <w:r w:rsidRPr="003E21DB">
        <w:rPr>
          <w:noProof/>
          <w:szCs w:val="28"/>
        </w:rPr>
        <w:t xml:space="preserve"> минут, например, </w:t>
      </w:r>
      <m:oMath>
        <m:r>
          <w:rPr>
            <w:rFonts w:ascii="Cambria Math" w:hAnsi="Cambria Math"/>
            <w:noProof/>
            <w:szCs w:val="28"/>
          </w:rPr>
          <m:t>a</m:t>
        </m:r>
        <m:r>
          <m:rPr>
            <m:sty m:val="p"/>
          </m:rPr>
          <w:rPr>
            <w:rFonts w:ascii="Cambria Math" w:hAnsi="Cambria Math"/>
            <w:noProof/>
            <w:szCs w:val="28"/>
          </w:rPr>
          <m:t>=7</m:t>
        </m:r>
      </m:oMath>
      <w:r w:rsidRPr="003E21DB">
        <w:rPr>
          <w:noProof/>
          <w:szCs w:val="28"/>
        </w:rPr>
        <w:t xml:space="preserve"> минут.</w:t>
      </w:r>
    </w:p>
    <w:p w14:paraId="52BE84F0" w14:textId="77777777" w:rsidR="003E6C1C" w:rsidRPr="003E21DB" w:rsidRDefault="003E6C1C" w:rsidP="003B56B4">
      <w:pPr>
        <w:pStyle w:val="af9"/>
        <w:numPr>
          <w:ilvl w:val="0"/>
          <w:numId w:val="5"/>
        </w:numPr>
        <w:tabs>
          <w:tab w:val="center" w:pos="4800"/>
          <w:tab w:val="right" w:pos="9500"/>
        </w:tabs>
        <w:rPr>
          <w:noProof/>
          <w:szCs w:val="28"/>
        </w:rPr>
      </w:pPr>
      <w:r w:rsidRPr="003E21DB">
        <w:rPr>
          <w:noProof/>
          <w:szCs w:val="28"/>
        </w:rPr>
        <w:t>Пусть</w:t>
      </w:r>
      <w:r w:rsidR="009E7DFE" w:rsidRPr="003E21DB">
        <w:rPr>
          <w:noProof/>
          <w:szCs w:val="28"/>
        </w:rPr>
        <w:t xml:space="preserve"> </w:t>
      </w:r>
      <m:oMath>
        <m:r>
          <w:rPr>
            <w:rFonts w:ascii="Cambria Math" w:hAnsi="Cambria Math"/>
            <w:noProof/>
            <w:szCs w:val="28"/>
          </w:rPr>
          <m:t>n</m:t>
        </m:r>
      </m:oMath>
      <w:r w:rsidR="009E7DFE" w:rsidRPr="003E21DB">
        <w:rPr>
          <w:noProof/>
          <w:szCs w:val="28"/>
        </w:rPr>
        <w:t xml:space="preserve"> лиц условились о встрече между </w:t>
      </w:r>
      <m:oMath>
        <m:r>
          <m:rPr>
            <m:sty m:val="p"/>
          </m:rPr>
          <w:rPr>
            <w:rFonts w:ascii="Cambria Math" w:hAnsi="Cambria Math"/>
            <w:noProof/>
            <w:szCs w:val="28"/>
          </w:rPr>
          <m:t>10</m:t>
        </m:r>
      </m:oMath>
      <w:r w:rsidR="009E7DFE" w:rsidRPr="003E21DB">
        <w:rPr>
          <w:noProof/>
          <w:szCs w:val="28"/>
        </w:rPr>
        <w:t xml:space="preserve"> и </w:t>
      </w:r>
      <m:oMath>
        <m:r>
          <m:rPr>
            <m:sty m:val="p"/>
          </m:rPr>
          <w:rPr>
            <w:rFonts w:ascii="Cambria Math" w:hAnsi="Cambria Math"/>
            <w:noProof/>
            <w:szCs w:val="28"/>
          </w:rPr>
          <m:t>11</m:t>
        </m:r>
      </m:oMath>
      <w:r w:rsidR="009E7DFE" w:rsidRPr="003E21DB">
        <w:rPr>
          <w:noProof/>
          <w:szCs w:val="28"/>
        </w:rPr>
        <w:t xml:space="preserve"> часами утра, причем договорились ждать друг друга не более </w:t>
      </w:r>
      <m:oMath>
        <m:r>
          <m:rPr>
            <m:sty m:val="p"/>
          </m:rPr>
          <w:rPr>
            <w:rFonts w:ascii="Cambria Math" w:hAnsi="Cambria Math"/>
            <w:noProof/>
            <w:szCs w:val="28"/>
          </w:rPr>
          <m:t>60</m:t>
        </m:r>
        <m:r>
          <w:rPr>
            <w:rFonts w:ascii="Cambria Math" w:hAnsi="Cambria Math"/>
            <w:noProof/>
            <w:szCs w:val="28"/>
          </w:rPr>
          <m:t>⋅q</m:t>
        </m:r>
      </m:oMath>
      <w:r w:rsidR="009E7DFE" w:rsidRPr="003E21DB">
        <w:rPr>
          <w:noProof/>
          <w:szCs w:val="28"/>
        </w:rPr>
        <w:t xml:space="preserve"> минут (</w:t>
      </w:r>
      <m:oMath>
        <m:r>
          <w:rPr>
            <w:rFonts w:ascii="Cambria Math" w:hAnsi="Cambria Math"/>
            <w:noProof/>
            <w:szCs w:val="28"/>
          </w:rPr>
          <m:t>q</m:t>
        </m:r>
        <m:r>
          <m:rPr>
            <m:sty m:val="p"/>
          </m:rPr>
          <w:rPr>
            <w:rFonts w:ascii="Cambria Math" w:hAnsi="Cambria Math"/>
            <w:noProof/>
            <w:szCs w:val="28"/>
          </w:rPr>
          <m:t>&lt;1</m:t>
        </m:r>
      </m:oMath>
      <w:r w:rsidR="009E7DFE" w:rsidRPr="003E21DB">
        <w:rPr>
          <w:noProof/>
          <w:szCs w:val="28"/>
        </w:rPr>
        <w:t xml:space="preserve">). Считая, что момент прихода на встречу выбирается каждым </w:t>
      </w:r>
      <w:r w:rsidRPr="003E21DB">
        <w:rPr>
          <w:noProof/>
          <w:szCs w:val="28"/>
        </w:rPr>
        <w:t>«</w:t>
      </w:r>
      <w:r w:rsidR="009E7DFE" w:rsidRPr="003E21DB">
        <w:rPr>
          <w:noProof/>
          <w:szCs w:val="28"/>
        </w:rPr>
        <w:t>наудачу</w:t>
      </w:r>
      <w:r w:rsidRPr="003E21DB">
        <w:rPr>
          <w:noProof/>
          <w:szCs w:val="28"/>
        </w:rPr>
        <w:t>»</w:t>
      </w:r>
      <w:r w:rsidR="009E7DFE" w:rsidRPr="003E21DB">
        <w:rPr>
          <w:noProof/>
          <w:szCs w:val="28"/>
        </w:rPr>
        <w:t xml:space="preserve"> в пределах указанного часа, покажите (со всеми формулами и пояснениями к ним), что вероятность того, что встреча состоится, определяется равенством </w:t>
      </w:r>
    </w:p>
    <w:p w14:paraId="216921D9" w14:textId="40212613" w:rsidR="009E7DFE" w:rsidRPr="003E21DB" w:rsidRDefault="003B56B4" w:rsidP="003B56B4">
      <w:pPr>
        <w:pStyle w:val="af9"/>
        <w:tabs>
          <w:tab w:val="center" w:pos="4800"/>
          <w:tab w:val="right" w:pos="9500"/>
        </w:tabs>
        <w:ind w:left="397" w:firstLine="0"/>
        <w:rPr>
          <w:noProof/>
          <w:szCs w:val="28"/>
        </w:rPr>
      </w:pPr>
      <m:oMath>
        <m:sSub>
          <m:sSubPr>
            <m:ctrlPr>
              <w:rPr>
                <w:rFonts w:ascii="Cambria Math" w:hAnsi="Cambria Math"/>
                <w:szCs w:val="28"/>
              </w:rPr>
            </m:ctrlPr>
          </m:sSubPr>
          <m:e>
            <m:r>
              <w:rPr>
                <w:rFonts w:ascii="Cambria Math" w:hAnsi="Cambria Math"/>
                <w:noProof/>
                <w:szCs w:val="28"/>
              </w:rPr>
              <m:t>P</m:t>
            </m:r>
          </m:e>
          <m:sub>
            <m:r>
              <w:rPr>
                <w:rFonts w:ascii="Cambria Math" w:hAnsi="Cambria Math"/>
                <w:noProof/>
                <w:szCs w:val="28"/>
              </w:rPr>
              <m:t>n</m:t>
            </m:r>
          </m:sub>
        </m:sSub>
        <m:r>
          <m:rPr>
            <m:sty m:val="p"/>
          </m:rPr>
          <w:rPr>
            <w:rFonts w:ascii="Cambria Math" w:hAnsi="Cambria Math"/>
            <w:noProof/>
            <w:szCs w:val="28"/>
          </w:rPr>
          <m:t>=</m:t>
        </m:r>
        <m:r>
          <w:rPr>
            <w:rFonts w:ascii="Cambria Math" w:hAnsi="Cambria Math"/>
            <w:noProof/>
            <w:szCs w:val="28"/>
          </w:rPr>
          <m:t>n</m:t>
        </m:r>
        <m:sSup>
          <m:sSupPr>
            <m:ctrlPr>
              <w:rPr>
                <w:rFonts w:ascii="Cambria Math" w:hAnsi="Cambria Math"/>
                <w:szCs w:val="28"/>
              </w:rPr>
            </m:ctrlPr>
          </m:sSupPr>
          <m:e>
            <m:r>
              <w:rPr>
                <w:rFonts w:ascii="Cambria Math" w:hAnsi="Cambria Math"/>
                <w:noProof/>
                <w:szCs w:val="28"/>
              </w:rPr>
              <m:t>q</m:t>
            </m:r>
          </m:e>
          <m:sup>
            <m:r>
              <w:rPr>
                <w:rFonts w:ascii="Cambria Math" w:hAnsi="Cambria Math"/>
                <w:noProof/>
                <w:szCs w:val="28"/>
              </w:rPr>
              <m:t>n-</m:t>
            </m:r>
            <m:r>
              <m:rPr>
                <m:sty m:val="p"/>
              </m:rPr>
              <w:rPr>
                <w:rFonts w:ascii="Cambria Math" w:hAnsi="Cambria Math"/>
                <w:noProof/>
                <w:szCs w:val="28"/>
              </w:rPr>
              <m:t>1</m:t>
            </m:r>
          </m:sup>
        </m:sSup>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1)</m:t>
        </m:r>
        <m:sSup>
          <m:sSupPr>
            <m:ctrlPr>
              <w:rPr>
                <w:rFonts w:ascii="Cambria Math" w:hAnsi="Cambria Math"/>
                <w:szCs w:val="28"/>
              </w:rPr>
            </m:ctrlPr>
          </m:sSupPr>
          <m:e>
            <m:r>
              <w:rPr>
                <w:rFonts w:ascii="Cambria Math" w:hAnsi="Cambria Math"/>
                <w:noProof/>
                <w:szCs w:val="28"/>
              </w:rPr>
              <m:t>q</m:t>
            </m:r>
          </m:e>
          <m:sup>
            <m:r>
              <w:rPr>
                <w:rFonts w:ascii="Cambria Math" w:hAnsi="Cambria Math"/>
                <w:noProof/>
                <w:szCs w:val="28"/>
              </w:rPr>
              <m:t>n</m:t>
            </m:r>
          </m:sup>
        </m:sSup>
      </m:oMath>
      <w:r w:rsidR="009E7DFE" w:rsidRPr="003E21DB">
        <w:rPr>
          <w:noProof/>
          <w:szCs w:val="28"/>
        </w:rPr>
        <w:t xml:space="preserve">. Для </w:t>
      </w:r>
      <m:oMath>
        <m:r>
          <w:rPr>
            <w:rFonts w:ascii="Cambria Math" w:hAnsi="Cambria Math"/>
            <w:noProof/>
            <w:szCs w:val="28"/>
          </w:rPr>
          <m:t>n</m:t>
        </m:r>
        <m:r>
          <m:rPr>
            <m:sty m:val="p"/>
          </m:rPr>
          <w:rPr>
            <w:rFonts w:ascii="Cambria Math" w:hAnsi="Cambria Math"/>
            <w:noProof/>
            <w:szCs w:val="28"/>
          </w:rPr>
          <m:t>=3</m:t>
        </m:r>
      </m:oMath>
      <w:r w:rsidR="009E7DFE" w:rsidRPr="003E21DB">
        <w:rPr>
          <w:noProof/>
          <w:szCs w:val="28"/>
        </w:rPr>
        <w:t xml:space="preserve"> найдите также вероятность того, что встреча по крайней мере двух лиц состоится.</w:t>
      </w:r>
    </w:p>
    <w:p w14:paraId="6E19EA6B" w14:textId="2460539E" w:rsidR="00C50591" w:rsidRPr="003E21DB" w:rsidRDefault="00C50591" w:rsidP="003B56B4">
      <w:pPr>
        <w:pStyle w:val="af9"/>
        <w:numPr>
          <w:ilvl w:val="0"/>
          <w:numId w:val="5"/>
        </w:numPr>
        <w:tabs>
          <w:tab w:val="center" w:pos="4800"/>
          <w:tab w:val="right" w:pos="9500"/>
        </w:tabs>
        <w:rPr>
          <w:noProof/>
          <w:szCs w:val="28"/>
        </w:rPr>
      </w:pPr>
      <w:r w:rsidRPr="003E21DB">
        <w:rPr>
          <w:noProof/>
          <w:szCs w:val="28"/>
        </w:rPr>
        <w:t xml:space="preserve">Докажите неравенство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)⩾1</m:t>
        </m:r>
        <m:r>
          <w:rPr>
            <w:rFonts w:ascii="Cambria Math" w:hAnsi="Cambria Math"/>
            <w:noProof/>
            <w:szCs w:val="28"/>
          </w:rPr>
          <m:t>-</m:t>
        </m:r>
        <m:f>
          <m:fPr>
            <m:ctrlPr>
              <w:rPr>
                <w:rFonts w:ascii="Cambria Math" w:hAnsi="Cambria Math"/>
                <w:szCs w:val="28"/>
              </w:rPr>
            </m:ctrlPr>
          </m:fPr>
          <m:num>
            <m:r>
              <w:rPr>
                <w:rFonts w:ascii="Cambria Math" w:hAnsi="Cambria Math"/>
                <w:noProof/>
                <w:szCs w:val="28"/>
                <w:lang w:val="en-US"/>
              </w:rPr>
              <m:t>P</m:t>
            </m:r>
            <m:r>
              <m:rPr>
                <m:sty m:val="p"/>
              </m:rP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A</m:t>
                </m:r>
              </m:e>
            </m:bar>
            <m:r>
              <m:rPr>
                <m:sty m:val="p"/>
              </m:rPr>
              <w:rPr>
                <w:rFonts w:ascii="Cambria Math" w:hAnsi="Cambria Math"/>
                <w:noProof/>
                <w:szCs w:val="28"/>
              </w:rPr>
              <m:t>)</m:t>
            </m:r>
          </m:num>
          <m:den>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den>
        </m:f>
      </m:oMath>
      <w:r w:rsidRPr="003E21DB">
        <w:rPr>
          <w:noProof/>
          <w:szCs w:val="28"/>
        </w:rPr>
        <w:t>.</w:t>
      </w:r>
    </w:p>
    <w:p w14:paraId="26F0FBA5" w14:textId="7C613466" w:rsidR="00B24D0B" w:rsidRPr="003E21DB" w:rsidRDefault="00B24D0B" w:rsidP="003B56B4">
      <w:pPr>
        <w:pStyle w:val="af9"/>
        <w:numPr>
          <w:ilvl w:val="0"/>
          <w:numId w:val="5"/>
        </w:numPr>
        <w:tabs>
          <w:tab w:val="center" w:pos="4800"/>
          <w:tab w:val="right" w:pos="9500"/>
        </w:tabs>
        <w:rPr>
          <w:noProof/>
          <w:szCs w:val="28"/>
        </w:rPr>
      </w:pPr>
      <w:r w:rsidRPr="003E21DB">
        <w:rPr>
          <w:iCs/>
          <w:noProof/>
          <w:szCs w:val="28"/>
        </w:rPr>
        <w:t xml:space="preserve">Пусть </w:t>
      </w:r>
      <m:oMath>
        <m:r>
          <w:rPr>
            <w:rFonts w:ascii="Cambria Math" w:hAnsi="Cambria Math"/>
            <w:noProof/>
            <w:szCs w:val="28"/>
          </w:rPr>
          <m:t>m</m:t>
        </m:r>
      </m:oMath>
      <w:r w:rsidRPr="003E21DB">
        <w:rPr>
          <w:noProof/>
          <w:szCs w:val="28"/>
        </w:rPr>
        <w:t xml:space="preserve"> пассажиров (например, </w:t>
      </w:r>
      <m:oMath>
        <m:r>
          <w:rPr>
            <w:rFonts w:ascii="Cambria Math" w:hAnsi="Cambria Math"/>
            <w:noProof/>
            <w:szCs w:val="28"/>
          </w:rPr>
          <m:t>m</m:t>
        </m:r>
        <m:r>
          <m:rPr>
            <m:sty m:val="p"/>
          </m:rPr>
          <w:rPr>
            <w:rFonts w:ascii="Cambria Math" w:hAnsi="Cambria Math"/>
            <w:noProof/>
            <w:szCs w:val="28"/>
          </w:rPr>
          <m:t>=6</m:t>
        </m:r>
      </m:oMath>
      <w:r w:rsidRPr="003E21DB">
        <w:rPr>
          <w:noProof/>
          <w:szCs w:val="28"/>
        </w:rPr>
        <w:t xml:space="preserve">) садятся на остановке в поезд, состоящий из </w:t>
      </w:r>
      <m:oMath>
        <m:r>
          <w:rPr>
            <w:rFonts w:ascii="Cambria Math" w:hAnsi="Cambria Math"/>
            <w:noProof/>
            <w:szCs w:val="28"/>
          </w:rPr>
          <m:t>k</m:t>
        </m:r>
      </m:oMath>
      <w:r w:rsidRPr="003E21DB">
        <w:rPr>
          <w:noProof/>
          <w:szCs w:val="28"/>
        </w:rPr>
        <w:t xml:space="preserve"> вагонов (например, </w:t>
      </w:r>
      <m:oMath>
        <m:r>
          <w:rPr>
            <w:rFonts w:ascii="Cambria Math" w:hAnsi="Cambria Math"/>
            <w:noProof/>
            <w:szCs w:val="28"/>
          </w:rPr>
          <m:t>k</m:t>
        </m:r>
        <m:r>
          <m:rPr>
            <m:sty m:val="p"/>
          </m:rPr>
          <w:rPr>
            <w:rFonts w:ascii="Cambria Math" w:hAnsi="Cambria Math"/>
            <w:noProof/>
            <w:szCs w:val="28"/>
          </w:rPr>
          <m:t>=4</m:t>
        </m:r>
      </m:oMath>
      <w:r w:rsidRPr="003E21DB">
        <w:rPr>
          <w:noProof/>
          <w:szCs w:val="28"/>
        </w:rPr>
        <w:t xml:space="preserve">). Каждый из пассажиров может </w:t>
      </w:r>
      <w:r w:rsidRPr="003E21DB">
        <w:rPr>
          <w:noProof/>
          <w:szCs w:val="28"/>
        </w:rPr>
        <w:lastRenderedPageBreak/>
        <w:t>сесть с одинаковой вероятностью в любой вагон. Найдите вероятность, что пассажиры сядут в один вагон при условии, что хотя бы в один вагон не сядет ни один пассажир.</w:t>
      </w:r>
    </w:p>
    <w:p w14:paraId="796637DD" w14:textId="12A2AF26" w:rsidR="00E37FEA" w:rsidRPr="003E21DB" w:rsidRDefault="001B0929" w:rsidP="003B56B4">
      <w:pPr>
        <w:pStyle w:val="af9"/>
        <w:numPr>
          <w:ilvl w:val="0"/>
          <w:numId w:val="5"/>
        </w:numPr>
        <w:spacing w:after="120"/>
        <w:contextualSpacing w:val="0"/>
        <w:rPr>
          <w:rFonts w:eastAsiaTheme="minorEastAsia" w:cstheme="minorHAnsi"/>
          <w:szCs w:val="28"/>
        </w:rPr>
      </w:pPr>
      <w:r w:rsidRPr="003E21DB">
        <w:rPr>
          <w:noProof/>
          <w:szCs w:val="28"/>
        </w:rPr>
        <w:t xml:space="preserve">Несимметричная игральная кость бросается до тех пор, пока не выпадет, например, единица. Известно, что при первом испытании единица не выпала, найдите вероятность того, что потребуется не менее </w:t>
      </w:r>
      <m:oMath>
        <m:r>
          <w:rPr>
            <w:rFonts w:ascii="Cambria Math" w:hAnsi="Cambria Math"/>
            <w:noProof/>
            <w:szCs w:val="28"/>
          </w:rPr>
          <m:t>k</m:t>
        </m:r>
      </m:oMath>
      <w:r w:rsidRPr="003E21DB">
        <w:rPr>
          <w:noProof/>
          <w:szCs w:val="28"/>
        </w:rPr>
        <w:t xml:space="preserve"> бросаний (например, </w:t>
      </w:r>
      <m:oMath>
        <m:r>
          <w:rPr>
            <w:rFonts w:ascii="Cambria Math" w:hAnsi="Cambria Math"/>
            <w:noProof/>
            <w:szCs w:val="28"/>
          </w:rPr>
          <m:t>k</m:t>
        </m:r>
        <m:r>
          <m:rPr>
            <m:sty m:val="p"/>
          </m:rPr>
          <w:rPr>
            <w:rFonts w:ascii="Cambria Math" w:hAnsi="Cambria Math"/>
            <w:noProof/>
            <w:szCs w:val="28"/>
          </w:rPr>
          <m:t>=3</m:t>
        </m:r>
      </m:oMath>
      <w:r w:rsidRPr="003E21DB">
        <w:rPr>
          <w:noProof/>
          <w:szCs w:val="28"/>
        </w:rPr>
        <w:t xml:space="preserve">). Вероятность выпадения единицы равна, например, </w:t>
      </w:r>
      <m:oMath>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10</m:t>
            </m:r>
          </m:den>
        </m:f>
      </m:oMath>
      <w:r w:rsidRPr="003E21DB">
        <w:rPr>
          <w:noProof/>
          <w:szCs w:val="28"/>
        </w:rPr>
        <w:t>.</w:t>
      </w:r>
    </w:p>
    <w:p w14:paraId="4F06BDAB" w14:textId="446C824C" w:rsidR="008F2AC7" w:rsidRPr="003E21DB" w:rsidRDefault="008F2AC7" w:rsidP="003B56B4">
      <w:pPr>
        <w:pStyle w:val="af9"/>
        <w:numPr>
          <w:ilvl w:val="0"/>
          <w:numId w:val="5"/>
        </w:numPr>
        <w:tabs>
          <w:tab w:val="center" w:pos="4800"/>
          <w:tab w:val="right" w:pos="9500"/>
        </w:tabs>
        <w:rPr>
          <w:noProof/>
          <w:szCs w:val="28"/>
        </w:rPr>
      </w:pPr>
      <w:r w:rsidRPr="003E21DB">
        <w:rPr>
          <w:noProof/>
          <w:szCs w:val="28"/>
        </w:rPr>
        <w:t xml:space="preserve">Независимые случайные величины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3E21DB">
        <w:rPr>
          <w:noProof/>
          <w:szCs w:val="28"/>
        </w:rPr>
        <w:t xml:space="preserve"> могут принимать только целые значения: </w:t>
      </w:r>
      <m:oMath>
        <m:r>
          <w:rPr>
            <w:rFonts w:ascii="Cambria Math" w:hAnsi="Cambria Math"/>
            <w:noProof/>
            <w:szCs w:val="28"/>
          </w:rPr>
          <m:t>X</m:t>
        </m:r>
      </m:oMath>
      <w:r w:rsidRPr="003E21DB">
        <w:rPr>
          <w:noProof/>
          <w:szCs w:val="28"/>
        </w:rPr>
        <w:t xml:space="preserve"> – от </w:t>
      </w:r>
      <m:oMath>
        <m:r>
          <m:rPr>
            <m:sty m:val="p"/>
          </m:rPr>
          <w:rPr>
            <w:rFonts w:ascii="Cambria Math" w:hAnsi="Cambria Math"/>
            <w:noProof/>
            <w:szCs w:val="28"/>
          </w:rPr>
          <m:t>0</m:t>
        </m:r>
      </m:oMath>
      <w:r w:rsidRPr="003E21DB">
        <w:rPr>
          <w:noProof/>
          <w:szCs w:val="28"/>
        </w:rPr>
        <w:t xml:space="preserve"> до </w:t>
      </w:r>
      <m:oMath>
        <m:r>
          <m:rPr>
            <m:sty m:val="p"/>
          </m:rPr>
          <w:rPr>
            <w:rFonts w:ascii="Cambria Math" w:hAnsi="Cambria Math"/>
            <w:noProof/>
            <w:szCs w:val="28"/>
          </w:rPr>
          <m:t>12</m:t>
        </m:r>
      </m:oMath>
      <w:r w:rsidRPr="003E21DB">
        <w:rPr>
          <w:noProof/>
          <w:szCs w:val="28"/>
        </w:rPr>
        <w:t xml:space="preserve"> c вероятностью </w:t>
      </w:r>
      <m:oMath>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13</m:t>
            </m:r>
          </m:den>
        </m:f>
      </m:oMath>
      <w:r w:rsidRPr="003E21DB">
        <w:rPr>
          <w:noProof/>
          <w:szCs w:val="28"/>
        </w:rPr>
        <w:t xml:space="preserve">, </w:t>
      </w:r>
      <m:oMath>
        <m:r>
          <w:rPr>
            <w:rFonts w:ascii="Cambria Math" w:hAnsi="Cambria Math"/>
            <w:noProof/>
            <w:szCs w:val="28"/>
          </w:rPr>
          <m:t>Y</m:t>
        </m:r>
      </m:oMath>
      <w:r w:rsidRPr="003E21DB">
        <w:rPr>
          <w:noProof/>
          <w:szCs w:val="28"/>
        </w:rPr>
        <w:t xml:space="preserve"> – от </w:t>
      </w:r>
      <m:oMath>
        <m:r>
          <m:rPr>
            <m:sty m:val="p"/>
          </m:rPr>
          <w:rPr>
            <w:rFonts w:ascii="Cambria Math" w:hAnsi="Cambria Math"/>
            <w:noProof/>
            <w:szCs w:val="28"/>
          </w:rPr>
          <m:t>0</m:t>
        </m:r>
      </m:oMath>
      <w:r w:rsidRPr="003E21DB">
        <w:rPr>
          <w:noProof/>
          <w:szCs w:val="28"/>
        </w:rPr>
        <w:t xml:space="preserve"> до </w:t>
      </w:r>
      <m:oMath>
        <m:r>
          <m:rPr>
            <m:sty m:val="p"/>
          </m:rPr>
          <w:rPr>
            <w:rFonts w:ascii="Cambria Math" w:hAnsi="Cambria Math"/>
            <w:noProof/>
            <w:szCs w:val="28"/>
          </w:rPr>
          <m:t>13</m:t>
        </m:r>
      </m:oMath>
      <w:r w:rsidRPr="003E21DB">
        <w:rPr>
          <w:noProof/>
          <w:szCs w:val="28"/>
        </w:rPr>
        <w:t xml:space="preserve"> с вероятностью </w:t>
      </w:r>
      <m:oMath>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14</m:t>
            </m:r>
          </m:den>
        </m:f>
      </m:oMath>
      <w:r w:rsidRPr="003E21DB">
        <w:rPr>
          <w:noProof/>
          <w:szCs w:val="28"/>
        </w:rPr>
        <w:t xml:space="preserve">, а </w:t>
      </w:r>
      <m:oMath>
        <m:r>
          <w:rPr>
            <w:rFonts w:ascii="Cambria Math" w:hAnsi="Cambria Math"/>
            <w:noProof/>
            <w:szCs w:val="28"/>
          </w:rPr>
          <m:t>Z</m:t>
        </m:r>
      </m:oMath>
      <w:r w:rsidRPr="003E21DB">
        <w:rPr>
          <w:noProof/>
          <w:szCs w:val="28"/>
        </w:rPr>
        <w:t xml:space="preserve"> только значения </w:t>
      </w:r>
      <m:oMath>
        <m:r>
          <m:rPr>
            <m:sty m:val="p"/>
          </m:rPr>
          <w:rPr>
            <w:rFonts w:ascii="Cambria Math" w:hAnsi="Cambria Math"/>
            <w:noProof/>
            <w:szCs w:val="28"/>
          </w:rPr>
          <m:t>3</m:t>
        </m:r>
      </m:oMath>
      <w:r w:rsidRPr="003E21DB">
        <w:rPr>
          <w:noProof/>
          <w:szCs w:val="28"/>
        </w:rPr>
        <w:t xml:space="preserve"> и </w:t>
      </w:r>
      <m:oMath>
        <m:r>
          <m:rPr>
            <m:sty m:val="p"/>
          </m:rPr>
          <w:rPr>
            <w:rFonts w:ascii="Cambria Math" w:hAnsi="Cambria Math"/>
            <w:noProof/>
            <w:szCs w:val="28"/>
          </w:rPr>
          <m:t>7</m:t>
        </m:r>
      </m:oMath>
      <w:r w:rsidRPr="003E21DB">
        <w:rPr>
          <w:noProof/>
          <w:szCs w:val="28"/>
        </w:rPr>
        <w:t xml:space="preserve">, при этом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=3)=</m:t>
        </m:r>
        <m:f>
          <m:fPr>
            <m:ctrlPr>
              <w:rPr>
                <w:rFonts w:ascii="Cambria Math" w:hAnsi="Cambria Math"/>
                <w:szCs w:val="28"/>
              </w:rPr>
            </m:ctrlPr>
          </m:fPr>
          <m:num>
            <m:r>
              <m:rPr>
                <m:sty m:val="p"/>
              </m:rPr>
              <w:rPr>
                <w:rFonts w:ascii="Cambria Math" w:hAnsi="Cambria Math"/>
                <w:noProof/>
                <w:szCs w:val="28"/>
              </w:rPr>
              <m:t>9</m:t>
            </m:r>
          </m:num>
          <m:den>
            <m:r>
              <m:rPr>
                <m:sty m:val="p"/>
              </m:rPr>
              <w:rPr>
                <w:rFonts w:ascii="Cambria Math" w:hAnsi="Cambria Math"/>
                <w:noProof/>
                <w:szCs w:val="28"/>
              </w:rPr>
              <m:t>10</m:t>
            </m:r>
          </m:den>
        </m:f>
      </m:oMath>
      <w:r w:rsidRPr="003E21DB">
        <w:rPr>
          <w:noProof/>
          <w:szCs w:val="28"/>
        </w:rPr>
        <w:t xml:space="preserve">. Найдите: a) вероятность того, что сумма данных случайных величин будет равна </w:t>
      </w:r>
      <m:oMath>
        <m:r>
          <m:rPr>
            <m:sty m:val="p"/>
          </m:rPr>
          <w:rPr>
            <w:rFonts w:ascii="Cambria Math" w:hAnsi="Cambria Math"/>
            <w:noProof/>
            <w:szCs w:val="28"/>
          </w:rPr>
          <m:t>12</m:t>
        </m:r>
      </m:oMath>
      <w:r w:rsidRPr="003E21DB">
        <w:rPr>
          <w:noProof/>
          <w:szCs w:val="28"/>
        </w:rPr>
        <w:t xml:space="preserve">; б) наиболее вероятное значение суммы </w:t>
      </w:r>
      <m:oMath>
        <m:r>
          <w:rPr>
            <w:rFonts w:ascii="Cambria Math" w:hAnsi="Cambria Math"/>
            <w:noProof/>
            <w:szCs w:val="28"/>
          </w:rPr>
          <m:t>X+Y+Z</m:t>
        </m:r>
      </m:oMath>
      <w:r w:rsidRPr="003E21DB">
        <w:rPr>
          <w:noProof/>
          <w:szCs w:val="28"/>
        </w:rPr>
        <w:t xml:space="preserve"> и вероятность такого события; в) распределение </w:t>
      </w:r>
      <m:oMath>
        <m:r>
          <w:rPr>
            <w:rFonts w:ascii="Cambria Math" w:hAnsi="Cambria Math"/>
            <w:noProof/>
            <w:szCs w:val="28"/>
          </w:rPr>
          <m:t>X+Y+Z</m:t>
        </m:r>
      </m:oMath>
      <w:r w:rsidRPr="003E21DB">
        <w:rPr>
          <w:noProof/>
          <w:szCs w:val="28"/>
        </w:rPr>
        <w:t>.</w:t>
      </w:r>
    </w:p>
    <w:p w14:paraId="712D6EFE" w14:textId="77777777" w:rsidR="004E6DBB" w:rsidRPr="003E21DB" w:rsidRDefault="004E6DBB" w:rsidP="003B56B4">
      <w:pPr>
        <w:pStyle w:val="af9"/>
        <w:numPr>
          <w:ilvl w:val="0"/>
          <w:numId w:val="5"/>
        </w:numPr>
        <w:tabs>
          <w:tab w:val="center" w:pos="4800"/>
          <w:tab w:val="right" w:pos="9500"/>
        </w:tabs>
        <w:rPr>
          <w:noProof/>
          <w:szCs w:val="28"/>
        </w:rPr>
      </w:pPr>
      <w:r w:rsidRPr="003E21DB">
        <w:rPr>
          <w:noProof/>
          <w:szCs w:val="28"/>
        </w:rPr>
        <w:t xml:space="preserve">Независимые случайные величины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3E21DB">
        <w:rPr>
          <w:noProof/>
          <w:szCs w:val="28"/>
        </w:rPr>
        <w:t xml:space="preserve"> принимают только целые значения: </w:t>
      </w:r>
      <m:oMath>
        <m:r>
          <w:rPr>
            <w:rFonts w:ascii="Cambria Math" w:hAnsi="Cambria Math"/>
            <w:noProof/>
            <w:szCs w:val="28"/>
          </w:rPr>
          <m:t>X</m:t>
        </m:r>
      </m:oMath>
      <w:r w:rsidRPr="003E21DB">
        <w:rPr>
          <w:noProof/>
          <w:szCs w:val="28"/>
        </w:rPr>
        <w:t xml:space="preserve"> – от 1 до 13 с вероятностью, пропорциональной принимаемому целому значению, т.е.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A⋅i</m:t>
        </m:r>
        <m:r>
          <m:rPr>
            <m:sty m:val="p"/>
          </m:rPr>
          <w:rPr>
            <w:rFonts w:ascii="Cambria Math" w:hAnsi="Cambria Math"/>
            <w:noProof/>
            <w:szCs w:val="28"/>
          </w:rPr>
          <m:t>,</m:t>
        </m:r>
        <m:r>
          <w:rPr>
            <w:rFonts w:ascii="Cambria Math" w:hAnsi="Cambria Math"/>
            <w:noProof/>
            <w:szCs w:val="28"/>
          </w:rPr>
          <m:t>i</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,13</m:t>
        </m:r>
      </m:oMath>
      <w:r w:rsidRPr="003E21DB">
        <w:rPr>
          <w:noProof/>
          <w:szCs w:val="28"/>
        </w:rPr>
        <w:t xml:space="preserve">; </w:t>
      </w:r>
      <m:oMath>
        <m:r>
          <w:rPr>
            <w:rFonts w:ascii="Cambria Math" w:hAnsi="Cambria Math"/>
            <w:noProof/>
            <w:szCs w:val="28"/>
          </w:rPr>
          <m:t>Y</m:t>
        </m:r>
      </m:oMath>
      <w:r w:rsidRPr="003E21DB">
        <w:rPr>
          <w:noProof/>
          <w:szCs w:val="28"/>
        </w:rPr>
        <w:t xml:space="preserve"> – от 1 до 12 с вероятностью также пропорционально принимаемому значению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r>
          <w:rPr>
            <w:rFonts w:ascii="Cambria Math" w:hAnsi="Cambria Math"/>
            <w:noProof/>
            <w:szCs w:val="28"/>
          </w:rPr>
          <m:t>B⋅j</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,12</m:t>
        </m:r>
      </m:oMath>
      <w:r w:rsidRPr="003E21DB">
        <w:rPr>
          <w:noProof/>
          <w:szCs w:val="28"/>
        </w:rPr>
        <w:t xml:space="preserve">; </w:t>
      </w:r>
      <m:oMath>
        <m:r>
          <w:rPr>
            <w:rFonts w:ascii="Cambria Math" w:hAnsi="Cambria Math"/>
            <w:noProof/>
            <w:szCs w:val="28"/>
          </w:rPr>
          <m:t>Z</m:t>
        </m:r>
      </m:oMath>
      <w:r w:rsidRPr="003E21DB">
        <w:rPr>
          <w:noProof/>
          <w:szCs w:val="28"/>
        </w:rPr>
        <w:t xml:space="preserve"> – от 1 до 8 с вероятностью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k</m:t>
        </m:r>
        <m:r>
          <m:rPr>
            <m:sty m:val="p"/>
          </m:rPr>
          <w:rPr>
            <w:rFonts w:ascii="Cambria Math" w:hAnsi="Cambria Math"/>
            <w:noProof/>
            <w:szCs w:val="28"/>
          </w:rPr>
          <m:t>)=</m:t>
        </m:r>
        <m:r>
          <w:rPr>
            <w:rFonts w:ascii="Cambria Math" w:hAnsi="Cambria Math"/>
            <w:noProof/>
            <w:szCs w:val="28"/>
          </w:rPr>
          <m:t>C⋅k</m:t>
        </m:r>
        <m:r>
          <m:rPr>
            <m:sty m:val="p"/>
          </m:rPr>
          <w:rPr>
            <w:rFonts w:ascii="Cambria Math" w:hAnsi="Cambria Math"/>
            <w:noProof/>
            <w:szCs w:val="28"/>
          </w:rPr>
          <m:t>,</m:t>
        </m:r>
        <m:r>
          <w:rPr>
            <w:rFonts w:ascii="Cambria Math" w:hAnsi="Cambria Math"/>
            <w:noProof/>
            <w:szCs w:val="28"/>
          </w:rPr>
          <m:t>k</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,8</m:t>
        </m:r>
      </m:oMath>
      <w:r w:rsidRPr="003E21DB">
        <w:rPr>
          <w:noProof/>
          <w:szCs w:val="28"/>
        </w:rPr>
        <w:t xml:space="preserve">. Найдите вероятность того, что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3E21DB">
        <w:rPr>
          <w:noProof/>
          <w:szCs w:val="28"/>
        </w:rPr>
        <w:t xml:space="preserve"> примут разные значения, </w:t>
      </w:r>
    </w:p>
    <w:p w14:paraId="7E7F2B2B" w14:textId="6E5FEDA9" w:rsidR="004E6DBB" w:rsidRPr="003E21DB" w:rsidRDefault="004E6DBB" w:rsidP="003B56B4">
      <w:pPr>
        <w:pStyle w:val="af9"/>
        <w:tabs>
          <w:tab w:val="center" w:pos="4800"/>
          <w:tab w:val="right" w:pos="9500"/>
        </w:tabs>
        <w:ind w:left="397" w:firstLine="0"/>
        <w:rPr>
          <w:noProof/>
          <w:szCs w:val="28"/>
        </w:rPr>
      </w:pPr>
      <w:r w:rsidRPr="003E21DB">
        <w:rPr>
          <w:noProof/>
          <w:szCs w:val="28"/>
        </w:rPr>
        <w:t xml:space="preserve">т.е.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r>
          <w:rPr>
            <w:rFonts w:ascii="Cambria Math" w:hAnsi="Cambria Math"/>
            <w:noProof/>
            <w:szCs w:val="28"/>
          </w:rPr>
          <m:t>X≠Z</m:t>
        </m:r>
        <m:r>
          <m:rPr>
            <m:sty m:val="p"/>
          </m:rPr>
          <w:rPr>
            <w:rFonts w:ascii="Cambria Math" w:hAnsi="Cambria Math"/>
            <w:noProof/>
            <w:szCs w:val="28"/>
          </w:rPr>
          <m:t>,</m:t>
        </m:r>
        <m:r>
          <w:rPr>
            <w:rFonts w:ascii="Cambria Math" w:hAnsi="Cambria Math"/>
            <w:noProof/>
            <w:szCs w:val="28"/>
          </w:rPr>
          <m:t>Y≠Z</m:t>
        </m:r>
        <m:r>
          <m:rPr>
            <m:sty m:val="p"/>
          </m:rPr>
          <w:rPr>
            <w:rFonts w:ascii="Cambria Math" w:hAnsi="Cambria Math"/>
            <w:noProof/>
            <w:szCs w:val="28"/>
          </w:rPr>
          <m:t>)</m:t>
        </m:r>
      </m:oMath>
    </w:p>
    <w:p w14:paraId="35690B30" w14:textId="3BB45D20" w:rsidR="00D06218" w:rsidRPr="003E21DB" w:rsidRDefault="00D06218" w:rsidP="003B56B4">
      <w:pPr>
        <w:pStyle w:val="af9"/>
        <w:numPr>
          <w:ilvl w:val="0"/>
          <w:numId w:val="5"/>
        </w:numPr>
        <w:tabs>
          <w:tab w:val="center" w:pos="4800"/>
          <w:tab w:val="right" w:pos="9500"/>
        </w:tabs>
        <w:rPr>
          <w:noProof/>
          <w:szCs w:val="28"/>
        </w:rPr>
      </w:pPr>
      <w:r w:rsidRPr="003E21DB">
        <w:rPr>
          <w:noProof/>
          <w:szCs w:val="28"/>
        </w:rPr>
        <w:t xml:space="preserve">Независимые дискретные случайные величины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r>
              <w:rPr>
                <w:rFonts w:ascii="Cambria Math" w:hAnsi="Cambria Math"/>
                <w:noProof/>
                <w:szCs w:val="28"/>
              </w:rPr>
              <m:t>n</m:t>
            </m:r>
          </m:sub>
        </m:sSub>
      </m:oMath>
      <w:r w:rsidRPr="003E21DB">
        <w:rPr>
          <w:noProof/>
          <w:szCs w:val="28"/>
        </w:rPr>
        <w:t xml:space="preserve"> принимают только положительные или отрицательные значения, при этом </w:t>
      </w:r>
      <m:oMath>
        <m:r>
          <w:rPr>
            <w:rFonts w:ascii="Cambria Math" w:hAnsi="Cambria Math"/>
            <w:noProof/>
            <w:szCs w:val="28"/>
            <w:lang w:val="en-US"/>
          </w:rPr>
          <m:t>P</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r>
          <m:rPr>
            <m:sty m:val="p"/>
          </m:rPr>
          <w:rPr>
            <w:rFonts w:ascii="Cambria Math" w:hAnsi="Cambria Math"/>
            <w:noProof/>
            <w:szCs w:val="28"/>
          </w:rPr>
          <m:t>&gt;0)=</m:t>
        </m:r>
        <m:r>
          <w:rPr>
            <w:rFonts w:ascii="Cambria Math" w:hAnsi="Cambria Math"/>
            <w:noProof/>
            <w:szCs w:val="28"/>
          </w:rPr>
          <m:t>p</m:t>
        </m:r>
      </m:oMath>
      <w:r w:rsidRPr="003E21DB">
        <w:rPr>
          <w:noProof/>
          <w:szCs w:val="28"/>
        </w:rPr>
        <w:t xml:space="preserve"> (например, </w:t>
      </w:r>
      <m:oMath>
        <m:r>
          <w:rPr>
            <w:rFonts w:ascii="Cambria Math" w:hAnsi="Cambria Math"/>
            <w:noProof/>
            <w:szCs w:val="28"/>
          </w:rPr>
          <m:t>p</m:t>
        </m:r>
        <m:r>
          <m:rPr>
            <m:sty m:val="p"/>
          </m:rPr>
          <w:rPr>
            <w:rFonts w:ascii="Cambria Math" w:hAnsi="Cambria Math"/>
            <w:noProof/>
            <w:szCs w:val="28"/>
          </w:rPr>
          <m:t>=0.98</m:t>
        </m:r>
      </m:oMath>
      <w:r w:rsidRPr="003E21DB">
        <w:rPr>
          <w:noProof/>
          <w:szCs w:val="28"/>
        </w:rPr>
        <w:t xml:space="preserve">, для всех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oMath>
      <w:r w:rsidRPr="003E21DB">
        <w:rPr>
          <w:noProof/>
          <w:szCs w:val="28"/>
        </w:rPr>
        <w:t xml:space="preserve"> (</w:t>
      </w:r>
      <m:oMath>
        <m:r>
          <w:rPr>
            <w:rFonts w:ascii="Cambria Math" w:hAnsi="Cambria Math"/>
            <w:noProof/>
            <w:szCs w:val="28"/>
          </w:rPr>
          <m:t>i</m:t>
        </m:r>
        <m:r>
          <m:rPr>
            <m:sty m:val="p"/>
          </m:rPr>
          <w:rPr>
            <w:rFonts w:ascii="Cambria Math" w:hAnsi="Cambria Math"/>
            <w:noProof/>
            <w:szCs w:val="28"/>
          </w:rPr>
          <m:t>=1,2,</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n</m:t>
        </m:r>
      </m:oMath>
      <w:r w:rsidRPr="003E21DB">
        <w:rPr>
          <w:noProof/>
          <w:szCs w:val="28"/>
        </w:rPr>
        <w:t xml:space="preserve">). Найдите </w:t>
      </w:r>
      <m:oMath>
        <m:r>
          <w:rPr>
            <w:rFonts w:ascii="Cambria Math" w:hAnsi="Cambria Math"/>
            <w:noProof/>
            <w:szCs w:val="28"/>
            <w:lang w:val="en-US"/>
          </w:rPr>
          <m:t>P</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r>
              <w:rPr>
                <w:rFonts w:ascii="Cambria Math" w:hAnsi="Cambria Math"/>
                <w:noProof/>
                <w:szCs w:val="28"/>
              </w:rPr>
              <m:t>n</m:t>
            </m:r>
          </m:sub>
        </m:sSub>
        <m:r>
          <m:rPr>
            <m:sty m:val="p"/>
          </m:rPr>
          <w:rPr>
            <w:rFonts w:ascii="Cambria Math" w:hAnsi="Cambria Math"/>
            <w:noProof/>
            <w:szCs w:val="28"/>
          </w:rPr>
          <m:t>&gt;0)</m:t>
        </m:r>
      </m:oMath>
      <w:r w:rsidRPr="003E21DB">
        <w:rPr>
          <w:noProof/>
          <w:szCs w:val="28"/>
        </w:rPr>
        <w:t>.</w:t>
      </w:r>
    </w:p>
    <w:p w14:paraId="5377900C" w14:textId="4F2E8B67" w:rsidR="007B03B0" w:rsidRPr="003E21DB" w:rsidRDefault="007B03B0" w:rsidP="003B56B4">
      <w:pPr>
        <w:pStyle w:val="af9"/>
        <w:numPr>
          <w:ilvl w:val="0"/>
          <w:numId w:val="5"/>
        </w:numPr>
        <w:tabs>
          <w:tab w:val="center" w:pos="4800"/>
          <w:tab w:val="right" w:pos="9500"/>
        </w:tabs>
        <w:rPr>
          <w:noProof/>
          <w:szCs w:val="28"/>
        </w:rPr>
      </w:pPr>
      <w:r w:rsidRPr="003E21DB">
        <w:rPr>
          <w:noProof/>
          <w:szCs w:val="28"/>
        </w:rPr>
        <w:t xml:space="preserve">Подбрасываются четыре симметричные игральные кости (с шестью гранями). Обозначим через </w:t>
      </w:r>
      <m:oMath>
        <m:r>
          <w:rPr>
            <w:rFonts w:ascii="Cambria Math" w:hAnsi="Cambria Math"/>
            <w:noProof/>
            <w:szCs w:val="28"/>
          </w:rPr>
          <m:t>S</m:t>
        </m:r>
      </m:oMath>
      <w:r w:rsidRPr="003E21DB">
        <w:rPr>
          <w:noProof/>
          <w:szCs w:val="28"/>
        </w:rPr>
        <w:t xml:space="preserve"> сумму наибольших трех выпавших очков (например, если выпало на первой кости </w:t>
      </w:r>
      <m:oMath>
        <m:r>
          <m:rPr>
            <m:sty m:val="p"/>
          </m:rPr>
          <w:rPr>
            <w:rFonts w:ascii="Cambria Math" w:hAnsi="Cambria Math"/>
            <w:noProof/>
            <w:szCs w:val="28"/>
          </w:rPr>
          <m:t>1</m:t>
        </m:r>
      </m:oMath>
      <w:r w:rsidRPr="003E21DB">
        <w:rPr>
          <w:noProof/>
          <w:szCs w:val="28"/>
        </w:rPr>
        <w:t xml:space="preserve">, на второй – </w:t>
      </w:r>
      <m:oMath>
        <m:r>
          <m:rPr>
            <m:sty m:val="p"/>
          </m:rPr>
          <w:rPr>
            <w:rFonts w:ascii="Cambria Math" w:hAnsi="Cambria Math"/>
            <w:noProof/>
            <w:szCs w:val="28"/>
          </w:rPr>
          <m:t>2</m:t>
        </m:r>
      </m:oMath>
      <w:r w:rsidRPr="003E21DB">
        <w:rPr>
          <w:noProof/>
          <w:szCs w:val="28"/>
        </w:rPr>
        <w:t xml:space="preserve">, на третьей – </w:t>
      </w:r>
      <m:oMath>
        <m:r>
          <m:rPr>
            <m:sty m:val="p"/>
          </m:rPr>
          <w:rPr>
            <w:rFonts w:ascii="Cambria Math" w:hAnsi="Cambria Math"/>
            <w:noProof/>
            <w:szCs w:val="28"/>
          </w:rPr>
          <m:t>6</m:t>
        </m:r>
      </m:oMath>
      <w:r w:rsidRPr="003E21DB">
        <w:rPr>
          <w:noProof/>
          <w:szCs w:val="28"/>
        </w:rPr>
        <w:t xml:space="preserve">, на четвертой – </w:t>
      </w:r>
      <m:oMath>
        <m:r>
          <m:rPr>
            <m:sty m:val="p"/>
          </m:rPr>
          <w:rPr>
            <w:rFonts w:ascii="Cambria Math" w:hAnsi="Cambria Math"/>
            <w:noProof/>
            <w:szCs w:val="28"/>
          </w:rPr>
          <m:t>1</m:t>
        </m:r>
      </m:oMath>
      <w:r w:rsidRPr="003E21DB">
        <w:rPr>
          <w:noProof/>
          <w:szCs w:val="28"/>
        </w:rPr>
        <w:t xml:space="preserve">, тогда значение такой суммы составляет </w:t>
      </w:r>
      <m:oMath>
        <m:r>
          <m:rPr>
            <m:sty m:val="p"/>
          </m:rPr>
          <w:rPr>
            <w:rFonts w:ascii="Cambria Math" w:hAnsi="Cambria Math"/>
            <w:noProof/>
            <w:szCs w:val="28"/>
          </w:rPr>
          <m:t>9</m:t>
        </m:r>
      </m:oMath>
      <w:r w:rsidRPr="003E21DB">
        <w:rPr>
          <w:noProof/>
          <w:szCs w:val="28"/>
        </w:rPr>
        <w:t xml:space="preserve">). Найдите (аналитически) математическое ожидание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S</m:t>
        </m:r>
        <m:r>
          <m:rPr>
            <m:sty m:val="p"/>
          </m:rPr>
          <w:rPr>
            <w:rFonts w:ascii="Cambria Math" w:hAnsi="Cambria Math"/>
            <w:noProof/>
            <w:szCs w:val="28"/>
          </w:rPr>
          <m:t>)</m:t>
        </m:r>
      </m:oMath>
      <w:r w:rsidRPr="003E21DB">
        <w:rPr>
          <w:noProof/>
          <w:szCs w:val="28"/>
        </w:rPr>
        <w:t>.</w:t>
      </w:r>
    </w:p>
    <w:p w14:paraId="3CD1BF26" w14:textId="1A522C3F" w:rsidR="00095A74" w:rsidRPr="003E21DB" w:rsidRDefault="00095A74" w:rsidP="003B56B4">
      <w:pPr>
        <w:pStyle w:val="af9"/>
        <w:numPr>
          <w:ilvl w:val="0"/>
          <w:numId w:val="5"/>
        </w:numPr>
        <w:tabs>
          <w:tab w:val="center" w:pos="4800"/>
          <w:tab w:val="right" w:pos="9500"/>
        </w:tabs>
        <w:rPr>
          <w:noProof/>
          <w:szCs w:val="28"/>
        </w:rPr>
      </w:pPr>
      <w:r w:rsidRPr="003E21DB">
        <w:rPr>
          <w:noProof/>
          <w:szCs w:val="28"/>
        </w:rPr>
        <w:lastRenderedPageBreak/>
        <w:t xml:space="preserve">Найдите </w:t>
      </w:r>
      <m:oMath>
        <m:r>
          <w:rPr>
            <w:rFonts w:ascii="Cambria Math" w:hAnsi="Cambria Math"/>
            <w:noProof/>
            <w:szCs w:val="28"/>
          </w:rPr>
          <m:t>E</m:t>
        </m:r>
        <m:d>
          <m:dPr>
            <m:ctrlPr>
              <w:rPr>
                <w:rFonts w:ascii="Cambria Math" w:hAnsi="Cambria Math"/>
                <w:szCs w:val="28"/>
              </w:rPr>
            </m:ctrlPr>
          </m:dPr>
          <m:e>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1</m:t>
                </m:r>
                <m:r>
                  <w:rPr>
                    <w:rFonts w:ascii="Cambria Math" w:hAnsi="Cambria Math"/>
                    <w:noProof/>
                    <w:szCs w:val="28"/>
                  </w:rPr>
                  <m:t>+X</m:t>
                </m:r>
              </m:den>
            </m:f>
          </m:e>
        </m:d>
      </m:oMath>
      <w:r w:rsidRPr="003E21DB">
        <w:rPr>
          <w:noProof/>
          <w:szCs w:val="28"/>
        </w:rPr>
        <w:t xml:space="preserve">, где </w:t>
      </w:r>
      <m:oMath>
        <m:r>
          <w:rPr>
            <w:rFonts w:ascii="Cambria Math" w:hAnsi="Cambria Math"/>
            <w:noProof/>
            <w:szCs w:val="28"/>
          </w:rPr>
          <m:t>X</m:t>
        </m:r>
      </m:oMath>
      <w:r w:rsidRPr="003E21DB">
        <w:rPr>
          <w:noProof/>
          <w:szCs w:val="28"/>
        </w:rPr>
        <w:t xml:space="preserve"> – имеет геометрическое распределение с параметром </w:t>
      </w:r>
      <m:oMath>
        <m:r>
          <w:rPr>
            <w:rFonts w:ascii="Cambria Math" w:hAnsi="Cambria Math"/>
            <w:noProof/>
            <w:szCs w:val="28"/>
          </w:rPr>
          <m:t>p</m:t>
        </m:r>
      </m:oMath>
      <w:r w:rsidRPr="003E21DB">
        <w:rPr>
          <w:noProof/>
          <w:szCs w:val="28"/>
        </w:rPr>
        <w:t>.</w:t>
      </w:r>
    </w:p>
    <w:p w14:paraId="4C1B803E" w14:textId="77777777" w:rsidR="00FD2E03" w:rsidRPr="003E21DB" w:rsidRDefault="00FD2E03" w:rsidP="003B56B4">
      <w:pPr>
        <w:pStyle w:val="af9"/>
        <w:numPr>
          <w:ilvl w:val="0"/>
          <w:numId w:val="5"/>
        </w:numPr>
        <w:tabs>
          <w:tab w:val="center" w:pos="4800"/>
          <w:tab w:val="right" w:pos="9500"/>
        </w:tabs>
        <w:rPr>
          <w:noProof/>
          <w:szCs w:val="28"/>
        </w:rPr>
      </w:pPr>
      <w:r w:rsidRPr="003E21DB">
        <w:rPr>
          <w:noProof/>
          <w:szCs w:val="28"/>
        </w:rPr>
        <w:t xml:space="preserve">Пусть </w:t>
      </w:r>
      <m:oMath>
        <m:r>
          <w:rPr>
            <w:rFonts w:ascii="Cambria Math" w:hAnsi="Cambria Math"/>
            <w:noProof/>
            <w:szCs w:val="28"/>
          </w:rPr>
          <m:t>X</m:t>
        </m:r>
      </m:oMath>
      <w:r w:rsidRPr="003E21DB">
        <w:rPr>
          <w:noProof/>
          <w:szCs w:val="28"/>
        </w:rPr>
        <w:t xml:space="preserve"> – неотрицательная целочисленная случайная величина с конечным математическим ожиданием. Покажите, что </w:t>
      </w:r>
    </w:p>
    <w:p w14:paraId="5613B7EB" w14:textId="5D0DB21F" w:rsidR="00FD2E03" w:rsidRPr="003E21DB" w:rsidRDefault="00FD2E03" w:rsidP="003B56B4">
      <w:pPr>
        <w:pStyle w:val="af9"/>
        <w:tabs>
          <w:tab w:val="center" w:pos="4800"/>
          <w:tab w:val="right" w:pos="9500"/>
        </w:tabs>
        <w:ind w:left="397" w:firstLine="0"/>
        <w:rPr>
          <w:noProof/>
          <w:szCs w:val="28"/>
        </w:rPr>
      </w:pPr>
      <w:r w:rsidRPr="003E21DB">
        <w:rPr>
          <w:noProof/>
          <w:szCs w:val="28"/>
        </w:rPr>
        <w:tab/>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nary>
          <m:naryPr>
            <m:chr m:val="∑"/>
            <m:limLoc m:val="undOvr"/>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m:t>
            </m:r>
          </m:sup>
          <m:e>
            <m:r>
              <m:rPr>
                <m:sty m:val="p"/>
              </m:rPr>
              <w:rPr>
                <w:rFonts w:ascii="Cambria Math" w:hAnsi="Cambria Math"/>
                <w:noProof/>
                <w:szCs w:val="28"/>
              </w:rPr>
              <m:t>‍</m:t>
            </m:r>
          </m:e>
        </m:nary>
        <m:r>
          <w:rPr>
            <w:rFonts w:ascii="Cambria Math" w:hAnsi="Cambria Math"/>
            <w:noProof/>
            <w:szCs w:val="28"/>
          </w:rPr>
          <m:t xml:space="preserve"> </m:t>
        </m:r>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k</m:t>
        </m:r>
        <m:r>
          <m:rPr>
            <m:sty m:val="p"/>
          </m:rPr>
          <w:rPr>
            <w:rFonts w:ascii="Cambria Math" w:hAnsi="Cambria Math"/>
            <w:noProof/>
            <w:szCs w:val="28"/>
          </w:rPr>
          <m:t>).</m:t>
        </m:r>
      </m:oMath>
    </w:p>
    <w:p w14:paraId="06260985" w14:textId="17CC0FB6" w:rsidR="001B0929" w:rsidRPr="003E21DB" w:rsidRDefault="00D76F73" w:rsidP="003B56B4">
      <w:pPr>
        <w:pStyle w:val="af9"/>
        <w:numPr>
          <w:ilvl w:val="0"/>
          <w:numId w:val="5"/>
        </w:numPr>
        <w:spacing w:after="120"/>
        <w:contextualSpacing w:val="0"/>
        <w:rPr>
          <w:rFonts w:eastAsiaTheme="minorEastAsia" w:cstheme="minorHAnsi"/>
          <w:szCs w:val="28"/>
        </w:rPr>
      </w:pPr>
      <w:r w:rsidRPr="003E21DB">
        <w:rPr>
          <w:noProof/>
          <w:szCs w:val="28"/>
        </w:rPr>
        <w:t xml:space="preserve">Написано </w:t>
      </w:r>
      <m:oMath>
        <m:r>
          <w:rPr>
            <w:rFonts w:ascii="Cambria Math" w:hAnsi="Cambria Math"/>
            <w:noProof/>
            <w:szCs w:val="28"/>
          </w:rPr>
          <m:t>n</m:t>
        </m:r>
      </m:oMath>
      <w:r w:rsidRPr="003E21DB">
        <w:rPr>
          <w:noProof/>
          <w:szCs w:val="28"/>
        </w:rPr>
        <w:t xml:space="preserve"> писем, но адреса на конвертах написаны в случайном порядке. Пусть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3E21DB">
        <w:rPr>
          <w:noProof/>
          <w:szCs w:val="28"/>
        </w:rPr>
        <w:t xml:space="preserve"> – число писем, которые будут получены теми адресатами, которым они предназначались. Найдите </w:t>
      </w:r>
      <m:oMath>
        <m:r>
          <w:rPr>
            <w:rFonts w:ascii="Cambria Math" w:hAnsi="Cambria Math"/>
            <w:noProof/>
            <w:szCs w:val="28"/>
          </w:rPr>
          <m:t>E</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r>
          <m:rPr>
            <m:sty m:val="p"/>
          </m:rPr>
          <w:rPr>
            <w:rFonts w:ascii="Cambria Math" w:hAnsi="Cambria Math"/>
            <w:noProof/>
            <w:szCs w:val="28"/>
          </w:rPr>
          <m:t>)</m:t>
        </m:r>
      </m:oMath>
      <w:r w:rsidRPr="003E21DB">
        <w:rPr>
          <w:noProof/>
          <w:szCs w:val="28"/>
        </w:rPr>
        <w:t xml:space="preserve"> и </w:t>
      </w:r>
      <m:oMath>
        <m:r>
          <w:rPr>
            <w:rFonts w:ascii="Cambria Math" w:hAnsi="Cambria Math"/>
            <w:noProof/>
            <w:szCs w:val="28"/>
          </w:rPr>
          <m:t>Var</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r>
          <m:rPr>
            <m:sty m:val="p"/>
          </m:rPr>
          <w:rPr>
            <w:rFonts w:ascii="Cambria Math" w:hAnsi="Cambria Math"/>
            <w:noProof/>
            <w:szCs w:val="28"/>
          </w:rPr>
          <m:t>)</m:t>
        </m:r>
      </m:oMath>
      <w:r w:rsidRPr="003E21DB">
        <w:rPr>
          <w:noProof/>
          <w:szCs w:val="28"/>
        </w:rPr>
        <w:t>.</w:t>
      </w:r>
    </w:p>
    <w:p w14:paraId="3F7BFFB0" w14:textId="5112C86C" w:rsidR="009530FA" w:rsidRPr="003E21DB" w:rsidRDefault="009530FA" w:rsidP="003B56B4">
      <w:pPr>
        <w:pStyle w:val="af9"/>
        <w:numPr>
          <w:ilvl w:val="0"/>
          <w:numId w:val="5"/>
        </w:numPr>
        <w:tabs>
          <w:tab w:val="center" w:pos="4800"/>
          <w:tab w:val="right" w:pos="9500"/>
        </w:tabs>
        <w:rPr>
          <w:noProof/>
          <w:szCs w:val="28"/>
        </w:rPr>
      </w:pPr>
      <w:r w:rsidRPr="003E21DB">
        <w:rPr>
          <w:noProof/>
          <w:szCs w:val="28"/>
        </w:rPr>
        <w:t xml:space="preserve">Корзина содержит </w:t>
      </w:r>
      <m:oMath>
        <m:r>
          <w:rPr>
            <w:rFonts w:ascii="Cambria Math" w:hAnsi="Cambria Math"/>
            <w:noProof/>
            <w:szCs w:val="28"/>
          </w:rPr>
          <m:t>N</m:t>
        </m:r>
      </m:oMath>
      <w:r w:rsidRPr="003E21DB">
        <w:rPr>
          <w:noProof/>
          <w:szCs w:val="28"/>
        </w:rPr>
        <w:t xml:space="preserve"> пронумерованных шаров </w:t>
      </w:r>
      <m:oMath>
        <m:r>
          <m:rPr>
            <m:sty m:val="p"/>
          </m:rPr>
          <w:rPr>
            <w:rFonts w:ascii="Cambria Math" w:hAnsi="Cambria Math"/>
            <w:noProof/>
            <w:szCs w:val="28"/>
          </w:rPr>
          <m:t>1;2;...;</m:t>
        </m:r>
        <m:r>
          <w:rPr>
            <w:rFonts w:ascii="Cambria Math" w:hAnsi="Cambria Math"/>
            <w:noProof/>
            <w:szCs w:val="28"/>
          </w:rPr>
          <m:t>N</m:t>
        </m:r>
      </m:oMath>
      <w:r w:rsidRPr="003E21DB">
        <w:rPr>
          <w:noProof/>
          <w:szCs w:val="28"/>
        </w:rPr>
        <w:t xml:space="preserve">. Из корзины без возвращения извлекаются </w:t>
      </w:r>
      <m:oMath>
        <m:r>
          <w:rPr>
            <w:rFonts w:ascii="Cambria Math" w:hAnsi="Cambria Math"/>
            <w:noProof/>
            <w:szCs w:val="28"/>
          </w:rPr>
          <m:t>n</m:t>
        </m:r>
        <m:r>
          <m:rPr>
            <m:sty m:val="p"/>
          </m:rPr>
          <w:rPr>
            <w:rFonts w:ascii="Cambria Math" w:hAnsi="Cambria Math"/>
            <w:noProof/>
            <w:szCs w:val="28"/>
          </w:rPr>
          <m:t>⩽</m:t>
        </m:r>
        <m:r>
          <w:rPr>
            <w:rFonts w:ascii="Cambria Math" w:hAnsi="Cambria Math"/>
            <w:noProof/>
            <w:szCs w:val="28"/>
          </w:rPr>
          <m:t>N</m:t>
        </m:r>
      </m:oMath>
      <w:r w:rsidRPr="003E21DB">
        <w:rPr>
          <w:noProof/>
          <w:szCs w:val="28"/>
        </w:rPr>
        <w:t xml:space="preserve"> шаров. Пусть </w:t>
      </w:r>
      <m:oMath>
        <m:r>
          <w:rPr>
            <w:rFonts w:ascii="Cambria Math" w:hAnsi="Cambria Math"/>
            <w:noProof/>
            <w:szCs w:val="28"/>
          </w:rPr>
          <m:t>S</m:t>
        </m:r>
      </m:oMath>
      <w:r w:rsidRPr="003E21DB">
        <w:rPr>
          <w:noProof/>
          <w:szCs w:val="28"/>
        </w:rPr>
        <w:t xml:space="preserve"> обозначает сумму номеров вынутых шаров. Найдите математическое ожидание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S</m:t>
        </m:r>
        <m:r>
          <m:rPr>
            <m:sty m:val="p"/>
          </m:rPr>
          <w:rPr>
            <w:rFonts w:ascii="Cambria Math" w:hAnsi="Cambria Math"/>
            <w:noProof/>
            <w:szCs w:val="28"/>
          </w:rPr>
          <m:t>)</m:t>
        </m:r>
      </m:oMath>
      <w:r w:rsidRPr="003E21DB">
        <w:rPr>
          <w:noProof/>
          <w:szCs w:val="28"/>
        </w:rPr>
        <w:t xml:space="preserve"> и дисперсию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S</m:t>
        </m:r>
        <m:r>
          <m:rPr>
            <m:sty m:val="p"/>
          </m:rPr>
          <w:rPr>
            <w:rFonts w:ascii="Cambria Math" w:hAnsi="Cambria Math"/>
            <w:noProof/>
            <w:szCs w:val="28"/>
          </w:rPr>
          <m:t>)</m:t>
        </m:r>
      </m:oMath>
      <w:r w:rsidRPr="003E21DB">
        <w:rPr>
          <w:noProof/>
          <w:szCs w:val="28"/>
        </w:rPr>
        <w:t xml:space="preserve"> этой суммы (со всеми пояснениями к формулам).</w:t>
      </w:r>
    </w:p>
    <w:p w14:paraId="7C5F6866" w14:textId="03B27A74" w:rsidR="00A46462" w:rsidRPr="003E21DB" w:rsidRDefault="00A46462" w:rsidP="003B56B4">
      <w:pPr>
        <w:pStyle w:val="af9"/>
        <w:numPr>
          <w:ilvl w:val="0"/>
          <w:numId w:val="5"/>
        </w:numPr>
        <w:tabs>
          <w:tab w:val="center" w:pos="4800"/>
          <w:tab w:val="right" w:pos="9500"/>
        </w:tabs>
        <w:rPr>
          <w:noProof/>
          <w:szCs w:val="28"/>
        </w:rPr>
      </w:pPr>
      <w:r w:rsidRPr="003E21DB">
        <w:rPr>
          <w:noProof/>
          <w:szCs w:val="28"/>
        </w:rPr>
        <w:t xml:space="preserve">Пусть </w:t>
      </w:r>
      <m:oMath>
        <m:r>
          <w:rPr>
            <w:rFonts w:ascii="Cambria Math" w:hAnsi="Cambria Math"/>
            <w:noProof/>
            <w:szCs w:val="28"/>
          </w:rPr>
          <m:t>X</m:t>
        </m:r>
      </m:oMath>
      <w:r w:rsidRPr="003E21DB">
        <w:rPr>
          <w:noProof/>
          <w:szCs w:val="28"/>
        </w:rPr>
        <w:t xml:space="preserve"> – случайная величина с конечной дисперсией. Покажите, что коэффициент корреляции случайных величин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sign</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является неотрицательным, т.е. </w:t>
      </w:r>
      <m:oMath>
        <m:r>
          <w:rPr>
            <w:rFonts w:ascii="Cambria Math" w:hAnsi="Cambria Math"/>
            <w:noProof/>
            <w:szCs w:val="28"/>
          </w:rPr>
          <m:t>ϱ</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sign</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))⩾0</m:t>
        </m:r>
      </m:oMath>
      <w:r w:rsidRPr="003E21DB">
        <w:rPr>
          <w:noProof/>
          <w:szCs w:val="28"/>
        </w:rPr>
        <w:t>.</w:t>
      </w:r>
    </w:p>
    <w:p w14:paraId="0A837AAF" w14:textId="3D59B299" w:rsidR="009C1245" w:rsidRPr="003E21DB" w:rsidRDefault="00FA053F" w:rsidP="003B56B4">
      <w:pPr>
        <w:pStyle w:val="af9"/>
        <w:numPr>
          <w:ilvl w:val="0"/>
          <w:numId w:val="5"/>
        </w:numPr>
        <w:spacing w:after="120"/>
        <w:contextualSpacing w:val="0"/>
        <w:rPr>
          <w:rFonts w:eastAsiaTheme="minorEastAsia" w:cstheme="minorHAnsi"/>
          <w:szCs w:val="28"/>
        </w:rPr>
      </w:pPr>
      <w:r w:rsidRPr="003E21DB">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oMath>
      <w:r w:rsidRPr="003E21DB">
        <w:rPr>
          <w:noProof/>
          <w:szCs w:val="28"/>
        </w:rPr>
        <w:t xml:space="preserve">,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oMath>
      <w:r w:rsidRPr="003E21DB">
        <w:rPr>
          <w:noProof/>
          <w:szCs w:val="28"/>
        </w:rPr>
        <w:t xml:space="preserve">, ...,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3E21DB">
        <w:rPr>
          <w:noProof/>
          <w:szCs w:val="28"/>
        </w:rPr>
        <w:t xml:space="preserve"> – случайные величины, коэффициент корреляции любых двух из них равен </w:t>
      </w:r>
      <m:oMath>
        <m:r>
          <w:rPr>
            <w:rFonts w:ascii="Cambria Math" w:hAnsi="Cambria Math"/>
            <w:noProof/>
            <w:szCs w:val="28"/>
          </w:rPr>
          <m:t>ϱ</m:t>
        </m:r>
      </m:oMath>
      <w:r w:rsidRPr="003E21DB">
        <w:rPr>
          <w:noProof/>
          <w:szCs w:val="28"/>
        </w:rPr>
        <w:t xml:space="preserve">. Показать, что </w:t>
      </w:r>
      <m:oMath>
        <m:r>
          <w:rPr>
            <w:rFonts w:ascii="Cambria Math" w:hAnsi="Cambria Math"/>
            <w:noProof/>
            <w:szCs w:val="28"/>
          </w:rPr>
          <m:t>ϱ</m:t>
        </m:r>
        <m:r>
          <m:rPr>
            <m:sty m:val="p"/>
          </m:rPr>
          <w:rPr>
            <w:rFonts w:ascii="Cambria Math" w:hAnsi="Cambria Math"/>
            <w:noProof/>
            <w:szCs w:val="28"/>
          </w:rPr>
          <m:t>⩾</m:t>
        </m:r>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n-</m:t>
            </m:r>
            <m:r>
              <m:rPr>
                <m:sty m:val="p"/>
              </m:rPr>
              <w:rPr>
                <w:rFonts w:ascii="Cambria Math" w:hAnsi="Cambria Math"/>
                <w:noProof/>
                <w:szCs w:val="28"/>
              </w:rPr>
              <m:t>1</m:t>
            </m:r>
          </m:den>
        </m:f>
      </m:oMath>
      <w:r w:rsidRPr="003E21DB">
        <w:rPr>
          <w:noProof/>
          <w:szCs w:val="28"/>
        </w:rPr>
        <w:t>.</w:t>
      </w:r>
    </w:p>
    <w:p w14:paraId="4413B245" w14:textId="38DFA512" w:rsidR="00FA053F" w:rsidRPr="003E21DB" w:rsidRDefault="00FA053F" w:rsidP="003B56B4">
      <w:pPr>
        <w:pStyle w:val="af9"/>
        <w:numPr>
          <w:ilvl w:val="0"/>
          <w:numId w:val="5"/>
        </w:numPr>
        <w:tabs>
          <w:tab w:val="center" w:pos="4800"/>
          <w:tab w:val="right" w:pos="9500"/>
        </w:tabs>
        <w:rPr>
          <w:noProof/>
          <w:szCs w:val="28"/>
        </w:rPr>
      </w:pPr>
      <w:r w:rsidRPr="003E21DB">
        <w:rPr>
          <w:noProof/>
          <w:szCs w:val="28"/>
        </w:rPr>
        <w:t xml:space="preserve">Пусть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дискретные случайные величины, у которых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)=E(</m:t>
        </m:r>
        <m:r>
          <w:rPr>
            <w:rFonts w:ascii="Cambria Math" w:hAnsi="Cambria Math"/>
            <w:noProof/>
            <w:szCs w:val="28"/>
          </w:rPr>
          <m:t>Y</m:t>
        </m:r>
        <m:r>
          <m:rPr>
            <m:sty m:val="p"/>
          </m:rPr>
          <w:rPr>
            <w:rFonts w:ascii="Cambria Math" w:hAnsi="Cambria Math"/>
            <w:noProof/>
            <w:szCs w:val="28"/>
          </w:rPr>
          <m:t>)=0</m:t>
        </m:r>
      </m:oMath>
      <w:r w:rsidRPr="003E21DB">
        <w:rPr>
          <w:noProof/>
          <w:szCs w:val="28"/>
        </w:rPr>
        <w:t xml:space="preserve">,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)=1</m:t>
        </m:r>
      </m:oMath>
      <w:r w:rsidRPr="003E21DB">
        <w:rPr>
          <w:noProof/>
          <w:szCs w:val="28"/>
        </w:rPr>
        <w:t xml:space="preserve">, </w:t>
      </w:r>
      <m:oMath>
        <m:r>
          <w:rPr>
            <w:rFonts w:ascii="Cambria Math" w:hAnsi="Cambria Math" w:cs="Cambria Math"/>
            <w:noProof/>
            <w:szCs w:val="28"/>
          </w:rPr>
          <m:t>ρ</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cs="Cambria Math"/>
            <w:noProof/>
            <w:szCs w:val="28"/>
          </w:rPr>
          <m:t>ρ</m:t>
        </m:r>
      </m:oMath>
      <w:r w:rsidRPr="003E21DB">
        <w:rPr>
          <w:noProof/>
          <w:szCs w:val="28"/>
        </w:rPr>
        <w:t xml:space="preserve">. Покажите, что </w:t>
      </w:r>
    </w:p>
    <w:p w14:paraId="42AAC82C" w14:textId="4D225E92" w:rsidR="00FA053F" w:rsidRPr="003E21DB" w:rsidRDefault="00FA053F" w:rsidP="003B56B4">
      <w:pPr>
        <w:pStyle w:val="af9"/>
        <w:tabs>
          <w:tab w:val="center" w:pos="4800"/>
          <w:tab w:val="right" w:pos="9500"/>
        </w:tabs>
        <w:ind w:left="397" w:firstLine="0"/>
        <w:rPr>
          <w:noProof/>
          <w:szCs w:val="28"/>
        </w:rPr>
      </w:pPr>
      <w:r w:rsidRPr="003E21DB">
        <w:rPr>
          <w:noProof/>
          <w:szCs w:val="28"/>
        </w:rPr>
        <w:tab/>
      </w:r>
      <m:oMath>
        <m:r>
          <w:rPr>
            <w:rFonts w:ascii="Cambria Math" w:hAnsi="Cambria Math"/>
            <w:noProof/>
            <w:szCs w:val="28"/>
          </w:rPr>
          <m:t>E</m:t>
        </m:r>
        <m:r>
          <m:rPr>
            <m:sty m:val="p"/>
          </m:rPr>
          <w:rPr>
            <w:rFonts w:ascii="Cambria Math" w:hAnsi="Cambria Math"/>
            <w:noProof/>
            <w:szCs w:val="28"/>
          </w:rPr>
          <m:t>[max{</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m:rPr>
            <m:sty m:val="p"/>
          </m:rPr>
          <w:rPr>
            <w:rFonts w:ascii="Cambria Math" w:hAnsi="Cambria Math"/>
            <w:noProof/>
            <w:szCs w:val="28"/>
          </w:rPr>
          <m:t>}]⩽1</m:t>
        </m:r>
        <m:r>
          <w:rPr>
            <w:rFonts w:ascii="Cambria Math" w:hAnsi="Cambria Math"/>
            <w:noProof/>
            <w:szCs w:val="28"/>
          </w:rPr>
          <m:t>+</m:t>
        </m:r>
        <m:rad>
          <m:radPr>
            <m:degHide m:val="1"/>
            <m:ctrlPr>
              <w:rPr>
                <w:rFonts w:ascii="Cambria Math" w:hAnsi="Cambria Math"/>
                <w:szCs w:val="28"/>
              </w:rPr>
            </m:ctrlPr>
          </m:radPr>
          <m:deg/>
          <m:e>
            <m:r>
              <m:rPr>
                <m:sty m:val="p"/>
              </m:rPr>
              <w:rPr>
                <w:rFonts w:ascii="Cambria Math" w:hAnsi="Cambria Math"/>
                <w:noProof/>
                <w:szCs w:val="28"/>
              </w:rPr>
              <m:t>1</m:t>
            </m:r>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ρ</m:t>
                </m:r>
              </m:e>
              <m:sup>
                <m:r>
                  <m:rPr>
                    <m:sty m:val="p"/>
                  </m:rPr>
                  <w:rPr>
                    <w:rFonts w:ascii="Cambria Math" w:hAnsi="Cambria Math"/>
                    <w:noProof/>
                    <w:szCs w:val="28"/>
                  </w:rPr>
                  <m:t>2</m:t>
                </m:r>
              </m:sup>
            </m:sSup>
          </m:e>
        </m:rad>
        <m:r>
          <m:rPr>
            <m:sty m:val="p"/>
          </m:rPr>
          <w:rPr>
            <w:rFonts w:ascii="Cambria Math" w:hAnsi="Cambria Math"/>
            <w:noProof/>
            <w:szCs w:val="28"/>
          </w:rPr>
          <m:t>.</m:t>
        </m:r>
      </m:oMath>
    </w:p>
    <w:p w14:paraId="70B2E020" w14:textId="77777777" w:rsidR="006873F2" w:rsidRPr="003E21DB" w:rsidRDefault="006873F2" w:rsidP="003B56B4">
      <w:pPr>
        <w:pStyle w:val="af9"/>
        <w:numPr>
          <w:ilvl w:val="0"/>
          <w:numId w:val="5"/>
        </w:numPr>
        <w:tabs>
          <w:tab w:val="center" w:pos="4800"/>
          <w:tab w:val="right" w:pos="9500"/>
        </w:tabs>
        <w:rPr>
          <w:noProof/>
          <w:szCs w:val="28"/>
        </w:rPr>
      </w:pPr>
      <w:r w:rsidRPr="003E21DB">
        <w:rPr>
          <w:noProof/>
          <w:szCs w:val="28"/>
        </w:rPr>
        <w:t>Предположим, что игральная кость не является симметричной и массы в ней распределены так, что масса каждой грани пропорциональна её номеру. Несимметричная игральная кость бросается до тех пор, пока не выпадут все четные цифры. Найдите математичеcкое ожидание числа бросков.</w:t>
      </w:r>
    </w:p>
    <w:p w14:paraId="0E40794E" w14:textId="4E97FF54" w:rsidR="006873F2" w:rsidRPr="003E21DB" w:rsidRDefault="006873F2" w:rsidP="003B56B4">
      <w:pPr>
        <w:pStyle w:val="af9"/>
        <w:numPr>
          <w:ilvl w:val="0"/>
          <w:numId w:val="5"/>
        </w:numPr>
        <w:tabs>
          <w:tab w:val="center" w:pos="4800"/>
          <w:tab w:val="right" w:pos="9500"/>
        </w:tabs>
        <w:rPr>
          <w:noProof/>
          <w:szCs w:val="28"/>
        </w:rPr>
      </w:pPr>
      <w:r w:rsidRPr="003E21DB">
        <w:rPr>
          <w:noProof/>
          <w:szCs w:val="28"/>
        </w:rPr>
        <w:t xml:space="preserve">Нестандартная игральная кость отличается от стандартной только тем, что вместо 6 очков на одной из ее граней выбито 3 очка (в результате имеются две грани с таким числом очков). Нестандартная игральная кость подбрасывается 24 раза, </w:t>
      </w:r>
      <m:oMath>
        <m:r>
          <w:rPr>
            <w:rFonts w:ascii="Cambria Math" w:hAnsi="Cambria Math"/>
            <w:noProof/>
            <w:szCs w:val="28"/>
          </w:rPr>
          <m:t>S</m:t>
        </m:r>
      </m:oMath>
      <w:r w:rsidRPr="003E21DB">
        <w:rPr>
          <w:noProof/>
          <w:szCs w:val="28"/>
        </w:rPr>
        <w:t xml:space="preserve"> – сумма выпавших очков. Найдите </w:t>
      </w:r>
      <m:oMath>
        <m:r>
          <w:rPr>
            <w:rFonts w:ascii="Cambria Math" w:hAnsi="Cambria Math"/>
            <w:noProof/>
            <w:szCs w:val="28"/>
          </w:rPr>
          <m:t>As</m:t>
        </m:r>
        <m:r>
          <m:rPr>
            <m:sty m:val="p"/>
          </m:rPr>
          <w:rPr>
            <w:rFonts w:ascii="Cambria Math" w:hAnsi="Cambria Math"/>
            <w:noProof/>
            <w:szCs w:val="28"/>
          </w:rPr>
          <m:t>(</m:t>
        </m:r>
        <m:r>
          <w:rPr>
            <w:rFonts w:ascii="Cambria Math" w:hAnsi="Cambria Math"/>
            <w:noProof/>
            <w:szCs w:val="28"/>
          </w:rPr>
          <m:t>S</m:t>
        </m:r>
        <m:r>
          <m:rPr>
            <m:sty m:val="p"/>
          </m:rPr>
          <w:rPr>
            <w:rFonts w:ascii="Cambria Math" w:hAnsi="Cambria Math"/>
            <w:noProof/>
            <w:szCs w:val="28"/>
          </w:rPr>
          <m:t>)</m:t>
        </m:r>
      </m:oMath>
      <w:r w:rsidRPr="003E21DB">
        <w:rPr>
          <w:noProof/>
          <w:szCs w:val="28"/>
        </w:rPr>
        <w:t xml:space="preserve"> и </w:t>
      </w:r>
      <m:oMath>
        <m:r>
          <w:rPr>
            <w:rFonts w:ascii="Cambria Math" w:hAnsi="Cambria Math"/>
            <w:noProof/>
            <w:szCs w:val="28"/>
          </w:rPr>
          <m:t>Ex</m:t>
        </m:r>
        <m:r>
          <m:rPr>
            <m:sty m:val="p"/>
          </m:rPr>
          <w:rPr>
            <w:rFonts w:ascii="Cambria Math" w:hAnsi="Cambria Math"/>
            <w:noProof/>
            <w:szCs w:val="28"/>
          </w:rPr>
          <m:t>(</m:t>
        </m:r>
        <m:r>
          <w:rPr>
            <w:rFonts w:ascii="Cambria Math" w:hAnsi="Cambria Math"/>
            <w:noProof/>
            <w:szCs w:val="28"/>
          </w:rPr>
          <m:t>S</m:t>
        </m:r>
        <m:r>
          <m:rPr>
            <m:sty m:val="p"/>
          </m:rPr>
          <w:rPr>
            <w:rFonts w:ascii="Cambria Math" w:hAnsi="Cambria Math"/>
            <w:noProof/>
            <w:szCs w:val="28"/>
          </w:rPr>
          <m:t>)</m:t>
        </m:r>
      </m:oMath>
      <w:r w:rsidRPr="003E21DB">
        <w:rPr>
          <w:noProof/>
          <w:szCs w:val="28"/>
        </w:rPr>
        <w:t>.</w:t>
      </w:r>
    </w:p>
    <w:p w14:paraId="6841B3D7" w14:textId="2D104ABD" w:rsidR="006873F2" w:rsidRPr="003E21DB" w:rsidRDefault="006873F2" w:rsidP="003B56B4">
      <w:pPr>
        <w:pStyle w:val="af9"/>
        <w:numPr>
          <w:ilvl w:val="0"/>
          <w:numId w:val="5"/>
        </w:numPr>
        <w:tabs>
          <w:tab w:val="center" w:pos="4800"/>
          <w:tab w:val="right" w:pos="9500"/>
        </w:tabs>
        <w:rPr>
          <w:noProof/>
          <w:szCs w:val="28"/>
        </w:rPr>
      </w:pPr>
      <w:r w:rsidRPr="003E21DB">
        <w:rPr>
          <w:noProof/>
          <w:szCs w:val="28"/>
        </w:rPr>
        <w:lastRenderedPageBreak/>
        <w:t xml:space="preserve">Покажите, что </w:t>
      </w:r>
      <m:oMath>
        <m:r>
          <w:rPr>
            <w:rFonts w:ascii="Cambria Math" w:hAnsi="Cambria Math"/>
            <w:noProof/>
            <w:szCs w:val="28"/>
          </w:rPr>
          <m:t>Ex</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oMath>
      <w:r w:rsidRPr="003E21DB">
        <w:rPr>
          <w:noProof/>
          <w:szCs w:val="28"/>
        </w:rPr>
        <w:t>. Приведите пример распределения, когда достигается равенство.</w:t>
      </w:r>
    </w:p>
    <w:p w14:paraId="35256EBA" w14:textId="1E336849" w:rsidR="00FA053F" w:rsidRPr="003E21DB" w:rsidRDefault="004034D5" w:rsidP="003B56B4">
      <w:pPr>
        <w:pStyle w:val="af9"/>
        <w:numPr>
          <w:ilvl w:val="0"/>
          <w:numId w:val="5"/>
        </w:numPr>
        <w:spacing w:after="120"/>
        <w:contextualSpacing w:val="0"/>
        <w:rPr>
          <w:rFonts w:eastAsiaTheme="minorEastAsia" w:cstheme="minorHAnsi"/>
          <w:szCs w:val="28"/>
        </w:rPr>
      </w:pPr>
      <w:r w:rsidRPr="003E21DB">
        <w:rPr>
          <w:noProof/>
          <w:szCs w:val="28"/>
        </w:rPr>
        <w:t xml:space="preserve">Докажите, что не существует трех случайных величин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Yи Z</m:t>
        </m:r>
      </m:oMath>
      <w:r w:rsidRPr="003E21DB">
        <w:rPr>
          <w:noProof/>
          <w:szCs w:val="28"/>
        </w:rPr>
        <w:t xml:space="preserve">, таких, что коэффициент корреляции любых двух из них равен </w:t>
      </w:r>
      <m:oMath>
        <m:r>
          <w:rPr>
            <w:rFonts w:ascii="Cambria Math" w:hAnsi="Cambria Math"/>
            <w:noProof/>
            <w:szCs w:val="28"/>
          </w:rPr>
          <m:t>-</m:t>
        </m:r>
        <m:r>
          <m:rPr>
            <m:sty m:val="p"/>
          </m:rPr>
          <w:rPr>
            <w:rFonts w:ascii="Cambria Math" w:hAnsi="Cambria Math"/>
            <w:noProof/>
            <w:szCs w:val="28"/>
          </w:rPr>
          <m:t>1</m:t>
        </m:r>
      </m:oMath>
      <w:r w:rsidRPr="003E21DB">
        <w:rPr>
          <w:noProof/>
          <w:szCs w:val="28"/>
        </w:rPr>
        <w:t>.</w:t>
      </w:r>
    </w:p>
    <w:p w14:paraId="38B814F2" w14:textId="62BB52D4" w:rsidR="00663EFE" w:rsidRPr="003E21DB" w:rsidRDefault="00663EFE"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равномерно распределена на отрезке </w:t>
      </w:r>
      <m:oMath>
        <m:r>
          <m:rPr>
            <m:sty m:val="p"/>
          </m:rPr>
          <w:rPr>
            <w:rFonts w:ascii="Cambria Math" w:hAnsi="Cambria Math"/>
            <w:noProof/>
            <w:szCs w:val="28"/>
          </w:rPr>
          <m:t>[0;1]</m:t>
        </m:r>
      </m:oMath>
      <w:r w:rsidRPr="003E21DB">
        <w:rPr>
          <w:noProof/>
          <w:szCs w:val="28"/>
        </w:rPr>
        <w:t xml:space="preserve">. Найдите плотность распределения случайной величины: а) </w:t>
      </w:r>
      <m:oMath>
        <m:r>
          <w:rPr>
            <w:rFonts w:ascii="Cambria Math" w:hAnsi="Cambria Math"/>
            <w:noProof/>
            <w:szCs w:val="28"/>
          </w:rPr>
          <m:t>Y</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oMath>
      <w:r w:rsidRPr="003E21DB">
        <w:rPr>
          <w:noProof/>
          <w:szCs w:val="28"/>
        </w:rPr>
        <w:t xml:space="preserve">; б) </w:t>
      </w:r>
      <m:oMath>
        <m:r>
          <w:rPr>
            <w:rFonts w:ascii="Cambria Math" w:hAnsi="Cambria Math"/>
            <w:noProof/>
            <w:szCs w:val="28"/>
          </w:rPr>
          <m:t>Y</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X</m:t>
            </m:r>
          </m:den>
        </m:f>
      </m:oMath>
      <w:r w:rsidRPr="003E21DB">
        <w:rPr>
          <w:noProof/>
          <w:szCs w:val="28"/>
        </w:rPr>
        <w:t xml:space="preserve">; в) </w:t>
      </w:r>
      <m:oMath>
        <m:r>
          <w:rPr>
            <w:rFonts w:ascii="Cambria Math" w:hAnsi="Cambria Math"/>
            <w:noProof/>
            <w:szCs w:val="28"/>
          </w:rPr>
          <m:t>Y</m:t>
        </m:r>
        <m:sSup>
          <m:sSupPr>
            <m:ctrlPr>
              <w:rPr>
                <w:rFonts w:ascii="Cambria Math" w:hAnsi="Cambria Math"/>
                <w:szCs w:val="28"/>
              </w:rPr>
            </m:ctrlPr>
          </m:sSupPr>
          <m:e>
            <m:r>
              <m:rPr>
                <m:sty m:val="p"/>
              </m:rPr>
              <w:rPr>
                <w:rFonts w:ascii="Cambria Math" w:hAnsi="Cambria Math"/>
                <w:noProof/>
                <w:szCs w:val="28"/>
              </w:rPr>
              <m:t>=</m:t>
            </m:r>
            <m:r>
              <w:rPr>
                <w:rFonts w:ascii="Cambria Math" w:hAnsi="Cambria Math"/>
                <w:noProof/>
                <w:szCs w:val="28"/>
              </w:rPr>
              <m:t>e</m:t>
            </m:r>
          </m:e>
          <m:sup>
            <m:r>
              <w:rPr>
                <w:rFonts w:ascii="Cambria Math" w:hAnsi="Cambria Math"/>
                <w:noProof/>
                <w:szCs w:val="28"/>
              </w:rPr>
              <m:t>X</m:t>
            </m:r>
          </m:sup>
        </m:sSup>
      </m:oMath>
      <w:r w:rsidRPr="003E21DB">
        <w:rPr>
          <w:noProof/>
          <w:szCs w:val="28"/>
        </w:rPr>
        <w:t xml:space="preserve"> и построить их графики.</w:t>
      </w:r>
    </w:p>
    <w:p w14:paraId="4C0681E2" w14:textId="609788A2" w:rsidR="006B4A03" w:rsidRPr="003E21DB" w:rsidRDefault="006B4A03" w:rsidP="003B56B4">
      <w:pPr>
        <w:pStyle w:val="af9"/>
        <w:numPr>
          <w:ilvl w:val="0"/>
          <w:numId w:val="5"/>
        </w:numPr>
        <w:tabs>
          <w:tab w:val="center" w:pos="4800"/>
          <w:tab w:val="right" w:pos="9500"/>
        </w:tabs>
        <w:rPr>
          <w:noProof/>
          <w:szCs w:val="28"/>
        </w:rPr>
      </w:pPr>
      <w:r w:rsidRPr="003E21DB">
        <w:rPr>
          <w:noProof/>
          <w:szCs w:val="28"/>
        </w:rPr>
        <w:t xml:space="preserve">Плотность распределения случайной величины </w:t>
      </w:r>
      <m:oMath>
        <m:r>
          <w:rPr>
            <w:rFonts w:ascii="Cambria Math" w:hAnsi="Cambria Math"/>
            <w:noProof/>
            <w:szCs w:val="28"/>
          </w:rPr>
          <m:t>X</m:t>
        </m:r>
      </m:oMath>
      <w:r w:rsidRPr="003E21DB">
        <w:rPr>
          <w:noProof/>
          <w:szCs w:val="28"/>
        </w:rPr>
        <w:t xml:space="preserve"> равна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π</m:t>
            </m:r>
          </m:den>
        </m:f>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1</m:t>
            </m:r>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den>
        </m:f>
      </m:oMath>
      <w:r w:rsidRPr="003E21DB">
        <w:rPr>
          <w:noProof/>
          <w:szCs w:val="28"/>
        </w:rPr>
        <w:t xml:space="preserve">. Найдите распределение случайной величины </w:t>
      </w:r>
      <m:oMath>
        <m:r>
          <w:rPr>
            <w:rFonts w:ascii="Cambria Math" w:hAnsi="Cambria Math"/>
            <w:noProof/>
            <w:szCs w:val="28"/>
          </w:rPr>
          <m:t>Y</m:t>
        </m:r>
        <m:r>
          <m:rPr>
            <m:sty m:val="p"/>
          </m:rPr>
          <w:rPr>
            <w:rFonts w:ascii="Cambria Math" w:hAnsi="Cambria Math"/>
            <w:noProof/>
            <w:szCs w:val="28"/>
          </w:rPr>
          <m:t>=a</m:t>
        </m:r>
        <m:r>
          <w:rPr>
            <w:rFonts w:ascii="Cambria Math" w:hAnsi="Cambria Math"/>
            <w:noProof/>
            <w:szCs w:val="28"/>
          </w:rPr>
          <m:t>rctg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w:t>
      </w:r>
    </w:p>
    <w:p w14:paraId="7F562240" w14:textId="77777777"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равномерно распределена на отрезке </w:t>
      </w:r>
      <m:oMath>
        <m:r>
          <m:rPr>
            <m:sty m:val="p"/>
          </m:rPr>
          <w:rPr>
            <w:rFonts w:ascii="Cambria Math" w:hAnsi="Cambria Math"/>
            <w:noProof/>
            <w:szCs w:val="28"/>
          </w:rPr>
          <m:t>[0;2]</m:t>
        </m:r>
      </m:oMath>
      <w:r w:rsidRPr="003E21DB">
        <w:rPr>
          <w:noProof/>
          <w:szCs w:val="28"/>
        </w:rPr>
        <w:t xml:space="preserve">. Найдите функцию распределения случайной величины </w:t>
      </w:r>
      <m:oMath>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1|</m:t>
        </m:r>
      </m:oMath>
      <w:r w:rsidRPr="003E21DB">
        <w:rPr>
          <w:noProof/>
          <w:szCs w:val="28"/>
        </w:rPr>
        <w:t>.</w:t>
      </w:r>
    </w:p>
    <w:p w14:paraId="7C750D7D" w14:textId="77777777"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равномерно распределена на отрезке </w:t>
      </w:r>
      <m:oMath>
        <m:r>
          <m:rPr>
            <m:sty m:val="p"/>
          </m:rPr>
          <w:rPr>
            <w:rFonts w:ascii="Cambria Math" w:hAnsi="Cambria Math"/>
            <w:noProof/>
            <w:szCs w:val="28"/>
          </w:rPr>
          <m:t>[0;1]</m:t>
        </m:r>
      </m:oMath>
      <w:r w:rsidRPr="003E21DB">
        <w:rPr>
          <w:noProof/>
          <w:szCs w:val="28"/>
        </w:rPr>
        <w:t xml:space="preserve">. Найдите </w:t>
      </w:r>
      <m:oMath>
        <m:r>
          <w:rPr>
            <w:rFonts w:ascii="Cambria Math" w:hAnsi="Cambria Math"/>
            <w:noProof/>
            <w:szCs w:val="28"/>
          </w:rPr>
          <m:t>ϱ</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m:rPr>
            <m:sty m:val="p"/>
          </m:rPr>
          <w:rPr>
            <w:rFonts w:ascii="Cambria Math" w:hAnsi="Cambria Math"/>
            <w:noProof/>
            <w:szCs w:val="28"/>
          </w:rPr>
          <m:t>)</m:t>
        </m:r>
      </m:oMath>
      <w:r w:rsidRPr="003E21DB">
        <w:rPr>
          <w:noProof/>
          <w:szCs w:val="28"/>
        </w:rPr>
        <w:t>.</w:t>
      </w:r>
    </w:p>
    <w:p w14:paraId="31AE2E04" w14:textId="77777777"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имеет стандартное распределение Коши,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Co</m:t>
        </m:r>
        <m:r>
          <m:rPr>
            <m:sty m:val="p"/>
          </m:rPr>
          <w:rPr>
            <w:rFonts w:ascii="Cambria Math" w:hAnsi="Cambria Math"/>
            <w:noProof/>
            <w:szCs w:val="28"/>
          </w:rPr>
          <m:t>(0,1)</m:t>
        </m:r>
      </m:oMath>
      <w:r w:rsidRPr="003E21DB">
        <w:rPr>
          <w:noProof/>
          <w:szCs w:val="28"/>
        </w:rPr>
        <w:t xml:space="preserve">, то есть, плотность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π</m:t>
            </m:r>
            <m:r>
              <m:rPr>
                <m:sty m:val="p"/>
              </m:rPr>
              <w:rPr>
                <w:rFonts w:ascii="Cambria Math" w:hAnsi="Cambria Math"/>
                <w:noProof/>
                <w:szCs w:val="28"/>
              </w:rPr>
              <m:t>(1</m:t>
            </m:r>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m:rPr>
                <m:sty m:val="p"/>
              </m:rPr>
              <w:rPr>
                <w:rFonts w:ascii="Cambria Math" w:hAnsi="Cambria Math"/>
                <w:noProof/>
                <w:szCs w:val="28"/>
              </w:rPr>
              <m:t>)</m:t>
            </m:r>
          </m:den>
        </m:f>
      </m:oMath>
      <w:r w:rsidRPr="003E21DB">
        <w:rPr>
          <w:noProof/>
          <w:szCs w:val="28"/>
        </w:rPr>
        <w:t xml:space="preserve">. Найдите плотность распределения случайной величины </w:t>
      </w:r>
      <m:oMath>
        <m:r>
          <w:rPr>
            <w:rFonts w:ascii="Cambria Math" w:hAnsi="Cambria Math"/>
            <w:noProof/>
            <w:szCs w:val="28"/>
          </w:rPr>
          <m:t>Y</m:t>
        </m:r>
        <m:r>
          <m:rPr>
            <m:sty m:val="p"/>
          </m:rPr>
          <w:rPr>
            <w:rFonts w:ascii="Cambria Math" w:hAnsi="Cambria Math"/>
            <w:noProof/>
            <w:szCs w:val="28"/>
          </w:rPr>
          <m:t>=</m:t>
        </m:r>
        <m:f>
          <m:fPr>
            <m:ctrlPr>
              <w:rPr>
                <w:rFonts w:ascii="Cambria Math" w:hAnsi="Cambria Math"/>
                <w:szCs w:val="28"/>
              </w:rPr>
            </m:ctrlPr>
          </m:fPr>
          <m:num>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num>
          <m:den>
            <m:r>
              <m:rPr>
                <m:sty m:val="p"/>
              </m:rPr>
              <w:rPr>
                <w:rFonts w:ascii="Cambria Math" w:hAnsi="Cambria Math"/>
                <w:noProof/>
                <w:szCs w:val="28"/>
              </w:rPr>
              <m:t>1</m:t>
            </m:r>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den>
        </m:f>
      </m:oMath>
    </w:p>
    <w:p w14:paraId="0060CEF4" w14:textId="77777777"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распределена по показательному закону c параметром </w:t>
      </w:r>
      <m:oMath>
        <m:r>
          <w:rPr>
            <w:rFonts w:ascii="Cambria Math" w:hAnsi="Cambria Math" w:cs="Cambria Math"/>
            <w:noProof/>
            <w:szCs w:val="28"/>
          </w:rPr>
          <m:t>λ</m:t>
        </m:r>
        <m:r>
          <m:rPr>
            <m:sty m:val="p"/>
          </m:rPr>
          <w:rPr>
            <w:rFonts w:ascii="Cambria Math" w:hAnsi="Cambria Math"/>
            <w:noProof/>
            <w:szCs w:val="28"/>
          </w:rPr>
          <m:t>=1</m:t>
        </m:r>
      </m:oMath>
      <w:r w:rsidRPr="003E21DB">
        <w:rPr>
          <w:noProof/>
          <w:szCs w:val="28"/>
        </w:rPr>
        <w:t xml:space="preserve">. Найдите распределение случайной величины </w:t>
      </w:r>
      <m:oMath>
        <m:r>
          <w:rPr>
            <w:rFonts w:ascii="Cambria Math" w:hAnsi="Cambria Math"/>
            <w:noProof/>
            <w:szCs w:val="28"/>
          </w:rPr>
          <m:t>Y</m:t>
        </m:r>
        <m:r>
          <m:rPr>
            <m:sty m:val="p"/>
          </m:rPr>
          <w:rPr>
            <w:rFonts w:ascii="Cambria Math" w:hAnsi="Cambria Math"/>
            <w:noProof/>
            <w:szCs w:val="28"/>
          </w:rPr>
          <m:t>=</m:t>
        </m:r>
        <m:sSup>
          <m:sSupPr>
            <m:ctrlPr>
              <w:rPr>
                <w:rFonts w:ascii="Cambria Math" w:hAnsi="Cambria Math"/>
                <w:szCs w:val="28"/>
              </w:rPr>
            </m:ctrlPr>
          </m:sSupPr>
          <m:e>
            <m:d>
              <m:dPr>
                <m:begChr m:val="["/>
                <m:endChr m:val="]"/>
                <m:ctrlPr>
                  <w:rPr>
                    <w:rFonts w:ascii="Cambria Math" w:hAnsi="Cambria Math"/>
                    <w:szCs w:val="28"/>
                  </w:rPr>
                </m:ctrlPr>
              </m:dPr>
              <m:e>
                <m:r>
                  <w:rPr>
                    <w:rFonts w:ascii="Cambria Math" w:hAnsi="Cambria Math"/>
                    <w:noProof/>
                    <w:szCs w:val="28"/>
                  </w:rPr>
                  <m:t>X</m:t>
                </m:r>
              </m:e>
            </m:d>
          </m:e>
          <m:sup>
            <m:r>
              <m:rPr>
                <m:sty m:val="p"/>
              </m:rPr>
              <w:rPr>
                <w:rFonts w:ascii="Cambria Math" w:hAnsi="Cambria Math"/>
                <w:noProof/>
                <w:szCs w:val="28"/>
              </w:rPr>
              <m:t>2</m:t>
            </m:r>
          </m:sup>
        </m:sSup>
      </m:oMath>
      <w:r w:rsidRPr="003E21DB">
        <w:rPr>
          <w:noProof/>
          <w:szCs w:val="28"/>
        </w:rPr>
        <w:t xml:space="preserve">, где </w:t>
      </w:r>
      <m:oMath>
        <m:d>
          <m:dPr>
            <m:begChr m:val="["/>
            <m:endChr m:val="]"/>
            <m:ctrlPr>
              <w:rPr>
                <w:rFonts w:ascii="Cambria Math" w:hAnsi="Cambria Math"/>
                <w:szCs w:val="28"/>
              </w:rPr>
            </m:ctrlPr>
          </m:dPr>
          <m:e>
            <m:r>
              <w:rPr>
                <w:rFonts w:ascii="Cambria Math" w:hAnsi="Cambria Math"/>
                <w:noProof/>
                <w:szCs w:val="28"/>
              </w:rPr>
              <m:t>x</m:t>
            </m:r>
          </m:e>
        </m:d>
      </m:oMath>
      <w:r w:rsidRPr="003E21DB">
        <w:rPr>
          <w:noProof/>
          <w:szCs w:val="28"/>
        </w:rPr>
        <w:t xml:space="preserve"> обозначает целую часть </w:t>
      </w:r>
      <m:oMath>
        <m:r>
          <w:rPr>
            <w:rFonts w:ascii="Cambria Math" w:hAnsi="Cambria Math"/>
            <w:noProof/>
            <w:szCs w:val="28"/>
          </w:rPr>
          <m:t>x</m:t>
        </m:r>
      </m:oMath>
      <w:r w:rsidRPr="003E21DB">
        <w:rPr>
          <w:noProof/>
          <w:szCs w:val="28"/>
        </w:rPr>
        <w:t>.</w:t>
      </w:r>
    </w:p>
    <w:p w14:paraId="0CF821E2" w14:textId="77777777"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имеет распределение Коши с плотностью распределения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b</m:t>
            </m:r>
          </m:num>
          <m:den>
            <m:r>
              <w:rPr>
                <w:rFonts w:ascii="Cambria Math" w:hAnsi="Cambria Math" w:cs="Cambria Math"/>
                <w:noProof/>
                <w:szCs w:val="28"/>
              </w:rPr>
              <m:t>π</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x-a</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den>
        </m:f>
      </m:oMath>
      <w:r w:rsidRPr="003E21DB">
        <w:rPr>
          <w:noProof/>
          <w:szCs w:val="28"/>
        </w:rPr>
        <w:t xml:space="preserve">. Найдите плотность распределения случайной величины </w:t>
      </w:r>
      <m:oMath>
        <m:r>
          <w:rPr>
            <w:rFonts w:ascii="Cambria Math" w:hAnsi="Cambria Math"/>
            <w:noProof/>
            <w:szCs w:val="28"/>
          </w:rPr>
          <m:t>Y</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X</m:t>
            </m:r>
          </m:den>
        </m:f>
      </m:oMath>
      <w:r w:rsidRPr="003E21DB">
        <w:rPr>
          <w:noProof/>
          <w:szCs w:val="28"/>
        </w:rPr>
        <w:t>.</w:t>
      </w:r>
    </w:p>
    <w:p w14:paraId="1BA845E4" w14:textId="0D9B94F1"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На окружности радиуса </w:t>
      </w:r>
      <m:oMath>
        <m:r>
          <w:rPr>
            <w:rFonts w:ascii="Cambria Math" w:hAnsi="Cambria Math"/>
            <w:noProof/>
            <w:szCs w:val="28"/>
          </w:rPr>
          <m:t>R</m:t>
        </m:r>
      </m:oMath>
      <w:r w:rsidRPr="003E21DB">
        <w:rPr>
          <w:noProof/>
          <w:szCs w:val="28"/>
        </w:rPr>
        <w:t xml:space="preserve"> берут две точки с равномерным распределением. Найдите функцию распределения расстояния </w:t>
      </w:r>
      <m:oMath>
        <m:r>
          <w:rPr>
            <w:rFonts w:ascii="Cambria Math" w:hAnsi="Cambria Math" w:cs="Cambria Math"/>
            <w:noProof/>
            <w:szCs w:val="28"/>
          </w:rPr>
          <m:t>γ</m:t>
        </m:r>
      </m:oMath>
      <w:r w:rsidRPr="003E21DB">
        <w:rPr>
          <w:noProof/>
          <w:szCs w:val="28"/>
        </w:rPr>
        <w:t xml:space="preserve"> между ними и вычислите </w:t>
      </w:r>
      <m:oMath>
        <m:r>
          <w:rPr>
            <w:rFonts w:ascii="Cambria Math" w:hAnsi="Cambria Math"/>
            <w:noProof/>
            <w:szCs w:val="28"/>
          </w:rPr>
          <m:t>E</m:t>
        </m:r>
        <m:r>
          <m:rPr>
            <m:sty m:val="p"/>
          </m:rPr>
          <w:rPr>
            <w:rFonts w:ascii="Cambria Math" w:hAnsi="Cambria Math"/>
            <w:noProof/>
            <w:szCs w:val="28"/>
          </w:rPr>
          <m:t>(</m:t>
        </m:r>
        <m:r>
          <w:rPr>
            <w:rFonts w:ascii="Cambria Math" w:hAnsi="Cambria Math" w:cs="Cambria Math"/>
            <w:noProof/>
            <w:szCs w:val="28"/>
          </w:rPr>
          <m:t>γ</m:t>
        </m:r>
        <m:r>
          <m:rPr>
            <m:sty m:val="p"/>
          </m:rPr>
          <w:rPr>
            <w:rFonts w:ascii="Cambria Math" w:hAnsi="Cambria Math"/>
            <w:noProof/>
            <w:szCs w:val="28"/>
          </w:rPr>
          <m:t>)</m:t>
        </m:r>
      </m:oMath>
      <w:r w:rsidRPr="003E21DB">
        <w:rPr>
          <w:noProof/>
          <w:szCs w:val="28"/>
        </w:rPr>
        <w:t>.</w:t>
      </w:r>
    </w:p>
    <w:p w14:paraId="67B420C0" w14:textId="4012291F"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lastRenderedPageBreak/>
        <w:t xml:space="preserve">На отрезке </w:t>
      </w:r>
      <m:oMath>
        <m:r>
          <m:rPr>
            <m:sty m:val="p"/>
          </m:rPr>
          <w:rPr>
            <w:rFonts w:ascii="Cambria Math" w:hAnsi="Cambria Math"/>
            <w:noProof/>
            <w:szCs w:val="28"/>
          </w:rPr>
          <m:t>[0;</m:t>
        </m:r>
        <m:r>
          <w:rPr>
            <w:rFonts w:ascii="Cambria Math" w:hAnsi="Cambria Math"/>
            <w:noProof/>
            <w:szCs w:val="28"/>
          </w:rPr>
          <m:t>T</m:t>
        </m:r>
        <m:r>
          <m:rPr>
            <m:sty m:val="p"/>
          </m:rPr>
          <w:rPr>
            <w:rFonts w:ascii="Cambria Math" w:hAnsi="Cambria Math"/>
            <w:noProof/>
            <w:szCs w:val="28"/>
          </w:rPr>
          <m:t>]</m:t>
        </m:r>
      </m:oMath>
      <w:r w:rsidRPr="003E21DB">
        <w:rPr>
          <w:noProof/>
          <w:szCs w:val="28"/>
        </w:rPr>
        <w:t xml:space="preserve"> наудачу бросили две точки. Пусть </w:t>
      </w:r>
      <m:oMath>
        <m:r>
          <w:rPr>
            <w:rFonts w:ascii="Cambria Math" w:hAnsi="Cambria Math" w:cs="Cambria Math"/>
            <w:noProof/>
            <w:szCs w:val="28"/>
          </w:rPr>
          <m:t>γ</m:t>
        </m:r>
      </m:oMath>
      <w:r w:rsidRPr="003E21DB">
        <w:rPr>
          <w:noProof/>
          <w:szCs w:val="28"/>
        </w:rPr>
        <w:t xml:space="preserve"> – расстояние между ними. Найдите функцию распределения </w:t>
      </w:r>
      <m:oMath>
        <m:r>
          <w:rPr>
            <w:rFonts w:ascii="Cambria Math" w:hAnsi="Cambria Math" w:cs="Cambria Math"/>
            <w:noProof/>
            <w:szCs w:val="28"/>
          </w:rPr>
          <m:t>γ</m:t>
        </m:r>
      </m:oMath>
      <w:r w:rsidRPr="003E21DB">
        <w:rPr>
          <w:noProof/>
          <w:szCs w:val="28"/>
        </w:rPr>
        <w:t xml:space="preserve"> и вычислите </w:t>
      </w:r>
      <m:oMath>
        <m:r>
          <w:rPr>
            <w:rFonts w:ascii="Cambria Math" w:hAnsi="Cambria Math"/>
            <w:noProof/>
            <w:szCs w:val="28"/>
          </w:rPr>
          <m:t>E</m:t>
        </m:r>
        <m:r>
          <m:rPr>
            <m:sty m:val="p"/>
          </m:rPr>
          <w:rPr>
            <w:rFonts w:ascii="Cambria Math" w:hAnsi="Cambria Math"/>
            <w:noProof/>
            <w:szCs w:val="28"/>
          </w:rPr>
          <m:t>(</m:t>
        </m:r>
        <m:r>
          <w:rPr>
            <w:rFonts w:ascii="Cambria Math" w:hAnsi="Cambria Math" w:cs="Cambria Math"/>
            <w:noProof/>
            <w:szCs w:val="28"/>
          </w:rPr>
          <m:t>γ</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Var</m:t>
        </m:r>
        <m:r>
          <m:rPr>
            <m:sty m:val="p"/>
          </m:rPr>
          <w:rPr>
            <w:rFonts w:ascii="Cambria Math" w:hAnsi="Cambria Math"/>
            <w:noProof/>
            <w:szCs w:val="28"/>
          </w:rPr>
          <m:t>(</m:t>
        </m:r>
        <m:r>
          <w:rPr>
            <w:rFonts w:ascii="Cambria Math" w:hAnsi="Cambria Math" w:cs="Cambria Math"/>
            <w:noProof/>
            <w:szCs w:val="28"/>
          </w:rPr>
          <m:t>γ</m:t>
        </m:r>
        <m:r>
          <m:rPr>
            <m:sty m:val="p"/>
          </m:rPr>
          <w:rPr>
            <w:rFonts w:ascii="Cambria Math" w:hAnsi="Cambria Math"/>
            <w:noProof/>
            <w:szCs w:val="28"/>
          </w:rPr>
          <m:t>)</m:t>
        </m:r>
      </m:oMath>
      <w:r w:rsidRPr="003E21DB">
        <w:rPr>
          <w:noProof/>
          <w:szCs w:val="28"/>
        </w:rPr>
        <w:t xml:space="preserve">, </w:t>
      </w:r>
      <m:oMath>
        <m:sSub>
          <m:sSubPr>
            <m:ctrlPr>
              <w:rPr>
                <w:rFonts w:ascii="Cambria Math" w:hAnsi="Cambria Math"/>
                <w:szCs w:val="28"/>
              </w:rPr>
            </m:ctrlPr>
          </m:sSubPr>
          <m:e>
            <m:r>
              <w:rPr>
                <w:rFonts w:ascii="Cambria Math" w:hAnsi="Cambria Math" w:cs="Cambria Math"/>
                <w:noProof/>
                <w:szCs w:val="28"/>
              </w:rPr>
              <m:t>ν</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cs="Cambria Math"/>
            <w:noProof/>
            <w:szCs w:val="28"/>
          </w:rPr>
          <m:t>γ</m:t>
        </m:r>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γ</m:t>
            </m:r>
          </m:e>
          <m:sup>
            <m:r>
              <w:rPr>
                <w:rFonts w:ascii="Cambria Math" w:hAnsi="Cambria Math"/>
                <w:noProof/>
                <w:szCs w:val="28"/>
              </w:rPr>
              <m:t>k</m:t>
            </m:r>
          </m:sup>
        </m:sSup>
        <m:r>
          <m:rPr>
            <m:sty m:val="p"/>
          </m:rPr>
          <w:rPr>
            <w:rFonts w:ascii="Cambria Math" w:hAnsi="Cambria Math"/>
            <w:noProof/>
            <w:szCs w:val="28"/>
          </w:rPr>
          <m:t>)</m:t>
        </m:r>
      </m:oMath>
      <w:r w:rsidRPr="003E21DB">
        <w:rPr>
          <w:noProof/>
          <w:szCs w:val="28"/>
        </w:rPr>
        <w:t>.</w:t>
      </w:r>
    </w:p>
    <w:p w14:paraId="2700D42C" w14:textId="632D1B91" w:rsidR="00F1051B" w:rsidRPr="003E21DB" w:rsidRDefault="00F1051B" w:rsidP="003B56B4">
      <w:pPr>
        <w:pStyle w:val="af9"/>
        <w:numPr>
          <w:ilvl w:val="0"/>
          <w:numId w:val="5"/>
        </w:numPr>
        <w:tabs>
          <w:tab w:val="center" w:pos="4800"/>
          <w:tab w:val="right" w:pos="9500"/>
        </w:tabs>
        <w:rPr>
          <w:noProof/>
          <w:szCs w:val="28"/>
        </w:rPr>
      </w:pPr>
      <w:r w:rsidRPr="003E21DB">
        <w:rPr>
          <w:noProof/>
          <w:szCs w:val="28"/>
        </w:rPr>
        <w:t xml:space="preserve">Два человека договорились встретиться в промежутке времени </w:t>
      </w:r>
      <m:oMath>
        <m:r>
          <m:rPr>
            <m:sty m:val="p"/>
          </m:rPr>
          <w:rPr>
            <w:rFonts w:ascii="Cambria Math" w:hAnsi="Cambria Math"/>
            <w:noProof/>
            <w:szCs w:val="28"/>
          </w:rPr>
          <m:t>[0;</m:t>
        </m:r>
        <m:r>
          <w:rPr>
            <w:rFonts w:ascii="Cambria Math" w:hAnsi="Cambria Math"/>
            <w:noProof/>
            <w:szCs w:val="28"/>
          </w:rPr>
          <m:t>T</m:t>
        </m:r>
        <m:r>
          <m:rPr>
            <m:sty m:val="p"/>
          </m:rPr>
          <w:rPr>
            <w:rFonts w:ascii="Cambria Math" w:hAnsi="Cambria Math"/>
            <w:noProof/>
            <w:szCs w:val="28"/>
          </w:rPr>
          <m:t>]</m:t>
        </m:r>
      </m:oMath>
      <w:r w:rsidRPr="003E21DB">
        <w:rPr>
          <w:noProof/>
          <w:szCs w:val="28"/>
        </w:rPr>
        <w:t xml:space="preserve">. Пусть </w:t>
      </w:r>
      <m:oMath>
        <m:r>
          <w:rPr>
            <w:rFonts w:ascii="Cambria Math" w:hAnsi="Cambria Math" w:cs="Cambria Math"/>
            <w:noProof/>
            <w:szCs w:val="28"/>
          </w:rPr>
          <m:t>τ</m:t>
        </m:r>
      </m:oMath>
      <w:r w:rsidRPr="003E21DB">
        <w:rPr>
          <w:noProof/>
          <w:szCs w:val="28"/>
        </w:rPr>
        <w:t xml:space="preserve"> – время, которое придется ждать одному из них до момента встречи. Найдите функцию распределения и вычислите </w:t>
      </w:r>
      <m:oMath>
        <m:r>
          <w:rPr>
            <w:rFonts w:ascii="Cambria Math" w:hAnsi="Cambria Math"/>
            <w:noProof/>
            <w:szCs w:val="28"/>
          </w:rPr>
          <m:t>E</m:t>
        </m:r>
        <m:r>
          <m:rPr>
            <m:sty m:val="p"/>
          </m:rPr>
          <w:rPr>
            <w:rFonts w:ascii="Cambria Math" w:hAnsi="Cambria Math"/>
            <w:noProof/>
            <w:szCs w:val="28"/>
          </w:rPr>
          <m:t>(</m:t>
        </m:r>
        <m:r>
          <w:rPr>
            <w:rFonts w:ascii="Cambria Math" w:hAnsi="Cambria Math" w:cs="Cambria Math"/>
            <w:noProof/>
            <w:szCs w:val="28"/>
          </w:rPr>
          <m:t>τ</m:t>
        </m:r>
        <m:r>
          <m:rPr>
            <m:sty m:val="p"/>
          </m:rPr>
          <w:rPr>
            <w:rFonts w:ascii="Cambria Math" w:hAnsi="Cambria Math"/>
            <w:noProof/>
            <w:szCs w:val="28"/>
          </w:rPr>
          <m:t>)</m:t>
        </m:r>
      </m:oMath>
      <w:r w:rsidRPr="003E21DB">
        <w:rPr>
          <w:noProof/>
          <w:szCs w:val="28"/>
        </w:rPr>
        <w:t>.</w:t>
      </w:r>
    </w:p>
    <w:p w14:paraId="2308352D" w14:textId="77777777" w:rsidR="00AB69E2" w:rsidRPr="003E21DB" w:rsidRDefault="00AB69E2" w:rsidP="003B56B4">
      <w:pPr>
        <w:pStyle w:val="af9"/>
        <w:numPr>
          <w:ilvl w:val="0"/>
          <w:numId w:val="5"/>
        </w:numPr>
        <w:tabs>
          <w:tab w:val="center" w:pos="4800"/>
          <w:tab w:val="right" w:pos="9500"/>
        </w:tabs>
        <w:rPr>
          <w:noProof/>
          <w:szCs w:val="28"/>
        </w:rPr>
      </w:pPr>
      <w:r w:rsidRPr="003E21DB">
        <w:rPr>
          <w:noProof/>
          <w:szCs w:val="28"/>
        </w:rPr>
        <w:t xml:space="preserve">Пусть </w:t>
      </w:r>
      <m:oMath>
        <m:r>
          <w:rPr>
            <w:rFonts w:ascii="Cambria Math" w:hAnsi="Cambria Math"/>
            <w:noProof/>
            <w:szCs w:val="28"/>
          </w:rPr>
          <m:t>S</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oMath>
      <w:r w:rsidRPr="003E21DB">
        <w:rPr>
          <w:noProof/>
          <w:szCs w:val="28"/>
        </w:rPr>
        <w:t xml:space="preserve"> обозначает цену акции к концу </w:t>
      </w:r>
      <m:oMath>
        <m:r>
          <w:rPr>
            <w:rFonts w:ascii="Cambria Math" w:hAnsi="Cambria Math"/>
            <w:noProof/>
            <w:szCs w:val="28"/>
          </w:rPr>
          <m:t>n</m:t>
        </m:r>
      </m:oMath>
      <w:r w:rsidRPr="003E21DB">
        <w:rPr>
          <w:noProof/>
          <w:szCs w:val="28"/>
        </w:rPr>
        <w:t xml:space="preserve">-ой недели, </w:t>
      </w:r>
      <m:oMath>
        <m:r>
          <w:rPr>
            <w:rFonts w:ascii="Cambria Math" w:hAnsi="Cambria Math"/>
            <w:noProof/>
            <w:szCs w:val="28"/>
          </w:rPr>
          <m:t>n</m:t>
        </m:r>
        <m:r>
          <m:rPr>
            <m:sty m:val="p"/>
          </m:rPr>
          <w:rPr>
            <w:rFonts w:ascii="Cambria Math" w:hAnsi="Cambria Math"/>
            <w:noProof/>
            <w:szCs w:val="28"/>
          </w:rPr>
          <m:t>⩾1</m:t>
        </m:r>
      </m:oMath>
      <w:r w:rsidRPr="003E21DB">
        <w:rPr>
          <w:noProof/>
          <w:szCs w:val="28"/>
        </w:rPr>
        <w:t xml:space="preserve">. Известно, что отношения цен </w:t>
      </w:r>
      <m:oMath>
        <m:f>
          <m:fPr>
            <m:ctrlPr>
              <w:rPr>
                <w:rFonts w:ascii="Cambria Math" w:hAnsi="Cambria Math"/>
                <w:szCs w:val="28"/>
              </w:rPr>
            </m:ctrlPr>
          </m:fPr>
          <m:num>
            <m:r>
              <w:rPr>
                <w:rFonts w:ascii="Cambria Math" w:hAnsi="Cambria Math"/>
                <w:noProof/>
                <w:szCs w:val="28"/>
              </w:rPr>
              <m:t>S</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num>
          <m:den>
            <m:r>
              <w:rPr>
                <w:rFonts w:ascii="Cambria Math" w:hAnsi="Cambria Math"/>
                <w:noProof/>
                <w:szCs w:val="28"/>
              </w:rPr>
              <m:t>S</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1)</m:t>
            </m:r>
          </m:den>
        </m:f>
      </m:oMath>
      <w:r w:rsidRPr="003E21DB">
        <w:rPr>
          <w:noProof/>
          <w:szCs w:val="28"/>
        </w:rPr>
        <w:t xml:space="preserve">, </w:t>
      </w:r>
      <m:oMath>
        <m:r>
          <w:rPr>
            <w:rFonts w:ascii="Cambria Math" w:hAnsi="Cambria Math"/>
            <w:noProof/>
            <w:szCs w:val="28"/>
          </w:rPr>
          <m:t>n</m:t>
        </m:r>
        <m:r>
          <m:rPr>
            <m:sty m:val="p"/>
          </m:rPr>
          <w:rPr>
            <w:rFonts w:ascii="Cambria Math" w:hAnsi="Cambria Math"/>
            <w:noProof/>
            <w:szCs w:val="28"/>
          </w:rPr>
          <m:t>&gt;1</m:t>
        </m:r>
      </m:oMath>
      <w:r w:rsidRPr="003E21DB">
        <w:rPr>
          <w:noProof/>
          <w:szCs w:val="28"/>
        </w:rPr>
        <w:t xml:space="preserve">, являются независимыми случайными величинами, которые распределены логнормально с параметрами </w:t>
      </w:r>
      <m:oMath>
        <m:r>
          <w:rPr>
            <w:rFonts w:ascii="Cambria Math" w:hAnsi="Cambria Math" w:cs="Cambria Math"/>
            <w:noProof/>
            <w:szCs w:val="28"/>
          </w:rPr>
          <m:t>μ</m:t>
        </m:r>
        <m:r>
          <m:rPr>
            <m:sty m:val="p"/>
          </m:rPr>
          <w:rPr>
            <w:rFonts w:ascii="Cambria Math" w:hAnsi="Cambria Math"/>
            <w:noProof/>
            <w:szCs w:val="28"/>
          </w:rPr>
          <m:t>=0,00264</m:t>
        </m:r>
      </m:oMath>
      <w:r w:rsidRPr="003E21DB">
        <w:rPr>
          <w:noProof/>
          <w:szCs w:val="28"/>
        </w:rPr>
        <w:t xml:space="preserve"> и </w:t>
      </w:r>
      <m:oMath>
        <m:r>
          <w:rPr>
            <w:rFonts w:ascii="Cambria Math" w:hAnsi="Cambria Math" w:cs="Cambria Math"/>
            <w:noProof/>
            <w:szCs w:val="28"/>
          </w:rPr>
          <m:t>σ</m:t>
        </m:r>
        <m:r>
          <m:rPr>
            <m:sty m:val="p"/>
          </m:rPr>
          <w:rPr>
            <w:rFonts w:ascii="Cambria Math" w:hAnsi="Cambria Math"/>
            <w:noProof/>
            <w:szCs w:val="28"/>
          </w:rPr>
          <m:t>=0,0671</m:t>
        </m:r>
      </m:oMath>
      <w:r w:rsidRPr="003E21DB">
        <w:rPr>
          <w:noProof/>
          <w:szCs w:val="28"/>
        </w:rPr>
        <w:t>. Найдите вероятность того, что</w:t>
      </w:r>
    </w:p>
    <w:p w14:paraId="0CECB560" w14:textId="77777777" w:rsidR="00AB69E2" w:rsidRPr="003E21DB" w:rsidRDefault="00AB69E2" w:rsidP="003B56B4">
      <w:pPr>
        <w:pStyle w:val="af9"/>
        <w:tabs>
          <w:tab w:val="center" w:pos="4800"/>
          <w:tab w:val="right" w:pos="9500"/>
        </w:tabs>
        <w:ind w:left="397" w:firstLine="0"/>
        <w:rPr>
          <w:noProof/>
          <w:szCs w:val="28"/>
        </w:rPr>
      </w:pPr>
      <w:r w:rsidRPr="003E21DB">
        <w:rPr>
          <w:noProof/>
          <w:szCs w:val="28"/>
        </w:rPr>
        <w:t xml:space="preserve">а) цена акции будет расти подряд две недели; б) цена акции в конце четвертой недели будет выше, чем в конце первой недели; в) за три недели цена акции вырастет более, чем на </w:t>
      </w:r>
      <m:oMath>
        <m:r>
          <m:rPr>
            <m:sty m:val="p"/>
          </m:rPr>
          <w:rPr>
            <w:rFonts w:ascii="Cambria Math" w:hAnsi="Cambria Math"/>
            <w:noProof/>
            <w:szCs w:val="28"/>
          </w:rPr>
          <m:t>7%</m:t>
        </m:r>
      </m:oMath>
      <w:r w:rsidRPr="003E21DB">
        <w:rPr>
          <w:noProof/>
          <w:szCs w:val="28"/>
        </w:rPr>
        <w:t>.</w:t>
      </w:r>
    </w:p>
    <w:p w14:paraId="47648310" w14:textId="77777777" w:rsidR="00953476" w:rsidRPr="003E21DB" w:rsidRDefault="00953476" w:rsidP="003B56B4">
      <w:pPr>
        <w:pStyle w:val="af9"/>
        <w:numPr>
          <w:ilvl w:val="0"/>
          <w:numId w:val="5"/>
        </w:numPr>
        <w:tabs>
          <w:tab w:val="center" w:pos="4800"/>
          <w:tab w:val="right" w:pos="9500"/>
        </w:tabs>
        <w:rPr>
          <w:noProof/>
          <w:szCs w:val="28"/>
        </w:rPr>
      </w:pPr>
      <w:r w:rsidRPr="003E21DB">
        <w:rPr>
          <w:noProof/>
          <w:szCs w:val="28"/>
        </w:rPr>
        <w:t xml:space="preserve">Для независимых случайных величин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oMath>
      <w:r w:rsidRPr="003E21DB">
        <w:rPr>
          <w:noProof/>
          <w:szCs w:val="28"/>
        </w:rPr>
        <w:t xml:space="preserve">, равномерно распределенных на отрезке </w:t>
      </w:r>
      <m:oMath>
        <m:r>
          <m:rPr>
            <m:sty m:val="p"/>
          </m:rPr>
          <w:rPr>
            <w:rFonts w:ascii="Cambria Math" w:hAnsi="Cambria Math"/>
            <w:noProof/>
            <w:szCs w:val="28"/>
          </w:rPr>
          <m:t>[2,14]</m:t>
        </m:r>
      </m:oMath>
      <w:r w:rsidRPr="003E21DB">
        <w:rPr>
          <w:noProof/>
          <w:szCs w:val="28"/>
        </w:rPr>
        <w:t xml:space="preserve">, найдите предел </w:t>
      </w:r>
    </w:p>
    <w:p w14:paraId="7604EA81" w14:textId="27AA1485" w:rsidR="00953476" w:rsidRPr="003E21DB" w:rsidRDefault="00953476" w:rsidP="003B56B4">
      <w:pPr>
        <w:pStyle w:val="af9"/>
        <w:tabs>
          <w:tab w:val="center" w:pos="4800"/>
          <w:tab w:val="right" w:pos="9500"/>
        </w:tabs>
        <w:ind w:left="397" w:firstLine="0"/>
        <w:rPr>
          <w:noProof/>
          <w:szCs w:val="28"/>
        </w:rPr>
      </w:pPr>
      <w:r w:rsidRPr="003E21DB">
        <w:rPr>
          <w:noProof/>
          <w:szCs w:val="28"/>
        </w:rPr>
        <w:tab/>
      </w:r>
      <m:oMath>
        <m:limLow>
          <m:limLowPr>
            <m:ctrlPr>
              <w:rPr>
                <w:rFonts w:ascii="Cambria Math" w:hAnsi="Cambria Math"/>
                <w:szCs w:val="28"/>
              </w:rPr>
            </m:ctrlPr>
          </m:limLowPr>
          <m:e>
            <m:r>
              <m:rPr>
                <m:sty m:val="p"/>
              </m:rPr>
              <w:rPr>
                <w:rFonts w:ascii="Cambria Math" w:hAnsi="Cambria Math"/>
                <w:noProof/>
                <w:szCs w:val="28"/>
              </w:rPr>
              <m:t>lim</m:t>
            </m:r>
          </m:e>
          <m:lim>
            <m:r>
              <w:rPr>
                <w:rFonts w:ascii="Cambria Math" w:hAnsi="Cambria Math"/>
                <w:noProof/>
                <w:szCs w:val="28"/>
              </w:rPr>
              <m:t>n→∞</m:t>
            </m:r>
          </m:lim>
        </m:limLow>
        <m:r>
          <w:rPr>
            <w:rFonts w:ascii="Cambria Math" w:hAnsi="Cambria Math"/>
            <w:noProof/>
            <w:szCs w:val="28"/>
          </w:rPr>
          <m:t xml:space="preserve"> P</m:t>
        </m:r>
        <m:d>
          <m:dPr>
            <m:ctrlPr>
              <w:rPr>
                <w:rFonts w:ascii="Cambria Math" w:hAnsi="Cambria Math"/>
                <w:szCs w:val="28"/>
              </w:rPr>
            </m:ctrlPr>
          </m:dP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r>
              <m:rPr>
                <m:sty m:val="p"/>
              </m:rPr>
              <w:rPr>
                <w:rFonts w:ascii="Cambria Math" w:hAnsi="Cambria Math"/>
                <w:noProof/>
                <w:szCs w:val="28"/>
              </w:rPr>
              <m:t>&lt;8</m:t>
            </m:r>
            <m:r>
              <w:rPr>
                <w:rFonts w:ascii="Cambria Math" w:hAnsi="Cambria Math"/>
                <w:noProof/>
                <w:szCs w:val="28"/>
              </w:rPr>
              <m:t>n-</m:t>
            </m:r>
            <m:r>
              <m:rPr>
                <m:sty m:val="p"/>
              </m:rPr>
              <w:rPr>
                <w:rFonts w:ascii="Cambria Math" w:hAnsi="Cambria Math"/>
                <w:noProof/>
                <w:szCs w:val="28"/>
              </w:rPr>
              <m:t>2</m:t>
            </m:r>
            <m:rad>
              <m:radPr>
                <m:degHide m:val="1"/>
                <m:ctrlPr>
                  <w:rPr>
                    <w:rFonts w:ascii="Cambria Math" w:hAnsi="Cambria Math"/>
                    <w:szCs w:val="28"/>
                  </w:rPr>
                </m:ctrlPr>
              </m:radPr>
              <m:deg/>
              <m:e>
                <m:r>
                  <w:rPr>
                    <w:rFonts w:ascii="Cambria Math" w:hAnsi="Cambria Math"/>
                    <w:noProof/>
                    <w:szCs w:val="28"/>
                  </w:rPr>
                  <m:t>n</m:t>
                </m:r>
              </m:e>
            </m:rad>
          </m:e>
        </m:d>
        <m:r>
          <m:rPr>
            <m:sty m:val="p"/>
          </m:rPr>
          <w:rPr>
            <w:rFonts w:ascii="Cambria Math" w:hAnsi="Cambria Math"/>
            <w:noProof/>
            <w:szCs w:val="28"/>
          </w:rPr>
          <m:t>.</m:t>
        </m:r>
      </m:oMath>
    </w:p>
    <w:p w14:paraId="1BE5DCBB" w14:textId="0205B444" w:rsidR="00B502A2" w:rsidRPr="00B320E4" w:rsidRDefault="002E2B59" w:rsidP="003B56B4">
      <w:pPr>
        <w:pStyle w:val="af9"/>
        <w:numPr>
          <w:ilvl w:val="0"/>
          <w:numId w:val="5"/>
        </w:numPr>
        <w:tabs>
          <w:tab w:val="center" w:pos="4800"/>
          <w:tab w:val="right" w:pos="9500"/>
        </w:tabs>
        <w:rPr>
          <w:noProof/>
          <w:szCs w:val="28"/>
        </w:rPr>
      </w:pPr>
      <w:r w:rsidRPr="003E21DB">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a</m:t>
            </m:r>
          </m:sub>
        </m:sSub>
      </m:oMath>
      <w:r w:rsidRPr="003E21DB">
        <w:rPr>
          <w:noProof/>
          <w:szCs w:val="28"/>
        </w:rPr>
        <w:t xml:space="preserve"> – квантиль уровня </w:t>
      </w:r>
      <m:oMath>
        <m:r>
          <w:rPr>
            <w:rFonts w:ascii="Cambria Math" w:hAnsi="Cambria Math"/>
            <w:noProof/>
            <w:szCs w:val="28"/>
          </w:rPr>
          <m:t>a</m:t>
        </m:r>
      </m:oMath>
      <w:r w:rsidRPr="003E21DB">
        <w:rPr>
          <w:noProof/>
          <w:szCs w:val="28"/>
        </w:rPr>
        <w:t xml:space="preserve">, а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b</m:t>
            </m:r>
          </m:sub>
        </m:sSub>
      </m:oMath>
      <w:r w:rsidRPr="003E21DB">
        <w:rPr>
          <w:noProof/>
          <w:szCs w:val="28"/>
        </w:rPr>
        <w:t xml:space="preserve"> – квантиль уровня </w:t>
      </w:r>
      <m:oMath>
        <m:r>
          <w:rPr>
            <w:rFonts w:ascii="Cambria Math" w:hAnsi="Cambria Math"/>
            <w:noProof/>
            <w:szCs w:val="28"/>
          </w:rPr>
          <m:t>b</m:t>
        </m:r>
      </m:oMath>
      <w:r w:rsidRPr="003E21DB">
        <w:rPr>
          <w:noProof/>
          <w:szCs w:val="28"/>
        </w:rPr>
        <w:t xml:space="preserve"> нормального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3E21DB">
        <w:rPr>
          <w:noProof/>
          <w:szCs w:val="28"/>
        </w:rPr>
        <w:t xml:space="preserve">. Выведите формулу для квантилей уровня </w:t>
      </w:r>
      <m:oMath>
        <m:r>
          <w:rPr>
            <w:rFonts w:ascii="Cambria Math" w:hAnsi="Cambria Math"/>
            <w:noProof/>
            <w:szCs w:val="28"/>
          </w:rPr>
          <m:t>q∈</m:t>
        </m:r>
        <m:r>
          <m:rPr>
            <m:sty m:val="p"/>
          </m:rPr>
          <w:rPr>
            <w:rFonts w:ascii="Cambria Math" w:hAnsi="Cambria Math"/>
            <w:noProof/>
            <w:szCs w:val="28"/>
          </w:rPr>
          <m:t>(0;1)</m:t>
        </m:r>
      </m:oMath>
      <w:r w:rsidRPr="003E21DB">
        <w:rPr>
          <w:noProof/>
          <w:szCs w:val="28"/>
        </w:rPr>
        <w:t xml:space="preserve">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3E21DB">
        <w:rPr>
          <w:noProof/>
          <w:szCs w:val="28"/>
        </w:rPr>
        <w:t xml:space="preserve"> и с ее помощью найдите отношение </w:t>
      </w:r>
      <m:oMath>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a</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b</m:t>
                </m:r>
              </m:sub>
            </m:sSub>
          </m:num>
          <m:den>
            <m:r>
              <w:rPr>
                <w:rFonts w:ascii="Cambria Math" w:hAnsi="Cambria Math" w:cs="Cambria Math"/>
                <w:noProof/>
                <w:szCs w:val="28"/>
              </w:rPr>
              <m:t>σ</m:t>
            </m:r>
          </m:den>
        </m:f>
      </m:oMath>
      <w:r w:rsidRPr="003E21DB">
        <w:rPr>
          <w:noProof/>
          <w:szCs w:val="28"/>
        </w:rPr>
        <w:t>.</w:t>
      </w:r>
    </w:p>
    <w:p w14:paraId="4393FB32" w14:textId="77777777" w:rsidR="00B502A2" w:rsidRPr="003E21DB" w:rsidRDefault="00B502A2" w:rsidP="003B56B4">
      <w:pPr>
        <w:pStyle w:val="af9"/>
        <w:tabs>
          <w:tab w:val="center" w:pos="4800"/>
          <w:tab w:val="right" w:pos="9500"/>
        </w:tabs>
        <w:ind w:left="397" w:firstLine="0"/>
        <w:rPr>
          <w:noProof/>
          <w:szCs w:val="28"/>
        </w:rPr>
      </w:pPr>
    </w:p>
    <w:p w14:paraId="275833F4" w14:textId="7B9314F4" w:rsidR="002E2B59" w:rsidRPr="003E21DB" w:rsidRDefault="002E2B59" w:rsidP="003B56B4">
      <w:pPr>
        <w:pStyle w:val="af9"/>
        <w:numPr>
          <w:ilvl w:val="0"/>
          <w:numId w:val="5"/>
        </w:numPr>
        <w:tabs>
          <w:tab w:val="center" w:pos="4800"/>
          <w:tab w:val="right" w:pos="9500"/>
        </w:tabs>
        <w:rPr>
          <w:noProof/>
          <w:szCs w:val="28"/>
        </w:rPr>
      </w:pPr>
      <w:r w:rsidRPr="003E21DB">
        <w:rPr>
          <w:noProof/>
          <w:szCs w:val="28"/>
        </w:rPr>
        <w:t xml:space="preserve">Известно распределение дискретного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w:t>
      </w:r>
    </w:p>
    <w:tbl>
      <w:tblPr>
        <w:tblW w:w="0" w:type="auto"/>
        <w:jc w:val="center"/>
        <w:tblLayout w:type="fixed"/>
        <w:tblCellMar>
          <w:left w:w="0" w:type="dxa"/>
          <w:right w:w="0" w:type="dxa"/>
        </w:tblCellMar>
        <w:tblLook w:val="0000" w:firstRow="0" w:lastRow="0" w:firstColumn="0" w:lastColumn="0" w:noHBand="0" w:noVBand="0"/>
      </w:tblPr>
      <w:tblGrid>
        <w:gridCol w:w="1500"/>
        <w:gridCol w:w="1500"/>
        <w:gridCol w:w="1500"/>
        <w:gridCol w:w="1500"/>
      </w:tblGrid>
      <w:tr w:rsidR="002E2B59" w:rsidRPr="003E21DB" w14:paraId="649C49D1" w14:textId="77777777" w:rsidTr="002E2B59">
        <w:trPr>
          <w:jc w:val="center"/>
        </w:trPr>
        <w:tc>
          <w:tcPr>
            <w:tcW w:w="1500" w:type="dxa"/>
            <w:tcBorders>
              <w:top w:val="single" w:sz="4" w:space="0" w:color="auto"/>
              <w:left w:val="single" w:sz="4" w:space="0" w:color="auto"/>
              <w:bottom w:val="single" w:sz="4" w:space="0" w:color="auto"/>
              <w:right w:val="single" w:sz="4" w:space="0" w:color="auto"/>
            </w:tcBorders>
          </w:tcPr>
          <w:p w14:paraId="7DCDDF91" w14:textId="3BEEF381" w:rsidR="002E2B59" w:rsidRPr="003E21DB" w:rsidRDefault="002E2B59" w:rsidP="003B56B4">
            <w:pPr>
              <w:tabs>
                <w:tab w:val="center" w:pos="4800"/>
                <w:tab w:val="right" w:pos="9500"/>
              </w:tabs>
              <w:ind w:firstLine="720"/>
              <w:jc w:val="center"/>
              <w:rPr>
                <w:sz w:val="28"/>
                <w:szCs w:val="28"/>
              </w:rPr>
            </w:pPr>
          </w:p>
        </w:tc>
        <w:tc>
          <w:tcPr>
            <w:tcW w:w="1500" w:type="dxa"/>
            <w:tcBorders>
              <w:top w:val="single" w:sz="4" w:space="0" w:color="auto"/>
              <w:left w:val="single" w:sz="4" w:space="0" w:color="auto"/>
              <w:bottom w:val="single" w:sz="4" w:space="0" w:color="auto"/>
              <w:right w:val="single" w:sz="4" w:space="0" w:color="auto"/>
            </w:tcBorders>
          </w:tcPr>
          <w:p w14:paraId="5E06CC43" w14:textId="42813E11" w:rsidR="002E2B59" w:rsidRPr="003E21DB" w:rsidRDefault="002E2B59" w:rsidP="003B56B4">
            <w:pPr>
              <w:tabs>
                <w:tab w:val="center" w:pos="4800"/>
                <w:tab w:val="right" w:pos="9500"/>
              </w:tabs>
              <w:ind w:firstLine="0"/>
              <w:jc w:val="center"/>
              <w:rPr>
                <w:sz w:val="28"/>
                <w:szCs w:val="28"/>
              </w:rPr>
            </w:pPr>
            <m:oMathPara>
              <m:oMath>
                <m:r>
                  <w:rPr>
                    <w:rFonts w:ascii="Cambria Math" w:hAnsi="Cambria Math"/>
                    <w:sz w:val="28"/>
                    <w:szCs w:val="28"/>
                  </w:rPr>
                  <m:t>X</m:t>
                </m:r>
                <m:r>
                  <m:rPr>
                    <m:sty m:val="p"/>
                  </m:rPr>
                  <w:rPr>
                    <w:rFonts w:ascii="Cambria Math" w:hAnsi="Cambria Math"/>
                    <w:sz w:val="28"/>
                    <w:szCs w:val="28"/>
                  </w:rPr>
                  <m:t>=2</m:t>
                </m:r>
              </m:oMath>
            </m:oMathPara>
          </w:p>
        </w:tc>
        <w:tc>
          <w:tcPr>
            <w:tcW w:w="1500" w:type="dxa"/>
            <w:tcBorders>
              <w:top w:val="single" w:sz="4" w:space="0" w:color="auto"/>
              <w:left w:val="single" w:sz="4" w:space="0" w:color="auto"/>
              <w:bottom w:val="single" w:sz="4" w:space="0" w:color="auto"/>
              <w:right w:val="single" w:sz="4" w:space="0" w:color="auto"/>
            </w:tcBorders>
          </w:tcPr>
          <w:p w14:paraId="45D719A8" w14:textId="1BEF73CD" w:rsidR="002E2B59" w:rsidRPr="003E21DB" w:rsidRDefault="002E2B59" w:rsidP="003B56B4">
            <w:pPr>
              <w:tabs>
                <w:tab w:val="center" w:pos="4800"/>
                <w:tab w:val="right" w:pos="9500"/>
              </w:tabs>
              <w:ind w:firstLine="0"/>
              <w:jc w:val="center"/>
              <w:rPr>
                <w:sz w:val="28"/>
                <w:szCs w:val="28"/>
              </w:rPr>
            </w:pPr>
            <m:oMathPara>
              <m:oMath>
                <m:r>
                  <w:rPr>
                    <w:rFonts w:ascii="Cambria Math" w:hAnsi="Cambria Math"/>
                    <w:sz w:val="28"/>
                    <w:szCs w:val="28"/>
                  </w:rPr>
                  <m:t>X</m:t>
                </m:r>
                <m:r>
                  <m:rPr>
                    <m:sty m:val="p"/>
                  </m:rPr>
                  <w:rPr>
                    <w:rFonts w:ascii="Cambria Math" w:hAnsi="Cambria Math"/>
                    <w:sz w:val="28"/>
                    <w:szCs w:val="28"/>
                  </w:rPr>
                  <m:t>=3</m:t>
                </m:r>
              </m:oMath>
            </m:oMathPara>
          </w:p>
        </w:tc>
        <w:tc>
          <w:tcPr>
            <w:tcW w:w="1500" w:type="dxa"/>
            <w:tcBorders>
              <w:top w:val="single" w:sz="4" w:space="0" w:color="auto"/>
              <w:left w:val="single" w:sz="4" w:space="0" w:color="auto"/>
              <w:bottom w:val="single" w:sz="4" w:space="0" w:color="auto"/>
              <w:right w:val="single" w:sz="4" w:space="0" w:color="auto"/>
            </w:tcBorders>
          </w:tcPr>
          <w:p w14:paraId="68000A69" w14:textId="72B843CE" w:rsidR="002E2B59" w:rsidRPr="003E21DB" w:rsidRDefault="002E2B59" w:rsidP="003B56B4">
            <w:pPr>
              <w:tabs>
                <w:tab w:val="center" w:pos="4800"/>
                <w:tab w:val="right" w:pos="9500"/>
              </w:tabs>
              <w:ind w:firstLine="0"/>
              <w:jc w:val="center"/>
              <w:rPr>
                <w:sz w:val="28"/>
                <w:szCs w:val="28"/>
              </w:rPr>
            </w:pPr>
            <m:oMathPara>
              <m:oMath>
                <m:r>
                  <w:rPr>
                    <w:rFonts w:ascii="Cambria Math" w:hAnsi="Cambria Math"/>
                    <w:sz w:val="28"/>
                    <w:szCs w:val="28"/>
                  </w:rPr>
                  <m:t>X</m:t>
                </m:r>
                <m:r>
                  <m:rPr>
                    <m:sty m:val="p"/>
                  </m:rPr>
                  <w:rPr>
                    <w:rFonts w:ascii="Cambria Math" w:hAnsi="Cambria Math"/>
                    <w:sz w:val="28"/>
                    <w:szCs w:val="28"/>
                  </w:rPr>
                  <m:t>=4</m:t>
                </m:r>
              </m:oMath>
            </m:oMathPara>
          </w:p>
        </w:tc>
      </w:tr>
      <w:tr w:rsidR="002E2B59" w:rsidRPr="003E21DB" w14:paraId="13730D0A" w14:textId="77777777" w:rsidTr="002E2B59">
        <w:trPr>
          <w:jc w:val="center"/>
        </w:trPr>
        <w:tc>
          <w:tcPr>
            <w:tcW w:w="1500" w:type="dxa"/>
            <w:tcBorders>
              <w:top w:val="single" w:sz="4" w:space="0" w:color="auto"/>
              <w:left w:val="single" w:sz="4" w:space="0" w:color="auto"/>
              <w:bottom w:val="single" w:sz="4" w:space="0" w:color="auto"/>
              <w:right w:val="single" w:sz="4" w:space="0" w:color="auto"/>
            </w:tcBorders>
          </w:tcPr>
          <w:p w14:paraId="5AC8B170" w14:textId="5900618C" w:rsidR="002E2B59" w:rsidRPr="003E21DB" w:rsidRDefault="002E2B59" w:rsidP="003B56B4">
            <w:pPr>
              <w:tabs>
                <w:tab w:val="center" w:pos="4800"/>
                <w:tab w:val="right" w:pos="9500"/>
              </w:tabs>
              <w:ind w:firstLine="0"/>
              <w:jc w:val="center"/>
              <w:rPr>
                <w:sz w:val="28"/>
                <w:szCs w:val="28"/>
              </w:rPr>
            </w:pPr>
            <m:oMathPara>
              <m:oMath>
                <m:r>
                  <w:rPr>
                    <w:rFonts w:ascii="Cambria Math" w:hAnsi="Cambria Math"/>
                    <w:sz w:val="28"/>
                    <w:szCs w:val="28"/>
                  </w:rPr>
                  <m:t>Y</m:t>
                </m:r>
                <m:r>
                  <m:rPr>
                    <m:sty m:val="p"/>
                  </m:rPr>
                  <w:rPr>
                    <w:rFonts w:ascii="Cambria Math" w:hAnsi="Cambria Math"/>
                    <w:sz w:val="28"/>
                    <w:szCs w:val="28"/>
                  </w:rPr>
                  <m:t>=</m:t>
                </m:r>
                <m:r>
                  <w:rPr>
                    <w:rFonts w:ascii="Cambria Math" w:hAnsi="Cambria Math"/>
                    <w:sz w:val="28"/>
                    <w:szCs w:val="28"/>
                  </w:rPr>
                  <m:t>-</m:t>
                </m:r>
                <m:r>
                  <m:rPr>
                    <m:sty m:val="p"/>
                  </m:rPr>
                  <w:rPr>
                    <w:rFonts w:ascii="Cambria Math" w:hAnsi="Cambria Math"/>
                    <w:sz w:val="28"/>
                    <w:szCs w:val="28"/>
                  </w:rPr>
                  <m:t>1</m:t>
                </m:r>
              </m:oMath>
            </m:oMathPara>
          </w:p>
        </w:tc>
        <w:tc>
          <w:tcPr>
            <w:tcW w:w="1500" w:type="dxa"/>
            <w:tcBorders>
              <w:top w:val="single" w:sz="4" w:space="0" w:color="auto"/>
              <w:left w:val="single" w:sz="4" w:space="0" w:color="auto"/>
              <w:bottom w:val="single" w:sz="4" w:space="0" w:color="auto"/>
              <w:right w:val="single" w:sz="4" w:space="0" w:color="auto"/>
            </w:tcBorders>
          </w:tcPr>
          <w:p w14:paraId="604BFFB6" w14:textId="0365969E" w:rsidR="002E2B59" w:rsidRPr="003E21DB" w:rsidRDefault="003B56B4"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6</m:t>
                    </m:r>
                  </m:den>
                </m:f>
              </m:oMath>
            </m:oMathPara>
          </w:p>
        </w:tc>
        <w:tc>
          <w:tcPr>
            <w:tcW w:w="1500" w:type="dxa"/>
            <w:tcBorders>
              <w:top w:val="single" w:sz="4" w:space="0" w:color="auto"/>
              <w:left w:val="single" w:sz="4" w:space="0" w:color="auto"/>
              <w:bottom w:val="single" w:sz="4" w:space="0" w:color="auto"/>
              <w:right w:val="single" w:sz="4" w:space="0" w:color="auto"/>
            </w:tcBorders>
          </w:tcPr>
          <w:p w14:paraId="5E9DC3C7" w14:textId="6B4FE192" w:rsidR="002E2B59" w:rsidRPr="003E21DB" w:rsidRDefault="003B56B4"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12</m:t>
                    </m:r>
                  </m:den>
                </m:f>
              </m:oMath>
            </m:oMathPara>
          </w:p>
        </w:tc>
        <w:tc>
          <w:tcPr>
            <w:tcW w:w="1500" w:type="dxa"/>
            <w:tcBorders>
              <w:top w:val="single" w:sz="4" w:space="0" w:color="auto"/>
              <w:left w:val="single" w:sz="4" w:space="0" w:color="auto"/>
              <w:bottom w:val="single" w:sz="4" w:space="0" w:color="auto"/>
              <w:right w:val="single" w:sz="4" w:space="0" w:color="auto"/>
            </w:tcBorders>
          </w:tcPr>
          <w:p w14:paraId="656CA140" w14:textId="3A1CCEF7" w:rsidR="002E2B59" w:rsidRPr="003E21DB" w:rsidRDefault="003B56B4"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6</m:t>
                    </m:r>
                  </m:den>
                </m:f>
              </m:oMath>
            </m:oMathPara>
          </w:p>
        </w:tc>
      </w:tr>
      <w:tr w:rsidR="002E2B59" w:rsidRPr="003E21DB" w14:paraId="3D3A1487" w14:textId="77777777" w:rsidTr="002E2B59">
        <w:trPr>
          <w:jc w:val="center"/>
        </w:trPr>
        <w:tc>
          <w:tcPr>
            <w:tcW w:w="1500" w:type="dxa"/>
            <w:tcBorders>
              <w:top w:val="single" w:sz="4" w:space="0" w:color="auto"/>
              <w:left w:val="single" w:sz="4" w:space="0" w:color="auto"/>
              <w:bottom w:val="single" w:sz="4" w:space="0" w:color="auto"/>
              <w:right w:val="single" w:sz="4" w:space="0" w:color="auto"/>
            </w:tcBorders>
          </w:tcPr>
          <w:p w14:paraId="3FC7E49E" w14:textId="7E3C9D16" w:rsidR="002E2B59" w:rsidRPr="003E21DB" w:rsidRDefault="002E2B59" w:rsidP="003B56B4">
            <w:pPr>
              <w:tabs>
                <w:tab w:val="center" w:pos="4800"/>
                <w:tab w:val="right" w:pos="9500"/>
              </w:tabs>
              <w:ind w:firstLine="0"/>
              <w:jc w:val="center"/>
              <w:rPr>
                <w:sz w:val="28"/>
                <w:szCs w:val="28"/>
              </w:rPr>
            </w:pPr>
            <m:oMathPara>
              <m:oMath>
                <m:r>
                  <w:rPr>
                    <w:rFonts w:ascii="Cambria Math" w:hAnsi="Cambria Math"/>
                    <w:sz w:val="28"/>
                    <w:szCs w:val="28"/>
                  </w:rPr>
                  <m:t>Y</m:t>
                </m:r>
                <m:r>
                  <m:rPr>
                    <m:sty m:val="p"/>
                  </m:rPr>
                  <w:rPr>
                    <w:rFonts w:ascii="Cambria Math" w:hAnsi="Cambria Math"/>
                    <w:sz w:val="28"/>
                    <w:szCs w:val="28"/>
                  </w:rPr>
                  <m:t>=0</m:t>
                </m:r>
              </m:oMath>
            </m:oMathPara>
          </w:p>
        </w:tc>
        <w:tc>
          <w:tcPr>
            <w:tcW w:w="1500" w:type="dxa"/>
            <w:tcBorders>
              <w:top w:val="single" w:sz="4" w:space="0" w:color="auto"/>
              <w:left w:val="single" w:sz="4" w:space="0" w:color="auto"/>
              <w:bottom w:val="single" w:sz="4" w:space="0" w:color="auto"/>
              <w:right w:val="single" w:sz="4" w:space="0" w:color="auto"/>
            </w:tcBorders>
          </w:tcPr>
          <w:p w14:paraId="729A4CC6" w14:textId="76636081" w:rsidR="002E2B59" w:rsidRPr="003E21DB" w:rsidRDefault="003B56B4"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6</m:t>
                    </m:r>
                  </m:den>
                </m:f>
              </m:oMath>
            </m:oMathPara>
          </w:p>
        </w:tc>
        <w:tc>
          <w:tcPr>
            <w:tcW w:w="1500" w:type="dxa"/>
            <w:tcBorders>
              <w:top w:val="single" w:sz="4" w:space="0" w:color="auto"/>
              <w:left w:val="single" w:sz="4" w:space="0" w:color="auto"/>
              <w:bottom w:val="single" w:sz="4" w:space="0" w:color="auto"/>
              <w:right w:val="single" w:sz="4" w:space="0" w:color="auto"/>
            </w:tcBorders>
          </w:tcPr>
          <w:p w14:paraId="24803DCB" w14:textId="35949070" w:rsidR="002E2B59" w:rsidRPr="003E21DB" w:rsidRDefault="003B56B4"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6</m:t>
                    </m:r>
                  </m:den>
                </m:f>
              </m:oMath>
            </m:oMathPara>
          </w:p>
        </w:tc>
        <w:tc>
          <w:tcPr>
            <w:tcW w:w="1500" w:type="dxa"/>
            <w:tcBorders>
              <w:top w:val="single" w:sz="4" w:space="0" w:color="auto"/>
              <w:left w:val="single" w:sz="4" w:space="0" w:color="auto"/>
              <w:bottom w:val="single" w:sz="4" w:space="0" w:color="auto"/>
              <w:right w:val="single" w:sz="4" w:space="0" w:color="auto"/>
            </w:tcBorders>
          </w:tcPr>
          <w:p w14:paraId="66CF63F1" w14:textId="1F75F7D9" w:rsidR="002E2B59" w:rsidRPr="003E21DB" w:rsidRDefault="003B56B4"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4</m:t>
                    </m:r>
                  </m:den>
                </m:f>
              </m:oMath>
            </m:oMathPara>
          </w:p>
        </w:tc>
      </w:tr>
    </w:tbl>
    <w:p w14:paraId="0604A74E" w14:textId="77777777" w:rsidR="008F1D54" w:rsidRPr="003E21DB" w:rsidRDefault="008F1D54" w:rsidP="003B56B4">
      <w:pPr>
        <w:pStyle w:val="af9"/>
        <w:tabs>
          <w:tab w:val="center" w:pos="4800"/>
          <w:tab w:val="right" w:pos="9500"/>
        </w:tabs>
        <w:ind w:left="397" w:firstLine="0"/>
        <w:rPr>
          <w:noProof/>
          <w:szCs w:val="28"/>
        </w:rPr>
      </w:pPr>
    </w:p>
    <w:p w14:paraId="3FED17BD" w14:textId="5E87423B" w:rsidR="002E2B59" w:rsidRPr="003E21DB" w:rsidRDefault="002E2B59" w:rsidP="003B56B4">
      <w:pPr>
        <w:pStyle w:val="af9"/>
        <w:tabs>
          <w:tab w:val="center" w:pos="4800"/>
          <w:tab w:val="right" w:pos="9500"/>
        </w:tabs>
        <w:ind w:left="397" w:firstLine="0"/>
        <w:rPr>
          <w:noProof/>
          <w:szCs w:val="28"/>
        </w:rPr>
      </w:pPr>
      <w:r w:rsidRPr="003E21DB">
        <w:rPr>
          <w:noProof/>
          <w:szCs w:val="28"/>
        </w:rPr>
        <w:t xml:space="preserve">1) Найдите распределение случайной величины </w:t>
      </w:r>
      <m:oMath>
        <m:r>
          <w:rPr>
            <w:rFonts w:ascii="Cambria Math" w:hAnsi="Cambria Math"/>
            <w:noProof/>
            <w:szCs w:val="28"/>
          </w:rPr>
          <m:t>U</m:t>
        </m:r>
        <m:r>
          <m:rPr>
            <m:sty m:val="p"/>
          </m:rPr>
          <w:rPr>
            <w:rFonts w:ascii="Cambria Math" w:hAnsi="Cambria Math"/>
            <w:noProof/>
            <w:szCs w:val="28"/>
          </w:rPr>
          <m:t>=min(4,</m:t>
        </m:r>
        <m:r>
          <w:rPr>
            <w:rFonts w:ascii="Cambria Math" w:hAnsi="Cambria Math"/>
            <w:noProof/>
            <w:szCs w:val="28"/>
          </w:rPr>
          <m:t>X-Y</m:t>
        </m:r>
        <m:r>
          <m:rPr>
            <m:sty m:val="p"/>
          </m:rPr>
          <w:rPr>
            <w:rFonts w:ascii="Cambria Math" w:hAnsi="Cambria Math"/>
            <w:noProof/>
            <w:szCs w:val="28"/>
          </w:rPr>
          <m:t>)</m:t>
        </m:r>
      </m:oMath>
      <w:r w:rsidRPr="003E21DB">
        <w:rPr>
          <w:noProof/>
          <w:szCs w:val="28"/>
        </w:rPr>
        <w:t xml:space="preserve"> и </w:t>
      </w:r>
      <m:oMath>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oMath>
      <w:r w:rsidRPr="003E21DB">
        <w:rPr>
          <w:noProof/>
          <w:szCs w:val="28"/>
        </w:rPr>
        <w:t>;</w:t>
      </w:r>
    </w:p>
    <w:p w14:paraId="05B47AEA" w14:textId="77777777" w:rsidR="002E2B59" w:rsidRPr="003E21DB" w:rsidRDefault="002E2B59" w:rsidP="003B56B4">
      <w:pPr>
        <w:pStyle w:val="af9"/>
        <w:tabs>
          <w:tab w:val="center" w:pos="4800"/>
          <w:tab w:val="right" w:pos="9500"/>
        </w:tabs>
        <w:ind w:left="397" w:firstLine="0"/>
        <w:rPr>
          <w:noProof/>
          <w:szCs w:val="28"/>
        </w:rPr>
      </w:pPr>
      <w:r w:rsidRPr="003E21DB">
        <w:rPr>
          <w:noProof/>
          <w:szCs w:val="28"/>
        </w:rPr>
        <w:t xml:space="preserve">2) Найдите распределение случайной величины </w:t>
      </w:r>
      <m:oMath>
        <m:r>
          <w:rPr>
            <w:rFonts w:ascii="Cambria Math" w:hAnsi="Cambria Math"/>
            <w:noProof/>
            <w:szCs w:val="28"/>
          </w:rPr>
          <m:t>V</m:t>
        </m:r>
        <m:r>
          <m:rPr>
            <m:sty m:val="p"/>
          </m:rPr>
          <w:rPr>
            <w:rFonts w:ascii="Cambria Math" w:hAnsi="Cambria Math"/>
            <w:noProof/>
            <w:szCs w:val="28"/>
          </w:rPr>
          <m:t>=max(</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 </w:t>
      </w:r>
      <m:oMath>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w:t>
      </w:r>
    </w:p>
    <w:p w14:paraId="77DC20E5" w14:textId="77777777" w:rsidR="002E2B59" w:rsidRPr="003E21DB" w:rsidRDefault="002E2B59" w:rsidP="003B56B4">
      <w:pPr>
        <w:pStyle w:val="af9"/>
        <w:tabs>
          <w:tab w:val="center" w:pos="4800"/>
          <w:tab w:val="right" w:pos="9500"/>
        </w:tabs>
        <w:ind w:left="397" w:firstLine="0"/>
        <w:rPr>
          <w:noProof/>
          <w:szCs w:val="28"/>
        </w:rPr>
      </w:pPr>
      <w:r w:rsidRPr="003E21DB">
        <w:rPr>
          <w:noProof/>
          <w:szCs w:val="28"/>
        </w:rPr>
        <w:lastRenderedPageBreak/>
        <w:t xml:space="preserve">3) Найдите ковариацию </w:t>
      </w:r>
      <m:oMath>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 xml:space="preserve"> и коэффициент корреляции </w:t>
      </w:r>
      <m:oMath>
        <m:r>
          <w:rPr>
            <w:rFonts w:ascii="Cambria Math" w:hAnsi="Cambria Math" w:cs="Cambria Math"/>
            <w:noProof/>
            <w:szCs w:val="28"/>
          </w:rPr>
          <m:t>ρ</m:t>
        </m:r>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w:t>
      </w:r>
    </w:p>
    <w:p w14:paraId="66048DEE" w14:textId="77777777" w:rsidR="00216E46" w:rsidRPr="003E21DB" w:rsidRDefault="00216E46" w:rsidP="003B56B4">
      <w:pPr>
        <w:pStyle w:val="af9"/>
        <w:numPr>
          <w:ilvl w:val="0"/>
          <w:numId w:val="5"/>
        </w:numPr>
        <w:tabs>
          <w:tab w:val="center" w:pos="4800"/>
          <w:tab w:val="right" w:pos="9500"/>
        </w:tabs>
        <w:rPr>
          <w:noProof/>
          <w:szCs w:val="28"/>
        </w:rPr>
      </w:pPr>
      <w:r w:rsidRPr="003E21DB">
        <w:rPr>
          <w:noProof/>
          <w:szCs w:val="28"/>
        </w:rPr>
        <w:t xml:space="preserve">Случайный вектор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равномерно распределен в треугольнике </w:t>
      </w:r>
    </w:p>
    <w:p w14:paraId="57C5D02E" w14:textId="77777777" w:rsidR="00216E46" w:rsidRPr="003E21DB" w:rsidRDefault="00216E46" w:rsidP="003B56B4">
      <w:pPr>
        <w:pStyle w:val="af9"/>
        <w:tabs>
          <w:tab w:val="center" w:pos="4800"/>
          <w:tab w:val="right" w:pos="9500"/>
        </w:tabs>
        <w:ind w:left="397" w:firstLine="0"/>
        <w:rPr>
          <w:noProof/>
          <w:szCs w:val="28"/>
        </w:rPr>
      </w:pPr>
      <w:r w:rsidRPr="003E21DB">
        <w:rPr>
          <w:noProof/>
          <w:szCs w:val="28"/>
        </w:rPr>
        <w:tab/>
      </w:r>
      <m:oMath>
        <m:r>
          <w:rPr>
            <w:rFonts w:ascii="Cambria Math" w:hAnsi="Cambria Math"/>
            <w:noProof/>
            <w:szCs w:val="28"/>
          </w:rPr>
          <m:t>x</m:t>
        </m:r>
        <m:r>
          <m:rPr>
            <m:sty m:val="p"/>
          </m:rPr>
          <w:rPr>
            <w:rFonts w:ascii="Cambria Math" w:hAnsi="Cambria Math"/>
            <w:noProof/>
            <w:szCs w:val="28"/>
          </w:rPr>
          <m:t>⩾0;</m:t>
        </m:r>
        <m:r>
          <w:rPr>
            <w:rFonts w:ascii="Cambria Math" w:hAnsi="Cambria Math"/>
            <w:noProof/>
            <w:szCs w:val="28"/>
          </w:rPr>
          <m:t xml:space="preserve">    y</m:t>
        </m:r>
        <m:r>
          <m:rPr>
            <m:sty m:val="p"/>
          </m:rPr>
          <w:rPr>
            <w:rFonts w:ascii="Cambria Math" w:hAnsi="Cambria Math"/>
            <w:noProof/>
            <w:szCs w:val="28"/>
          </w:rPr>
          <m:t>⩾0;</m:t>
        </m:r>
        <m:r>
          <w:rPr>
            <w:rFonts w:ascii="Cambria Math" w:hAnsi="Cambria Math"/>
            <w:noProof/>
            <w:szCs w:val="28"/>
          </w:rPr>
          <m:t xml:space="preserve">    </m:t>
        </m:r>
        <m:r>
          <m:rPr>
            <m:sty m:val="p"/>
          </m:rPr>
          <w:rPr>
            <w:rFonts w:ascii="Cambria Math" w:hAnsi="Cambria Math"/>
            <w:noProof/>
            <w:szCs w:val="28"/>
          </w:rPr>
          <m:t>5</m:t>
        </m:r>
        <m:r>
          <w:rPr>
            <w:rFonts w:ascii="Cambria Math" w:hAnsi="Cambria Math"/>
            <w:noProof/>
            <w:szCs w:val="28"/>
          </w:rPr>
          <m:t>x+</m:t>
        </m:r>
        <m:r>
          <m:rPr>
            <m:sty m:val="p"/>
          </m:rPr>
          <w:rPr>
            <w:rFonts w:ascii="Cambria Math" w:hAnsi="Cambria Math"/>
            <w:noProof/>
            <w:szCs w:val="28"/>
          </w:rPr>
          <m:t>12</m:t>
        </m:r>
        <m:r>
          <w:rPr>
            <w:rFonts w:ascii="Cambria Math" w:hAnsi="Cambria Math"/>
            <w:noProof/>
            <w:szCs w:val="28"/>
          </w:rPr>
          <m:t>y</m:t>
        </m:r>
        <m:r>
          <m:rPr>
            <m:sty m:val="p"/>
          </m:rPr>
          <w:rPr>
            <w:rFonts w:ascii="Cambria Math" w:hAnsi="Cambria Math"/>
            <w:noProof/>
            <w:szCs w:val="28"/>
          </w:rPr>
          <m:t>⩽60.</m:t>
        </m:r>
      </m:oMath>
    </w:p>
    <w:p w14:paraId="5AD0640E" w14:textId="50D24A5C" w:rsidR="00216E46" w:rsidRPr="003E21DB" w:rsidRDefault="00216E46" w:rsidP="003B56B4">
      <w:pPr>
        <w:pStyle w:val="af9"/>
        <w:tabs>
          <w:tab w:val="center" w:pos="4800"/>
          <w:tab w:val="right" w:pos="9500"/>
        </w:tabs>
        <w:ind w:left="397" w:firstLine="0"/>
        <w:rPr>
          <w:noProof/>
          <w:szCs w:val="28"/>
        </w:rPr>
      </w:pPr>
      <w:r w:rsidRPr="003E21DB">
        <w:rPr>
          <w:noProof/>
          <w:szCs w:val="28"/>
        </w:rPr>
        <w:t xml:space="preserve">1) Найдите значение функции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sub>
        </m:sSub>
        <m:r>
          <m:rPr>
            <m:sty m:val="p"/>
          </m:rPr>
          <w:rPr>
            <w:rFonts w:ascii="Cambria Math" w:hAnsi="Cambria Math"/>
            <w:noProof/>
            <w:szCs w:val="28"/>
          </w:rPr>
          <m:t>(4)</m:t>
        </m:r>
      </m:oMath>
      <w:r w:rsidRPr="003E21DB">
        <w:rPr>
          <w:noProof/>
          <w:szCs w:val="28"/>
        </w:rPr>
        <w:t xml:space="preserve">. 2) Найдите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и </w:t>
      </w:r>
      <m:oMath>
        <m:r>
          <w:rPr>
            <w:rFonts w:ascii="Cambria Math" w:hAnsi="Cambria Math"/>
            <w:noProof/>
            <w:szCs w:val="28"/>
          </w:rPr>
          <m:t>E</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9</m:t>
            </m:r>
          </m:sup>
        </m:sSup>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3) Найдите </w:t>
      </w:r>
      <m:oMath>
        <m:r>
          <w:rPr>
            <w:rFonts w:ascii="Cambria Math" w:hAnsi="Cambria Math"/>
            <w:noProof/>
            <w:szCs w:val="28"/>
          </w:rPr>
          <m:t>Cov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 </w:t>
      </w:r>
      <m:oMath>
        <m:r>
          <w:rPr>
            <w:rFonts w:ascii="Cambria Math" w:hAnsi="Cambria Math" w:cs="Cambria Math"/>
            <w:noProof/>
            <w:szCs w:val="28"/>
          </w:rPr>
          <m:t>ρ</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w:t>
      </w:r>
    </w:p>
    <w:p w14:paraId="30DA27A3" w14:textId="77777777" w:rsidR="00DD1F42" w:rsidRPr="003E21DB" w:rsidRDefault="00DD1F42" w:rsidP="003B56B4">
      <w:pPr>
        <w:pStyle w:val="af9"/>
        <w:numPr>
          <w:ilvl w:val="0"/>
          <w:numId w:val="5"/>
        </w:numPr>
        <w:tabs>
          <w:tab w:val="center" w:pos="4800"/>
          <w:tab w:val="right" w:pos="9500"/>
        </w:tabs>
        <w:rPr>
          <w:noProof/>
          <w:szCs w:val="28"/>
        </w:rPr>
      </w:pPr>
      <w:r w:rsidRPr="003E21DB">
        <w:rPr>
          <w:noProof/>
          <w:szCs w:val="28"/>
        </w:rPr>
        <w:t xml:space="preserve">Плотность распределения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имеет вид: </w:t>
      </w:r>
    </w:p>
    <w:p w14:paraId="3C2F701B" w14:textId="77777777" w:rsidR="00DD1F42" w:rsidRPr="003E21DB" w:rsidRDefault="00DD1F42" w:rsidP="003B56B4">
      <w:pPr>
        <w:pStyle w:val="af9"/>
        <w:tabs>
          <w:tab w:val="center" w:pos="4800"/>
          <w:tab w:val="right" w:pos="9500"/>
        </w:tabs>
        <w:ind w:left="397" w:firstLine="0"/>
        <w:rPr>
          <w:noProof/>
          <w:szCs w:val="28"/>
        </w:rPr>
      </w:pPr>
      <w:r w:rsidRPr="003E21DB">
        <w:rPr>
          <w:noProof/>
          <w:szCs w:val="28"/>
        </w:rPr>
        <w:tab/>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sSup>
          <m:sSupPr>
            <m:ctrlPr>
              <w:rPr>
                <w:rFonts w:ascii="Cambria Math" w:hAnsi="Cambria Math"/>
                <w:szCs w:val="28"/>
              </w:rPr>
            </m:ctrlPr>
          </m:sSupPr>
          <m:e>
            <m:f>
              <m:fPr>
                <m:ctrlPr>
                  <w:rPr>
                    <w:rFonts w:ascii="Cambria Math" w:hAnsi="Cambria Math"/>
                    <w:szCs w:val="28"/>
                  </w:rPr>
                </m:ctrlPr>
              </m:fPr>
              <m:num>
                <m:r>
                  <m:rPr>
                    <m:sty m:val="p"/>
                  </m:rPr>
                  <w:rPr>
                    <w:rFonts w:ascii="Cambria Math" w:hAnsi="Cambria Math"/>
                    <w:noProof/>
                    <w:szCs w:val="28"/>
                  </w:rPr>
                  <m:t>3</m:t>
                </m:r>
              </m:num>
              <m:den>
                <m:r>
                  <m:rPr>
                    <m:sty m:val="p"/>
                  </m:rPr>
                  <w:rPr>
                    <w:rFonts w:ascii="Cambria Math" w:hAnsi="Cambria Math"/>
                    <w:noProof/>
                    <w:szCs w:val="28"/>
                  </w:rPr>
                  <m:t>2</m:t>
                </m:r>
                <m:r>
                  <w:rPr>
                    <w:rFonts w:ascii="Cambria Math" w:hAnsi="Cambria Math" w:cs="Cambria Math"/>
                    <w:noProof/>
                    <w:szCs w:val="28"/>
                  </w:rPr>
                  <m:t>π</m:t>
                </m:r>
              </m:den>
            </m:f>
          </m:e>
          <m:sup>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5</m:t>
                </m:r>
              </m:num>
              <m:den>
                <m:r>
                  <m:rPr>
                    <m:sty m:val="p"/>
                  </m:rPr>
                  <w:rPr>
                    <w:rFonts w:ascii="Cambria Math" w:hAnsi="Cambria Math"/>
                    <w:noProof/>
                    <w:szCs w:val="28"/>
                  </w:rPr>
                  <m:t>2</m:t>
                </m:r>
              </m:den>
            </m:f>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-xy-x-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y-</m:t>
            </m:r>
            <m:r>
              <m:rPr>
                <m:sty m:val="p"/>
              </m:rPr>
              <w:rPr>
                <w:rFonts w:ascii="Cambria Math" w:hAnsi="Cambria Math"/>
                <w:noProof/>
                <w:szCs w:val="28"/>
              </w:rPr>
              <m:t>1</m:t>
            </m:r>
          </m:sup>
        </m:sSup>
        <m:r>
          <m:rPr>
            <m:sty m:val="p"/>
          </m:rPr>
          <w:rPr>
            <w:rFonts w:ascii="Cambria Math" w:hAnsi="Cambria Math"/>
            <w:noProof/>
            <w:szCs w:val="28"/>
          </w:rPr>
          <m:t>.</m:t>
        </m:r>
      </m:oMath>
    </w:p>
    <w:p w14:paraId="02EC9820" w14:textId="694E2EEB" w:rsidR="00DD1F42" w:rsidRPr="003E21DB" w:rsidRDefault="00DD1F42" w:rsidP="003B56B4">
      <w:pPr>
        <w:pStyle w:val="af9"/>
        <w:tabs>
          <w:tab w:val="center" w:pos="4800"/>
          <w:tab w:val="right" w:pos="9500"/>
        </w:tabs>
        <w:ind w:left="397" w:firstLine="0"/>
        <w:rPr>
          <w:noProof/>
          <w:szCs w:val="28"/>
        </w:rPr>
      </w:pPr>
      <w:r w:rsidRPr="003E21DB">
        <w:rPr>
          <w:noProof/>
          <w:szCs w:val="28"/>
        </w:rPr>
        <w:t xml:space="preserve">1) Найдите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Cov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 </w:t>
      </w:r>
      <m:oMath>
        <m:r>
          <w:rPr>
            <w:rFonts w:ascii="Cambria Math" w:hAnsi="Cambria Math" w:cs="Cambria Math"/>
            <w:noProof/>
            <w:szCs w:val="28"/>
          </w:rPr>
          <m:t>ρ</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2) Найдите </w:t>
      </w:r>
      <m:oMath>
        <m:r>
          <w:rPr>
            <w:rFonts w:ascii="Cambria Math" w:hAnsi="Cambria Math"/>
            <w:noProof/>
            <w:szCs w:val="28"/>
          </w:rPr>
          <m:t>P</m:t>
        </m:r>
        <m:r>
          <m:rPr>
            <m:sty m:val="p"/>
          </m:rPr>
          <w:rPr>
            <w:rFonts w:ascii="Cambria Math" w:hAnsi="Cambria Math"/>
            <w:noProof/>
            <w:szCs w:val="28"/>
          </w:rPr>
          <m:t>(3</m:t>
        </m:r>
        <m:r>
          <w:rPr>
            <w:rFonts w:ascii="Cambria Math" w:hAnsi="Cambria Math"/>
            <w:noProof/>
            <w:szCs w:val="28"/>
          </w:rPr>
          <m:t>X-</m:t>
        </m:r>
        <m:r>
          <m:rPr>
            <m:sty m:val="p"/>
          </m:rPr>
          <w:rPr>
            <w:rFonts w:ascii="Cambria Math" w:hAnsi="Cambria Math"/>
            <w:noProof/>
            <w:szCs w:val="28"/>
          </w:rPr>
          <m:t>7</m:t>
        </m:r>
        <m:r>
          <w:rPr>
            <w:rFonts w:ascii="Cambria Math" w:hAnsi="Cambria Math"/>
            <w:noProof/>
            <w:szCs w:val="28"/>
          </w:rPr>
          <m:t>Y</m:t>
        </m:r>
        <m:r>
          <m:rPr>
            <m:sty m:val="p"/>
          </m:rPr>
          <w:rPr>
            <w:rFonts w:ascii="Cambria Math" w:hAnsi="Cambria Math"/>
            <w:noProof/>
            <w:szCs w:val="28"/>
          </w:rPr>
          <m:t>&gt;4)</m:t>
        </m:r>
      </m:oMath>
      <w:r w:rsidRPr="003E21DB">
        <w:rPr>
          <w:noProof/>
          <w:szCs w:val="28"/>
        </w:rPr>
        <w:t>.</w:t>
      </w:r>
    </w:p>
    <w:p w14:paraId="43FE644B" w14:textId="77777777" w:rsidR="00D356B8" w:rsidRPr="003E21DB" w:rsidRDefault="00D356B8" w:rsidP="003B56B4">
      <w:pPr>
        <w:pStyle w:val="af9"/>
        <w:numPr>
          <w:ilvl w:val="0"/>
          <w:numId w:val="5"/>
        </w:numPr>
        <w:tabs>
          <w:tab w:val="center" w:pos="4800"/>
          <w:tab w:val="right" w:pos="9500"/>
        </w:tabs>
        <w:rPr>
          <w:noProof/>
          <w:szCs w:val="28"/>
        </w:rPr>
      </w:pPr>
      <w:r w:rsidRPr="003E21DB">
        <w:rPr>
          <w:noProof/>
          <w:szCs w:val="28"/>
        </w:rPr>
        <w:t xml:space="preserve">Известно, что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(2;4;5,</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r>
          <w:rPr>
            <w:rFonts w:ascii="Cambria Math" w:hAnsi="Cambria Math" w:cs="Cambria Math"/>
            <w:noProof/>
            <w:szCs w:val="28"/>
          </w:rPr>
          <m:t>ρ</m:t>
        </m:r>
        <m:r>
          <m:rPr>
            <m:sty m:val="p"/>
          </m:rPr>
          <w:rPr>
            <w:rFonts w:ascii="Cambria Math" w:hAnsi="Cambria Math"/>
            <w:noProof/>
            <w:szCs w:val="28"/>
          </w:rPr>
          <m:t>)</m:t>
        </m:r>
      </m:oMath>
      <w:r w:rsidRPr="003E21DB">
        <w:rPr>
          <w:noProof/>
          <w:szCs w:val="28"/>
        </w:rPr>
        <w:t xml:space="preserve">. При каком </w:t>
      </w:r>
      <m:oMath>
        <m:sSub>
          <m:sSubPr>
            <m:ctrlPr>
              <w:rPr>
                <w:rFonts w:ascii="Cambria Math" w:hAnsi="Cambria Math"/>
                <w:szCs w:val="28"/>
              </w:rPr>
            </m:ctrlPr>
          </m:sSubPr>
          <m:e>
            <m:r>
              <w:rPr>
                <w:rFonts w:ascii="Cambria Math" w:hAnsi="Cambria Math" w:cs="Cambria Math"/>
                <w:noProof/>
                <w:szCs w:val="28"/>
              </w:rPr>
              <m:t>σ</m:t>
            </m:r>
          </m:e>
          <m:sub>
            <m:r>
              <w:rPr>
                <w:rFonts w:ascii="Cambria Math" w:hAnsi="Cambria Math"/>
                <w:noProof/>
                <w:szCs w:val="28"/>
              </w:rPr>
              <m:t>Y</m:t>
            </m:r>
          </m:sub>
        </m:sSub>
      </m:oMath>
      <w:r w:rsidRPr="003E21DB">
        <w:rPr>
          <w:noProof/>
          <w:szCs w:val="28"/>
        </w:rPr>
        <w:t xml:space="preserve">, случайные величины </w:t>
      </w:r>
      <m:oMath>
        <m:r>
          <m:rPr>
            <m:sty m:val="p"/>
          </m:rPr>
          <w:rPr>
            <w:rFonts w:ascii="Cambria Math" w:hAnsi="Cambria Math"/>
            <w:noProof/>
            <w:szCs w:val="28"/>
          </w:rPr>
          <m:t>2</m:t>
        </m:r>
        <m:r>
          <w:rPr>
            <w:rFonts w:ascii="Cambria Math" w:hAnsi="Cambria Math"/>
            <w:noProof/>
            <w:szCs w:val="28"/>
          </w:rPr>
          <m:t>X-</m:t>
        </m:r>
        <m:r>
          <m:rPr>
            <m:sty m:val="p"/>
          </m:rPr>
          <w:rPr>
            <w:rFonts w:ascii="Cambria Math" w:hAnsi="Cambria Math"/>
            <w:noProof/>
            <w:szCs w:val="28"/>
          </w:rPr>
          <m:t>3</m:t>
        </m:r>
        <m:r>
          <w:rPr>
            <w:rFonts w:ascii="Cambria Math" w:hAnsi="Cambria Math"/>
            <w:noProof/>
            <w:szCs w:val="28"/>
          </w:rPr>
          <m:t>Y</m:t>
        </m:r>
      </m:oMath>
      <w:r w:rsidRPr="003E21DB">
        <w:rPr>
          <w:noProof/>
          <w:szCs w:val="28"/>
        </w:rPr>
        <w:t xml:space="preserve"> и </w:t>
      </w:r>
      <m:oMath>
        <m:r>
          <m:rPr>
            <m:sty m:val="p"/>
          </m:rPr>
          <w:rPr>
            <w:rFonts w:ascii="Cambria Math" w:hAnsi="Cambria Math"/>
            <w:noProof/>
            <w:szCs w:val="28"/>
          </w:rPr>
          <m:t>4</m:t>
        </m:r>
        <m:r>
          <w:rPr>
            <w:rFonts w:ascii="Cambria Math" w:hAnsi="Cambria Math"/>
            <w:noProof/>
            <w:szCs w:val="28"/>
          </w:rPr>
          <m:t>X+</m:t>
        </m:r>
        <m:r>
          <m:rPr>
            <m:sty m:val="p"/>
          </m:rPr>
          <w:rPr>
            <w:rFonts w:ascii="Cambria Math" w:hAnsi="Cambria Math"/>
            <w:noProof/>
            <w:szCs w:val="28"/>
          </w:rPr>
          <m:t>6</m:t>
        </m:r>
        <m:r>
          <w:rPr>
            <w:rFonts w:ascii="Cambria Math" w:hAnsi="Cambria Math"/>
            <w:noProof/>
            <w:szCs w:val="28"/>
          </w:rPr>
          <m:t>Y</m:t>
        </m:r>
      </m:oMath>
      <w:r w:rsidRPr="003E21DB">
        <w:rPr>
          <w:noProof/>
          <w:szCs w:val="28"/>
        </w:rPr>
        <w:t xml:space="preserve"> независимы?</w:t>
      </w:r>
    </w:p>
    <w:p w14:paraId="06A77311" w14:textId="77777777" w:rsidR="00D356B8" w:rsidRPr="003E21DB" w:rsidRDefault="00D356B8" w:rsidP="003B56B4">
      <w:pPr>
        <w:tabs>
          <w:tab w:val="center" w:pos="4800"/>
          <w:tab w:val="right" w:pos="9500"/>
        </w:tabs>
        <w:ind w:left="397" w:firstLine="0"/>
        <w:rPr>
          <w:noProof/>
          <w:sz w:val="28"/>
          <w:szCs w:val="28"/>
        </w:rPr>
      </w:pPr>
      <w:r w:rsidRPr="003E21DB">
        <w:rPr>
          <w:noProof/>
          <w:sz w:val="28"/>
          <w:szCs w:val="28"/>
        </w:rPr>
        <w:t xml:space="preserve">Для независимых нормальных случайных векторов </w:t>
      </w:r>
      <m:oMath>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Y</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(3;</m:t>
        </m:r>
        <m:r>
          <w:rPr>
            <w:rFonts w:ascii="Cambria Math" w:hAnsi="Cambria Math"/>
            <w:noProof/>
            <w:sz w:val="28"/>
            <w:szCs w:val="28"/>
          </w:rPr>
          <m:t>-</m:t>
        </m:r>
        <m:r>
          <m:rPr>
            <m:sty m:val="p"/>
          </m:rPr>
          <w:rPr>
            <w:rFonts w:ascii="Cambria Math" w:hAnsi="Cambria Math"/>
            <w:noProof/>
            <w:sz w:val="28"/>
            <w:szCs w:val="28"/>
          </w:rPr>
          <m:t>4;5;7;</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11</m:t>
            </m:r>
          </m:den>
        </m:f>
        <m:r>
          <m:rPr>
            <m:sty m:val="p"/>
          </m:rPr>
          <w:rPr>
            <w:rFonts w:ascii="Cambria Math" w:hAnsi="Cambria Math"/>
            <w:noProof/>
            <w:sz w:val="28"/>
            <w:szCs w:val="28"/>
          </w:rPr>
          <m:t>)</m:t>
        </m:r>
      </m:oMath>
      <w:r w:rsidRPr="003E21DB">
        <w:rPr>
          <w:noProof/>
          <w:sz w:val="28"/>
          <w:szCs w:val="28"/>
        </w:rPr>
        <w:t xml:space="preserve"> и </w:t>
      </w:r>
      <m:oMath>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2</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Y</m:t>
            </m:r>
          </m:e>
          <m:sub>
            <m:r>
              <m:rPr>
                <m:sty m:val="p"/>
              </m:rPr>
              <w:rPr>
                <w:rFonts w:ascii="Cambria Math" w:hAnsi="Cambria Math"/>
                <w:noProof/>
                <w:sz w:val="28"/>
                <w:szCs w:val="28"/>
              </w:rPr>
              <m:t>2</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2;1;4;3;</m:t>
        </m:r>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r>
          <m:rPr>
            <m:sty m:val="p"/>
          </m:rPr>
          <w:rPr>
            <w:rFonts w:ascii="Cambria Math" w:hAnsi="Cambria Math"/>
            <w:noProof/>
            <w:sz w:val="28"/>
            <w:szCs w:val="28"/>
          </w:rPr>
          <m:t>)</m:t>
        </m:r>
      </m:oMath>
      <w:r w:rsidRPr="003E21DB">
        <w:rPr>
          <w:noProof/>
          <w:sz w:val="28"/>
          <w:szCs w:val="28"/>
        </w:rPr>
        <w:t xml:space="preserve"> найдите такую константу </w:t>
      </w:r>
      <m:oMath>
        <m:r>
          <w:rPr>
            <w:rFonts w:ascii="Cambria Math" w:hAnsi="Cambria Math" w:cs="Cambria Math"/>
            <w:noProof/>
            <w:sz w:val="28"/>
            <w:szCs w:val="28"/>
          </w:rPr>
          <m:t>α</m:t>
        </m:r>
      </m:oMath>
      <w:r w:rsidRPr="003E21DB">
        <w:rPr>
          <w:noProof/>
          <w:sz w:val="28"/>
          <w:szCs w:val="28"/>
        </w:rPr>
        <w:t xml:space="preserve">, что компоненты случайного вектора </w:t>
      </w:r>
      <m:oMath>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Y</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w:rPr>
            <w:rFonts w:ascii="Cambria Math" w:hAnsi="Cambria Math" w:cs="Cambria Math"/>
            <w:noProof/>
            <w:sz w:val="28"/>
            <w:szCs w:val="28"/>
          </w:rPr>
          <m:t>α</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2</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Y</m:t>
            </m:r>
          </m:e>
          <m:sub>
            <m:r>
              <m:rPr>
                <m:sty m:val="p"/>
              </m:rPr>
              <w:rPr>
                <w:rFonts w:ascii="Cambria Math" w:hAnsi="Cambria Math"/>
                <w:noProof/>
                <w:sz w:val="28"/>
                <w:szCs w:val="28"/>
              </w:rPr>
              <m:t>2</m:t>
            </m:r>
          </m:sub>
        </m:sSub>
        <m:r>
          <m:rPr>
            <m:sty m:val="p"/>
          </m:rPr>
          <w:rPr>
            <w:rFonts w:ascii="Cambria Math" w:hAnsi="Cambria Math"/>
            <w:noProof/>
            <w:sz w:val="28"/>
            <w:szCs w:val="28"/>
          </w:rPr>
          <m:t>)</m:t>
        </m:r>
      </m:oMath>
      <w:r w:rsidRPr="003E21DB">
        <w:rPr>
          <w:noProof/>
          <w:sz w:val="28"/>
          <w:szCs w:val="28"/>
        </w:rPr>
        <w:t xml:space="preserve"> являются независимыми.</w:t>
      </w:r>
    </w:p>
    <w:p w14:paraId="2968E961" w14:textId="5AD57C4B" w:rsidR="00106BC9" w:rsidRPr="003E21DB" w:rsidRDefault="00106BC9" w:rsidP="003B56B4">
      <w:pPr>
        <w:pStyle w:val="af9"/>
        <w:numPr>
          <w:ilvl w:val="0"/>
          <w:numId w:val="5"/>
        </w:numPr>
        <w:tabs>
          <w:tab w:val="center" w:pos="4800"/>
          <w:tab w:val="right" w:pos="9500"/>
        </w:tabs>
        <w:rPr>
          <w:noProof/>
          <w:szCs w:val="28"/>
        </w:rPr>
      </w:pPr>
      <w:r w:rsidRPr="003E21DB">
        <w:rPr>
          <w:noProof/>
          <w:szCs w:val="28"/>
        </w:rPr>
        <w:t xml:space="preserve">Пусть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3E21DB">
        <w:rPr>
          <w:noProof/>
          <w:szCs w:val="28"/>
        </w:rPr>
        <w:t xml:space="preserve"> – независимые случайные величины, равномерно распределены на </w:t>
      </w:r>
      <m:oMath>
        <m:r>
          <m:rPr>
            <m:sty m:val="p"/>
          </m:rPr>
          <w:rPr>
            <w:rFonts w:ascii="Cambria Math" w:hAnsi="Cambria Math"/>
            <w:noProof/>
            <w:szCs w:val="28"/>
          </w:rPr>
          <m:t>[0;1]</m:t>
        </m:r>
      </m:oMath>
      <w:r w:rsidRPr="003E21DB">
        <w:rPr>
          <w:noProof/>
          <w:szCs w:val="28"/>
        </w:rPr>
        <w:t xml:space="preserve">. Найдите </w:t>
      </w:r>
      <m:oMath>
        <m:r>
          <w:rPr>
            <w:rFonts w:ascii="Cambria Math" w:hAnsi="Cambria Math"/>
            <w:noProof/>
            <w:szCs w:val="28"/>
          </w:rPr>
          <m:t>P</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oMath>
      <w:r w:rsidRPr="003E21DB">
        <w:rPr>
          <w:noProof/>
          <w:szCs w:val="28"/>
        </w:rPr>
        <w:t>.</w:t>
      </w:r>
    </w:p>
    <w:p w14:paraId="5E44158D" w14:textId="77777777" w:rsidR="00DF20CA" w:rsidRPr="003E21DB" w:rsidRDefault="00DF20CA" w:rsidP="003B56B4">
      <w:pPr>
        <w:pStyle w:val="af9"/>
        <w:numPr>
          <w:ilvl w:val="0"/>
          <w:numId w:val="5"/>
        </w:numPr>
        <w:tabs>
          <w:tab w:val="center" w:pos="4800"/>
          <w:tab w:val="right" w:pos="9500"/>
        </w:tabs>
        <w:rPr>
          <w:noProof/>
          <w:szCs w:val="28"/>
        </w:rPr>
      </w:pPr>
      <w:r w:rsidRPr="003E21DB">
        <w:rPr>
          <w:noProof/>
          <w:szCs w:val="28"/>
        </w:rPr>
        <w:t xml:space="preserve">Пусть 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 независимы и каждая имеет показательное распределение с параметром </w:t>
      </w:r>
      <m:oMath>
        <m:r>
          <w:rPr>
            <w:rFonts w:ascii="Cambria Math" w:hAnsi="Cambria Math" w:cs="Cambria Math"/>
            <w:noProof/>
            <w:szCs w:val="28"/>
          </w:rPr>
          <m:t>λ</m:t>
        </m:r>
      </m:oMath>
      <w:r w:rsidRPr="003E21DB">
        <w:rPr>
          <w:noProof/>
          <w:szCs w:val="28"/>
        </w:rPr>
        <w:t xml:space="preserve">. И пусть </w:t>
      </w:r>
      <m:oMath>
        <m:r>
          <w:rPr>
            <w:rFonts w:ascii="Cambria Math" w:hAnsi="Cambria Math"/>
            <w:noProof/>
            <w:szCs w:val="28"/>
          </w:rPr>
          <m:t>V</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X+Y</m:t>
            </m:r>
          </m:den>
        </m:f>
      </m:oMath>
      <w:r w:rsidRPr="003E21DB">
        <w:rPr>
          <w:noProof/>
          <w:szCs w:val="28"/>
        </w:rPr>
        <w:t xml:space="preserve">. Покажите, что случайная величина </w:t>
      </w:r>
      <m:oMath>
        <m:r>
          <w:rPr>
            <w:rFonts w:ascii="Cambria Math" w:hAnsi="Cambria Math"/>
            <w:noProof/>
            <w:szCs w:val="28"/>
          </w:rPr>
          <m:t>V</m:t>
        </m:r>
      </m:oMath>
      <w:r w:rsidRPr="003E21DB">
        <w:rPr>
          <w:noProof/>
          <w:szCs w:val="28"/>
        </w:rPr>
        <w:t xml:space="preserve"> равномерно распределена на </w:t>
      </w:r>
      <m:oMath>
        <m:r>
          <m:rPr>
            <m:sty m:val="p"/>
          </m:rPr>
          <w:rPr>
            <w:rFonts w:ascii="Cambria Math" w:hAnsi="Cambria Math"/>
            <w:noProof/>
            <w:szCs w:val="28"/>
          </w:rPr>
          <m:t>[0;1]</m:t>
        </m:r>
      </m:oMath>
      <w:r w:rsidRPr="003E21DB">
        <w:rPr>
          <w:noProof/>
          <w:szCs w:val="28"/>
        </w:rPr>
        <w:t>.</w:t>
      </w:r>
    </w:p>
    <w:p w14:paraId="31965467" w14:textId="77777777" w:rsidR="00DF20CA" w:rsidRPr="003E21DB" w:rsidRDefault="00DF20CA" w:rsidP="003B56B4">
      <w:pPr>
        <w:pStyle w:val="af9"/>
        <w:numPr>
          <w:ilvl w:val="0"/>
          <w:numId w:val="5"/>
        </w:numPr>
        <w:tabs>
          <w:tab w:val="center" w:pos="4800"/>
          <w:tab w:val="right" w:pos="9500"/>
        </w:tabs>
        <w:rPr>
          <w:noProof/>
          <w:szCs w:val="28"/>
        </w:rPr>
      </w:pPr>
      <w:r w:rsidRPr="003E21DB">
        <w:rPr>
          <w:noProof/>
          <w:szCs w:val="28"/>
        </w:rPr>
        <w:t xml:space="preserve">Пусть 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 и каждая имеет стандартное нормальное распределение. Покажите, что случайная величина</w:t>
      </w:r>
    </w:p>
    <w:p w14:paraId="6F30D280" w14:textId="77777777" w:rsidR="00DF20CA" w:rsidRPr="003E21DB" w:rsidRDefault="00DF20CA" w:rsidP="003B56B4">
      <w:pPr>
        <w:pStyle w:val="af9"/>
        <w:tabs>
          <w:tab w:val="center" w:pos="4800"/>
          <w:tab w:val="right" w:pos="9500"/>
        </w:tabs>
        <w:ind w:left="397" w:firstLine="0"/>
        <w:rPr>
          <w:noProof/>
          <w:szCs w:val="28"/>
        </w:rPr>
      </w:pPr>
      <m:oMath>
        <m:r>
          <w:rPr>
            <w:rFonts w:ascii="Cambria Math" w:hAnsi="Cambria Math"/>
            <w:noProof/>
            <w:szCs w:val="28"/>
          </w:rPr>
          <m:t>Z</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m:rPr>
            <m:sty m:val="p"/>
          </m:rPr>
          <w:rPr>
            <w:rFonts w:ascii="Cambria Math" w:hAnsi="Cambria Math"/>
            <w:noProof/>
            <w:szCs w:val="28"/>
          </w:rPr>
          <m:t>)</m:t>
        </m:r>
      </m:oMath>
      <w:r w:rsidRPr="003E21DB">
        <w:rPr>
          <w:noProof/>
          <w:szCs w:val="28"/>
        </w:rPr>
        <w:t xml:space="preserve"> имеет показательное распределение с параметром </w:t>
      </w:r>
      <m:oMath>
        <m:r>
          <w:rPr>
            <w:rFonts w:ascii="Cambria Math" w:hAnsi="Cambria Math" w:cs="Cambria Math"/>
            <w:noProof/>
            <w:szCs w:val="28"/>
          </w:rPr>
          <m:t>λ</m:t>
        </m:r>
        <m:r>
          <m:rPr>
            <m:sty m:val="p"/>
          </m:rPr>
          <w:rPr>
            <w:rFonts w:ascii="Cambria Math" w:hAnsi="Cambria Math"/>
            <w:noProof/>
            <w:szCs w:val="28"/>
          </w:rPr>
          <m:t>=1</m:t>
        </m:r>
      </m:oMath>
      <w:r w:rsidRPr="003E21DB">
        <w:rPr>
          <w:noProof/>
          <w:szCs w:val="28"/>
        </w:rPr>
        <w:t>.</w:t>
      </w:r>
    </w:p>
    <w:p w14:paraId="48B9CD7B" w14:textId="77777777" w:rsidR="001E27B5" w:rsidRPr="003E21DB" w:rsidRDefault="001E27B5" w:rsidP="003B56B4">
      <w:pPr>
        <w:pStyle w:val="af9"/>
        <w:numPr>
          <w:ilvl w:val="0"/>
          <w:numId w:val="5"/>
        </w:numPr>
        <w:tabs>
          <w:tab w:val="center" w:pos="4800"/>
          <w:tab w:val="right" w:pos="9500"/>
        </w:tabs>
        <w:rPr>
          <w:noProof/>
          <w:szCs w:val="28"/>
        </w:rPr>
      </w:pPr>
      <w:r w:rsidRPr="003E21DB">
        <w:rPr>
          <w:noProof/>
          <w:szCs w:val="28"/>
        </w:rPr>
        <w:t xml:space="preserve">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 и равномерно распределены на отрезке </w:t>
      </w:r>
      <m:oMath>
        <m:r>
          <m:rPr>
            <m:sty m:val="p"/>
          </m:rPr>
          <w:rPr>
            <w:rFonts w:ascii="Cambria Math" w:hAnsi="Cambria Math"/>
            <w:noProof/>
            <w:szCs w:val="28"/>
          </w:rPr>
          <m:t>[0;1]</m:t>
        </m:r>
      </m:oMath>
      <w:r w:rsidRPr="003E21DB">
        <w:rPr>
          <w:noProof/>
          <w:szCs w:val="28"/>
        </w:rPr>
        <w:t xml:space="preserve">. Найдите функцию распределения случайной величины </w:t>
      </w:r>
      <m:oMath>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X+Y</m:t>
            </m:r>
          </m:den>
        </m:f>
      </m:oMath>
      <w:r w:rsidRPr="003E21DB">
        <w:rPr>
          <w:noProof/>
          <w:szCs w:val="28"/>
        </w:rPr>
        <w:t>.</w:t>
      </w:r>
    </w:p>
    <w:p w14:paraId="13814F43" w14:textId="3189CF13" w:rsidR="006E6056" w:rsidRPr="003E21DB" w:rsidRDefault="006E6056" w:rsidP="003B56B4">
      <w:pPr>
        <w:pStyle w:val="af9"/>
        <w:numPr>
          <w:ilvl w:val="0"/>
          <w:numId w:val="5"/>
        </w:numPr>
        <w:tabs>
          <w:tab w:val="center" w:pos="4800"/>
          <w:tab w:val="right" w:pos="9500"/>
        </w:tabs>
        <w:rPr>
          <w:noProof/>
          <w:szCs w:val="28"/>
        </w:rPr>
      </w:pPr>
      <w:r w:rsidRPr="003E21DB">
        <w:rPr>
          <w:noProof/>
          <w:szCs w:val="28"/>
        </w:rPr>
        <w:t xml:space="preserve">Точка </w:t>
      </w:r>
      <m:oMath>
        <m:r>
          <w:rPr>
            <w:rFonts w:ascii="Cambria Math" w:hAnsi="Cambria Math"/>
            <w:noProof/>
            <w:szCs w:val="28"/>
          </w:rPr>
          <m:t>P</m:t>
        </m:r>
      </m:oMath>
      <w:r w:rsidRPr="003E21DB">
        <w:rPr>
          <w:noProof/>
          <w:szCs w:val="28"/>
        </w:rPr>
        <w:t xml:space="preserve"> равномерно распределена в круге радиуса </w:t>
      </w:r>
      <m:oMath>
        <m:r>
          <w:rPr>
            <w:rFonts w:ascii="Cambria Math" w:hAnsi="Cambria Math"/>
            <w:noProof/>
            <w:szCs w:val="28"/>
          </w:rPr>
          <m:t>R</m:t>
        </m:r>
      </m:oMath>
      <w:r w:rsidRPr="003E21DB">
        <w:rPr>
          <w:noProof/>
          <w:szCs w:val="28"/>
        </w:rPr>
        <w:t xml:space="preserve">. Пусть </w:t>
      </w:r>
      <m:oMath>
        <m:r>
          <w:rPr>
            <w:rFonts w:ascii="Cambria Math" w:hAnsi="Cambria Math"/>
            <w:noProof/>
            <w:szCs w:val="28"/>
          </w:rPr>
          <m:t>Z</m:t>
        </m:r>
      </m:oMath>
      <w:r w:rsidRPr="003E21DB">
        <w:rPr>
          <w:noProof/>
          <w:szCs w:val="28"/>
        </w:rPr>
        <w:t xml:space="preserve"> – расстояние от точки </w:t>
      </w:r>
      <m:oMath>
        <m:r>
          <w:rPr>
            <w:rFonts w:ascii="Cambria Math" w:hAnsi="Cambria Math"/>
            <w:noProof/>
            <w:szCs w:val="28"/>
          </w:rPr>
          <m:t>P</m:t>
        </m:r>
      </m:oMath>
      <w:r w:rsidRPr="003E21DB">
        <w:rPr>
          <w:noProof/>
          <w:szCs w:val="28"/>
        </w:rPr>
        <w:t xml:space="preserve"> до центра круга. Найдите функцию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и </w:t>
      </w:r>
      <w:r w:rsidRPr="003E21DB">
        <w:rPr>
          <w:noProof/>
          <w:szCs w:val="28"/>
        </w:rPr>
        <w:lastRenderedPageBreak/>
        <w:t xml:space="preserve">плотность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случайной величины </w:t>
      </w:r>
      <m:oMath>
        <m:r>
          <w:rPr>
            <w:rFonts w:ascii="Cambria Math" w:hAnsi="Cambria Math"/>
            <w:noProof/>
            <w:szCs w:val="28"/>
          </w:rPr>
          <m:t>Z</m:t>
        </m:r>
      </m:oMath>
      <w:r w:rsidRPr="003E21DB">
        <w:rPr>
          <w:noProof/>
          <w:szCs w:val="28"/>
        </w:rPr>
        <w:t xml:space="preserve">. Построить графики функций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и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Найдите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oMath>
      <w:r w:rsidRPr="003E21DB">
        <w:rPr>
          <w:noProof/>
          <w:szCs w:val="28"/>
        </w:rPr>
        <w:t xml:space="preserve"> и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oMath>
      <w:r w:rsidRPr="003E21DB">
        <w:rPr>
          <w:noProof/>
          <w:szCs w:val="28"/>
        </w:rPr>
        <w:t>.</w:t>
      </w:r>
    </w:p>
    <w:p w14:paraId="092A785B" w14:textId="77777777" w:rsidR="00FD7269" w:rsidRPr="003E21DB" w:rsidRDefault="00FD7269" w:rsidP="003B56B4">
      <w:pPr>
        <w:pStyle w:val="af9"/>
        <w:numPr>
          <w:ilvl w:val="0"/>
          <w:numId w:val="5"/>
        </w:numPr>
        <w:tabs>
          <w:tab w:val="center" w:pos="4800"/>
          <w:tab w:val="right" w:pos="9500"/>
        </w:tabs>
        <w:rPr>
          <w:noProof/>
          <w:szCs w:val="28"/>
        </w:rPr>
      </w:pPr>
      <w:r w:rsidRPr="003E21DB">
        <w:rPr>
          <w:noProof/>
          <w:szCs w:val="28"/>
        </w:rPr>
        <w:t xml:space="preserve">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нормально распределены </w:t>
      </w:r>
      <m:oMath>
        <m:r>
          <w:rPr>
            <w:rFonts w:ascii="Cambria Math" w:hAnsi="Cambria Math"/>
            <w:noProof/>
            <w:szCs w:val="28"/>
          </w:rPr>
          <m:t>N</m:t>
        </m:r>
        <m:r>
          <m:rPr>
            <m:sty m:val="p"/>
          </m:rPr>
          <w:rPr>
            <w:rFonts w:ascii="Cambria Math" w:hAnsi="Cambria Math"/>
            <w:noProof/>
            <w:szCs w:val="28"/>
          </w:rPr>
          <m:t>(0;</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3E21DB">
        <w:rPr>
          <w:noProof/>
          <w:szCs w:val="28"/>
        </w:rPr>
        <w:t xml:space="preserve"> и независимы. Покажите, что отношение </w:t>
      </w:r>
      <m:oMath>
        <m:r>
          <w:rPr>
            <w:rFonts w:ascii="Cambria Math" w:hAnsi="Cambria Math"/>
            <w:noProof/>
            <w:szCs w:val="28"/>
          </w:rPr>
          <m:t>Z</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Y</m:t>
            </m:r>
          </m:den>
        </m:f>
      </m:oMath>
      <w:r w:rsidRPr="003E21DB">
        <w:rPr>
          <w:noProof/>
          <w:szCs w:val="28"/>
        </w:rPr>
        <w:t xml:space="preserve"> имеет распределение Коши.</w:t>
      </w:r>
    </w:p>
    <w:p w14:paraId="5898093A" w14:textId="77777777" w:rsidR="00FD7269" w:rsidRPr="003E21DB" w:rsidRDefault="00FD7269" w:rsidP="003B56B4">
      <w:pPr>
        <w:pStyle w:val="af9"/>
        <w:numPr>
          <w:ilvl w:val="0"/>
          <w:numId w:val="5"/>
        </w:numPr>
        <w:tabs>
          <w:tab w:val="center" w:pos="4800"/>
          <w:tab w:val="right" w:pos="9500"/>
        </w:tabs>
        <w:rPr>
          <w:noProof/>
          <w:szCs w:val="28"/>
        </w:rPr>
      </w:pPr>
      <w:r w:rsidRPr="003E21DB">
        <w:rPr>
          <w:noProof/>
          <w:szCs w:val="28"/>
        </w:rPr>
        <w:t xml:space="preserve">Пусть 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 независимы и каждая имеет показательное распределение с параметром </w:t>
      </w:r>
      <m:oMath>
        <m:r>
          <w:rPr>
            <w:rFonts w:ascii="Cambria Math" w:hAnsi="Cambria Math" w:cs="Cambria Math"/>
            <w:noProof/>
            <w:szCs w:val="28"/>
          </w:rPr>
          <m:t>λ</m:t>
        </m:r>
      </m:oMath>
      <w:r w:rsidRPr="003E21DB">
        <w:rPr>
          <w:noProof/>
          <w:szCs w:val="28"/>
        </w:rPr>
        <w:t xml:space="preserve">. И пусть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X+Y</m:t>
        </m:r>
      </m:oMath>
      <w:r w:rsidRPr="003E21DB">
        <w:rPr>
          <w:noProof/>
          <w:szCs w:val="28"/>
        </w:rPr>
        <w:t xml:space="preserve">, </w:t>
      </w:r>
      <m:oMath>
        <m:r>
          <w:rPr>
            <w:rFonts w:ascii="Cambria Math" w:hAnsi="Cambria Math"/>
            <w:noProof/>
            <w:szCs w:val="28"/>
          </w:rPr>
          <m:t>V</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X+Y</m:t>
            </m:r>
          </m:den>
        </m:f>
      </m:oMath>
      <w:r w:rsidRPr="003E21DB">
        <w:rPr>
          <w:noProof/>
          <w:szCs w:val="28"/>
        </w:rPr>
        <w:t xml:space="preserve">. Найдите плотность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случайного вектора </w:t>
      </w:r>
      <m:oMath>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w:t>
      </w:r>
    </w:p>
    <w:p w14:paraId="54E9F5AD" w14:textId="77777777" w:rsidR="00FD7269" w:rsidRPr="003E21DB" w:rsidRDefault="00FD7269" w:rsidP="003B56B4">
      <w:pPr>
        <w:pStyle w:val="af9"/>
        <w:numPr>
          <w:ilvl w:val="0"/>
          <w:numId w:val="5"/>
        </w:numPr>
        <w:tabs>
          <w:tab w:val="center" w:pos="4800"/>
          <w:tab w:val="right" w:pos="9500"/>
        </w:tabs>
        <w:rPr>
          <w:noProof/>
          <w:szCs w:val="28"/>
        </w:rPr>
      </w:pPr>
      <w:r w:rsidRPr="003E21DB">
        <w:rPr>
          <w:noProof/>
          <w:szCs w:val="28"/>
        </w:rPr>
        <w:t xml:space="preserve">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 и имеют показательное распределение с параметром </w:t>
      </w:r>
      <m:oMath>
        <m:r>
          <w:rPr>
            <w:rFonts w:ascii="Cambria Math" w:hAnsi="Cambria Math" w:cs="Cambria Math"/>
            <w:noProof/>
            <w:szCs w:val="28"/>
          </w:rPr>
          <m:t>λ</m:t>
        </m:r>
        <m:r>
          <m:rPr>
            <m:sty m:val="p"/>
          </m:rPr>
          <w:rPr>
            <w:rFonts w:ascii="Cambria Math" w:hAnsi="Cambria Math"/>
            <w:noProof/>
            <w:szCs w:val="28"/>
          </w:rPr>
          <m:t>=1</m:t>
        </m:r>
      </m:oMath>
      <w:r w:rsidRPr="003E21DB">
        <w:rPr>
          <w:noProof/>
          <w:szCs w:val="28"/>
        </w:rPr>
        <w:t xml:space="preserve">. Найдите плотность распределения случайной величины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oMath>
      <w:r w:rsidRPr="003E21DB">
        <w:rPr>
          <w:noProof/>
          <w:szCs w:val="28"/>
        </w:rPr>
        <w:t>.</w:t>
      </w:r>
    </w:p>
    <w:p w14:paraId="61099791" w14:textId="77777777" w:rsidR="00FD7269" w:rsidRPr="003E21DB" w:rsidRDefault="00FD7269" w:rsidP="003B56B4">
      <w:pPr>
        <w:pStyle w:val="af9"/>
        <w:numPr>
          <w:ilvl w:val="0"/>
          <w:numId w:val="5"/>
        </w:numPr>
        <w:tabs>
          <w:tab w:val="center" w:pos="4800"/>
          <w:tab w:val="right" w:pos="9500"/>
        </w:tabs>
        <w:rPr>
          <w:noProof/>
          <w:szCs w:val="28"/>
        </w:rPr>
      </w:pPr>
      <w:r w:rsidRPr="003E21DB">
        <w:rPr>
          <w:noProof/>
          <w:szCs w:val="28"/>
        </w:rPr>
        <w:t xml:space="preserve">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 и имеют показательное распределение с параметром </w:t>
      </w:r>
      <m:oMath>
        <m:r>
          <w:rPr>
            <w:rFonts w:ascii="Cambria Math" w:hAnsi="Cambria Math" w:cs="Cambria Math"/>
            <w:noProof/>
            <w:szCs w:val="28"/>
          </w:rPr>
          <m:t>λ</m:t>
        </m:r>
        <m:r>
          <m:rPr>
            <m:sty m:val="p"/>
          </m:rPr>
          <w:rPr>
            <w:rFonts w:ascii="Cambria Math" w:hAnsi="Cambria Math"/>
            <w:noProof/>
            <w:szCs w:val="28"/>
          </w:rPr>
          <m:t>=1</m:t>
        </m:r>
      </m:oMath>
      <w:r w:rsidRPr="003E21DB">
        <w:rPr>
          <w:noProof/>
          <w:szCs w:val="28"/>
        </w:rPr>
        <w:t xml:space="preserve">. Найдите плотность распределения случайной величины </w:t>
      </w:r>
      <m:oMath>
        <m:r>
          <w:rPr>
            <w:rFonts w:ascii="Cambria Math" w:hAnsi="Cambria Math"/>
            <w:noProof/>
            <w:szCs w:val="28"/>
          </w:rPr>
          <m:t>Z</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Y</m:t>
            </m:r>
          </m:den>
        </m:f>
      </m:oMath>
      <w:r w:rsidRPr="003E21DB">
        <w:rPr>
          <w:noProof/>
          <w:szCs w:val="28"/>
        </w:rPr>
        <w:t>.</w:t>
      </w:r>
    </w:p>
    <w:p w14:paraId="38CDECA8" w14:textId="03B55AA6" w:rsidR="00106BC9" w:rsidRDefault="00FD7269" w:rsidP="003B56B4">
      <w:pPr>
        <w:pStyle w:val="af9"/>
        <w:numPr>
          <w:ilvl w:val="0"/>
          <w:numId w:val="5"/>
        </w:numPr>
        <w:tabs>
          <w:tab w:val="center" w:pos="4800"/>
          <w:tab w:val="right" w:pos="9500"/>
        </w:tabs>
        <w:rPr>
          <w:noProof/>
          <w:szCs w:val="28"/>
        </w:rPr>
      </w:pPr>
      <w:r w:rsidRPr="003E21DB">
        <w:rPr>
          <w:noProof/>
          <w:szCs w:val="28"/>
        </w:rPr>
        <w:t xml:space="preserve">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 и имеют равномерное распределение на </w:t>
      </w:r>
      <m:oMath>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oMath>
      <w:r w:rsidRPr="003E21DB">
        <w:rPr>
          <w:noProof/>
          <w:szCs w:val="28"/>
        </w:rPr>
        <w:t xml:space="preserve"> (например, </w:t>
      </w:r>
      <m:oMath>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]=[0;1]</m:t>
        </m:r>
      </m:oMath>
      <w:r w:rsidRPr="003E21DB">
        <w:rPr>
          <w:noProof/>
          <w:szCs w:val="28"/>
        </w:rPr>
        <w:t xml:space="preserve"> или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([0;1])</m:t>
        </m:r>
      </m:oMath>
      <w:r w:rsidRPr="003E21DB">
        <w:rPr>
          <w:noProof/>
          <w:szCs w:val="28"/>
        </w:rPr>
        <w:t xml:space="preserve">, </w:t>
      </w:r>
      <m:oMath>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([0;2]</m:t>
        </m:r>
      </m:oMath>
      <w:r w:rsidRPr="003E21DB">
        <w:rPr>
          <w:noProof/>
          <w:szCs w:val="28"/>
        </w:rPr>
        <w:t xml:space="preserve">). Найдите функцию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oMath>
      <w:r w:rsidRPr="003E21DB">
        <w:rPr>
          <w:noProof/>
          <w:szCs w:val="28"/>
        </w:rPr>
        <w:t xml:space="preserve"> и плотность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oMath>
      <w:r w:rsidRPr="003E21DB">
        <w:rPr>
          <w:noProof/>
          <w:szCs w:val="28"/>
        </w:rPr>
        <w:t xml:space="preserve"> (вывести формулы с подробным пояснением в обозначениях) суммы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oMath>
      <w:r w:rsidRPr="003E21DB">
        <w:rPr>
          <w:noProof/>
          <w:szCs w:val="28"/>
        </w:rPr>
        <w:t xml:space="preserve">, разности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oMath>
      <w:r w:rsidRPr="003E21DB">
        <w:rPr>
          <w:noProof/>
          <w:szCs w:val="28"/>
        </w:rPr>
        <w:t xml:space="preserve">, произведения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oMath>
      <w:r w:rsidRPr="003E21DB">
        <w:rPr>
          <w:noProof/>
          <w:szCs w:val="28"/>
        </w:rPr>
        <w:t xml:space="preserve">, отношения </w:t>
      </w:r>
      <m:oMath>
        <m:r>
          <w:rPr>
            <w:rFonts w:ascii="Cambria Math" w:hAnsi="Cambria Math"/>
            <w:noProof/>
            <w:szCs w:val="28"/>
          </w:rPr>
          <m:t>Z</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Y</m:t>
            </m:r>
          </m:den>
        </m:f>
      </m:oMath>
      <w:r w:rsidRPr="003E21DB">
        <w:rPr>
          <w:noProof/>
          <w:szCs w:val="28"/>
        </w:rPr>
        <w:t xml:space="preserve">, а также значение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c</m:t>
        </m:r>
        <m:r>
          <m:rPr>
            <m:sty m:val="p"/>
          </m:rPr>
          <w:rPr>
            <w:rFonts w:ascii="Cambria Math" w:hAnsi="Cambria Math"/>
            <w:noProof/>
            <w:szCs w:val="28"/>
          </w:rPr>
          <m:t>)</m:t>
        </m:r>
      </m:oMath>
      <w:r w:rsidRPr="003E21DB">
        <w:rPr>
          <w:noProof/>
          <w:szCs w:val="28"/>
        </w:rPr>
        <w:t xml:space="preserve">, например, для </w:t>
      </w:r>
      <m:oMath>
        <m:r>
          <w:rPr>
            <w:rFonts w:ascii="Cambria Math" w:hAnsi="Cambria Math"/>
            <w:noProof/>
            <w:szCs w:val="28"/>
          </w:rPr>
          <m:t>c</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2</m:t>
            </m:r>
          </m:num>
          <m:den>
            <m:r>
              <m:rPr>
                <m:sty m:val="p"/>
              </m:rPr>
              <w:rPr>
                <w:rFonts w:ascii="Cambria Math" w:hAnsi="Cambria Math"/>
                <w:noProof/>
                <w:szCs w:val="28"/>
              </w:rPr>
              <m:t>3</m:t>
            </m:r>
          </m:den>
        </m:f>
      </m:oMath>
      <w:r w:rsidRPr="003E21DB">
        <w:rPr>
          <w:noProof/>
          <w:szCs w:val="28"/>
        </w:rPr>
        <w:t>.</w:t>
      </w:r>
    </w:p>
    <w:p w14:paraId="5EA139D8" w14:textId="38DA74F1" w:rsidR="00B320E4" w:rsidRDefault="00B320E4" w:rsidP="003B56B4">
      <w:pPr>
        <w:pStyle w:val="af9"/>
        <w:ind w:left="0" w:firstLine="0"/>
        <w:rPr>
          <w:b/>
          <w:szCs w:val="28"/>
        </w:rPr>
      </w:pPr>
    </w:p>
    <w:p w14:paraId="5195416D" w14:textId="1ECDF79E" w:rsidR="009B61CC" w:rsidRDefault="00173EA1" w:rsidP="009B61CC">
      <w:pPr>
        <w:pStyle w:val="af9"/>
        <w:ind w:left="0" w:firstLine="0"/>
        <w:jc w:val="center"/>
        <w:rPr>
          <w:b/>
          <w:szCs w:val="28"/>
        </w:rPr>
      </w:pPr>
      <w:r w:rsidRPr="00173EA1">
        <w:rPr>
          <w:b/>
          <w:szCs w:val="28"/>
        </w:rPr>
        <w:t xml:space="preserve">Критерии балльной оценки различных форм текущего контроля </w:t>
      </w:r>
    </w:p>
    <w:p w14:paraId="33D9C6DC" w14:textId="28A80A06" w:rsidR="00685F31" w:rsidRDefault="00173EA1" w:rsidP="009B61CC">
      <w:pPr>
        <w:pStyle w:val="af9"/>
        <w:ind w:left="0" w:firstLine="0"/>
        <w:jc w:val="center"/>
        <w:rPr>
          <w:b/>
          <w:szCs w:val="28"/>
        </w:rPr>
      </w:pPr>
      <w:r w:rsidRPr="00173EA1">
        <w:rPr>
          <w:b/>
          <w:szCs w:val="28"/>
        </w:rPr>
        <w:t>успеваемости</w:t>
      </w:r>
    </w:p>
    <w:p w14:paraId="1CA2BFFC" w14:textId="6A47782B" w:rsidR="00173EA1" w:rsidRPr="00173EA1" w:rsidRDefault="009B61CC" w:rsidP="003B56B4">
      <w:pPr>
        <w:pStyle w:val="af9"/>
        <w:ind w:left="0" w:firstLine="0"/>
        <w:jc w:val="left"/>
        <w:rPr>
          <w:szCs w:val="28"/>
        </w:rPr>
      </w:pPr>
      <w:r>
        <w:rPr>
          <w:szCs w:val="28"/>
        </w:rPr>
        <w:t xml:space="preserve">          </w:t>
      </w:r>
      <w:r w:rsidR="00173EA1" w:rsidRPr="00173EA1">
        <w:rPr>
          <w:szCs w:val="28"/>
        </w:rPr>
        <w:t>Критерии балльной оценки различных форм текущего контроля успеваемости</w:t>
      </w:r>
      <w:r w:rsidR="00173EA1">
        <w:rPr>
          <w:szCs w:val="28"/>
        </w:rPr>
        <w:t xml:space="preserve"> содержатся в соответствую</w:t>
      </w:r>
      <w:r w:rsidR="00C4431E">
        <w:rPr>
          <w:szCs w:val="28"/>
        </w:rPr>
        <w:t>щих методических рекомендациях Д</w:t>
      </w:r>
      <w:r w:rsidR="00173EA1">
        <w:rPr>
          <w:szCs w:val="28"/>
        </w:rPr>
        <w:t>епартамента</w:t>
      </w:r>
      <w:r w:rsidR="00C4431E">
        <w:rPr>
          <w:szCs w:val="28"/>
        </w:rPr>
        <w:t xml:space="preserve"> анализа данных и машинного обучения</w:t>
      </w:r>
      <w:r w:rsidR="00173EA1">
        <w:rPr>
          <w:szCs w:val="28"/>
        </w:rPr>
        <w:t>.</w:t>
      </w:r>
    </w:p>
    <w:p w14:paraId="7CEC15D8" w14:textId="77777777" w:rsidR="00173EA1" w:rsidRPr="00173EA1" w:rsidRDefault="00173EA1" w:rsidP="00FF4B72">
      <w:pPr>
        <w:pStyle w:val="af9"/>
        <w:spacing w:line="276" w:lineRule="auto"/>
        <w:ind w:firstLine="0"/>
        <w:jc w:val="center"/>
        <w:rPr>
          <w:b/>
          <w:szCs w:val="28"/>
        </w:rPr>
      </w:pPr>
    </w:p>
    <w:p w14:paraId="61AF44D7" w14:textId="5D518BD6" w:rsidR="008C3B55" w:rsidRDefault="00064FB5" w:rsidP="003B56B4">
      <w:pPr>
        <w:pStyle w:val="1"/>
        <w:numPr>
          <w:ilvl w:val="0"/>
          <w:numId w:val="45"/>
        </w:numPr>
        <w:spacing w:before="0" w:after="0"/>
      </w:pPr>
      <w:bookmarkStart w:id="40" w:name="_Toc92104624"/>
      <w:bookmarkStart w:id="41" w:name="_Toc92105280"/>
      <w:r w:rsidRPr="00064FB5">
        <w:rPr>
          <w:rFonts w:eastAsiaTheme="minorEastAsia" w:cstheme="minorHAnsi"/>
          <w:szCs w:val="28"/>
        </w:rPr>
        <w:lastRenderedPageBreak/>
        <w:t>Фонд оценочных средств для проведения промежуточной аттестации обучающихся по дисциплине</w:t>
      </w:r>
      <w:bookmarkEnd w:id="40"/>
      <w:bookmarkEnd w:id="41"/>
    </w:p>
    <w:p w14:paraId="148FC7BF" w14:textId="37B4094D" w:rsidR="00C4431E" w:rsidRPr="00215C7F" w:rsidRDefault="009B61CC" w:rsidP="003B56B4">
      <w:pPr>
        <w:pStyle w:val="2"/>
        <w:ind w:firstLine="360"/>
        <w:rPr>
          <w:rFonts w:eastAsiaTheme="minorEastAsia" w:cstheme="minorHAnsi"/>
          <w:b w:val="0"/>
          <w:szCs w:val="28"/>
        </w:rPr>
      </w:pPr>
      <w:bookmarkStart w:id="42" w:name="_Toc9169644"/>
      <w:bookmarkStart w:id="43" w:name="_Toc92104625"/>
      <w:bookmarkStart w:id="44" w:name="_Toc92104814"/>
      <w:bookmarkStart w:id="45" w:name="_Toc92105281"/>
      <w:r>
        <w:rPr>
          <w:rFonts w:eastAsiaTheme="minorEastAsia" w:cstheme="minorHAnsi"/>
          <w:b w:val="0"/>
          <w:szCs w:val="28"/>
        </w:rPr>
        <w:t xml:space="preserve">     </w:t>
      </w:r>
      <w:r w:rsidR="00064FB5" w:rsidRPr="00173EA1">
        <w:rPr>
          <w:rFonts w:eastAsiaTheme="minorEastAsia" w:cstheme="minorHAnsi"/>
          <w:b w:val="0"/>
          <w:szCs w:val="28"/>
        </w:rPr>
        <w:t>Перечень компетенций с указанием индикаторов их достижения в процессе освоения образовательной программы содержится в разделе 2</w:t>
      </w:r>
      <w:r w:rsidR="00E15E82" w:rsidRPr="00173EA1">
        <w:rPr>
          <w:rFonts w:eastAsiaTheme="minorEastAsia" w:cstheme="minorHAnsi"/>
          <w:b w:val="0"/>
          <w:szCs w:val="28"/>
        </w:rPr>
        <w:t>.</w:t>
      </w:r>
      <w:r w:rsidR="00064FB5" w:rsidRPr="00173EA1">
        <w:rPr>
          <w:rFonts w:eastAsiaTheme="minorEastAsia" w:cstheme="minorHAnsi"/>
          <w:b w:val="0"/>
          <w:szCs w:val="28"/>
        </w:rPr>
        <w:t xml:space="preserve"> «Перечень планируемых результатов освоения образовательной программы</w:t>
      </w:r>
      <w:r w:rsidR="00C4431E">
        <w:rPr>
          <w:rFonts w:eastAsiaTheme="minorEastAsia" w:cstheme="minorHAnsi"/>
          <w:b w:val="0"/>
          <w:szCs w:val="28"/>
        </w:rPr>
        <w:t xml:space="preserve"> (перечень компетенций)</w:t>
      </w:r>
      <w:r w:rsidR="00064FB5" w:rsidRPr="00173EA1">
        <w:rPr>
          <w:rFonts w:eastAsiaTheme="minorEastAsia" w:cstheme="minorHAnsi"/>
          <w:b w:val="0"/>
          <w:szCs w:val="28"/>
        </w:rPr>
        <w:t xml:space="preserve"> с указанием индикаторов их достижения</w:t>
      </w:r>
      <w:r w:rsidR="00C4431E">
        <w:rPr>
          <w:rFonts w:eastAsiaTheme="minorEastAsia" w:cstheme="minorHAnsi"/>
          <w:b w:val="0"/>
          <w:szCs w:val="28"/>
        </w:rPr>
        <w:t xml:space="preserve"> и планируемых результатов обучения по дисциплине</w:t>
      </w:r>
      <w:r w:rsidR="00064FB5" w:rsidRPr="00173EA1">
        <w:rPr>
          <w:rFonts w:eastAsiaTheme="minorEastAsia" w:cstheme="minorHAnsi"/>
          <w:b w:val="0"/>
          <w:szCs w:val="28"/>
        </w:rPr>
        <w:t>».</w:t>
      </w:r>
      <w:bookmarkEnd w:id="42"/>
      <w:bookmarkEnd w:id="43"/>
      <w:bookmarkEnd w:id="44"/>
      <w:bookmarkEnd w:id="45"/>
    </w:p>
    <w:p w14:paraId="0720BAF1" w14:textId="71D70442" w:rsidR="00C4431E" w:rsidRPr="00CC0C2A" w:rsidRDefault="000F13D2" w:rsidP="00CC0C2A">
      <w:pPr>
        <w:pStyle w:val="2"/>
        <w:ind w:left="709"/>
        <w:jc w:val="center"/>
        <w:rPr>
          <w:szCs w:val="28"/>
        </w:rPr>
      </w:pPr>
      <w:bookmarkStart w:id="46" w:name="_Toc9169645"/>
      <w:bookmarkStart w:id="47" w:name="_Toc92104626"/>
      <w:bookmarkStart w:id="48" w:name="_Toc92104815"/>
      <w:bookmarkStart w:id="49" w:name="_Toc92105282"/>
      <w:r w:rsidRPr="000F13D2">
        <w:rPr>
          <w:szCs w:val="28"/>
        </w:rPr>
        <w:t>Типовые контрольные задания или иные материалы, необходимые для оценки индикаторов достижения компетенций, умений и знаний</w:t>
      </w:r>
      <w:bookmarkEnd w:id="46"/>
      <w:bookmarkEnd w:id="47"/>
      <w:bookmarkEnd w:id="48"/>
      <w:bookmarkEnd w:id="49"/>
    </w:p>
    <w:tbl>
      <w:tblPr>
        <w:tblStyle w:val="af1"/>
        <w:tblW w:w="0" w:type="auto"/>
        <w:tblLook w:val="04A0" w:firstRow="1" w:lastRow="0" w:firstColumn="1" w:lastColumn="0" w:noHBand="0" w:noVBand="1"/>
      </w:tblPr>
      <w:tblGrid>
        <w:gridCol w:w="1413"/>
        <w:gridCol w:w="1701"/>
        <w:gridCol w:w="2723"/>
        <w:gridCol w:w="3791"/>
      </w:tblGrid>
      <w:tr w:rsidR="00C4431E" w14:paraId="0F091A5B" w14:textId="77777777" w:rsidTr="006F402A">
        <w:tc>
          <w:tcPr>
            <w:tcW w:w="1413" w:type="dxa"/>
          </w:tcPr>
          <w:p w14:paraId="380A8482" w14:textId="1D2996F6" w:rsidR="00C4431E" w:rsidRPr="00C4431E" w:rsidRDefault="00C4431E" w:rsidP="00A5275B">
            <w:pPr>
              <w:spacing w:line="240" w:lineRule="auto"/>
              <w:ind w:firstLine="0"/>
              <w:jc w:val="center"/>
              <w:rPr>
                <w:sz w:val="24"/>
                <w:szCs w:val="24"/>
              </w:rPr>
            </w:pPr>
            <w:r w:rsidRPr="00C4431E">
              <w:rPr>
                <w:sz w:val="24"/>
                <w:szCs w:val="24"/>
              </w:rPr>
              <w:t>Наименование компетенции</w:t>
            </w:r>
          </w:p>
        </w:tc>
        <w:tc>
          <w:tcPr>
            <w:tcW w:w="1701" w:type="dxa"/>
          </w:tcPr>
          <w:p w14:paraId="068A3AC2" w14:textId="5F911F40" w:rsidR="00C4431E" w:rsidRPr="00C4431E" w:rsidRDefault="00C4431E" w:rsidP="00A5275B">
            <w:pPr>
              <w:spacing w:line="240" w:lineRule="auto"/>
              <w:ind w:firstLine="0"/>
              <w:jc w:val="center"/>
              <w:rPr>
                <w:sz w:val="24"/>
                <w:szCs w:val="24"/>
              </w:rPr>
            </w:pPr>
            <w:r w:rsidRPr="00C4431E">
              <w:rPr>
                <w:sz w:val="24"/>
                <w:szCs w:val="24"/>
              </w:rPr>
              <w:t>Наименование индикаторов достижения компетенции</w:t>
            </w:r>
          </w:p>
        </w:tc>
        <w:tc>
          <w:tcPr>
            <w:tcW w:w="2723" w:type="dxa"/>
          </w:tcPr>
          <w:p w14:paraId="7FFCDB8C" w14:textId="2389779A" w:rsidR="00C4431E" w:rsidRPr="00C4431E" w:rsidRDefault="00C4431E" w:rsidP="00A5275B">
            <w:pPr>
              <w:spacing w:line="240" w:lineRule="auto"/>
              <w:ind w:firstLine="0"/>
              <w:jc w:val="center"/>
              <w:rPr>
                <w:sz w:val="24"/>
                <w:szCs w:val="24"/>
              </w:rPr>
            </w:pPr>
            <w:r w:rsidRPr="00C4431E">
              <w:rPr>
                <w:sz w:val="24"/>
                <w:szCs w:val="24"/>
              </w:rPr>
              <w:t>Результаты обучения (умения и знания), соотнесенные с индикаторами достижения компетенции</w:t>
            </w:r>
          </w:p>
        </w:tc>
        <w:tc>
          <w:tcPr>
            <w:tcW w:w="3791" w:type="dxa"/>
          </w:tcPr>
          <w:p w14:paraId="0418DC42" w14:textId="77777777" w:rsidR="00A5275B" w:rsidRDefault="00C4431E" w:rsidP="00A5275B">
            <w:pPr>
              <w:spacing w:line="240" w:lineRule="auto"/>
              <w:jc w:val="center"/>
              <w:rPr>
                <w:sz w:val="24"/>
                <w:szCs w:val="24"/>
              </w:rPr>
            </w:pPr>
            <w:r w:rsidRPr="00C4431E">
              <w:rPr>
                <w:sz w:val="24"/>
                <w:szCs w:val="24"/>
              </w:rPr>
              <w:t xml:space="preserve">Типовые контрольные </w:t>
            </w:r>
          </w:p>
          <w:p w14:paraId="227F771B" w14:textId="762EFFD1" w:rsidR="00C4431E" w:rsidRPr="00C4431E" w:rsidRDefault="00C4431E" w:rsidP="00A5275B">
            <w:pPr>
              <w:spacing w:line="240" w:lineRule="auto"/>
              <w:jc w:val="center"/>
              <w:rPr>
                <w:sz w:val="24"/>
                <w:szCs w:val="24"/>
              </w:rPr>
            </w:pPr>
            <w:r w:rsidRPr="00C4431E">
              <w:rPr>
                <w:sz w:val="24"/>
                <w:szCs w:val="24"/>
              </w:rPr>
              <w:t>задания</w:t>
            </w:r>
          </w:p>
        </w:tc>
      </w:tr>
      <w:tr w:rsidR="00C4431E" w14:paraId="00558C70" w14:textId="77777777" w:rsidTr="006F402A">
        <w:tc>
          <w:tcPr>
            <w:tcW w:w="1413" w:type="dxa"/>
          </w:tcPr>
          <w:p w14:paraId="072F0127" w14:textId="58CA1E88" w:rsidR="00D551FB" w:rsidRDefault="00D551FB" w:rsidP="00133690">
            <w:pPr>
              <w:tabs>
                <w:tab w:val="left" w:pos="540"/>
              </w:tabs>
              <w:spacing w:line="240" w:lineRule="auto"/>
              <w:ind w:firstLine="0"/>
              <w:rPr>
                <w:rFonts w:eastAsia="Calibri"/>
                <w:sz w:val="24"/>
                <w:szCs w:val="24"/>
                <w:lang w:eastAsia="en-US"/>
              </w:rPr>
            </w:pPr>
            <w:r>
              <w:rPr>
                <w:rFonts w:eastAsia="Calibri"/>
                <w:sz w:val="24"/>
                <w:szCs w:val="24"/>
                <w:lang w:eastAsia="en-US"/>
              </w:rPr>
              <w:t>ПКН-1</w:t>
            </w:r>
          </w:p>
          <w:p w14:paraId="1EB3093C" w14:textId="6F4030D8" w:rsidR="00133690" w:rsidRDefault="00133690" w:rsidP="00133690">
            <w:pPr>
              <w:tabs>
                <w:tab w:val="left" w:pos="540"/>
              </w:tabs>
              <w:spacing w:line="240" w:lineRule="auto"/>
              <w:ind w:firstLine="0"/>
              <w:rPr>
                <w:rFonts w:eastAsia="Calibri"/>
                <w:sz w:val="24"/>
                <w:szCs w:val="24"/>
                <w:lang w:eastAsia="en-US"/>
              </w:rPr>
            </w:pPr>
            <w:r w:rsidRPr="00BB39D7">
              <w:rPr>
                <w:rFonts w:eastAsia="Calibri"/>
                <w:sz w:val="24"/>
                <w:szCs w:val="24"/>
                <w:lang w:eastAsia="en-US"/>
              </w:rPr>
              <w:t>Способен собирать, анализировать и систематизировать данные современных</w:t>
            </w:r>
            <w:r>
              <w:rPr>
                <w:rFonts w:eastAsia="Calibri"/>
                <w:sz w:val="24"/>
                <w:szCs w:val="24"/>
                <w:lang w:eastAsia="en-US"/>
              </w:rPr>
              <w:t xml:space="preserve"> </w:t>
            </w:r>
            <w:r w:rsidRPr="00BB39D7">
              <w:rPr>
                <w:rFonts w:eastAsia="Calibri"/>
                <w:sz w:val="24"/>
                <w:szCs w:val="24"/>
                <w:lang w:eastAsia="en-US"/>
              </w:rPr>
              <w:t>научных исследований в области математики и</w:t>
            </w:r>
            <w:r w:rsidR="00A5275B">
              <w:rPr>
                <w:rFonts w:eastAsia="Calibri"/>
                <w:sz w:val="24"/>
                <w:szCs w:val="24"/>
                <w:lang w:eastAsia="en-US"/>
              </w:rPr>
              <w:t xml:space="preserve"> компьютерных наук</w:t>
            </w:r>
            <w:r w:rsidRPr="00BB39D7">
              <w:rPr>
                <w:rFonts w:eastAsia="Calibri"/>
                <w:sz w:val="24"/>
                <w:szCs w:val="24"/>
                <w:lang w:eastAsia="en-US"/>
              </w:rPr>
              <w:t>, требуемых для формирования заключений по соответствующим научным исследованиям</w:t>
            </w:r>
          </w:p>
          <w:p w14:paraId="6B44DCD6" w14:textId="2E49B57E" w:rsidR="00C4431E" w:rsidRPr="00EC016E" w:rsidRDefault="00C4431E" w:rsidP="00EC016E">
            <w:pPr>
              <w:spacing w:line="240" w:lineRule="auto"/>
              <w:ind w:firstLine="0"/>
              <w:rPr>
                <w:sz w:val="24"/>
                <w:szCs w:val="24"/>
              </w:rPr>
            </w:pPr>
          </w:p>
        </w:tc>
        <w:tc>
          <w:tcPr>
            <w:tcW w:w="1701" w:type="dxa"/>
          </w:tcPr>
          <w:p w14:paraId="7ECB96C3" w14:textId="30F7851E" w:rsidR="00D551FB" w:rsidRPr="00787F6F" w:rsidRDefault="00D551FB" w:rsidP="00787F6F">
            <w:pPr>
              <w:pBdr>
                <w:top w:val="nil"/>
                <w:left w:val="nil"/>
                <w:bottom w:val="nil"/>
                <w:right w:val="nil"/>
                <w:between w:val="nil"/>
              </w:pBdr>
              <w:spacing w:line="240" w:lineRule="auto"/>
              <w:ind w:firstLine="0"/>
              <w:rPr>
                <w:color w:val="000000"/>
                <w:sz w:val="24"/>
                <w:szCs w:val="24"/>
              </w:rPr>
            </w:pPr>
            <w:r>
              <w:rPr>
                <w:sz w:val="24"/>
                <w:szCs w:val="24"/>
              </w:rPr>
              <w:t>1.</w:t>
            </w:r>
            <w:r w:rsidRPr="00EA56B3">
              <w:rPr>
                <w:sz w:val="24"/>
                <w:szCs w:val="24"/>
              </w:rPr>
              <w:t xml:space="preserve"> </w:t>
            </w:r>
            <w:r>
              <w:rPr>
                <w:color w:val="000000"/>
                <w:sz w:val="24"/>
                <w:szCs w:val="24"/>
              </w:rPr>
              <w:t>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p w14:paraId="6363A834" w14:textId="77777777" w:rsidR="00D551FB" w:rsidRDefault="00D551FB" w:rsidP="00D551FB">
            <w:pPr>
              <w:tabs>
                <w:tab w:val="left" w:pos="540"/>
              </w:tabs>
              <w:spacing w:line="240" w:lineRule="auto"/>
              <w:ind w:firstLine="0"/>
              <w:rPr>
                <w:rFonts w:eastAsia="Calibri"/>
                <w:sz w:val="24"/>
                <w:szCs w:val="24"/>
                <w:lang w:eastAsia="en-US"/>
              </w:rPr>
            </w:pPr>
          </w:p>
          <w:p w14:paraId="0138CC5B" w14:textId="77777777" w:rsidR="00D551FB" w:rsidRDefault="00D551FB" w:rsidP="00D551FB">
            <w:pPr>
              <w:tabs>
                <w:tab w:val="left" w:pos="540"/>
              </w:tabs>
              <w:spacing w:line="240" w:lineRule="auto"/>
              <w:ind w:firstLine="0"/>
              <w:rPr>
                <w:color w:val="000000"/>
                <w:sz w:val="24"/>
                <w:szCs w:val="24"/>
              </w:rPr>
            </w:pPr>
            <w:r w:rsidRPr="00EA56B3">
              <w:rPr>
                <w:rFonts w:eastAsia="Calibri"/>
                <w:sz w:val="24"/>
                <w:szCs w:val="24"/>
                <w:lang w:eastAsia="en-US"/>
              </w:rPr>
              <w:t xml:space="preserve">2. </w:t>
            </w:r>
            <w:r>
              <w:rPr>
                <w:color w:val="000000"/>
                <w:sz w:val="24"/>
                <w:szCs w:val="24"/>
              </w:rPr>
              <w:t>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p w14:paraId="394E96B1" w14:textId="77777777" w:rsidR="00D551FB" w:rsidRDefault="00D551FB" w:rsidP="000A6EB7">
            <w:pPr>
              <w:spacing w:line="240" w:lineRule="auto"/>
              <w:rPr>
                <w:sz w:val="24"/>
                <w:szCs w:val="24"/>
              </w:rPr>
            </w:pPr>
          </w:p>
          <w:p w14:paraId="4BD8FE65" w14:textId="2F007CD6" w:rsidR="00C4431E" w:rsidRPr="00FA592C" w:rsidRDefault="00C4431E" w:rsidP="00934BF8">
            <w:pPr>
              <w:spacing w:line="240" w:lineRule="auto"/>
              <w:ind w:firstLine="0"/>
              <w:rPr>
                <w:sz w:val="24"/>
                <w:szCs w:val="24"/>
              </w:rPr>
            </w:pPr>
          </w:p>
        </w:tc>
        <w:tc>
          <w:tcPr>
            <w:tcW w:w="2723" w:type="dxa"/>
          </w:tcPr>
          <w:p w14:paraId="415CC14D" w14:textId="77777777" w:rsidR="00934BF8" w:rsidRDefault="00934BF8" w:rsidP="00934BF8">
            <w:pPr>
              <w:spacing w:line="240" w:lineRule="auto"/>
              <w:ind w:left="38" w:firstLine="0"/>
              <w:rPr>
                <w:iCs/>
                <w:sz w:val="24"/>
                <w:szCs w:val="24"/>
              </w:rPr>
            </w:pPr>
            <w:r w:rsidRPr="002C3C90">
              <w:rPr>
                <w:b/>
                <w:i/>
                <w:sz w:val="24"/>
                <w:szCs w:val="24"/>
              </w:rPr>
              <w:t>Знать</w:t>
            </w:r>
            <w:r w:rsidRPr="00833EFA">
              <w:rPr>
                <w:i/>
                <w:sz w:val="24"/>
                <w:szCs w:val="24"/>
              </w:rPr>
              <w:t xml:space="preserve"> </w:t>
            </w:r>
            <w:r w:rsidRPr="00816AD1">
              <w:rPr>
                <w:iCs/>
                <w:sz w:val="24"/>
                <w:szCs w:val="24"/>
              </w:rPr>
              <w:t xml:space="preserve">основные факты, концепции и принципы теории вероятностей и математической статистики; </w:t>
            </w:r>
          </w:p>
          <w:p w14:paraId="1E7078F2" w14:textId="77777777" w:rsidR="00934BF8" w:rsidRPr="001E7D9E" w:rsidRDefault="00934BF8" w:rsidP="00934BF8">
            <w:pPr>
              <w:spacing w:line="240" w:lineRule="auto"/>
              <w:ind w:left="38" w:firstLine="0"/>
              <w:rPr>
                <w:iCs/>
                <w:sz w:val="24"/>
                <w:szCs w:val="24"/>
              </w:rPr>
            </w:pPr>
            <w:r w:rsidRPr="002C3C90">
              <w:rPr>
                <w:b/>
                <w:i/>
                <w:sz w:val="24"/>
                <w:szCs w:val="24"/>
              </w:rPr>
              <w:t>Уметь</w:t>
            </w:r>
            <w:r w:rsidRPr="00833EFA">
              <w:rPr>
                <w:sz w:val="24"/>
                <w:szCs w:val="24"/>
              </w:rPr>
              <w:t xml:space="preserve"> </w:t>
            </w:r>
            <w:r>
              <w:rPr>
                <w:sz w:val="24"/>
                <w:szCs w:val="24"/>
              </w:rPr>
              <w:t xml:space="preserve">строго </w:t>
            </w:r>
            <w:r w:rsidRPr="00833EFA">
              <w:rPr>
                <w:sz w:val="24"/>
                <w:szCs w:val="24"/>
              </w:rPr>
              <w:t>доказывать математические</w:t>
            </w:r>
            <w:r>
              <w:rPr>
                <w:sz w:val="24"/>
                <w:szCs w:val="24"/>
              </w:rPr>
              <w:t xml:space="preserve"> </w:t>
            </w:r>
            <w:r w:rsidRPr="00833EFA">
              <w:rPr>
                <w:sz w:val="24"/>
                <w:szCs w:val="24"/>
              </w:rPr>
              <w:t>утверждения теории вероятностей и</w:t>
            </w:r>
            <w:r>
              <w:rPr>
                <w:sz w:val="24"/>
                <w:szCs w:val="24"/>
              </w:rPr>
              <w:t xml:space="preserve"> </w:t>
            </w:r>
            <w:r w:rsidRPr="00833EFA">
              <w:rPr>
                <w:sz w:val="24"/>
                <w:szCs w:val="24"/>
              </w:rPr>
              <w:t>математической статистики, выделяя</w:t>
            </w:r>
            <w:r>
              <w:rPr>
                <w:sz w:val="24"/>
                <w:szCs w:val="24"/>
              </w:rPr>
              <w:t xml:space="preserve"> </w:t>
            </w:r>
            <w:r w:rsidRPr="00833EFA">
              <w:rPr>
                <w:sz w:val="24"/>
                <w:szCs w:val="24"/>
              </w:rPr>
              <w:t>главные смысловые аспекты в</w:t>
            </w:r>
            <w:r>
              <w:rPr>
                <w:sz w:val="24"/>
                <w:szCs w:val="24"/>
              </w:rPr>
              <w:t xml:space="preserve"> </w:t>
            </w:r>
            <w:r w:rsidRPr="00833EFA">
              <w:rPr>
                <w:sz w:val="24"/>
                <w:szCs w:val="24"/>
              </w:rPr>
              <w:t>доказательствах</w:t>
            </w:r>
            <w:r w:rsidRPr="001E7D9E">
              <w:rPr>
                <w:sz w:val="24"/>
                <w:szCs w:val="24"/>
              </w:rPr>
              <w:t>;</w:t>
            </w:r>
          </w:p>
          <w:p w14:paraId="143010F2" w14:textId="3BA91477" w:rsidR="00787F6F" w:rsidRPr="00787F6F" w:rsidRDefault="00787F6F" w:rsidP="00787F6F">
            <w:pPr>
              <w:spacing w:line="240" w:lineRule="auto"/>
              <w:ind w:firstLine="0"/>
              <w:rPr>
                <w:strike/>
                <w:sz w:val="24"/>
                <w:szCs w:val="24"/>
              </w:rPr>
            </w:pPr>
          </w:p>
          <w:p w14:paraId="3B91D1AB" w14:textId="7897ABC5" w:rsidR="00934BF8" w:rsidRDefault="00934BF8" w:rsidP="00A5275B">
            <w:pPr>
              <w:spacing w:line="240" w:lineRule="auto"/>
              <w:ind w:firstLine="0"/>
              <w:rPr>
                <w:sz w:val="24"/>
                <w:szCs w:val="24"/>
              </w:rPr>
            </w:pPr>
            <w:r w:rsidRPr="002C3C90">
              <w:rPr>
                <w:b/>
                <w:i/>
                <w:sz w:val="24"/>
                <w:szCs w:val="24"/>
              </w:rPr>
              <w:t>Знать</w:t>
            </w:r>
            <w:r>
              <w:rPr>
                <w:i/>
                <w:sz w:val="24"/>
                <w:szCs w:val="24"/>
              </w:rPr>
              <w:t xml:space="preserve"> </w:t>
            </w:r>
            <w:r w:rsidRPr="00833EFA">
              <w:rPr>
                <w:sz w:val="24"/>
                <w:szCs w:val="24"/>
              </w:rPr>
              <w:t>язык</w:t>
            </w:r>
            <w:r>
              <w:rPr>
                <w:sz w:val="24"/>
                <w:szCs w:val="24"/>
              </w:rPr>
              <w:t xml:space="preserve"> </w:t>
            </w:r>
            <w:r w:rsidRPr="00833EFA">
              <w:rPr>
                <w:sz w:val="24"/>
                <w:szCs w:val="24"/>
              </w:rPr>
              <w:t>теории вероятностей и математической</w:t>
            </w:r>
            <w:r>
              <w:rPr>
                <w:sz w:val="24"/>
                <w:szCs w:val="24"/>
              </w:rPr>
              <w:t xml:space="preserve"> </w:t>
            </w:r>
            <w:r w:rsidRPr="00833EFA">
              <w:rPr>
                <w:sz w:val="24"/>
                <w:szCs w:val="24"/>
              </w:rPr>
              <w:t>статистики</w:t>
            </w:r>
            <w:r>
              <w:rPr>
                <w:sz w:val="24"/>
                <w:szCs w:val="24"/>
              </w:rPr>
              <w:t xml:space="preserve"> для решения </w:t>
            </w:r>
            <w:r w:rsidRPr="00EA56B3">
              <w:rPr>
                <w:rFonts w:eastAsia="Calibri"/>
                <w:sz w:val="24"/>
                <w:szCs w:val="24"/>
                <w:lang w:eastAsia="en-US"/>
              </w:rPr>
              <w:t>прикладных задач с использованием математических методов</w:t>
            </w:r>
            <w:r w:rsidRPr="00833EFA">
              <w:rPr>
                <w:sz w:val="24"/>
                <w:szCs w:val="24"/>
              </w:rPr>
              <w:t>;</w:t>
            </w:r>
            <w:r>
              <w:rPr>
                <w:sz w:val="24"/>
                <w:szCs w:val="24"/>
              </w:rPr>
              <w:t xml:space="preserve"> </w:t>
            </w:r>
          </w:p>
          <w:p w14:paraId="64255A5F" w14:textId="77777777" w:rsidR="00934BF8" w:rsidRDefault="00934BF8" w:rsidP="00934BF8">
            <w:pPr>
              <w:spacing w:line="240" w:lineRule="auto"/>
              <w:ind w:left="38" w:firstLine="0"/>
              <w:rPr>
                <w:sz w:val="24"/>
                <w:szCs w:val="24"/>
              </w:rPr>
            </w:pPr>
          </w:p>
          <w:p w14:paraId="5EA43DE2" w14:textId="250F1FF0" w:rsidR="00C4431E" w:rsidRPr="00FA592C" w:rsidRDefault="00934BF8" w:rsidP="00A5275B">
            <w:pPr>
              <w:spacing w:line="240" w:lineRule="auto"/>
              <w:ind w:left="38" w:firstLine="0"/>
              <w:rPr>
                <w:sz w:val="24"/>
                <w:szCs w:val="24"/>
              </w:rPr>
            </w:pPr>
            <w:r w:rsidRPr="002C3C90">
              <w:rPr>
                <w:b/>
                <w:i/>
                <w:iCs/>
                <w:sz w:val="24"/>
                <w:szCs w:val="24"/>
              </w:rPr>
              <w:t>Уметь</w:t>
            </w:r>
            <w:r>
              <w:rPr>
                <w:sz w:val="24"/>
                <w:szCs w:val="24"/>
              </w:rPr>
              <w:t xml:space="preserve"> </w:t>
            </w:r>
            <w:r w:rsidRPr="00833EFA">
              <w:rPr>
                <w:sz w:val="24"/>
                <w:szCs w:val="24"/>
              </w:rPr>
              <w:t>применять знания теории</w:t>
            </w:r>
            <w:r>
              <w:rPr>
                <w:sz w:val="24"/>
                <w:szCs w:val="24"/>
              </w:rPr>
              <w:t xml:space="preserve"> </w:t>
            </w:r>
            <w:r w:rsidRPr="00833EFA">
              <w:rPr>
                <w:sz w:val="24"/>
                <w:szCs w:val="24"/>
              </w:rPr>
              <w:t>вероятностей и математической</w:t>
            </w:r>
            <w:r>
              <w:rPr>
                <w:sz w:val="24"/>
                <w:szCs w:val="24"/>
              </w:rPr>
              <w:t xml:space="preserve"> </w:t>
            </w:r>
            <w:r w:rsidRPr="00833EFA">
              <w:rPr>
                <w:sz w:val="24"/>
                <w:szCs w:val="24"/>
              </w:rPr>
              <w:t>статистики для решения практических</w:t>
            </w:r>
            <w:r>
              <w:rPr>
                <w:sz w:val="24"/>
                <w:szCs w:val="24"/>
              </w:rPr>
              <w:t xml:space="preserve"> </w:t>
            </w:r>
            <w:r w:rsidRPr="00833EFA">
              <w:rPr>
                <w:sz w:val="24"/>
                <w:szCs w:val="24"/>
              </w:rPr>
              <w:t>задач</w:t>
            </w:r>
            <w:r w:rsidRPr="002369CB">
              <w:rPr>
                <w:sz w:val="24"/>
                <w:szCs w:val="24"/>
              </w:rPr>
              <w:t xml:space="preserve">; </w:t>
            </w:r>
            <w:r w:rsidRPr="00833EFA">
              <w:rPr>
                <w:sz w:val="24"/>
                <w:szCs w:val="24"/>
              </w:rPr>
              <w:t>выбирать и применять</w:t>
            </w:r>
            <w:r>
              <w:rPr>
                <w:sz w:val="24"/>
                <w:szCs w:val="24"/>
              </w:rPr>
              <w:t xml:space="preserve"> </w:t>
            </w:r>
            <w:r w:rsidRPr="00833EFA">
              <w:rPr>
                <w:sz w:val="24"/>
                <w:szCs w:val="24"/>
              </w:rPr>
              <w:t>математические методы и методы</w:t>
            </w:r>
            <w:r>
              <w:rPr>
                <w:sz w:val="24"/>
                <w:szCs w:val="24"/>
              </w:rPr>
              <w:t xml:space="preserve"> </w:t>
            </w:r>
            <w:r w:rsidRPr="00833EFA">
              <w:rPr>
                <w:sz w:val="24"/>
                <w:szCs w:val="24"/>
              </w:rPr>
              <w:t xml:space="preserve">моделирования </w:t>
            </w:r>
            <w:r w:rsidRPr="00833EFA">
              <w:rPr>
                <w:sz w:val="24"/>
                <w:szCs w:val="24"/>
              </w:rPr>
              <w:lastRenderedPageBreak/>
              <w:t>необходимые для</w:t>
            </w:r>
            <w:r>
              <w:rPr>
                <w:sz w:val="24"/>
                <w:szCs w:val="24"/>
              </w:rPr>
              <w:t xml:space="preserve"> </w:t>
            </w:r>
            <w:r w:rsidRPr="00833EFA">
              <w:rPr>
                <w:sz w:val="24"/>
                <w:szCs w:val="24"/>
              </w:rPr>
              <w:t>решения поставленных зада</w:t>
            </w:r>
          </w:p>
        </w:tc>
        <w:tc>
          <w:tcPr>
            <w:tcW w:w="3791" w:type="dxa"/>
          </w:tcPr>
          <w:p w14:paraId="3E8D58E3" w14:textId="53BA3EE6" w:rsidR="00680DF7" w:rsidRDefault="00680DF7" w:rsidP="00426210">
            <w:pPr>
              <w:spacing w:after="120" w:line="240" w:lineRule="auto"/>
              <w:ind w:firstLine="0"/>
              <w:rPr>
                <w:rFonts w:eastAsiaTheme="minorEastAsia" w:cstheme="minorHAnsi"/>
                <w:sz w:val="24"/>
              </w:rPr>
            </w:pPr>
            <w:r w:rsidRPr="00426210">
              <w:rPr>
                <w:rFonts w:eastAsiaTheme="minorEastAsia" w:cstheme="minorHAnsi"/>
                <w:sz w:val="24"/>
              </w:rPr>
              <w:lastRenderedPageBreak/>
              <w:t xml:space="preserve">Сформулируйте определение условной дисперсии случайной величины </w:t>
            </w:r>
            <m:oMath>
              <m:r>
                <w:rPr>
                  <w:rFonts w:ascii="Cambria Math" w:eastAsiaTheme="minorEastAsia" w:hAnsi="Cambria Math" w:cstheme="minorHAnsi"/>
                  <w:sz w:val="24"/>
                </w:rPr>
                <m:t>X</m:t>
              </m:r>
            </m:oMath>
            <w:r w:rsidRPr="00426210">
              <w:rPr>
                <w:rFonts w:eastAsiaTheme="minorEastAsia" w:cstheme="minorHAnsi"/>
                <w:sz w:val="24"/>
              </w:rPr>
              <w:t xml:space="preserve"> относительно случайной величины </w:t>
            </w:r>
            <m:oMath>
              <m:r>
                <w:rPr>
                  <w:rFonts w:ascii="Cambria Math" w:eastAsiaTheme="minorEastAsia" w:hAnsi="Cambria Math" w:cstheme="minorHAnsi"/>
                  <w:sz w:val="24"/>
                </w:rPr>
                <m:t>Y</m:t>
              </m:r>
            </m:oMath>
            <w:r w:rsidRPr="00426210">
              <w:rPr>
                <w:rFonts w:eastAsiaTheme="minorEastAsia" w:cstheme="minorHAnsi"/>
                <w:sz w:val="24"/>
              </w:rPr>
              <w:t xml:space="preserve">. Докажите формулу полной дисперсии </w:t>
            </w:r>
            <m:oMath>
              <m:r>
                <w:rPr>
                  <w:rFonts w:ascii="Cambria Math" w:eastAsiaTheme="minorEastAsia" w:hAnsi="Cambria Math" w:cstheme="minorHAnsi"/>
                  <w:sz w:val="24"/>
                </w:rPr>
                <m:t>Var</m:t>
              </m:r>
              <m:d>
                <m:dPr>
                  <m:ctrlPr>
                    <w:rPr>
                      <w:rFonts w:ascii="Cambria Math" w:eastAsiaTheme="minorEastAsia" w:hAnsi="Cambria Math" w:cstheme="minorHAnsi"/>
                      <w:i/>
                      <w:sz w:val="24"/>
                    </w:rPr>
                  </m:ctrlPr>
                </m:dPr>
                <m:e>
                  <m:r>
                    <w:rPr>
                      <w:rFonts w:ascii="Cambria Math" w:eastAsiaTheme="minorEastAsia" w:hAnsi="Cambria Math" w:cstheme="minorHAnsi"/>
                      <w:sz w:val="24"/>
                      <w:lang w:val="en-US"/>
                    </w:rPr>
                    <m:t>X</m:t>
                  </m:r>
                </m:e>
              </m:d>
              <m:r>
                <w:rPr>
                  <w:rFonts w:ascii="Cambria Math" w:eastAsiaTheme="minorEastAsia" w:hAnsi="Cambria Math" w:cstheme="minorHAnsi"/>
                  <w:sz w:val="24"/>
                </w:rPr>
                <m:t>=E</m:t>
              </m:r>
              <m:d>
                <m:dPr>
                  <m:begChr m:val="["/>
                  <m:endChr m:val="]"/>
                  <m:ctrlPr>
                    <w:rPr>
                      <w:rFonts w:ascii="Cambria Math" w:eastAsiaTheme="minorEastAsia" w:hAnsi="Cambria Math" w:cstheme="minorHAnsi"/>
                      <w:i/>
                      <w:sz w:val="24"/>
                    </w:rPr>
                  </m:ctrlPr>
                </m:dPr>
                <m:e>
                  <m:r>
                    <w:rPr>
                      <w:rFonts w:ascii="Cambria Math" w:eastAsiaTheme="minorEastAsia" w:hAnsi="Cambria Math" w:cstheme="minorHAnsi"/>
                      <w:sz w:val="24"/>
                    </w:rPr>
                    <m:t>Var</m:t>
                  </m:r>
                  <m:d>
                    <m:dPr>
                      <m:ctrlPr>
                        <w:rPr>
                          <w:rFonts w:ascii="Cambria Math" w:eastAsiaTheme="minorEastAsia" w:hAnsi="Cambria Math" w:cstheme="minorHAnsi"/>
                          <w:i/>
                          <w:sz w:val="24"/>
                        </w:rPr>
                      </m:ctrlPr>
                    </m:dPr>
                    <m:e>
                      <m:r>
                        <w:rPr>
                          <w:rFonts w:ascii="Cambria Math" w:eastAsiaTheme="minorEastAsia" w:hAnsi="Cambria Math" w:cstheme="minorHAnsi"/>
                          <w:sz w:val="24"/>
                        </w:rPr>
                        <m:t>X|Y</m:t>
                      </m:r>
                    </m:e>
                  </m:d>
                </m:e>
              </m:d>
              <m:r>
                <w:rPr>
                  <w:rFonts w:ascii="Cambria Math" w:eastAsiaTheme="minorEastAsia" w:hAnsi="Cambria Math" w:cstheme="minorHAnsi"/>
                  <w:sz w:val="24"/>
                </w:rPr>
                <m:t>+Var</m:t>
              </m:r>
              <m:d>
                <m:dPr>
                  <m:begChr m:val="["/>
                  <m:endChr m:val="]"/>
                  <m:ctrlPr>
                    <w:rPr>
                      <w:rFonts w:ascii="Cambria Math" w:eastAsiaTheme="minorEastAsia" w:hAnsi="Cambria Math" w:cstheme="minorHAnsi"/>
                      <w:i/>
                      <w:sz w:val="24"/>
                    </w:rPr>
                  </m:ctrlPr>
                </m:dPr>
                <m:e>
                  <m:r>
                    <w:rPr>
                      <w:rFonts w:ascii="Cambria Math" w:eastAsiaTheme="minorEastAsia" w:hAnsi="Cambria Math" w:cstheme="minorHAnsi"/>
                      <w:sz w:val="24"/>
                    </w:rPr>
                    <m:t>E</m:t>
                  </m:r>
                  <m:d>
                    <m:dPr>
                      <m:ctrlPr>
                        <w:rPr>
                          <w:rFonts w:ascii="Cambria Math" w:eastAsiaTheme="minorEastAsia" w:hAnsi="Cambria Math" w:cstheme="minorHAnsi"/>
                          <w:i/>
                          <w:sz w:val="24"/>
                        </w:rPr>
                      </m:ctrlPr>
                    </m:dPr>
                    <m:e>
                      <m:r>
                        <w:rPr>
                          <w:rFonts w:ascii="Cambria Math" w:eastAsiaTheme="minorEastAsia" w:hAnsi="Cambria Math" w:cstheme="minorHAnsi"/>
                          <w:sz w:val="24"/>
                        </w:rPr>
                        <m:t>X|Y</m:t>
                      </m:r>
                    </m:e>
                  </m:d>
                </m:e>
              </m:d>
            </m:oMath>
            <w:r w:rsidRPr="00426210">
              <w:rPr>
                <w:rFonts w:eastAsiaTheme="minorEastAsia" w:cstheme="minorHAnsi"/>
                <w:sz w:val="24"/>
              </w:rPr>
              <w:t>.</w:t>
            </w:r>
          </w:p>
          <w:p w14:paraId="0E9C875C" w14:textId="5CE670D5" w:rsidR="00AD39DD" w:rsidRPr="00426210" w:rsidRDefault="00680DF7" w:rsidP="00426210">
            <w:pPr>
              <w:spacing w:after="120" w:line="240" w:lineRule="auto"/>
              <w:ind w:firstLine="0"/>
              <w:rPr>
                <w:rFonts w:eastAsiaTheme="minorEastAsia" w:cstheme="minorHAnsi"/>
                <w:sz w:val="24"/>
              </w:rPr>
            </w:pPr>
            <w:r w:rsidRPr="00426210">
              <w:rPr>
                <w:noProof/>
                <w:sz w:val="24"/>
              </w:rPr>
              <w:t xml:space="preserve">Случайные величины </w:t>
            </w:r>
            <m:oMath>
              <m:r>
                <w:rPr>
                  <w:rFonts w:ascii="Cambria Math" w:hAnsi="Cambria Math"/>
                  <w:noProof/>
                  <w:sz w:val="24"/>
                </w:rPr>
                <m:t>X</m:t>
              </m:r>
            </m:oMath>
            <w:r w:rsidRPr="00426210">
              <w:rPr>
                <w:noProof/>
                <w:sz w:val="24"/>
              </w:rPr>
              <w:t xml:space="preserve"> и </w:t>
            </w:r>
            <m:oMath>
              <m:r>
                <w:rPr>
                  <w:rFonts w:ascii="Cambria Math" w:hAnsi="Cambria Math"/>
                  <w:noProof/>
                  <w:sz w:val="24"/>
                </w:rPr>
                <m:t>Y</m:t>
              </m:r>
            </m:oMath>
            <w:r w:rsidRPr="00426210">
              <w:rPr>
                <w:noProof/>
                <w:sz w:val="24"/>
              </w:rPr>
              <w:t xml:space="preserve"> нормально распределены </w:t>
            </w:r>
            <m:oMath>
              <m:r>
                <w:rPr>
                  <w:rFonts w:ascii="Cambria Math" w:hAnsi="Cambria Math"/>
                  <w:noProof/>
                  <w:sz w:val="24"/>
                </w:rPr>
                <m:t>N</m:t>
              </m:r>
              <m:r>
                <m:rPr>
                  <m:sty m:val="p"/>
                </m:rPr>
                <w:rPr>
                  <w:rFonts w:ascii="Cambria Math" w:hAnsi="Cambria Math"/>
                  <w:noProof/>
                  <w:sz w:val="24"/>
                </w:rPr>
                <m:t>(0;</m:t>
              </m:r>
              <m:sSup>
                <m:sSupPr>
                  <m:ctrlPr>
                    <w:rPr>
                      <w:rFonts w:ascii="Cambria Math" w:hAnsi="Cambria Math"/>
                      <w:sz w:val="24"/>
                    </w:rPr>
                  </m:ctrlPr>
                </m:sSupPr>
                <m:e>
                  <m:r>
                    <w:rPr>
                      <w:rFonts w:ascii="Cambria Math" w:hAnsi="Cambria Math" w:cs="Cambria Math"/>
                      <w:noProof/>
                      <w:sz w:val="24"/>
                    </w:rPr>
                    <m:t>σ</m:t>
                  </m:r>
                </m:e>
                <m:sup>
                  <m:r>
                    <m:rPr>
                      <m:sty m:val="p"/>
                    </m:rPr>
                    <w:rPr>
                      <w:rFonts w:ascii="Cambria Math" w:hAnsi="Cambria Math"/>
                      <w:noProof/>
                      <w:sz w:val="24"/>
                    </w:rPr>
                    <m:t>2</m:t>
                  </m:r>
                </m:sup>
              </m:sSup>
              <m:r>
                <m:rPr>
                  <m:sty m:val="p"/>
                </m:rPr>
                <w:rPr>
                  <w:rFonts w:ascii="Cambria Math" w:hAnsi="Cambria Math"/>
                  <w:noProof/>
                  <w:sz w:val="24"/>
                </w:rPr>
                <m:t>)</m:t>
              </m:r>
            </m:oMath>
            <w:r w:rsidRPr="00426210">
              <w:rPr>
                <w:noProof/>
                <w:sz w:val="24"/>
              </w:rPr>
              <w:t xml:space="preserve"> и независимы. Дока</w:t>
            </w:r>
            <w:r w:rsidR="001A4387" w:rsidRPr="00426210">
              <w:rPr>
                <w:noProof/>
                <w:sz w:val="24"/>
              </w:rPr>
              <w:t>жите</w:t>
            </w:r>
            <w:r w:rsidRPr="00426210">
              <w:rPr>
                <w:noProof/>
                <w:sz w:val="24"/>
              </w:rPr>
              <w:t xml:space="preserve">, что отношение </w:t>
            </w:r>
            <m:oMath>
              <m:r>
                <w:rPr>
                  <w:rFonts w:ascii="Cambria Math" w:hAnsi="Cambria Math"/>
                  <w:noProof/>
                  <w:sz w:val="24"/>
                </w:rPr>
                <m:t>Z</m:t>
              </m:r>
              <m:r>
                <m:rPr>
                  <m:sty m:val="p"/>
                </m:rPr>
                <w:rPr>
                  <w:rFonts w:ascii="Cambria Math" w:hAnsi="Cambria Math"/>
                  <w:noProof/>
                  <w:sz w:val="24"/>
                </w:rPr>
                <m:t>=</m:t>
              </m:r>
              <m:f>
                <m:fPr>
                  <m:ctrlPr>
                    <w:rPr>
                      <w:rFonts w:ascii="Cambria Math" w:hAnsi="Cambria Math"/>
                      <w:sz w:val="24"/>
                    </w:rPr>
                  </m:ctrlPr>
                </m:fPr>
                <m:num>
                  <m:r>
                    <w:rPr>
                      <w:rFonts w:ascii="Cambria Math" w:hAnsi="Cambria Math"/>
                      <w:noProof/>
                      <w:sz w:val="24"/>
                    </w:rPr>
                    <m:t>X</m:t>
                  </m:r>
                </m:num>
                <m:den>
                  <m:r>
                    <w:rPr>
                      <w:rFonts w:ascii="Cambria Math" w:hAnsi="Cambria Math"/>
                      <w:noProof/>
                      <w:sz w:val="24"/>
                    </w:rPr>
                    <m:t>Y</m:t>
                  </m:r>
                </m:den>
              </m:f>
            </m:oMath>
            <w:r w:rsidRPr="00426210">
              <w:rPr>
                <w:noProof/>
                <w:sz w:val="24"/>
              </w:rPr>
              <w:t xml:space="preserve"> имеет распределение Коши.</w:t>
            </w:r>
          </w:p>
          <w:p w14:paraId="35F361B0" w14:textId="77777777" w:rsidR="00426210" w:rsidRDefault="00426210" w:rsidP="00426210">
            <w:pPr>
              <w:spacing w:line="240" w:lineRule="auto"/>
              <w:ind w:firstLine="0"/>
              <w:rPr>
                <w:rFonts w:eastAsiaTheme="minorEastAsia" w:cstheme="minorHAnsi"/>
                <w:sz w:val="24"/>
              </w:rPr>
            </w:pPr>
          </w:p>
          <w:p w14:paraId="050B4DC8" w14:textId="77777777" w:rsidR="00A5275B" w:rsidRDefault="00A5275B" w:rsidP="00426210">
            <w:pPr>
              <w:spacing w:line="240" w:lineRule="auto"/>
              <w:ind w:firstLine="0"/>
              <w:rPr>
                <w:rFonts w:eastAsia="Calibri"/>
                <w:sz w:val="24"/>
              </w:rPr>
            </w:pPr>
          </w:p>
          <w:p w14:paraId="1EAF62DA" w14:textId="6F8CBBBE" w:rsidR="00D93FAB" w:rsidRPr="00426210" w:rsidRDefault="00D93FAB" w:rsidP="00426210">
            <w:pPr>
              <w:spacing w:line="240" w:lineRule="auto"/>
              <w:ind w:firstLine="0"/>
              <w:rPr>
                <w:rFonts w:eastAsia="Calibri"/>
                <w:sz w:val="24"/>
              </w:rPr>
            </w:pPr>
            <w:r w:rsidRPr="00426210">
              <w:rPr>
                <w:rFonts w:eastAsia="Calibri"/>
                <w:sz w:val="24"/>
              </w:rPr>
              <w:t xml:space="preserve">Для трех групп финансовых показателей </w:t>
            </w:r>
            <m:oMath>
              <m:r>
                <w:rPr>
                  <w:rFonts w:ascii="Cambria Math" w:eastAsia="Calibri" w:hAnsi="Cambria Math"/>
                  <w:sz w:val="24"/>
                </w:rPr>
                <m:t xml:space="preserve">1)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13</m:t>
                  </m:r>
                </m:sub>
              </m:sSub>
              <m:r>
                <w:rPr>
                  <w:rFonts w:ascii="Cambria Math" w:eastAsia="Calibri" w:hAnsi="Cambria Math"/>
                  <w:sz w:val="24"/>
                </w:rPr>
                <m:t>;</m:t>
              </m:r>
            </m:oMath>
            <w:r w:rsidRPr="00426210">
              <w:rPr>
                <w:rFonts w:eastAsia="Calibri"/>
                <w:sz w:val="24"/>
              </w:rPr>
              <w:t xml:space="preserve"> </w:t>
            </w:r>
            <m:oMath>
              <m:r>
                <w:rPr>
                  <w:rFonts w:ascii="Cambria Math" w:eastAsia="Calibri" w:hAnsi="Cambria Math"/>
                  <w:sz w:val="24"/>
                </w:rPr>
                <m:t xml:space="preserve">2)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23</m:t>
                  </m:r>
                </m:sub>
              </m:sSub>
              <m:r>
                <w:rPr>
                  <w:rFonts w:ascii="Cambria Math" w:eastAsia="Calibri" w:hAnsi="Cambria Math"/>
                  <w:sz w:val="24"/>
                </w:rPr>
                <m:t>;</m:t>
              </m:r>
            </m:oMath>
            <w:r w:rsidRPr="00426210">
              <w:rPr>
                <w:rFonts w:eastAsia="Calibri"/>
                <w:sz w:val="24"/>
              </w:rPr>
              <w:t xml:space="preserve"> 3</w:t>
            </w:r>
            <m:oMath>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33</m:t>
                  </m:r>
                </m:sub>
              </m:sSub>
            </m:oMath>
            <w:r w:rsidRPr="00426210">
              <w:rPr>
                <w:rFonts w:eastAsia="Calibri"/>
                <w:sz w:val="24"/>
              </w:rPr>
              <w:t xml:space="preserve"> найдены их значения: </w:t>
            </w:r>
            <m:oMath>
              <m:r>
                <w:rPr>
                  <w:rFonts w:ascii="Cambria Math" w:eastAsia="Calibri" w:hAnsi="Cambria Math"/>
                  <w:sz w:val="24"/>
                </w:rPr>
                <m:t>1) 5, 6, 7; 2) 7, 8, 9; 3) 9, 10, 11.</m:t>
              </m:r>
            </m:oMath>
            <w:r w:rsidRPr="00426210">
              <w:rPr>
                <w:rFonts w:eastAsia="Calibri"/>
                <w:sz w:val="24"/>
              </w:rPr>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eastAsia="Calibri" w:hAnsi="Cambria Math"/>
                  <w:sz w:val="24"/>
                </w:rPr>
                <m:t>Var</m:t>
              </m:r>
              <m:d>
                <m:dPr>
                  <m:ctrlPr>
                    <w:rPr>
                      <w:rFonts w:ascii="Cambria Math" w:eastAsia="Calibri" w:hAnsi="Cambria Math"/>
                      <w:i/>
                      <w:sz w:val="24"/>
                    </w:rPr>
                  </m:ctrlPr>
                </m:dPr>
                <m:e>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ij</m:t>
                      </m:r>
                    </m:sub>
                  </m:sSub>
                </m:e>
              </m:d>
              <m:r>
                <w:rPr>
                  <w:rFonts w:ascii="Cambria Math" w:eastAsia="Calibri" w:hAnsi="Cambria Math"/>
                  <w:sz w:val="24"/>
                </w:rPr>
                <m:t>=</m:t>
              </m:r>
              <m:sSup>
                <m:sSupPr>
                  <m:ctrlPr>
                    <w:rPr>
                      <w:rFonts w:ascii="Cambria Math" w:eastAsia="Calibri" w:hAnsi="Cambria Math"/>
                      <w:i/>
                      <w:sz w:val="24"/>
                    </w:rPr>
                  </m:ctrlPr>
                </m:sSupPr>
                <m:e>
                  <m:r>
                    <w:rPr>
                      <w:rFonts w:ascii="Cambria Math" w:eastAsia="Calibri" w:hAnsi="Cambria Math"/>
                      <w:sz w:val="24"/>
                    </w:rPr>
                    <m:t>σ</m:t>
                  </m:r>
                </m:e>
                <m:sup>
                  <m:r>
                    <w:rPr>
                      <w:rFonts w:ascii="Cambria Math" w:eastAsia="Calibri" w:hAnsi="Cambria Math"/>
                      <w:sz w:val="24"/>
                    </w:rPr>
                    <m:t>2</m:t>
                  </m:r>
                </m:sup>
              </m:sSup>
              <m:r>
                <w:rPr>
                  <w:rFonts w:ascii="Cambria Math" w:eastAsia="Calibri" w:hAnsi="Cambria Math"/>
                  <w:sz w:val="24"/>
                </w:rPr>
                <m:t xml:space="preserve">; </m:t>
              </m:r>
            </m:oMath>
            <w:r w:rsidRPr="00426210">
              <w:rPr>
                <w:rFonts w:eastAsia="Calibri"/>
                <w:sz w:val="24"/>
              </w:rPr>
              <w:t xml:space="preserve">2) в каждой группе </w:t>
            </w:r>
            <m:oMath>
              <m:r>
                <w:rPr>
                  <w:rFonts w:ascii="Cambria Math" w:eastAsia="Calibri" w:hAnsi="Cambria Math"/>
                  <w:sz w:val="24"/>
                </w:rPr>
                <m:t>E</m:t>
              </m:r>
              <m:d>
                <m:dPr>
                  <m:ctrlPr>
                    <w:rPr>
                      <w:rFonts w:ascii="Cambria Math" w:eastAsia="Calibri" w:hAnsi="Cambria Math"/>
                      <w:i/>
                      <w:sz w:val="24"/>
                    </w:rPr>
                  </m:ctrlPr>
                </m:dPr>
                <m:e>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ij</m:t>
                      </m:r>
                    </m:sub>
                  </m:sSub>
                </m:e>
              </m:d>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i</m:t>
                  </m:r>
                </m:sub>
              </m:sSub>
              <m:r>
                <w:rPr>
                  <w:rFonts w:ascii="Cambria Math" w:eastAsia="Calibri" w:hAnsi="Cambria Math"/>
                  <w:sz w:val="24"/>
                </w:rPr>
                <m:t>,i=1,2,3.</m:t>
              </m:r>
            </m:oMath>
            <w:r w:rsidRPr="00426210">
              <w:rPr>
                <w:rFonts w:eastAsia="Calibri"/>
                <w:sz w:val="24"/>
              </w:rPr>
              <w:t xml:space="preserve"> Проверьте при уровне значимости</w:t>
            </w:r>
            <w:r w:rsidR="00A258E0" w:rsidRPr="00426210">
              <w:rPr>
                <w:rFonts w:eastAsia="Calibri"/>
                <w:sz w:val="24"/>
              </w:rPr>
              <w:t xml:space="preserve"> </w:t>
            </w:r>
            <m:oMath>
              <m:r>
                <m:rPr>
                  <m:sty m:val="p"/>
                </m:rPr>
                <w:rPr>
                  <w:rFonts w:ascii="Cambria Math" w:eastAsia="Calibri" w:hAnsi="Cambria Math"/>
                  <w:sz w:val="24"/>
                </w:rPr>
                <m:t>α</m:t>
              </m:r>
              <m:r>
                <w:rPr>
                  <w:rFonts w:ascii="Cambria Math" w:eastAsia="Calibri" w:hAnsi="Cambria Math"/>
                  <w:sz w:val="24"/>
                </w:rPr>
                <m:t>=0,05</m:t>
              </m:r>
            </m:oMath>
            <w:r w:rsidRPr="00426210">
              <w:rPr>
                <w:rFonts w:eastAsia="Calibri"/>
                <w:sz w:val="24"/>
              </w:rPr>
              <w:t xml:space="preserve"> гипотезу о совпадении ожидаемых </w:t>
            </w:r>
            <w:r w:rsidRPr="00426210">
              <w:rPr>
                <w:rFonts w:eastAsia="Calibri"/>
                <w:sz w:val="24"/>
              </w:rPr>
              <w:lastRenderedPageBreak/>
              <w:t xml:space="preserve">значений показателей, </w:t>
            </w:r>
            <m:oMath>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2</m:t>
                  </m:r>
                </m:sub>
              </m:sSub>
              <m:r>
                <m:rPr>
                  <m:lit/>
                </m:rP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3</m:t>
                  </m:r>
                </m:sub>
              </m:sSub>
              <m:r>
                <w:rPr>
                  <w:rFonts w:ascii="Cambria Math" w:eastAsia="Calibri" w:hAnsi="Cambria Math"/>
                  <w:sz w:val="24"/>
                </w:rPr>
                <m:t>.</m:t>
              </m:r>
            </m:oMath>
          </w:p>
          <w:p w14:paraId="5DE6F518" w14:textId="344BBA16" w:rsidR="006A27E3" w:rsidRPr="00FA592C" w:rsidRDefault="006A27E3" w:rsidP="00375C60">
            <w:pPr>
              <w:spacing w:line="240" w:lineRule="auto"/>
              <w:ind w:firstLine="0"/>
              <w:rPr>
                <w:sz w:val="24"/>
                <w:szCs w:val="24"/>
              </w:rPr>
            </w:pPr>
          </w:p>
        </w:tc>
      </w:tr>
      <w:tr w:rsidR="00C4431E" w14:paraId="4F3B8E3A" w14:textId="77777777" w:rsidTr="006F402A">
        <w:tc>
          <w:tcPr>
            <w:tcW w:w="1413" w:type="dxa"/>
          </w:tcPr>
          <w:p w14:paraId="4500DE42" w14:textId="6C56A4ED" w:rsidR="00FF4B72" w:rsidRDefault="00495B73" w:rsidP="00AA41E7">
            <w:pPr>
              <w:tabs>
                <w:tab w:val="left" w:pos="540"/>
              </w:tabs>
              <w:spacing w:line="240" w:lineRule="auto"/>
              <w:ind w:firstLine="0"/>
              <w:rPr>
                <w:sz w:val="24"/>
                <w:szCs w:val="24"/>
                <w:lang w:eastAsia="en-US"/>
              </w:rPr>
            </w:pPr>
            <w:r>
              <w:rPr>
                <w:sz w:val="24"/>
                <w:szCs w:val="24"/>
                <w:lang w:eastAsia="en-US"/>
              </w:rPr>
              <w:lastRenderedPageBreak/>
              <w:t>ПКН-2</w:t>
            </w:r>
          </w:p>
          <w:p w14:paraId="10B34796" w14:textId="77777777" w:rsidR="00495B73" w:rsidRDefault="00495B73" w:rsidP="00495B73">
            <w:pPr>
              <w:tabs>
                <w:tab w:val="left" w:pos="540"/>
              </w:tabs>
              <w:spacing w:line="240" w:lineRule="auto"/>
              <w:ind w:firstLine="0"/>
              <w:rPr>
                <w:strike/>
                <w:sz w:val="24"/>
                <w:szCs w:val="24"/>
              </w:rPr>
            </w:pPr>
            <w:r w:rsidRPr="00D7567E">
              <w:rPr>
                <w:sz w:val="24"/>
                <w:szCs w:val="24"/>
                <w:lang w:eastAsia="en-US"/>
              </w:rPr>
              <w:t>Способен применять и модифицировать математические модели для решения задач в области профессиональной деятельности</w:t>
            </w:r>
          </w:p>
          <w:p w14:paraId="53020CD6" w14:textId="77777777" w:rsidR="00495B73" w:rsidRDefault="00495B73" w:rsidP="00AA41E7">
            <w:pPr>
              <w:tabs>
                <w:tab w:val="left" w:pos="540"/>
              </w:tabs>
              <w:spacing w:line="240" w:lineRule="auto"/>
              <w:ind w:firstLine="0"/>
              <w:rPr>
                <w:sz w:val="24"/>
                <w:szCs w:val="24"/>
                <w:lang w:eastAsia="en-US"/>
              </w:rPr>
            </w:pPr>
          </w:p>
          <w:p w14:paraId="6CF95BAF" w14:textId="70CA0462" w:rsidR="00C4431E" w:rsidRDefault="00C4431E" w:rsidP="00160340">
            <w:pPr>
              <w:tabs>
                <w:tab w:val="left" w:pos="540"/>
              </w:tabs>
              <w:spacing w:line="240" w:lineRule="auto"/>
              <w:ind w:firstLine="0"/>
              <w:rPr>
                <w:sz w:val="28"/>
                <w:szCs w:val="28"/>
              </w:rPr>
            </w:pPr>
          </w:p>
        </w:tc>
        <w:tc>
          <w:tcPr>
            <w:tcW w:w="1701" w:type="dxa"/>
          </w:tcPr>
          <w:p w14:paraId="7A34C7CD" w14:textId="66E2CAC9" w:rsidR="00160340" w:rsidRDefault="00160340" w:rsidP="00160340">
            <w:pPr>
              <w:tabs>
                <w:tab w:val="left" w:pos="540"/>
              </w:tabs>
              <w:spacing w:line="240" w:lineRule="auto"/>
              <w:ind w:firstLine="0"/>
              <w:rPr>
                <w:rFonts w:eastAsia="Calibri"/>
                <w:sz w:val="24"/>
              </w:rPr>
            </w:pPr>
            <w:r>
              <w:rPr>
                <w:rFonts w:eastAsia="Calibri"/>
                <w:sz w:val="24"/>
              </w:rPr>
              <w:t xml:space="preserve">1. </w:t>
            </w:r>
            <w:r w:rsidRPr="00FD4881">
              <w:rPr>
                <w:rFonts w:eastAsia="Calibri"/>
                <w:sz w:val="24"/>
              </w:rPr>
              <w:t>Демонстрирует знание базовых математических моделей, применяемых в различных предметных областях.</w:t>
            </w:r>
          </w:p>
          <w:p w14:paraId="55E1F4B0" w14:textId="77777777" w:rsidR="00160340" w:rsidRDefault="00160340" w:rsidP="00160340">
            <w:pPr>
              <w:tabs>
                <w:tab w:val="left" w:pos="540"/>
              </w:tabs>
              <w:spacing w:line="240" w:lineRule="auto"/>
              <w:ind w:firstLine="0"/>
              <w:rPr>
                <w:rFonts w:eastAsia="Calibri"/>
                <w:sz w:val="24"/>
              </w:rPr>
            </w:pPr>
          </w:p>
          <w:p w14:paraId="5874EF75" w14:textId="77777777" w:rsidR="00160340" w:rsidRDefault="00160340" w:rsidP="00160340">
            <w:pPr>
              <w:tabs>
                <w:tab w:val="left" w:pos="540"/>
              </w:tabs>
              <w:spacing w:line="240" w:lineRule="auto"/>
              <w:ind w:firstLine="0"/>
              <w:rPr>
                <w:rFonts w:eastAsia="Calibri"/>
                <w:sz w:val="24"/>
              </w:rPr>
            </w:pPr>
          </w:p>
          <w:p w14:paraId="19134E72" w14:textId="77777777" w:rsidR="00160340" w:rsidRDefault="00160340" w:rsidP="00160340">
            <w:pPr>
              <w:tabs>
                <w:tab w:val="left" w:pos="540"/>
              </w:tabs>
              <w:spacing w:line="240" w:lineRule="auto"/>
              <w:ind w:firstLine="0"/>
              <w:rPr>
                <w:rFonts w:eastAsia="Calibri"/>
                <w:sz w:val="24"/>
              </w:rPr>
            </w:pPr>
          </w:p>
          <w:p w14:paraId="14B53752" w14:textId="77777777" w:rsidR="00160340" w:rsidRDefault="00160340" w:rsidP="00160340">
            <w:pPr>
              <w:tabs>
                <w:tab w:val="left" w:pos="540"/>
              </w:tabs>
              <w:spacing w:line="240" w:lineRule="auto"/>
              <w:ind w:firstLine="0"/>
              <w:rPr>
                <w:rFonts w:eastAsia="Calibri"/>
                <w:sz w:val="24"/>
              </w:rPr>
            </w:pPr>
          </w:p>
          <w:p w14:paraId="0717F858" w14:textId="77777777" w:rsidR="00160340" w:rsidRDefault="00160340" w:rsidP="00160340">
            <w:pPr>
              <w:tabs>
                <w:tab w:val="left" w:pos="540"/>
              </w:tabs>
              <w:spacing w:line="240" w:lineRule="auto"/>
              <w:ind w:firstLine="0"/>
              <w:rPr>
                <w:rFonts w:eastAsia="Calibri"/>
                <w:sz w:val="24"/>
              </w:rPr>
            </w:pPr>
          </w:p>
          <w:p w14:paraId="3D9EFA3F" w14:textId="77777777" w:rsidR="00160340" w:rsidRDefault="00160340" w:rsidP="00160340">
            <w:pPr>
              <w:tabs>
                <w:tab w:val="left" w:pos="540"/>
              </w:tabs>
              <w:spacing w:line="240" w:lineRule="auto"/>
              <w:ind w:firstLine="0"/>
              <w:rPr>
                <w:rFonts w:eastAsia="Calibri"/>
                <w:sz w:val="24"/>
              </w:rPr>
            </w:pPr>
          </w:p>
          <w:p w14:paraId="06F28523" w14:textId="77777777" w:rsidR="00160340" w:rsidRDefault="00160340" w:rsidP="00160340">
            <w:pPr>
              <w:tabs>
                <w:tab w:val="left" w:pos="540"/>
              </w:tabs>
              <w:spacing w:line="240" w:lineRule="auto"/>
              <w:ind w:firstLine="0"/>
              <w:rPr>
                <w:rFonts w:eastAsia="Calibri"/>
                <w:sz w:val="24"/>
              </w:rPr>
            </w:pPr>
          </w:p>
          <w:p w14:paraId="20EA3196" w14:textId="77777777" w:rsidR="00160340" w:rsidRPr="00FD4881" w:rsidRDefault="00160340" w:rsidP="00160340">
            <w:pPr>
              <w:tabs>
                <w:tab w:val="left" w:pos="540"/>
              </w:tabs>
              <w:spacing w:line="240" w:lineRule="auto"/>
              <w:ind w:firstLine="0"/>
              <w:rPr>
                <w:rFonts w:eastAsia="Calibri"/>
                <w:sz w:val="24"/>
              </w:rPr>
            </w:pPr>
          </w:p>
          <w:p w14:paraId="1C036568" w14:textId="77777777" w:rsidR="00A5275B" w:rsidRDefault="00A5275B" w:rsidP="00160340">
            <w:pPr>
              <w:tabs>
                <w:tab w:val="left" w:pos="540"/>
              </w:tabs>
              <w:spacing w:line="240" w:lineRule="auto"/>
              <w:ind w:firstLine="0"/>
              <w:rPr>
                <w:rFonts w:eastAsia="Calibri"/>
                <w:sz w:val="24"/>
              </w:rPr>
            </w:pPr>
          </w:p>
          <w:p w14:paraId="537CFEDD" w14:textId="62240C94" w:rsidR="00160340" w:rsidRDefault="00160340" w:rsidP="00160340">
            <w:pPr>
              <w:tabs>
                <w:tab w:val="left" w:pos="540"/>
              </w:tabs>
              <w:spacing w:line="240" w:lineRule="auto"/>
              <w:ind w:firstLine="0"/>
              <w:rPr>
                <w:rFonts w:eastAsia="Calibri"/>
                <w:sz w:val="24"/>
              </w:rPr>
            </w:pPr>
            <w:r w:rsidRPr="00FD4881">
              <w:rPr>
                <w:rFonts w:eastAsia="Calibri"/>
                <w:sz w:val="24"/>
              </w:rPr>
              <w:t>2.</w:t>
            </w:r>
            <w:r w:rsidRPr="00FD4881">
              <w:rPr>
                <w:rFonts w:eastAsia="Calibri"/>
                <w:sz w:val="24"/>
              </w:rPr>
              <w:tab/>
              <w:t>Адаптирует и применяет существующие математические модели для решения поставленной прикладной или теоретической задачи.</w:t>
            </w:r>
          </w:p>
          <w:p w14:paraId="7D4A470A" w14:textId="77777777" w:rsidR="00160340" w:rsidRDefault="00160340" w:rsidP="00160340">
            <w:pPr>
              <w:tabs>
                <w:tab w:val="left" w:pos="540"/>
              </w:tabs>
              <w:spacing w:line="240" w:lineRule="auto"/>
              <w:ind w:firstLine="0"/>
              <w:rPr>
                <w:rFonts w:eastAsia="Calibri"/>
                <w:sz w:val="24"/>
              </w:rPr>
            </w:pPr>
          </w:p>
          <w:p w14:paraId="06059A3B" w14:textId="6C25D246" w:rsidR="00160340" w:rsidRDefault="00160340" w:rsidP="00160340">
            <w:pPr>
              <w:tabs>
                <w:tab w:val="left" w:pos="540"/>
              </w:tabs>
              <w:spacing w:line="240" w:lineRule="auto"/>
              <w:ind w:firstLine="0"/>
              <w:rPr>
                <w:rFonts w:eastAsia="Calibri"/>
                <w:sz w:val="24"/>
              </w:rPr>
            </w:pPr>
          </w:p>
          <w:p w14:paraId="0200BB0C" w14:textId="71147953" w:rsidR="006B2C73" w:rsidRDefault="006B2C73" w:rsidP="00160340">
            <w:pPr>
              <w:tabs>
                <w:tab w:val="left" w:pos="540"/>
              </w:tabs>
              <w:spacing w:line="240" w:lineRule="auto"/>
              <w:ind w:firstLine="0"/>
              <w:rPr>
                <w:rFonts w:eastAsia="Calibri"/>
                <w:sz w:val="24"/>
              </w:rPr>
            </w:pPr>
          </w:p>
          <w:p w14:paraId="397F4750" w14:textId="62DF90AB" w:rsidR="006B2C73" w:rsidRDefault="006B2C73" w:rsidP="00160340">
            <w:pPr>
              <w:tabs>
                <w:tab w:val="left" w:pos="540"/>
              </w:tabs>
              <w:spacing w:line="240" w:lineRule="auto"/>
              <w:ind w:firstLine="0"/>
              <w:rPr>
                <w:rFonts w:eastAsia="Calibri"/>
                <w:sz w:val="24"/>
              </w:rPr>
            </w:pPr>
          </w:p>
          <w:p w14:paraId="35BDCA56" w14:textId="4D081364" w:rsidR="006B2C73" w:rsidRDefault="006B2C73" w:rsidP="00160340">
            <w:pPr>
              <w:tabs>
                <w:tab w:val="left" w:pos="540"/>
              </w:tabs>
              <w:spacing w:line="240" w:lineRule="auto"/>
              <w:ind w:firstLine="0"/>
              <w:rPr>
                <w:rFonts w:eastAsia="Calibri"/>
                <w:sz w:val="24"/>
              </w:rPr>
            </w:pPr>
          </w:p>
          <w:p w14:paraId="49DCCE7A" w14:textId="36E9EE6B" w:rsidR="006B2C73" w:rsidRDefault="006B2C73" w:rsidP="00160340">
            <w:pPr>
              <w:tabs>
                <w:tab w:val="left" w:pos="540"/>
              </w:tabs>
              <w:spacing w:line="240" w:lineRule="auto"/>
              <w:ind w:firstLine="0"/>
              <w:rPr>
                <w:rFonts w:eastAsia="Calibri"/>
                <w:sz w:val="24"/>
              </w:rPr>
            </w:pPr>
          </w:p>
          <w:p w14:paraId="476C5F61" w14:textId="2393E448" w:rsidR="006B2C73" w:rsidRDefault="006B2C73" w:rsidP="00160340">
            <w:pPr>
              <w:tabs>
                <w:tab w:val="left" w:pos="540"/>
              </w:tabs>
              <w:spacing w:line="240" w:lineRule="auto"/>
              <w:ind w:firstLine="0"/>
              <w:rPr>
                <w:rFonts w:eastAsia="Calibri"/>
                <w:sz w:val="24"/>
              </w:rPr>
            </w:pPr>
          </w:p>
          <w:p w14:paraId="7BA9620A" w14:textId="77777777" w:rsidR="006B2C73" w:rsidRDefault="006B2C73" w:rsidP="00160340">
            <w:pPr>
              <w:tabs>
                <w:tab w:val="left" w:pos="540"/>
              </w:tabs>
              <w:spacing w:line="240" w:lineRule="auto"/>
              <w:ind w:firstLine="0"/>
              <w:rPr>
                <w:rFonts w:eastAsia="Calibri"/>
                <w:sz w:val="24"/>
              </w:rPr>
            </w:pPr>
          </w:p>
          <w:p w14:paraId="1FFA6DA0" w14:textId="77777777" w:rsidR="00160340" w:rsidRDefault="00160340" w:rsidP="00160340">
            <w:pPr>
              <w:tabs>
                <w:tab w:val="left" w:pos="540"/>
              </w:tabs>
              <w:spacing w:line="240" w:lineRule="auto"/>
              <w:ind w:firstLine="0"/>
              <w:rPr>
                <w:rFonts w:eastAsia="Calibri"/>
                <w:sz w:val="24"/>
              </w:rPr>
            </w:pPr>
            <w:r w:rsidRPr="00FD4881">
              <w:rPr>
                <w:rFonts w:eastAsia="Calibri"/>
                <w:sz w:val="24"/>
              </w:rPr>
              <w:t>3.</w:t>
            </w:r>
            <w:r w:rsidRPr="00FD4881">
              <w:rPr>
                <w:rFonts w:eastAsia="Calibri"/>
                <w:sz w:val="24"/>
              </w:rPr>
              <w:tab/>
              <w:t>Владеет методологией математического моделирования для решения профессиональных задач.</w:t>
            </w:r>
          </w:p>
          <w:p w14:paraId="7E2ED0ED" w14:textId="77777777" w:rsidR="00160340" w:rsidRDefault="00160340" w:rsidP="00FA592C">
            <w:pPr>
              <w:tabs>
                <w:tab w:val="left" w:pos="540"/>
              </w:tabs>
              <w:spacing w:line="240" w:lineRule="auto"/>
              <w:ind w:firstLine="0"/>
              <w:rPr>
                <w:rFonts w:eastAsia="Calibri"/>
                <w:sz w:val="24"/>
                <w:szCs w:val="24"/>
              </w:rPr>
            </w:pPr>
          </w:p>
          <w:p w14:paraId="293EC6CA" w14:textId="77777777" w:rsidR="0021672F" w:rsidRDefault="0021672F" w:rsidP="00FA592C">
            <w:pPr>
              <w:tabs>
                <w:tab w:val="left" w:pos="540"/>
              </w:tabs>
              <w:spacing w:line="240" w:lineRule="auto"/>
              <w:ind w:firstLine="0"/>
              <w:rPr>
                <w:sz w:val="24"/>
                <w:szCs w:val="24"/>
              </w:rPr>
            </w:pPr>
          </w:p>
          <w:p w14:paraId="0AA067FA" w14:textId="77777777" w:rsidR="0021672F" w:rsidRDefault="0021672F" w:rsidP="00FA592C">
            <w:pPr>
              <w:tabs>
                <w:tab w:val="left" w:pos="540"/>
              </w:tabs>
              <w:spacing w:line="240" w:lineRule="auto"/>
              <w:ind w:firstLine="0"/>
              <w:rPr>
                <w:sz w:val="24"/>
                <w:szCs w:val="24"/>
              </w:rPr>
            </w:pPr>
          </w:p>
          <w:p w14:paraId="7E296F5A" w14:textId="77777777" w:rsidR="0021672F" w:rsidRDefault="0021672F" w:rsidP="00FA592C">
            <w:pPr>
              <w:tabs>
                <w:tab w:val="left" w:pos="540"/>
              </w:tabs>
              <w:spacing w:line="240" w:lineRule="auto"/>
              <w:ind w:firstLine="0"/>
              <w:rPr>
                <w:sz w:val="24"/>
                <w:szCs w:val="24"/>
              </w:rPr>
            </w:pPr>
          </w:p>
          <w:p w14:paraId="42191C34" w14:textId="77777777" w:rsidR="0021672F" w:rsidRDefault="0021672F" w:rsidP="00FA592C">
            <w:pPr>
              <w:tabs>
                <w:tab w:val="left" w:pos="540"/>
              </w:tabs>
              <w:spacing w:line="240" w:lineRule="auto"/>
              <w:ind w:firstLine="0"/>
              <w:rPr>
                <w:sz w:val="24"/>
                <w:szCs w:val="24"/>
              </w:rPr>
            </w:pPr>
          </w:p>
          <w:p w14:paraId="2F33158D" w14:textId="77777777" w:rsidR="0021672F" w:rsidRDefault="0021672F" w:rsidP="00FA592C">
            <w:pPr>
              <w:tabs>
                <w:tab w:val="left" w:pos="540"/>
              </w:tabs>
              <w:spacing w:line="240" w:lineRule="auto"/>
              <w:ind w:firstLine="0"/>
              <w:rPr>
                <w:sz w:val="24"/>
                <w:szCs w:val="24"/>
              </w:rPr>
            </w:pPr>
          </w:p>
          <w:p w14:paraId="4662A193" w14:textId="77777777" w:rsidR="0021672F" w:rsidRDefault="0021672F" w:rsidP="00FA592C">
            <w:pPr>
              <w:tabs>
                <w:tab w:val="left" w:pos="540"/>
              </w:tabs>
              <w:spacing w:line="240" w:lineRule="auto"/>
              <w:ind w:firstLine="0"/>
              <w:rPr>
                <w:sz w:val="24"/>
                <w:szCs w:val="24"/>
              </w:rPr>
            </w:pPr>
          </w:p>
          <w:p w14:paraId="15BC8367" w14:textId="77777777" w:rsidR="0021672F" w:rsidRDefault="0021672F" w:rsidP="00FA592C">
            <w:pPr>
              <w:tabs>
                <w:tab w:val="left" w:pos="540"/>
              </w:tabs>
              <w:spacing w:line="240" w:lineRule="auto"/>
              <w:ind w:firstLine="0"/>
              <w:rPr>
                <w:sz w:val="24"/>
                <w:szCs w:val="24"/>
              </w:rPr>
            </w:pPr>
          </w:p>
          <w:p w14:paraId="54AA1D38" w14:textId="77777777" w:rsidR="0021672F" w:rsidRDefault="0021672F" w:rsidP="00BB4AD7">
            <w:pPr>
              <w:spacing w:line="240" w:lineRule="auto"/>
              <w:ind w:firstLine="0"/>
              <w:rPr>
                <w:rFonts w:eastAsia="Calibri"/>
                <w:sz w:val="24"/>
                <w:szCs w:val="24"/>
                <w:lang w:eastAsia="en-US"/>
              </w:rPr>
            </w:pPr>
          </w:p>
          <w:p w14:paraId="353F2EDB" w14:textId="2B3F41A1" w:rsidR="00C4431E" w:rsidRPr="00FA592C" w:rsidRDefault="00C4431E" w:rsidP="00BB4AD7">
            <w:pPr>
              <w:spacing w:line="240" w:lineRule="auto"/>
              <w:ind w:firstLine="0"/>
              <w:rPr>
                <w:sz w:val="22"/>
                <w:szCs w:val="22"/>
              </w:rPr>
            </w:pPr>
          </w:p>
        </w:tc>
        <w:tc>
          <w:tcPr>
            <w:tcW w:w="2723" w:type="dxa"/>
          </w:tcPr>
          <w:p w14:paraId="467F1E6E" w14:textId="77777777" w:rsidR="006B2C73" w:rsidRDefault="006B2C73" w:rsidP="006B2C73">
            <w:pPr>
              <w:spacing w:line="240" w:lineRule="auto"/>
              <w:ind w:left="38" w:firstLine="0"/>
              <w:rPr>
                <w:sz w:val="24"/>
                <w:szCs w:val="24"/>
              </w:rPr>
            </w:pPr>
            <w:r w:rsidRPr="002C3C90">
              <w:rPr>
                <w:b/>
                <w:i/>
                <w:sz w:val="24"/>
                <w:szCs w:val="24"/>
              </w:rPr>
              <w:lastRenderedPageBreak/>
              <w:t>Знать</w:t>
            </w:r>
            <w:r w:rsidRPr="007E25E8">
              <w:rPr>
                <w:i/>
                <w:sz w:val="24"/>
                <w:szCs w:val="24"/>
              </w:rPr>
              <w:t xml:space="preserve"> </w:t>
            </w:r>
            <w:r w:rsidRPr="007E25E8">
              <w:rPr>
                <w:sz w:val="24"/>
                <w:szCs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15BF41B9" w14:textId="77777777" w:rsidR="006B2C73" w:rsidRPr="007E25E8" w:rsidRDefault="006B2C73" w:rsidP="006B2C73">
            <w:pPr>
              <w:spacing w:line="240" w:lineRule="auto"/>
              <w:ind w:left="38" w:firstLine="0"/>
              <w:rPr>
                <w:sz w:val="24"/>
                <w:szCs w:val="24"/>
              </w:rPr>
            </w:pPr>
          </w:p>
          <w:p w14:paraId="65490EED" w14:textId="77777777" w:rsidR="006B2C73" w:rsidRDefault="006B2C73" w:rsidP="006B2C73">
            <w:pPr>
              <w:spacing w:line="240" w:lineRule="auto"/>
              <w:ind w:left="38" w:firstLine="0"/>
              <w:rPr>
                <w:sz w:val="24"/>
                <w:szCs w:val="24"/>
              </w:rPr>
            </w:pPr>
            <w:r w:rsidRPr="002C3C90">
              <w:rPr>
                <w:b/>
                <w:i/>
                <w:sz w:val="24"/>
                <w:szCs w:val="24"/>
              </w:rPr>
              <w:t>Уметь</w:t>
            </w:r>
            <w:r w:rsidRPr="007E25E8">
              <w:rPr>
                <w:i/>
                <w:sz w:val="24"/>
                <w:szCs w:val="24"/>
              </w:rPr>
              <w:t xml:space="preserve"> </w:t>
            </w:r>
            <w:r w:rsidRPr="007E25E8">
              <w:rPr>
                <w:sz w:val="24"/>
                <w:szCs w:val="24"/>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3ECE8732" w14:textId="77777777" w:rsidR="006B2C73" w:rsidRDefault="006B2C73" w:rsidP="006B2C73">
            <w:pPr>
              <w:spacing w:line="240" w:lineRule="auto"/>
              <w:ind w:left="38" w:firstLine="0"/>
              <w:rPr>
                <w:sz w:val="24"/>
                <w:szCs w:val="24"/>
              </w:rPr>
            </w:pPr>
          </w:p>
          <w:p w14:paraId="14254EA0" w14:textId="77777777" w:rsidR="006B2C73" w:rsidRDefault="006B2C73" w:rsidP="006B2C73">
            <w:pPr>
              <w:spacing w:line="240" w:lineRule="auto"/>
              <w:ind w:left="38" w:firstLine="0"/>
              <w:rPr>
                <w:sz w:val="24"/>
                <w:szCs w:val="24"/>
              </w:rPr>
            </w:pPr>
            <w:r w:rsidRPr="002C3C90">
              <w:rPr>
                <w:b/>
                <w:i/>
                <w:iCs/>
                <w:sz w:val="24"/>
                <w:szCs w:val="24"/>
              </w:rPr>
              <w:t>Знать</w:t>
            </w:r>
            <w:r>
              <w:rPr>
                <w:sz w:val="24"/>
                <w:szCs w:val="24"/>
              </w:rPr>
              <w:t xml:space="preserve"> вероятностные и статистические модели в области </w:t>
            </w:r>
            <w:r w:rsidRPr="00B8669D">
              <w:rPr>
                <w:sz w:val="24"/>
                <w:szCs w:val="24"/>
              </w:rPr>
              <w:t>прикладного машинного обучения</w:t>
            </w:r>
            <w:r w:rsidRPr="001E7D9E">
              <w:rPr>
                <w:sz w:val="24"/>
                <w:szCs w:val="24"/>
              </w:rPr>
              <w:t>;</w:t>
            </w:r>
          </w:p>
          <w:p w14:paraId="76461235" w14:textId="77777777" w:rsidR="006B2C73" w:rsidRDefault="006B2C73" w:rsidP="006B2C73">
            <w:pPr>
              <w:spacing w:line="240" w:lineRule="auto"/>
              <w:ind w:left="38" w:firstLine="0"/>
              <w:rPr>
                <w:sz w:val="24"/>
                <w:szCs w:val="24"/>
              </w:rPr>
            </w:pPr>
          </w:p>
          <w:p w14:paraId="79358365" w14:textId="77777777" w:rsidR="006B2C73" w:rsidRPr="001E7D9E" w:rsidRDefault="006B2C73" w:rsidP="006B2C73">
            <w:pPr>
              <w:spacing w:line="240" w:lineRule="auto"/>
              <w:ind w:left="38" w:firstLine="0"/>
              <w:rPr>
                <w:sz w:val="24"/>
                <w:szCs w:val="24"/>
              </w:rPr>
            </w:pPr>
            <w:r w:rsidRPr="002C3C90">
              <w:rPr>
                <w:b/>
                <w:i/>
                <w:iCs/>
                <w:sz w:val="24"/>
                <w:szCs w:val="24"/>
              </w:rPr>
              <w:t>Уметь</w:t>
            </w:r>
            <w:r>
              <w:rPr>
                <w:sz w:val="24"/>
                <w:szCs w:val="24"/>
              </w:rPr>
              <w:t xml:space="preserve"> модифицировать математические модели в области </w:t>
            </w:r>
            <w:r w:rsidRPr="00B8669D">
              <w:rPr>
                <w:sz w:val="24"/>
                <w:szCs w:val="24"/>
              </w:rPr>
              <w:t>прикладного машинного обучения</w:t>
            </w:r>
            <w:r w:rsidRPr="001E7D9E">
              <w:rPr>
                <w:sz w:val="24"/>
                <w:szCs w:val="24"/>
              </w:rPr>
              <w:t>;</w:t>
            </w:r>
          </w:p>
          <w:p w14:paraId="14FEBB8C" w14:textId="77777777" w:rsidR="006B2C73" w:rsidRPr="001E7D9E" w:rsidRDefault="006B2C73" w:rsidP="006B2C73">
            <w:pPr>
              <w:spacing w:line="240" w:lineRule="auto"/>
              <w:ind w:left="38" w:firstLine="0"/>
              <w:rPr>
                <w:sz w:val="24"/>
                <w:szCs w:val="24"/>
              </w:rPr>
            </w:pPr>
          </w:p>
          <w:p w14:paraId="6DC48A95" w14:textId="77777777" w:rsidR="006B2C73" w:rsidRDefault="006B2C73" w:rsidP="006B2C73">
            <w:pPr>
              <w:spacing w:line="240" w:lineRule="auto"/>
              <w:ind w:left="38" w:firstLine="0"/>
              <w:rPr>
                <w:b/>
                <w:i/>
                <w:sz w:val="24"/>
                <w:szCs w:val="24"/>
              </w:rPr>
            </w:pPr>
          </w:p>
          <w:p w14:paraId="74D00A3E" w14:textId="77777777" w:rsidR="006B2C73" w:rsidRDefault="006B2C73" w:rsidP="006B2C73">
            <w:pPr>
              <w:spacing w:line="240" w:lineRule="auto"/>
              <w:ind w:left="38" w:firstLine="0"/>
              <w:rPr>
                <w:b/>
                <w:i/>
                <w:sz w:val="24"/>
                <w:szCs w:val="24"/>
              </w:rPr>
            </w:pPr>
          </w:p>
          <w:p w14:paraId="5724D533" w14:textId="77777777" w:rsidR="006B2C73" w:rsidRDefault="006B2C73" w:rsidP="006B2C73">
            <w:pPr>
              <w:spacing w:line="240" w:lineRule="auto"/>
              <w:ind w:left="38" w:firstLine="0"/>
              <w:rPr>
                <w:b/>
                <w:i/>
                <w:sz w:val="24"/>
                <w:szCs w:val="24"/>
              </w:rPr>
            </w:pPr>
          </w:p>
          <w:p w14:paraId="0486C9A9" w14:textId="77777777" w:rsidR="006B2C73" w:rsidRDefault="006B2C73" w:rsidP="006B2C73">
            <w:pPr>
              <w:spacing w:line="240" w:lineRule="auto"/>
              <w:ind w:left="38" w:firstLine="0"/>
              <w:rPr>
                <w:b/>
                <w:i/>
                <w:sz w:val="24"/>
                <w:szCs w:val="24"/>
              </w:rPr>
            </w:pPr>
          </w:p>
          <w:p w14:paraId="243ADA43" w14:textId="77777777" w:rsidR="006B2C73" w:rsidRDefault="006B2C73" w:rsidP="006B2C73">
            <w:pPr>
              <w:spacing w:line="240" w:lineRule="auto"/>
              <w:ind w:left="38" w:firstLine="0"/>
              <w:rPr>
                <w:b/>
                <w:i/>
                <w:sz w:val="24"/>
                <w:szCs w:val="24"/>
              </w:rPr>
            </w:pPr>
          </w:p>
          <w:p w14:paraId="6247212F" w14:textId="77777777" w:rsidR="006B2C73" w:rsidRDefault="006B2C73" w:rsidP="006B2C73">
            <w:pPr>
              <w:spacing w:line="240" w:lineRule="auto"/>
              <w:ind w:left="38" w:firstLine="0"/>
              <w:rPr>
                <w:b/>
                <w:i/>
                <w:sz w:val="24"/>
                <w:szCs w:val="24"/>
              </w:rPr>
            </w:pPr>
          </w:p>
          <w:p w14:paraId="350CA1E4" w14:textId="77777777" w:rsidR="006B2C73" w:rsidRDefault="006B2C73" w:rsidP="006B2C73">
            <w:pPr>
              <w:spacing w:line="240" w:lineRule="auto"/>
              <w:ind w:left="38" w:firstLine="0"/>
              <w:rPr>
                <w:b/>
                <w:i/>
                <w:sz w:val="24"/>
                <w:szCs w:val="24"/>
              </w:rPr>
            </w:pPr>
          </w:p>
          <w:p w14:paraId="0BCBAF21" w14:textId="77777777" w:rsidR="006B2C73" w:rsidRDefault="006B2C73" w:rsidP="006B2C73">
            <w:pPr>
              <w:spacing w:line="240" w:lineRule="auto"/>
              <w:ind w:left="38" w:firstLine="0"/>
              <w:rPr>
                <w:b/>
                <w:i/>
                <w:sz w:val="24"/>
                <w:szCs w:val="24"/>
              </w:rPr>
            </w:pPr>
          </w:p>
          <w:p w14:paraId="0B6D9519" w14:textId="40AB6EEF" w:rsidR="006B2C73" w:rsidRDefault="006B2C73" w:rsidP="006B2C73">
            <w:pPr>
              <w:spacing w:line="240" w:lineRule="auto"/>
              <w:ind w:left="38" w:firstLine="0"/>
              <w:rPr>
                <w:i/>
                <w:sz w:val="24"/>
                <w:szCs w:val="24"/>
              </w:rPr>
            </w:pPr>
            <w:r w:rsidRPr="002C3C90">
              <w:rPr>
                <w:b/>
                <w:i/>
                <w:sz w:val="24"/>
                <w:szCs w:val="24"/>
              </w:rPr>
              <w:t>Знать</w:t>
            </w:r>
            <w:r>
              <w:rPr>
                <w:iCs/>
                <w:sz w:val="24"/>
                <w:szCs w:val="24"/>
              </w:rPr>
              <w:t xml:space="preserve"> </w:t>
            </w:r>
            <w:r w:rsidRPr="001E7D9E">
              <w:rPr>
                <w:sz w:val="24"/>
                <w:szCs w:val="24"/>
              </w:rPr>
              <w:t>навык</w:t>
            </w:r>
            <w:r>
              <w:rPr>
                <w:sz w:val="24"/>
                <w:szCs w:val="24"/>
              </w:rPr>
              <w:t xml:space="preserve">и решения задач в области экономики и финансов с </w:t>
            </w:r>
            <w:r w:rsidRPr="001E7D9E">
              <w:rPr>
                <w:sz w:val="24"/>
                <w:szCs w:val="24"/>
              </w:rPr>
              <w:t>использовани</w:t>
            </w:r>
            <w:r>
              <w:rPr>
                <w:sz w:val="24"/>
                <w:szCs w:val="24"/>
              </w:rPr>
              <w:t>ем</w:t>
            </w:r>
            <w:r w:rsidRPr="001E7D9E">
              <w:rPr>
                <w:sz w:val="24"/>
                <w:szCs w:val="24"/>
              </w:rPr>
              <w:t xml:space="preserve"> </w:t>
            </w:r>
            <w:r>
              <w:rPr>
                <w:sz w:val="24"/>
                <w:szCs w:val="24"/>
              </w:rPr>
              <w:t xml:space="preserve">инструментария </w:t>
            </w:r>
            <w:r w:rsidRPr="001E7D9E">
              <w:rPr>
                <w:i/>
                <w:sz w:val="24"/>
                <w:szCs w:val="24"/>
                <w:lang w:val="en-US"/>
              </w:rPr>
              <w:t>Microsoft</w:t>
            </w:r>
            <w:r w:rsidRPr="001E7D9E">
              <w:rPr>
                <w:i/>
                <w:sz w:val="24"/>
                <w:szCs w:val="24"/>
              </w:rPr>
              <w:t xml:space="preserve"> </w:t>
            </w:r>
            <w:r w:rsidRPr="001E7D9E">
              <w:rPr>
                <w:i/>
                <w:sz w:val="24"/>
                <w:szCs w:val="24"/>
                <w:lang w:val="en-US"/>
              </w:rPr>
              <w:t>Excel</w:t>
            </w:r>
            <w:r w:rsidRPr="001E7D9E">
              <w:rPr>
                <w:i/>
                <w:sz w:val="24"/>
                <w:szCs w:val="24"/>
              </w:rPr>
              <w:t xml:space="preserve">, </w:t>
            </w:r>
            <w:r w:rsidRPr="001E7D9E">
              <w:rPr>
                <w:i/>
                <w:sz w:val="24"/>
                <w:szCs w:val="24"/>
                <w:lang w:val="en-US"/>
              </w:rPr>
              <w:t>R</w:t>
            </w:r>
            <w:r w:rsidRPr="001E7D9E">
              <w:rPr>
                <w:i/>
                <w:sz w:val="24"/>
                <w:szCs w:val="24"/>
              </w:rPr>
              <w:t xml:space="preserve">, </w:t>
            </w:r>
            <w:r w:rsidRPr="001E7D9E">
              <w:rPr>
                <w:i/>
                <w:sz w:val="24"/>
                <w:szCs w:val="24"/>
                <w:lang w:val="en-US"/>
              </w:rPr>
              <w:t>Python</w:t>
            </w:r>
            <w:r w:rsidRPr="001E7D9E">
              <w:rPr>
                <w:i/>
                <w:sz w:val="24"/>
                <w:szCs w:val="24"/>
              </w:rPr>
              <w:t xml:space="preserve"> (</w:t>
            </w:r>
            <w:proofErr w:type="spellStart"/>
            <w:r w:rsidRPr="001E7D9E">
              <w:rPr>
                <w:i/>
                <w:sz w:val="24"/>
                <w:szCs w:val="24"/>
                <w:lang w:val="en-US"/>
              </w:rPr>
              <w:t>Jupyter</w:t>
            </w:r>
            <w:proofErr w:type="spellEnd"/>
            <w:r w:rsidRPr="001E7D9E">
              <w:rPr>
                <w:i/>
                <w:sz w:val="24"/>
                <w:szCs w:val="24"/>
              </w:rPr>
              <w:t xml:space="preserve"> </w:t>
            </w:r>
            <w:r w:rsidRPr="001E7D9E">
              <w:rPr>
                <w:i/>
                <w:sz w:val="24"/>
                <w:szCs w:val="24"/>
                <w:lang w:val="en-US"/>
              </w:rPr>
              <w:t>Notebook</w:t>
            </w:r>
            <w:r w:rsidRPr="001E7D9E">
              <w:rPr>
                <w:i/>
                <w:sz w:val="24"/>
                <w:szCs w:val="24"/>
              </w:rPr>
              <w:t xml:space="preserve">), </w:t>
            </w:r>
            <w:r w:rsidRPr="001E7D9E">
              <w:rPr>
                <w:i/>
                <w:sz w:val="24"/>
                <w:szCs w:val="24"/>
                <w:lang w:val="en-US"/>
              </w:rPr>
              <w:t>Wolfram</w:t>
            </w:r>
            <w:r w:rsidRPr="001E7D9E">
              <w:rPr>
                <w:i/>
                <w:sz w:val="24"/>
                <w:szCs w:val="24"/>
              </w:rPr>
              <w:t xml:space="preserve"> </w:t>
            </w:r>
            <w:r w:rsidRPr="001E7D9E">
              <w:rPr>
                <w:i/>
                <w:sz w:val="24"/>
                <w:szCs w:val="24"/>
                <w:lang w:val="en-US"/>
              </w:rPr>
              <w:t>Mathematica</w:t>
            </w:r>
            <w:r w:rsidRPr="001E7D9E">
              <w:rPr>
                <w:i/>
                <w:sz w:val="24"/>
                <w:szCs w:val="24"/>
              </w:rPr>
              <w:t xml:space="preserve">, </w:t>
            </w:r>
            <w:r w:rsidRPr="001E7D9E">
              <w:rPr>
                <w:i/>
                <w:sz w:val="24"/>
                <w:szCs w:val="24"/>
                <w:lang w:val="en-US"/>
              </w:rPr>
              <w:t>MATLAB</w:t>
            </w:r>
            <w:r>
              <w:rPr>
                <w:i/>
                <w:sz w:val="24"/>
                <w:szCs w:val="24"/>
              </w:rPr>
              <w:t>.</w:t>
            </w:r>
          </w:p>
          <w:p w14:paraId="53F5472C" w14:textId="2E9F53A3" w:rsidR="00C4431E" w:rsidRPr="00A5275B" w:rsidRDefault="006B2C73" w:rsidP="00A5275B">
            <w:pPr>
              <w:spacing w:line="240" w:lineRule="auto"/>
              <w:ind w:left="38" w:firstLine="0"/>
              <w:rPr>
                <w:i/>
                <w:sz w:val="24"/>
                <w:szCs w:val="24"/>
              </w:rPr>
            </w:pPr>
            <w:r w:rsidRPr="002C3C90">
              <w:rPr>
                <w:b/>
                <w:i/>
                <w:iCs/>
                <w:sz w:val="24"/>
                <w:szCs w:val="24"/>
              </w:rPr>
              <w:t>Уметь</w:t>
            </w:r>
            <w:r w:rsidRPr="002C3C90">
              <w:rPr>
                <w:b/>
                <w:sz w:val="24"/>
                <w:szCs w:val="24"/>
              </w:rPr>
              <w:t xml:space="preserve"> </w:t>
            </w:r>
            <w:r>
              <w:rPr>
                <w:sz w:val="24"/>
                <w:szCs w:val="24"/>
              </w:rPr>
              <w:t>использовать</w:t>
            </w:r>
            <w:r w:rsidRPr="001E7D9E">
              <w:rPr>
                <w:sz w:val="24"/>
                <w:szCs w:val="24"/>
              </w:rPr>
              <w:t xml:space="preserve"> </w:t>
            </w:r>
            <w:r>
              <w:rPr>
                <w:sz w:val="24"/>
                <w:szCs w:val="24"/>
              </w:rPr>
              <w:t xml:space="preserve">инструментарий </w:t>
            </w:r>
            <w:r w:rsidRPr="001E7D9E">
              <w:rPr>
                <w:i/>
                <w:sz w:val="24"/>
                <w:szCs w:val="24"/>
                <w:lang w:val="en-US"/>
              </w:rPr>
              <w:t>Microsoft</w:t>
            </w:r>
            <w:r w:rsidRPr="001E7D9E">
              <w:rPr>
                <w:i/>
                <w:sz w:val="24"/>
                <w:szCs w:val="24"/>
              </w:rPr>
              <w:t xml:space="preserve"> </w:t>
            </w:r>
            <w:r w:rsidRPr="001E7D9E">
              <w:rPr>
                <w:i/>
                <w:sz w:val="24"/>
                <w:szCs w:val="24"/>
                <w:lang w:val="en-US"/>
              </w:rPr>
              <w:t>Excel</w:t>
            </w:r>
            <w:r w:rsidRPr="001E7D9E">
              <w:rPr>
                <w:i/>
                <w:sz w:val="24"/>
                <w:szCs w:val="24"/>
              </w:rPr>
              <w:t xml:space="preserve">, </w:t>
            </w:r>
            <w:r w:rsidRPr="001E7D9E">
              <w:rPr>
                <w:i/>
                <w:sz w:val="24"/>
                <w:szCs w:val="24"/>
                <w:lang w:val="en-US"/>
              </w:rPr>
              <w:t>R</w:t>
            </w:r>
            <w:r w:rsidRPr="001E7D9E">
              <w:rPr>
                <w:i/>
                <w:sz w:val="24"/>
                <w:szCs w:val="24"/>
              </w:rPr>
              <w:t xml:space="preserve">, </w:t>
            </w:r>
            <w:r w:rsidRPr="001E7D9E">
              <w:rPr>
                <w:i/>
                <w:sz w:val="24"/>
                <w:szCs w:val="24"/>
                <w:lang w:val="en-US"/>
              </w:rPr>
              <w:t>Python</w:t>
            </w:r>
            <w:r w:rsidRPr="001E7D9E">
              <w:rPr>
                <w:i/>
                <w:sz w:val="24"/>
                <w:szCs w:val="24"/>
              </w:rPr>
              <w:t xml:space="preserve"> (</w:t>
            </w:r>
            <w:proofErr w:type="spellStart"/>
            <w:r w:rsidRPr="001E7D9E">
              <w:rPr>
                <w:i/>
                <w:sz w:val="24"/>
                <w:szCs w:val="24"/>
                <w:lang w:val="en-US"/>
              </w:rPr>
              <w:t>Jupyter</w:t>
            </w:r>
            <w:proofErr w:type="spellEnd"/>
            <w:r w:rsidRPr="001E7D9E">
              <w:rPr>
                <w:i/>
                <w:sz w:val="24"/>
                <w:szCs w:val="24"/>
              </w:rPr>
              <w:t xml:space="preserve"> </w:t>
            </w:r>
            <w:r w:rsidRPr="001E7D9E">
              <w:rPr>
                <w:i/>
                <w:sz w:val="24"/>
                <w:szCs w:val="24"/>
                <w:lang w:val="en-US"/>
              </w:rPr>
              <w:t>Notebook</w:t>
            </w:r>
            <w:r w:rsidRPr="001E7D9E">
              <w:rPr>
                <w:i/>
                <w:sz w:val="24"/>
                <w:szCs w:val="24"/>
              </w:rPr>
              <w:t xml:space="preserve">), </w:t>
            </w:r>
            <w:r w:rsidRPr="001E7D9E">
              <w:rPr>
                <w:i/>
                <w:sz w:val="24"/>
                <w:szCs w:val="24"/>
                <w:lang w:val="en-US"/>
              </w:rPr>
              <w:lastRenderedPageBreak/>
              <w:t>Wolfram</w:t>
            </w:r>
            <w:r w:rsidRPr="001E7D9E">
              <w:rPr>
                <w:i/>
                <w:sz w:val="24"/>
                <w:szCs w:val="24"/>
              </w:rPr>
              <w:t xml:space="preserve"> </w:t>
            </w:r>
            <w:r w:rsidRPr="001E7D9E">
              <w:rPr>
                <w:i/>
                <w:sz w:val="24"/>
                <w:szCs w:val="24"/>
                <w:lang w:val="en-US"/>
              </w:rPr>
              <w:t>Mathematica</w:t>
            </w:r>
            <w:r w:rsidRPr="001E7D9E">
              <w:rPr>
                <w:i/>
                <w:sz w:val="24"/>
                <w:szCs w:val="24"/>
              </w:rPr>
              <w:t xml:space="preserve">, </w:t>
            </w:r>
            <w:r w:rsidRPr="001E7D9E">
              <w:rPr>
                <w:i/>
                <w:sz w:val="24"/>
                <w:szCs w:val="24"/>
                <w:lang w:val="en-US"/>
              </w:rPr>
              <w:t>MATLAB</w:t>
            </w:r>
            <w:r>
              <w:rPr>
                <w:i/>
                <w:sz w:val="24"/>
                <w:szCs w:val="24"/>
              </w:rPr>
              <w:t xml:space="preserve"> для решения задач в области </w:t>
            </w:r>
            <w:r w:rsidRPr="00B8669D">
              <w:rPr>
                <w:i/>
                <w:sz w:val="24"/>
                <w:szCs w:val="24"/>
              </w:rPr>
              <w:t>прикладного машинного обучения</w:t>
            </w:r>
            <w:r>
              <w:rPr>
                <w:i/>
                <w:sz w:val="24"/>
                <w:szCs w:val="24"/>
              </w:rPr>
              <w:t>.</w:t>
            </w:r>
          </w:p>
        </w:tc>
        <w:tc>
          <w:tcPr>
            <w:tcW w:w="3791" w:type="dxa"/>
          </w:tcPr>
          <w:p w14:paraId="783844C7" w14:textId="24B3452B" w:rsidR="009722A8" w:rsidRDefault="003A284B" w:rsidP="00426210">
            <w:pPr>
              <w:spacing w:line="240" w:lineRule="auto"/>
              <w:ind w:firstLine="0"/>
              <w:rPr>
                <w:rFonts w:eastAsia="Calibri"/>
                <w:sz w:val="24"/>
              </w:rPr>
            </w:pPr>
            <w:r w:rsidRPr="00426210">
              <w:rPr>
                <w:rFonts w:eastAsia="Calibri"/>
                <w:sz w:val="24"/>
              </w:rPr>
              <w:lastRenderedPageBreak/>
              <w:t>Опишите линейную модель дисперсионного анализа. Какого рода гипотезы формулируются и проверяются в этой модели?</w:t>
            </w:r>
            <w:r w:rsidR="009722A8" w:rsidRPr="00426210">
              <w:rPr>
                <w:rFonts w:eastAsia="Calibri"/>
                <w:sz w:val="24"/>
              </w:rPr>
              <w:t xml:space="preserve"> </w:t>
            </w:r>
          </w:p>
          <w:p w14:paraId="0C71489C" w14:textId="337FA185" w:rsidR="00426210" w:rsidRDefault="00426210" w:rsidP="00426210">
            <w:pPr>
              <w:spacing w:line="240" w:lineRule="auto"/>
              <w:ind w:firstLine="0"/>
              <w:rPr>
                <w:rFonts w:eastAsia="Calibri"/>
                <w:sz w:val="24"/>
              </w:rPr>
            </w:pPr>
          </w:p>
          <w:p w14:paraId="4264412F" w14:textId="04734C04" w:rsidR="00426210" w:rsidRDefault="00426210" w:rsidP="00426210">
            <w:pPr>
              <w:spacing w:line="240" w:lineRule="auto"/>
              <w:ind w:firstLine="0"/>
              <w:rPr>
                <w:rFonts w:eastAsia="Calibri"/>
                <w:sz w:val="24"/>
              </w:rPr>
            </w:pPr>
          </w:p>
          <w:p w14:paraId="5637DAFE" w14:textId="7DDD9271" w:rsidR="00426210" w:rsidRDefault="00426210" w:rsidP="00426210">
            <w:pPr>
              <w:spacing w:line="240" w:lineRule="auto"/>
              <w:ind w:firstLine="0"/>
              <w:rPr>
                <w:rFonts w:eastAsia="Calibri"/>
                <w:sz w:val="24"/>
              </w:rPr>
            </w:pPr>
          </w:p>
          <w:p w14:paraId="3847E446" w14:textId="4B880A65" w:rsidR="00426210" w:rsidRDefault="00426210" w:rsidP="00426210">
            <w:pPr>
              <w:spacing w:line="240" w:lineRule="auto"/>
              <w:ind w:firstLine="0"/>
              <w:rPr>
                <w:rFonts w:eastAsia="Calibri"/>
                <w:sz w:val="24"/>
              </w:rPr>
            </w:pPr>
          </w:p>
          <w:p w14:paraId="3D039D08" w14:textId="33B626A3" w:rsidR="00426210" w:rsidRDefault="00426210" w:rsidP="00426210">
            <w:pPr>
              <w:spacing w:line="240" w:lineRule="auto"/>
              <w:ind w:firstLine="0"/>
              <w:rPr>
                <w:rFonts w:eastAsia="Calibri"/>
                <w:sz w:val="24"/>
              </w:rPr>
            </w:pPr>
          </w:p>
          <w:p w14:paraId="6DF512BB" w14:textId="5CE55568" w:rsidR="00426210" w:rsidRDefault="00426210" w:rsidP="00426210">
            <w:pPr>
              <w:spacing w:line="240" w:lineRule="auto"/>
              <w:ind w:firstLine="0"/>
              <w:rPr>
                <w:rFonts w:eastAsia="Calibri"/>
                <w:sz w:val="24"/>
              </w:rPr>
            </w:pPr>
          </w:p>
          <w:p w14:paraId="650A4F1F" w14:textId="60850028" w:rsidR="00426210" w:rsidRDefault="00426210" w:rsidP="00426210">
            <w:pPr>
              <w:spacing w:line="240" w:lineRule="auto"/>
              <w:ind w:firstLine="0"/>
              <w:rPr>
                <w:rFonts w:eastAsia="Calibri"/>
                <w:sz w:val="24"/>
              </w:rPr>
            </w:pPr>
          </w:p>
          <w:p w14:paraId="6963F4B1" w14:textId="23EC21FF" w:rsidR="00426210" w:rsidRDefault="00426210" w:rsidP="00426210">
            <w:pPr>
              <w:spacing w:line="240" w:lineRule="auto"/>
              <w:ind w:firstLine="0"/>
              <w:rPr>
                <w:rFonts w:eastAsia="Calibri"/>
                <w:sz w:val="24"/>
              </w:rPr>
            </w:pPr>
          </w:p>
          <w:p w14:paraId="34E0EA43" w14:textId="58433E9B" w:rsidR="00426210" w:rsidRDefault="00426210" w:rsidP="00426210">
            <w:pPr>
              <w:spacing w:line="240" w:lineRule="auto"/>
              <w:ind w:firstLine="0"/>
              <w:rPr>
                <w:rFonts w:eastAsia="Calibri"/>
                <w:sz w:val="24"/>
              </w:rPr>
            </w:pPr>
          </w:p>
          <w:p w14:paraId="26C5B580" w14:textId="6731962E" w:rsidR="00426210" w:rsidRDefault="00426210" w:rsidP="00426210">
            <w:pPr>
              <w:spacing w:line="240" w:lineRule="auto"/>
              <w:ind w:firstLine="0"/>
              <w:rPr>
                <w:rFonts w:eastAsia="Calibri"/>
                <w:sz w:val="24"/>
              </w:rPr>
            </w:pPr>
          </w:p>
          <w:p w14:paraId="745B5905" w14:textId="359FA67E" w:rsidR="00426210" w:rsidRDefault="00426210" w:rsidP="00426210">
            <w:pPr>
              <w:spacing w:line="240" w:lineRule="auto"/>
              <w:ind w:firstLine="0"/>
              <w:rPr>
                <w:rFonts w:eastAsia="Calibri"/>
                <w:sz w:val="24"/>
              </w:rPr>
            </w:pPr>
          </w:p>
          <w:p w14:paraId="48C30B56" w14:textId="76B2407C" w:rsidR="00426210" w:rsidRDefault="00426210" w:rsidP="00426210">
            <w:pPr>
              <w:spacing w:line="240" w:lineRule="auto"/>
              <w:ind w:firstLine="0"/>
              <w:rPr>
                <w:rFonts w:eastAsia="Calibri"/>
                <w:sz w:val="24"/>
              </w:rPr>
            </w:pPr>
          </w:p>
          <w:p w14:paraId="2F60CA76" w14:textId="3462FF44" w:rsidR="00426210" w:rsidRDefault="00426210" w:rsidP="00426210">
            <w:pPr>
              <w:spacing w:line="240" w:lineRule="auto"/>
              <w:ind w:firstLine="0"/>
              <w:rPr>
                <w:rFonts w:eastAsia="Calibri"/>
                <w:sz w:val="24"/>
              </w:rPr>
            </w:pPr>
          </w:p>
          <w:p w14:paraId="36FDABD8" w14:textId="77777777" w:rsidR="0021672F" w:rsidRDefault="0021672F" w:rsidP="00426210">
            <w:pPr>
              <w:spacing w:line="240" w:lineRule="auto"/>
              <w:ind w:firstLine="0"/>
              <w:rPr>
                <w:rFonts w:eastAsia="Calibri"/>
                <w:sz w:val="24"/>
              </w:rPr>
            </w:pPr>
          </w:p>
          <w:p w14:paraId="7AACDEF4" w14:textId="0E10D665" w:rsidR="009A4601" w:rsidRPr="00426210" w:rsidRDefault="009A4601" w:rsidP="00426210">
            <w:pPr>
              <w:spacing w:line="240" w:lineRule="auto"/>
              <w:ind w:firstLine="0"/>
              <w:rPr>
                <w:rFonts w:eastAsia="Calibri"/>
                <w:sz w:val="24"/>
              </w:rPr>
            </w:pPr>
            <w:r w:rsidRPr="00426210">
              <w:rPr>
                <w:rFonts w:eastAsia="Calibri"/>
                <w:sz w:val="24"/>
              </w:rPr>
              <w:t xml:space="preserve">Пусть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426210">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426210">
              <w:rPr>
                <w:rFonts w:eastAsia="Calibri"/>
                <w:sz w:val="24"/>
              </w:rPr>
              <w:t xml:space="preserve">– доходности (в базисных пунктах, б.п.) финансовых инструментов </w:t>
            </w:r>
            <m:oMath>
              <m:r>
                <w:rPr>
                  <w:rFonts w:ascii="Cambria Math" w:eastAsia="Calibri" w:hAnsi="Cambria Math"/>
                  <w:sz w:val="24"/>
                </w:rPr>
                <m:t>X</m:t>
              </m:r>
            </m:oMath>
            <w:r w:rsidRPr="00426210">
              <w:rPr>
                <w:rFonts w:eastAsia="Calibri"/>
                <w:sz w:val="24"/>
              </w:rPr>
              <w:t xml:space="preserve"> и </w:t>
            </w:r>
            <m:oMath>
              <m:r>
                <w:rPr>
                  <w:rFonts w:ascii="Cambria Math" w:eastAsia="Calibri" w:hAnsi="Cambria Math"/>
                  <w:sz w:val="24"/>
                </w:rPr>
                <m:t>Y</m:t>
              </m:r>
            </m:oMath>
            <w:r w:rsidRPr="00426210">
              <w:rPr>
                <w:rFonts w:eastAsia="Calibri"/>
                <w:sz w:val="24"/>
              </w:rPr>
              <w:t xml:space="preserve">. Предполагается, что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426210">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426210">
              <w:rPr>
                <w:rFonts w:eastAsia="Calibri"/>
                <w:sz w:val="24"/>
              </w:rPr>
              <w:t xml:space="preserve">– независимые нормальные случайные величины с неизвестными средними </w:t>
            </w:r>
            <m:oMath>
              <m:sSub>
                <m:sSubPr>
                  <m:ctrlPr>
                    <w:rPr>
                      <w:rFonts w:ascii="Cambria Math" w:eastAsia="Calibri" w:hAnsi="Cambria Math"/>
                      <w:i/>
                      <w:sz w:val="24"/>
                    </w:rPr>
                  </m:ctrlPr>
                </m:sSubPr>
                <m:e>
                  <m: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x</m:t>
                  </m:r>
                </m:sub>
              </m:sSub>
            </m:oMath>
            <w:r w:rsidRPr="00426210">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y</m:t>
                  </m:r>
                </m:sub>
              </m:sSub>
            </m:oMath>
            <w:r w:rsidRPr="00426210">
              <w:rPr>
                <w:rFonts w:eastAsia="Calibri"/>
                <w:sz w:val="24"/>
              </w:rPr>
              <w:t xml:space="preserve">и с одинаковой неизвестной дисперсией </w:t>
            </w:r>
            <m:oMath>
              <m:sSup>
                <m:sSupPr>
                  <m:ctrlPr>
                    <w:rPr>
                      <w:rFonts w:ascii="Cambria Math" w:eastAsia="Calibri" w:hAnsi="Cambria Math"/>
                      <w:i/>
                      <w:sz w:val="24"/>
                    </w:rPr>
                  </m:ctrlPr>
                </m:sSupPr>
                <m:e>
                  <m:r>
                    <w:rPr>
                      <w:rFonts w:ascii="Cambria Math" w:eastAsia="Calibri" w:hAnsi="Cambria Math"/>
                      <w:sz w:val="24"/>
                    </w:rPr>
                    <m:t>σ</m:t>
                  </m:r>
                </m:e>
                <m:sup>
                  <m:r>
                    <w:rPr>
                      <w:rFonts w:ascii="Cambria Math" w:eastAsia="Calibri" w:hAnsi="Cambria Math"/>
                      <w:sz w:val="24"/>
                    </w:rPr>
                    <m:t>2</m:t>
                  </m:r>
                </m:sup>
              </m:sSup>
              <m:r>
                <w:rPr>
                  <w:rFonts w:ascii="Cambria Math" w:eastAsia="Calibri" w:hAnsi="Cambria Math"/>
                  <w:sz w:val="24"/>
                </w:rPr>
                <m:t>.</m:t>
              </m:r>
            </m:oMath>
            <w:r w:rsidRPr="00426210">
              <w:rPr>
                <w:rFonts w:eastAsia="Calibri"/>
                <w:sz w:val="24"/>
              </w:rPr>
              <w:t xml:space="preserve"> По конкретным значениям доходностей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426210">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426210">
              <w:rPr>
                <w:rFonts w:eastAsia="Calibri"/>
                <w:sz w:val="24"/>
              </w:rPr>
              <w:t xml:space="preserve"> получены выборочные средние </w:t>
            </w:r>
            <m:oMath>
              <m:acc>
                <m:accPr>
                  <m:chr m:val="̅"/>
                  <m:ctrlPr>
                    <w:rPr>
                      <w:rFonts w:ascii="Cambria Math" w:eastAsia="Calibri" w:hAnsi="Cambria Math"/>
                      <w:sz w:val="24"/>
                    </w:rPr>
                  </m:ctrlPr>
                </m:accPr>
                <m:e>
                  <m:r>
                    <w:rPr>
                      <w:rFonts w:ascii="Cambria Math" w:eastAsia="Calibri" w:hAnsi="Cambria Math"/>
                      <w:sz w:val="24"/>
                    </w:rPr>
                    <m:t>x</m:t>
                  </m:r>
                </m:e>
              </m:acc>
              <m:r>
                <w:rPr>
                  <w:rFonts w:ascii="Cambria Math" w:eastAsia="Calibri" w:hAnsi="Cambria Math"/>
                  <w:sz w:val="24"/>
                </w:rPr>
                <m:t>=595,</m:t>
              </m:r>
            </m:oMath>
            <w:r w:rsidRPr="00426210">
              <w:rPr>
                <w:rFonts w:eastAsia="Calibri"/>
                <w:sz w:val="24"/>
              </w:rPr>
              <w:t xml:space="preserve"> </w:t>
            </w:r>
            <m:oMath>
              <m:acc>
                <m:accPr>
                  <m:chr m:val="̅"/>
                  <m:ctrlPr>
                    <w:rPr>
                      <w:rFonts w:ascii="Cambria Math" w:eastAsia="Calibri" w:hAnsi="Cambria Math"/>
                      <w:sz w:val="24"/>
                    </w:rPr>
                  </m:ctrlPr>
                </m:accPr>
                <m:e>
                  <m:r>
                    <w:rPr>
                      <w:rFonts w:ascii="Cambria Math" w:eastAsia="Calibri" w:hAnsi="Cambria Math"/>
                      <w:sz w:val="24"/>
                    </w:rPr>
                    <m:t>y</m:t>
                  </m:r>
                </m:e>
              </m:acc>
              <m:r>
                <w:rPr>
                  <w:rFonts w:ascii="Cambria Math" w:eastAsia="Calibri" w:hAnsi="Cambria Math"/>
                  <w:sz w:val="24"/>
                </w:rPr>
                <m:t>=588</m:t>
              </m:r>
            </m:oMath>
            <w:r w:rsidRPr="00426210">
              <w:rPr>
                <w:rFonts w:eastAsia="Calibri"/>
                <w:sz w:val="24"/>
              </w:rPr>
              <w:t xml:space="preserve"> и несмещенные оценки дисперсии </w:t>
            </w:r>
            <m:oMath>
              <m:sSubSup>
                <m:sSubSupPr>
                  <m:ctrlPr>
                    <w:rPr>
                      <w:rFonts w:ascii="Cambria Math" w:eastAsia="Calibri" w:hAnsi="Cambria Math"/>
                      <w:i/>
                      <w:sz w:val="24"/>
                    </w:rPr>
                  </m:ctrlPr>
                </m:sSubSupPr>
                <m:e>
                  <m:r>
                    <w:rPr>
                      <w:rFonts w:ascii="Cambria Math" w:eastAsia="Calibri" w:hAnsi="Cambria Math"/>
                      <w:sz w:val="24"/>
                    </w:rPr>
                    <m:t>s</m:t>
                  </m:r>
                </m:e>
                <m:sub>
                  <m:r>
                    <w:rPr>
                      <w:rFonts w:ascii="Cambria Math" w:eastAsia="Calibri" w:hAnsi="Cambria Math"/>
                      <w:sz w:val="24"/>
                    </w:rPr>
                    <m:t>x</m:t>
                  </m:r>
                </m:sub>
                <m:sup>
                  <m:r>
                    <w:rPr>
                      <w:rFonts w:ascii="Cambria Math" w:eastAsia="Calibri" w:hAnsi="Cambria Math"/>
                      <w:sz w:val="24"/>
                    </w:rPr>
                    <m:t>2</m:t>
                  </m:r>
                </m:sup>
              </m:sSubSup>
              <m:r>
                <w:rPr>
                  <w:rFonts w:ascii="Cambria Math" w:eastAsia="Calibri" w:hAnsi="Cambria Math"/>
                  <w:sz w:val="24"/>
                </w:rPr>
                <m:t xml:space="preserve">=81,  </m:t>
              </m:r>
              <m:sSubSup>
                <m:sSubSupPr>
                  <m:ctrlPr>
                    <w:rPr>
                      <w:rFonts w:ascii="Cambria Math" w:eastAsia="Calibri" w:hAnsi="Cambria Math"/>
                      <w:i/>
                      <w:sz w:val="24"/>
                    </w:rPr>
                  </m:ctrlPr>
                </m:sSubSupPr>
                <m:e>
                  <m:r>
                    <w:rPr>
                      <w:rFonts w:ascii="Cambria Math" w:eastAsia="Calibri" w:hAnsi="Cambria Math"/>
                      <w:sz w:val="24"/>
                    </w:rPr>
                    <m:t>s</m:t>
                  </m:r>
                </m:e>
                <m:sub>
                  <m:r>
                    <w:rPr>
                      <w:rFonts w:ascii="Cambria Math" w:eastAsia="Calibri" w:hAnsi="Cambria Math"/>
                      <w:sz w:val="24"/>
                    </w:rPr>
                    <m:t>y</m:t>
                  </m:r>
                </m:sub>
                <m:sup>
                  <m:r>
                    <w:rPr>
                      <w:rFonts w:ascii="Cambria Math" w:eastAsia="Calibri" w:hAnsi="Cambria Math"/>
                      <w:sz w:val="24"/>
                    </w:rPr>
                    <m:t>2</m:t>
                  </m:r>
                </m:sup>
              </m:sSubSup>
              <m:r>
                <w:rPr>
                  <w:rFonts w:ascii="Cambria Math" w:eastAsia="Calibri" w:hAnsi="Cambria Math"/>
                  <w:sz w:val="24"/>
                </w:rPr>
                <m:t>=51.</m:t>
              </m:r>
            </m:oMath>
            <w:r w:rsidRPr="00426210">
              <w:rPr>
                <w:rFonts w:eastAsia="Calibri"/>
                <w:sz w:val="24"/>
              </w:rPr>
              <w:t xml:space="preserve"> При уровне значимости </w:t>
            </w:r>
            <m:oMath>
              <m:r>
                <w:rPr>
                  <w:rFonts w:ascii="Cambria Math" w:eastAsia="Calibri" w:hAnsi="Cambria Math"/>
                  <w:sz w:val="24"/>
                </w:rPr>
                <m:t xml:space="preserve">0,05 </m:t>
              </m:r>
            </m:oMath>
            <w:r w:rsidRPr="00426210">
              <w:rPr>
                <w:rFonts w:eastAsia="Calibri"/>
                <w:sz w:val="24"/>
              </w:rPr>
              <w:t xml:space="preserve"> проверьте гипотезу </w:t>
            </w:r>
            <m:oMath>
              <m:sSub>
                <m:sSubPr>
                  <m:ctrlPr>
                    <w:rPr>
                      <w:rFonts w:ascii="Cambria Math" w:eastAsia="Calibri" w:hAnsi="Cambria Math"/>
                      <w:i/>
                      <w:sz w:val="24"/>
                    </w:rPr>
                  </m:ctrlPr>
                </m:sSubPr>
                <m:e>
                  <m:r>
                    <w:rPr>
                      <w:rFonts w:ascii="Cambria Math" w:eastAsia="Calibri" w:hAnsi="Cambria Math"/>
                      <w:sz w:val="24"/>
                    </w:rPr>
                    <m:t>H</m:t>
                  </m:r>
                </m:e>
                <m:sub>
                  <m:r>
                    <w:rPr>
                      <w:rFonts w:ascii="Cambria Math" w:eastAsia="Calibri" w:hAnsi="Cambria Math"/>
                      <w:sz w:val="24"/>
                    </w:rPr>
                    <m:t>0</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x</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y</m:t>
                  </m:r>
                </m:sub>
              </m:sSub>
            </m:oMath>
            <w:r w:rsidRPr="00426210">
              <w:rPr>
                <w:rFonts w:eastAsia="Calibri"/>
                <w:sz w:val="24"/>
              </w:rPr>
              <w:t xml:space="preserve"> против альтернативной гипотезы </w:t>
            </w:r>
            <m:oMath>
              <m:sSub>
                <m:sSubPr>
                  <m:ctrlPr>
                    <w:rPr>
                      <w:rFonts w:ascii="Cambria Math" w:eastAsia="Calibri" w:hAnsi="Cambria Math"/>
                      <w:i/>
                      <w:sz w:val="24"/>
                    </w:rPr>
                  </m:ctrlPr>
                </m:sSubPr>
                <m:e>
                  <m:r>
                    <w:rPr>
                      <w:rFonts w:ascii="Cambria Math" w:eastAsia="Calibri" w:hAnsi="Cambria Math"/>
                      <w:sz w:val="24"/>
                    </w:rPr>
                    <m:t>H</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x</m:t>
                  </m:r>
                </m:sub>
              </m:sSub>
              <m:r>
                <m:rPr>
                  <m:sty m:val="p"/>
                </m:rP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y</m:t>
                  </m:r>
                </m:sub>
              </m:sSub>
              <m:r>
                <w:rPr>
                  <w:rFonts w:ascii="Cambria Math" w:eastAsia="Calibri" w:hAnsi="Cambria Math"/>
                  <w:sz w:val="24"/>
                </w:rPr>
                <m:t>.</m:t>
              </m:r>
            </m:oMath>
          </w:p>
          <w:p w14:paraId="5BE93253" w14:textId="77777777" w:rsidR="009722A8" w:rsidRDefault="009722A8" w:rsidP="009722A8">
            <w:pPr>
              <w:pStyle w:val="af9"/>
              <w:spacing w:before="69" w:line="240" w:lineRule="auto"/>
              <w:ind w:left="0" w:right="122" w:firstLine="0"/>
              <w:rPr>
                <w:rFonts w:eastAsia="Calibri"/>
                <w:sz w:val="24"/>
              </w:rPr>
            </w:pPr>
          </w:p>
          <w:p w14:paraId="03B844FF" w14:textId="5EFC267A" w:rsidR="00C4431E" w:rsidRPr="00426210" w:rsidRDefault="009722A8" w:rsidP="00426210">
            <w:pPr>
              <w:spacing w:before="69" w:line="240" w:lineRule="auto"/>
              <w:ind w:right="122" w:firstLine="0"/>
              <w:rPr>
                <w:rFonts w:eastAsia="Calibri"/>
                <w:sz w:val="24"/>
              </w:rPr>
            </w:pPr>
            <w:r w:rsidRPr="00426210">
              <w:rPr>
                <w:rFonts w:eastAsia="Calibri"/>
                <w:sz w:val="24"/>
              </w:rPr>
              <w:t xml:space="preserve">Инвестор наблюдает за колебаниями котировок акций компаний </w:t>
            </w:r>
            <m:oMath>
              <m:r>
                <w:rPr>
                  <w:rFonts w:ascii="Cambria Math" w:eastAsia="Calibri" w:hAnsi="Cambria Math"/>
                  <w:sz w:val="24"/>
                </w:rPr>
                <m:t>A</m:t>
              </m:r>
            </m:oMath>
            <w:r w:rsidRPr="00426210">
              <w:rPr>
                <w:rFonts w:eastAsia="Calibri"/>
                <w:sz w:val="24"/>
              </w:rPr>
              <w:t xml:space="preserve"> и  </w:t>
            </w:r>
            <m:oMath>
              <m:r>
                <w:rPr>
                  <w:rFonts w:ascii="Cambria Math" w:eastAsia="Calibri" w:hAnsi="Cambria Math"/>
                  <w:sz w:val="24"/>
                </w:rPr>
                <m:t>B</m:t>
              </m:r>
            </m:oMath>
            <w:r w:rsidRPr="00426210">
              <w:rPr>
                <w:rFonts w:eastAsia="Calibri"/>
                <w:sz w:val="24"/>
              </w:rPr>
              <w:t xml:space="preserve"> в течение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eastAsia="Calibri" w:hAnsi="Cambria Math"/>
                  <w:sz w:val="24"/>
                </w:rPr>
                <m:t>A</m:t>
              </m:r>
            </m:oMath>
            <w:r w:rsidRPr="00426210">
              <w:rPr>
                <w:rFonts w:eastAsia="Calibri"/>
                <w:sz w:val="24"/>
              </w:rPr>
              <w:t xml:space="preserve"> падали, а котировки </w:t>
            </w:r>
            <m:oMath>
              <m:r>
                <w:rPr>
                  <w:rFonts w:ascii="Cambria Math" w:eastAsia="Calibri" w:hAnsi="Cambria Math"/>
                  <w:sz w:val="24"/>
                </w:rPr>
                <m:t>B</m:t>
              </m:r>
            </m:oMath>
            <w:r w:rsidRPr="00426210">
              <w:rPr>
                <w:rFonts w:eastAsia="Calibri"/>
                <w:sz w:val="24"/>
              </w:rPr>
              <w:t xml:space="preserve"> при этом росли – 23; наоборот, котировки </w:t>
            </w:r>
            <m:oMath>
              <m:r>
                <w:rPr>
                  <w:rFonts w:ascii="Cambria Math" w:eastAsia="Calibri" w:hAnsi="Cambria Math"/>
                  <w:sz w:val="24"/>
                </w:rPr>
                <m:t>A</m:t>
              </m:r>
            </m:oMath>
            <w:r w:rsidRPr="00426210">
              <w:rPr>
                <w:rFonts w:eastAsia="Calibri"/>
                <w:sz w:val="24"/>
              </w:rPr>
              <w:t xml:space="preserve"> росли, а котировки </w:t>
            </w:r>
            <m:oMath>
              <m:r>
                <w:rPr>
                  <w:rFonts w:ascii="Cambria Math" w:eastAsia="Calibri" w:hAnsi="Cambria Math"/>
                  <w:sz w:val="24"/>
                </w:rPr>
                <m:t>B</m:t>
              </m:r>
            </m:oMath>
            <w:r w:rsidRPr="00426210">
              <w:rPr>
                <w:rFonts w:eastAsia="Calibri"/>
                <w:sz w:val="24"/>
              </w:rPr>
              <w:t xml:space="preserve"> падали – 20. При 1%-м уровне </w:t>
            </w:r>
            <w:r w:rsidRPr="00426210">
              <w:rPr>
                <w:rFonts w:eastAsia="Calibri"/>
                <w:sz w:val="24"/>
              </w:rPr>
              <w:lastRenderedPageBreak/>
              <w:t xml:space="preserve">значимости проверьте гипотезу о </w:t>
            </w:r>
            <w:proofErr w:type="spellStart"/>
            <w:r w:rsidRPr="00426210">
              <w:rPr>
                <w:rFonts w:eastAsia="Calibri"/>
                <w:sz w:val="24"/>
              </w:rPr>
              <w:t>равновероятности</w:t>
            </w:r>
            <w:proofErr w:type="spellEnd"/>
            <w:r w:rsidRPr="00426210">
              <w:rPr>
                <w:rFonts w:eastAsia="Calibri"/>
                <w:sz w:val="24"/>
              </w:rPr>
              <w:t xml:space="preserve"> указанных четырех комбинаций падения и роста.</w:t>
            </w:r>
          </w:p>
        </w:tc>
      </w:tr>
    </w:tbl>
    <w:p w14:paraId="3BF5024C" w14:textId="77777777" w:rsidR="003A3B56" w:rsidRDefault="003A3B56" w:rsidP="008B2442">
      <w:pPr>
        <w:ind w:firstLine="0"/>
        <w:rPr>
          <w:b/>
          <w:sz w:val="28"/>
          <w:szCs w:val="28"/>
        </w:rPr>
      </w:pPr>
    </w:p>
    <w:p w14:paraId="257749A0" w14:textId="5184ADBA" w:rsidR="00D22A6A" w:rsidRPr="00C2007E" w:rsidRDefault="00A5275B" w:rsidP="00173EA1">
      <w:pPr>
        <w:ind w:firstLine="0"/>
        <w:jc w:val="center"/>
        <w:rPr>
          <w:b/>
          <w:sz w:val="28"/>
          <w:szCs w:val="28"/>
        </w:rPr>
      </w:pPr>
      <w:r>
        <w:rPr>
          <w:b/>
          <w:sz w:val="28"/>
          <w:szCs w:val="28"/>
        </w:rPr>
        <w:t>Примеры п</w:t>
      </w:r>
      <w:r w:rsidR="00057683">
        <w:rPr>
          <w:b/>
          <w:sz w:val="28"/>
          <w:szCs w:val="28"/>
        </w:rPr>
        <w:t>рактико-ориентированны</w:t>
      </w:r>
      <w:r>
        <w:rPr>
          <w:b/>
          <w:sz w:val="28"/>
          <w:szCs w:val="28"/>
        </w:rPr>
        <w:t>х</w:t>
      </w:r>
      <w:r w:rsidR="00057683">
        <w:rPr>
          <w:b/>
          <w:sz w:val="28"/>
          <w:szCs w:val="28"/>
        </w:rPr>
        <w:t>(ситуационны</w:t>
      </w:r>
      <w:r>
        <w:rPr>
          <w:b/>
          <w:sz w:val="28"/>
          <w:szCs w:val="28"/>
        </w:rPr>
        <w:t>х</w:t>
      </w:r>
      <w:r w:rsidR="00A47133" w:rsidRPr="00C2007E">
        <w:rPr>
          <w:b/>
          <w:sz w:val="28"/>
          <w:szCs w:val="28"/>
        </w:rPr>
        <w:t>) задани</w:t>
      </w:r>
      <w:r>
        <w:rPr>
          <w:b/>
          <w:sz w:val="28"/>
          <w:szCs w:val="28"/>
        </w:rPr>
        <w:t>й</w:t>
      </w:r>
    </w:p>
    <w:p w14:paraId="6AC30500" w14:textId="0FDF069F" w:rsidR="00DC67F3" w:rsidRDefault="004F181D" w:rsidP="004F181D">
      <w:pPr>
        <w:rPr>
          <w:sz w:val="28"/>
          <w:szCs w:val="28"/>
        </w:rPr>
      </w:pPr>
      <w:r w:rsidRPr="004F181D">
        <w:rPr>
          <w:sz w:val="28"/>
          <w:szCs w:val="28"/>
        </w:rPr>
        <w:t>По данным</w:t>
      </w:r>
      <w:r w:rsidR="00DC3B9E">
        <w:rPr>
          <w:sz w:val="28"/>
          <w:szCs w:val="28"/>
        </w:rPr>
        <w:t>, приведенным ниже,</w:t>
      </w:r>
      <w:r w:rsidRPr="004F181D">
        <w:rPr>
          <w:sz w:val="28"/>
          <w:szCs w:val="28"/>
        </w:rPr>
        <w:t xml:space="preserve"> требуется проверить на </w:t>
      </w:r>
      <m:oMath>
        <m:r>
          <w:rPr>
            <w:rFonts w:ascii="Cambria Math" w:hAnsi="Cambria Math"/>
            <w:sz w:val="28"/>
            <w:szCs w:val="28"/>
          </w:rPr>
          <m:t>5%</m:t>
        </m:r>
      </m:oMath>
      <w:r>
        <w:rPr>
          <w:sz w:val="28"/>
          <w:szCs w:val="28"/>
        </w:rPr>
        <w:t>-</w:t>
      </w:r>
      <w:r w:rsidRPr="004F181D">
        <w:rPr>
          <w:sz w:val="28"/>
          <w:szCs w:val="28"/>
        </w:rPr>
        <w:t xml:space="preserve">ном уровне значимости, имеется ли существенное различие между доходностями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трех акций (предполагается, что доходности акций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распределены по нормальному закону):</w:t>
      </w:r>
    </w:p>
    <w:p w14:paraId="07606E82" w14:textId="6B444B08" w:rsidR="003864DA" w:rsidRDefault="003B56B4" w:rsidP="0043078B">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1</m:t>
                </m:r>
              </m:e>
            </m:d>
          </m:sup>
        </m:sSubSup>
        <m:r>
          <m:rPr>
            <m:sty m:val="bi"/>
          </m:rPr>
          <w:rPr>
            <w:rFonts w:ascii="Cambria Math" w:hAnsi="Cambria Math"/>
            <w:sz w:val="28"/>
            <w:szCs w:val="28"/>
          </w:rPr>
          <m:t>:</m:t>
        </m:r>
        <m:r>
          <w:rPr>
            <w:rFonts w:ascii="Cambria Math" w:hAnsi="Cambria Math"/>
            <w:sz w:val="28"/>
            <w:szCs w:val="28"/>
          </w:rPr>
          <m:t xml:space="preserve"> </m:t>
        </m:r>
      </m:oMath>
      <w:r w:rsidR="0043078B" w:rsidRPr="0043078B">
        <w:rPr>
          <w:sz w:val="28"/>
          <w:szCs w:val="28"/>
        </w:rPr>
        <w:t>-0.0724514,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0.600259, 0.57894, 0.446113, 0.273421, 0.376668, -0.0444261, 0.438477, 0.530961, 0.108338, 0.398188, 0.942436, 0.470789, 0.352353, 0.750677, 0.559233, 0.344401, 0.209402, 0.373711, 0.381037, -0.0440512, 0.307625, 0.254757, 0.240125, 0.0755683, 0.229486, 0.022751, 0.394789, 0.405517, 0.333518, 0.422884, 0.268465, 0.406002, 0.242695, 0.390111, 0.614299, 0.468193, 0.434372, 0.173573, 0.347659, 0.0771342, 0.608834, 0.0837221, 0.347069, 0.575629, 0.437637, 0.452505, 0.311783, 0.34139, 0.173038, 0.39376, 0.0118951, 0.439373, 0.105634, 0.515845, 0.0556552, 0.299372, 0.44125, 0.534503, 0.326354, 0.305192, -0.0677661</w:t>
      </w:r>
    </w:p>
    <w:p w14:paraId="2E3059F8" w14:textId="739F6C7B" w:rsidR="00DC67F3" w:rsidRDefault="003B56B4" w:rsidP="004A62D9">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2</m:t>
                </m:r>
              </m:e>
            </m:d>
          </m:sup>
        </m:sSubSup>
        <m:r>
          <m:rPr>
            <m:sty m:val="bi"/>
          </m:rPr>
          <w:rPr>
            <w:rFonts w:ascii="Cambria Math" w:hAnsi="Cambria Math"/>
            <w:sz w:val="28"/>
            <w:szCs w:val="28"/>
          </w:rPr>
          <m:t xml:space="preserve">: </m:t>
        </m:r>
      </m:oMath>
      <w:r w:rsidR="004A62D9" w:rsidRPr="004A62D9">
        <w:rPr>
          <w:sz w:val="28"/>
          <w:szCs w:val="28"/>
        </w:rPr>
        <w:t>0.0760076, 0.276395, 0.563888, 0.459716, 0.326395, 0.25269, 0.306006, 0.389063, 0.47451, 0.465387, 0.482189, 0.233394, 0.28675, 0.013888, 0.322988, 0.0643255, 0.656926, 0.421046, 0.255888, 0.751859, 0.284468, 0.30853, 0.572919, 0.397649, 0.307229, 0.207558, 0.714226, 0.155008, 0.0934287, 0.449056, 0.48307, 0.218776, -0.0301462, 0.281453, 0.328324, 0.47907, 0.537439, 0.278841, -0.0104749, 0.542701, 0.518733, 0.417669, 0.208562, 0.654484, 0.255337, 0.149942,</w:t>
      </w:r>
      <w:r w:rsidR="004A62D9">
        <w:rPr>
          <w:sz w:val="28"/>
          <w:szCs w:val="28"/>
        </w:rPr>
        <w:t xml:space="preserve"> </w:t>
      </w:r>
      <w:r w:rsidR="004A62D9" w:rsidRPr="004A62D9">
        <w:rPr>
          <w:sz w:val="28"/>
          <w:szCs w:val="28"/>
        </w:rPr>
        <w:t xml:space="preserve">0.303709, 0.20145, 0.0746767, 0.10894, -0.138775, 0.490771, 0.14104, 0.645734, </w:t>
      </w:r>
      <w:r w:rsidR="004A62D9" w:rsidRPr="004A62D9">
        <w:rPr>
          <w:sz w:val="28"/>
          <w:szCs w:val="28"/>
        </w:rPr>
        <w:lastRenderedPageBreak/>
        <w:t>0.403321, 0.0538072, 0.630395, 0.0225026, 0.367597, 0.227261, 0.297801, 0.347481, 0.454552, 0.352614, 0.710885, 0.285879, -0.0728541, 0.191565, 0.13767, 0.0494314, 0.63165, 0.0874178, 0.473075, 0.419064, 0.356433, 0.322464, 0.390168, 0.252919, 0.750174, 0.251663, 0.631498, 0.0636435, 0.369709, 0.420973, 0.350015, 0.463658, 0.469403, 0.309336, -0.0878132, 0.491596, 0.515023,</w:t>
      </w:r>
      <w:r w:rsidR="004A62D9">
        <w:rPr>
          <w:sz w:val="28"/>
          <w:szCs w:val="28"/>
        </w:rPr>
        <w:t xml:space="preserve"> </w:t>
      </w:r>
      <w:r w:rsidR="004A62D9" w:rsidRPr="004A62D9">
        <w:rPr>
          <w:sz w:val="28"/>
          <w:szCs w:val="28"/>
        </w:rPr>
        <w:t>0.505743, 0.219901, 0.578347,</w:t>
      </w:r>
      <w:r w:rsidR="004A62D9">
        <w:rPr>
          <w:sz w:val="28"/>
          <w:szCs w:val="28"/>
        </w:rPr>
        <w:t xml:space="preserve"> </w:t>
      </w:r>
      <w:r w:rsidR="004A62D9" w:rsidRPr="004A62D9">
        <w:rPr>
          <w:sz w:val="28"/>
          <w:szCs w:val="28"/>
        </w:rPr>
        <w:t>0.531301, -0.152368, 0.115485, 0.615949, 0.135419, 0.407181</w:t>
      </w:r>
    </w:p>
    <w:p w14:paraId="6B2283F7" w14:textId="42FD8031" w:rsidR="00382034" w:rsidRDefault="003B56B4" w:rsidP="00B320E4">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3</m:t>
                </m:r>
              </m:e>
            </m:d>
          </m:sup>
        </m:sSubSup>
        <m:r>
          <m:rPr>
            <m:sty m:val="bi"/>
          </m:rPr>
          <w:rPr>
            <w:rFonts w:ascii="Cambria Math" w:hAnsi="Cambria Math"/>
            <w:sz w:val="28"/>
            <w:szCs w:val="28"/>
          </w:rPr>
          <m:t>:</m:t>
        </m:r>
      </m:oMath>
      <w:r w:rsidR="00067D39">
        <w:rPr>
          <w:b/>
          <w:sz w:val="28"/>
          <w:szCs w:val="28"/>
        </w:rPr>
        <w:t xml:space="preserve"> </w:t>
      </w:r>
      <w:r w:rsidR="00E505DB" w:rsidRPr="00E505DB">
        <w:rPr>
          <w:sz w:val="28"/>
          <w:szCs w:val="28"/>
        </w:rPr>
        <w:t>0.444592, 0.712087, 0.313076, 0.645062, 0.585544, 0.474014, 0.221915, 0.276645, 0.356567, 0.409686, 0.247493, 0.506481, 0.261083, 0.496345, 0.3712, 0.105807, 0.189129, 0.322793, 0.265872, 0.208426, 0.53622, 0.480958, 0.702705, 0.602311, 0.440274, 0.524586, 0.65099, 0.163421, 0.366639, 0.258607, 0.430439, 0.37879, 0.543402, 0.468498,</w:t>
      </w:r>
      <w:r w:rsidR="00E505DB">
        <w:rPr>
          <w:sz w:val="28"/>
          <w:szCs w:val="28"/>
        </w:rPr>
        <w:t xml:space="preserve"> </w:t>
      </w:r>
      <w:r w:rsidR="00E505DB" w:rsidRPr="00E505DB">
        <w:rPr>
          <w:sz w:val="28"/>
          <w:szCs w:val="28"/>
        </w:rPr>
        <w:t xml:space="preserve">0.773798, 0.280801, 0.213493, 0.349076, 0.112629, 0.00863626, </w:t>
      </w:r>
      <w:r w:rsidR="00E505DB">
        <w:rPr>
          <w:sz w:val="28"/>
          <w:szCs w:val="28"/>
        </w:rPr>
        <w:t xml:space="preserve"> </w:t>
      </w:r>
      <w:r w:rsidR="00E505DB" w:rsidRPr="00E505DB">
        <w:rPr>
          <w:sz w:val="28"/>
          <w:szCs w:val="28"/>
        </w:rPr>
        <w:t>-0.0988291, 0.135398, 0.589182, 0.292923, 0.592833, -0.158578,</w:t>
      </w:r>
      <w:r w:rsidR="00E505DB">
        <w:rPr>
          <w:sz w:val="28"/>
          <w:szCs w:val="28"/>
        </w:rPr>
        <w:t xml:space="preserve"> </w:t>
      </w:r>
      <w:r w:rsidR="00E505DB" w:rsidRPr="00E505DB">
        <w:rPr>
          <w:sz w:val="28"/>
          <w:szCs w:val="28"/>
        </w:rPr>
        <w:t xml:space="preserve">0.378974, 0.406636, 0.240427, 0.34263, 0.0989575, 0.172111, 0.65535, </w:t>
      </w:r>
      <w:r w:rsidR="00E505DB">
        <w:rPr>
          <w:sz w:val="28"/>
          <w:szCs w:val="28"/>
        </w:rPr>
        <w:t xml:space="preserve"> </w:t>
      </w:r>
      <w:r w:rsidR="00E505DB" w:rsidRPr="00E505DB">
        <w:rPr>
          <w:sz w:val="28"/>
          <w:szCs w:val="28"/>
        </w:rPr>
        <w:t xml:space="preserve">0.747777, 0.291106, 0.358112, 0.418985, 0.418883, 0.363626, 0.23119, 0.335325, 0.474778, 0.295501, 0.586975, 0.327525, 0.708025, 0.393876, 0.267684, 0.513987, 0.294231, 0.322321, 0.556567, 0.330682, 0.36469, 0.651244, 0.654846, 0.685422, 0.535121, 0.231372, 0.181668, 0.488424, 0.166, 0.00396049, 0.314943, 0.636383, 0.305025, -0.0645144, 0.322822, 0.470865, 0.426079, 0.445955, 0.545085, -0.111493, </w:t>
      </w:r>
      <w:r w:rsidR="00E505DB">
        <w:rPr>
          <w:sz w:val="28"/>
          <w:szCs w:val="28"/>
        </w:rPr>
        <w:t xml:space="preserve"> </w:t>
      </w:r>
      <w:r w:rsidR="00E505DB" w:rsidRPr="00E505DB">
        <w:rPr>
          <w:sz w:val="28"/>
          <w:szCs w:val="28"/>
        </w:rPr>
        <w:t>0.523563,</w:t>
      </w:r>
      <w:r w:rsidR="000B5363">
        <w:rPr>
          <w:sz w:val="28"/>
          <w:szCs w:val="28"/>
        </w:rPr>
        <w:t xml:space="preserve"> </w:t>
      </w:r>
      <w:r w:rsidR="00E505DB" w:rsidRPr="00E505DB">
        <w:rPr>
          <w:sz w:val="28"/>
          <w:szCs w:val="28"/>
        </w:rPr>
        <w:t>0.347434, 0.422498, 0.509299, 0.329648, 0.667257, 0.264957</w:t>
      </w:r>
    </w:p>
    <w:p w14:paraId="122BAA26" w14:textId="77777777" w:rsidR="00B320E4" w:rsidRPr="00B320E4" w:rsidRDefault="00B320E4" w:rsidP="00B320E4">
      <w:pPr>
        <w:rPr>
          <w:sz w:val="28"/>
          <w:szCs w:val="28"/>
        </w:rPr>
      </w:pPr>
    </w:p>
    <w:p w14:paraId="5FA7D14F" w14:textId="0FFCAA6B" w:rsidR="00382034" w:rsidRDefault="00382034" w:rsidP="00382034">
      <w:pPr>
        <w:pStyle w:val="9"/>
        <w:ind w:left="0"/>
        <w:rPr>
          <w:sz w:val="28"/>
          <w:szCs w:val="28"/>
          <w:lang w:eastAsia="en-US"/>
        </w:rPr>
      </w:pPr>
      <w:r w:rsidRPr="000B0056">
        <w:rPr>
          <w:sz w:val="28"/>
          <w:szCs w:val="28"/>
          <w:lang w:eastAsia="en-US"/>
        </w:rPr>
        <w:t>Примерные вопросы для подготовки к зачету</w:t>
      </w:r>
    </w:p>
    <w:p w14:paraId="4415A52E" w14:textId="77777777" w:rsidR="00382034" w:rsidRPr="003E21DB" w:rsidRDefault="00382034" w:rsidP="00382034">
      <w:pPr>
        <w:pStyle w:val="af9"/>
        <w:numPr>
          <w:ilvl w:val="0"/>
          <w:numId w:val="44"/>
        </w:numPr>
        <w:rPr>
          <w:rFonts w:cstheme="minorHAnsi"/>
          <w:szCs w:val="28"/>
        </w:rPr>
      </w:pPr>
      <w:r w:rsidRPr="003E21DB">
        <w:rPr>
          <w:rFonts w:cstheme="minorHAnsi"/>
          <w:szCs w:val="28"/>
        </w:rPr>
        <w:t>Сформулируйте формулу включений-исключений для определения вероятности суммы нескольких совместных событий. Найдите вероятность того, что в перестановке из n элементов ни один элемент не стоит на своем месте.</w:t>
      </w:r>
    </w:p>
    <w:p w14:paraId="0D6EBB9E" w14:textId="77777777" w:rsidR="00382034" w:rsidRPr="003E21DB" w:rsidRDefault="00382034" w:rsidP="00382034">
      <w:pPr>
        <w:pStyle w:val="af9"/>
        <w:numPr>
          <w:ilvl w:val="0"/>
          <w:numId w:val="44"/>
        </w:numPr>
        <w:spacing w:after="120"/>
        <w:contextualSpacing w:val="0"/>
        <w:rPr>
          <w:rFonts w:cstheme="minorHAnsi"/>
          <w:szCs w:val="28"/>
        </w:rPr>
      </w:pPr>
      <w:r w:rsidRPr="003E21DB">
        <w:rPr>
          <w:rFonts w:cstheme="minorHAnsi"/>
          <w:szCs w:val="28"/>
        </w:rPr>
        <w:t>Сформулируйте аксиомы теории вероятностей и на их основе докажите свойство непрерывности вероятности.</w:t>
      </w:r>
    </w:p>
    <w:p w14:paraId="6C205112" w14:textId="77777777" w:rsidR="00382034" w:rsidRPr="003E21DB" w:rsidRDefault="00382034" w:rsidP="00382034">
      <w:pPr>
        <w:pStyle w:val="af9"/>
        <w:numPr>
          <w:ilvl w:val="0"/>
          <w:numId w:val="44"/>
        </w:numPr>
        <w:spacing w:after="120"/>
        <w:contextualSpacing w:val="0"/>
        <w:rPr>
          <w:rFonts w:cstheme="minorHAnsi"/>
          <w:szCs w:val="28"/>
        </w:rPr>
      </w:pPr>
      <w:r w:rsidRPr="003E21DB">
        <w:rPr>
          <w:rFonts w:cstheme="minorHAnsi"/>
          <w:szCs w:val="28"/>
        </w:rPr>
        <w:t xml:space="preserve">Дайте определение понятий «независимость событий». Какие события называются «независимыми в совокупности». Следует ли из равенства </w:t>
      </w:r>
      <m:oMath>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ABC</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B</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C</m:t>
            </m:r>
          </m:e>
        </m:d>
      </m:oMath>
      <w:r w:rsidRPr="003E21DB">
        <w:rPr>
          <w:rFonts w:eastAsiaTheme="minorEastAsia" w:cstheme="minorHAnsi"/>
          <w:szCs w:val="28"/>
        </w:rPr>
        <w:t xml:space="preserve"> </w:t>
      </w:r>
      <w:r w:rsidRPr="003E21DB">
        <w:rPr>
          <w:rFonts w:cstheme="minorHAnsi"/>
          <w:szCs w:val="28"/>
        </w:rPr>
        <w:t>попарная независимость. Ответ обосновать.</w:t>
      </w:r>
    </w:p>
    <w:p w14:paraId="2ED313FB" w14:textId="77777777" w:rsidR="00382034" w:rsidRPr="003E21DB" w:rsidRDefault="00382034" w:rsidP="00382034">
      <w:pPr>
        <w:pStyle w:val="af9"/>
        <w:numPr>
          <w:ilvl w:val="0"/>
          <w:numId w:val="44"/>
        </w:numPr>
        <w:spacing w:after="120"/>
        <w:contextualSpacing w:val="0"/>
        <w:rPr>
          <w:rFonts w:cstheme="minorHAnsi"/>
          <w:szCs w:val="28"/>
        </w:rPr>
      </w:pPr>
      <w:r w:rsidRPr="003E21DB">
        <w:rPr>
          <w:rFonts w:cstheme="minorHAnsi"/>
          <w:szCs w:val="28"/>
        </w:rPr>
        <w:lastRenderedPageBreak/>
        <w:t>Дайте определение понятий «условная вероятность», «полная группа попарно несовместных событий». Сформулируйте и докажите теоремы, утверждающие справедливость формулы полной вероятностей и формулы полной вероятностей для математического ожидания.</w:t>
      </w:r>
    </w:p>
    <w:p w14:paraId="72B24226" w14:textId="77777777" w:rsidR="00382034" w:rsidRPr="003E21DB" w:rsidRDefault="00382034" w:rsidP="00382034">
      <w:pPr>
        <w:pStyle w:val="af9"/>
        <w:numPr>
          <w:ilvl w:val="0"/>
          <w:numId w:val="44"/>
        </w:numPr>
        <w:spacing w:after="120"/>
        <w:contextualSpacing w:val="0"/>
        <w:rPr>
          <w:rFonts w:cstheme="minorHAnsi"/>
          <w:szCs w:val="28"/>
        </w:rPr>
      </w:pPr>
      <w:r w:rsidRPr="003E21DB">
        <w:rPr>
          <w:rFonts w:cstheme="minorHAnsi"/>
          <w:szCs w:val="28"/>
        </w:rPr>
        <w:t xml:space="preserve">Дайте определение схемы Бернулли. Выведите формулу для определения вероятности </w:t>
      </w:r>
      <m:oMath>
        <m:sSub>
          <m:sSubPr>
            <m:ctrlPr>
              <w:rPr>
                <w:rFonts w:ascii="Cambria Math" w:hAnsi="Cambria Math" w:cstheme="minorHAnsi"/>
                <w:i/>
                <w:szCs w:val="28"/>
              </w:rPr>
            </m:ctrlPr>
          </m:sSubPr>
          <m:e>
            <m:r>
              <w:rPr>
                <w:rFonts w:ascii="Cambria Math" w:hAnsi="Cambria Math" w:cstheme="minorHAnsi"/>
                <w:szCs w:val="28"/>
              </w:rPr>
              <m:t>P</m:t>
            </m:r>
          </m:e>
          <m:sub>
            <m:r>
              <w:rPr>
                <w:rFonts w:ascii="Cambria Math" w:hAnsi="Cambria Math" w:cstheme="minorHAnsi"/>
                <w:szCs w:val="28"/>
              </w:rPr>
              <m:t>n</m:t>
            </m:r>
          </m:sub>
        </m:sSub>
        <m:d>
          <m:dPr>
            <m:ctrlPr>
              <w:rPr>
                <w:rFonts w:ascii="Cambria Math" w:hAnsi="Cambria Math" w:cstheme="minorHAnsi"/>
                <w:i/>
                <w:szCs w:val="28"/>
              </w:rPr>
            </m:ctrlPr>
          </m:dPr>
          <m:e>
            <m:r>
              <w:rPr>
                <w:rFonts w:ascii="Cambria Math" w:hAnsi="Cambria Math" w:cstheme="minorHAnsi"/>
                <w:szCs w:val="28"/>
              </w:rPr>
              <m:t>k</m:t>
            </m:r>
          </m:e>
        </m:d>
      </m:oMath>
      <w:r w:rsidRPr="003E21DB">
        <w:rPr>
          <w:rFonts w:cstheme="minorHAnsi"/>
          <w:szCs w:val="28"/>
        </w:rPr>
        <w:t xml:space="preserve"> наступления </w:t>
      </w:r>
      <m:oMath>
        <m:r>
          <w:rPr>
            <w:rFonts w:ascii="Cambria Math" w:hAnsi="Cambria Math" w:cstheme="minorHAnsi"/>
            <w:szCs w:val="28"/>
          </w:rPr>
          <m:t>k</m:t>
        </m:r>
      </m:oMath>
      <w:r w:rsidRPr="003E21DB">
        <w:rPr>
          <w:rFonts w:cstheme="minorHAnsi"/>
          <w:szCs w:val="28"/>
        </w:rPr>
        <w:t xml:space="preserve"> успехов в серии из </w:t>
      </w:r>
      <m:oMath>
        <m:r>
          <w:rPr>
            <w:rFonts w:ascii="Cambria Math" w:hAnsi="Cambria Math" w:cstheme="minorHAnsi"/>
            <w:szCs w:val="28"/>
          </w:rPr>
          <m:t>n</m:t>
        </m:r>
      </m:oMath>
      <w:r w:rsidRPr="003E21DB">
        <w:rPr>
          <w:rFonts w:cstheme="minorHAnsi"/>
          <w:szCs w:val="28"/>
        </w:rPr>
        <w:t xml:space="preserve"> независимых испытаниях.</w:t>
      </w:r>
    </w:p>
    <w:p w14:paraId="3BA08DF6"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cstheme="minorHAnsi"/>
          <w:szCs w:val="28"/>
        </w:rPr>
        <w:t xml:space="preserve">Дайте определение биномиального закона распределения. Выведите формулу для наиболее вероятного числа успехов в схеме Бернулли из </w:t>
      </w:r>
      <m:oMath>
        <m:r>
          <w:rPr>
            <w:rFonts w:ascii="Cambria Math" w:hAnsi="Cambria Math" w:cstheme="minorHAnsi"/>
            <w:szCs w:val="28"/>
          </w:rPr>
          <m:t xml:space="preserve">n </m:t>
        </m:r>
      </m:oMath>
      <w:r w:rsidRPr="003E21DB">
        <w:rPr>
          <w:rFonts w:cstheme="minorHAnsi"/>
          <w:szCs w:val="28"/>
        </w:rPr>
        <w:t>независимых испытаний. Приведите формулу полиномиального распределения.</w:t>
      </w:r>
    </w:p>
    <w:p w14:paraId="1972EE69"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предельную теорему Пуассона. Выведите формулу для наиболее вероятного значения распределения Пуассона.</w:t>
      </w:r>
    </w:p>
    <w:p w14:paraId="6930F607"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понятие случайной величины и функции распределения случайной величины. Привести пример вероятностного пространства и функции на нём, которая не является случайной величиной.</w:t>
      </w:r>
    </w:p>
    <w:p w14:paraId="165B5A1D"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Дайте определение функции распределения случайной величины и докажите основные свойства функции распределения. Найдите функцию распределения индикатора события.</w:t>
      </w:r>
    </w:p>
    <w:p w14:paraId="499CCFC5"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дискретной случайной величины. Выведите выражение для функции распределения дискретной случайной величины.</w:t>
      </w:r>
    </w:p>
    <w:p w14:paraId="1FDB8C1D"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независимости в совокупности дискретных случайных величин. Пусть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3E21DB">
        <w:rPr>
          <w:rFonts w:eastAsiaTheme="minorEastAsia" w:cstheme="minorHAnsi"/>
          <w:szCs w:val="28"/>
        </w:rPr>
        <w:t xml:space="preserve">индикаторы трёх независимых событий. Показать, что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3E21DB">
        <w:rPr>
          <w:rFonts w:eastAsiaTheme="minorEastAsia" w:cstheme="minorHAnsi"/>
          <w:szCs w:val="28"/>
        </w:rPr>
        <w:t xml:space="preserve">независимые случайные величины. </w:t>
      </w:r>
    </w:p>
    <w:p w14:paraId="449AFC51"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математического ожидания дискретной случайной величины. Может ли целочисленная случайная величина имеет математическое ожидание, равное </w:t>
      </w:r>
      <m:oMath>
        <m:r>
          <w:rPr>
            <w:rFonts w:ascii="Cambria Math" w:eastAsiaTheme="minorEastAsia" w:hAnsi="Cambria Math" w:cstheme="minorHAnsi"/>
            <w:szCs w:val="28"/>
          </w:rPr>
          <m:t>π</m:t>
        </m:r>
      </m:oMath>
      <w:r w:rsidRPr="003E21DB">
        <w:rPr>
          <w:rFonts w:eastAsiaTheme="minorEastAsia" w:cstheme="minorHAnsi"/>
          <w:szCs w:val="28"/>
        </w:rPr>
        <w:t>? Ответ обосновать.</w:t>
      </w:r>
    </w:p>
    <w:p w14:paraId="08CE89B8"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теорему сложения для математических ожиданий.</w:t>
      </w:r>
    </w:p>
    <w:p w14:paraId="76860699"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lastRenderedPageBreak/>
        <w:t>Сформулируйте и докажите теорему умножения для математических ожиданий.</w:t>
      </w:r>
    </w:p>
    <w:p w14:paraId="0EB8029D"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неравенство Маркова.</w:t>
      </w:r>
    </w:p>
    <w:p w14:paraId="4448EB38"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неравенство Чебышёва.</w:t>
      </w:r>
    </w:p>
    <w:p w14:paraId="3C74A74C"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производящей функции целочисленной неотрицательной случайной величины. Найдите производящие функции основных дискретных распределений.</w:t>
      </w:r>
    </w:p>
    <w:p w14:paraId="6242F449"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производящей функции целочисленной неотрицательной случайной величины. С помощью производящей функции докажите </w:t>
      </w:r>
      <w:proofErr w:type="spellStart"/>
      <w:r w:rsidRPr="003E21DB">
        <w:rPr>
          <w:rFonts w:eastAsiaTheme="minorEastAsia" w:cstheme="minorHAnsi"/>
          <w:szCs w:val="28"/>
        </w:rPr>
        <w:t>пуассоновость</w:t>
      </w:r>
      <w:proofErr w:type="spellEnd"/>
      <w:r w:rsidRPr="003E21DB">
        <w:rPr>
          <w:rFonts w:eastAsiaTheme="minorEastAsia" w:cstheme="minorHAnsi"/>
          <w:szCs w:val="28"/>
        </w:rPr>
        <w:t xml:space="preserve"> суммы независимых случайных величин, распределенных по закону Пуассона.</w:t>
      </w:r>
    </w:p>
    <w:p w14:paraId="3DA28104"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Дайте определение и сформулируйте основные свойства дисперсии дискретной случайной величины. Докажите одностороннее неравенство Чебышёва.</w:t>
      </w:r>
    </w:p>
    <w:p w14:paraId="1E3C50E5" w14:textId="77777777" w:rsidR="00382034" w:rsidRPr="003E21DB" w:rsidRDefault="00382034" w:rsidP="00382034">
      <w:pPr>
        <w:pStyle w:val="af9"/>
        <w:numPr>
          <w:ilvl w:val="0"/>
          <w:numId w:val="44"/>
        </w:numPr>
        <w:spacing w:after="120"/>
        <w:rPr>
          <w:rFonts w:eastAsiaTheme="minorEastAsia" w:cstheme="minorHAnsi"/>
          <w:szCs w:val="28"/>
        </w:rPr>
      </w:pPr>
      <w:r w:rsidRPr="003E21DB">
        <w:rPr>
          <w:rFonts w:eastAsiaTheme="minorEastAsia" w:cstheme="minorHAnsi"/>
          <w:szCs w:val="28"/>
        </w:rPr>
        <w:t xml:space="preserve">Сформулируйте и докажите теорему сложения для дисперсии суммы независимых случайных величин. Верно ли, что </w:t>
      </w:r>
      <m:oMath>
        <m:r>
          <w:rPr>
            <w:rFonts w:ascii="Cambria Math" w:eastAsiaTheme="minorEastAsia" w:hAnsi="Cambria Math" w:cstheme="minorHAnsi"/>
            <w:szCs w:val="28"/>
          </w:rPr>
          <m:t>Var(XY)≥Var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m:t>
            </m:r>
          </m:e>
        </m:d>
        <m:r>
          <w:rPr>
            <w:rFonts w:ascii="Cambria Math" w:eastAsiaTheme="minorEastAsia" w:hAnsi="Cambria Math" w:cstheme="minorHAnsi"/>
            <w:szCs w:val="28"/>
          </w:rPr>
          <m:t>Var(Y)</m:t>
        </m:r>
      </m:oMath>
      <w:r w:rsidRPr="003E21DB">
        <w:rPr>
          <w:rFonts w:eastAsiaTheme="minorEastAsia" w:cstheme="minorHAnsi"/>
          <w:szCs w:val="28"/>
        </w:rPr>
        <w:t xml:space="preserve"> для независимых случайных величин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 Ответ необходимо обосновать. Выведите формулу для дисперсии произведения двух независимых случайных величин?</w:t>
      </w:r>
    </w:p>
    <w:p w14:paraId="0AF81DE3"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ковариации случайных величин и докажите основные свойства ковариации.</w:t>
      </w:r>
    </w:p>
    <w:p w14:paraId="6B9F45E2"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коэффициента корреляции случайных величин и докажите основные свойства коэффициента корреляции.</w:t>
      </w:r>
    </w:p>
    <w:p w14:paraId="5848E6B0"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Дайте определение некоррелированности случайных величин.</w:t>
      </w:r>
      <w:r w:rsidRPr="003E21DB">
        <w:rPr>
          <w:rFonts w:cstheme="minorHAnsi"/>
          <w:szCs w:val="28"/>
        </w:rPr>
        <w:t xml:space="preserve"> </w:t>
      </w:r>
      <w:r w:rsidRPr="003E21DB">
        <w:rPr>
          <w:rFonts w:eastAsiaTheme="minorEastAsia" w:cstheme="minorHAnsi"/>
          <w:szCs w:val="28"/>
        </w:rPr>
        <w:t xml:space="preserve">Следует ли из некоррелированности независимость случайных величин? Ответ обосновать. </w:t>
      </w:r>
    </w:p>
    <w:p w14:paraId="7FC6C3E0"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Дайте определение начального и центрального момента случайной величины. Пусть </w:t>
      </w:r>
      <m:oMath>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oMath>
      <w:r w:rsidRPr="003E21DB">
        <w:rPr>
          <w:noProof/>
          <w:szCs w:val="28"/>
        </w:rPr>
        <w:t xml:space="preserve"> – начальные, а </w:t>
      </w: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oMath>
      <w:r w:rsidRPr="003E21DB">
        <w:rPr>
          <w:noProof/>
          <w:szCs w:val="28"/>
        </w:rPr>
        <w:t xml:space="preserve"> –– центральные моменты некоторой случайной величины. Докажите, что </w:t>
      </w: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6</m:t>
        </m:r>
        <m:sSubSup>
          <m:sSubSupPr>
            <m:ctrlPr>
              <w:rPr>
                <w:rFonts w:ascii="Cambria Math" w:hAnsi="Cambria Math"/>
                <w:szCs w:val="28"/>
              </w:rPr>
            </m:ctrlPr>
          </m:sSubSupPr>
          <m:e>
            <m:r>
              <w:rPr>
                <w:rFonts w:ascii="Cambria Math" w:hAnsi="Cambria Math" w:cs="Cambria Math"/>
                <w:noProof/>
                <w:szCs w:val="28"/>
              </w:rPr>
              <m:t>ν</m:t>
            </m:r>
          </m:e>
          <m:sub>
            <m:r>
              <m:rPr>
                <m:sty m:val="p"/>
              </m:rPr>
              <w:rPr>
                <w:rFonts w:ascii="Cambria Math" w:hAnsi="Cambria Math"/>
                <w:noProof/>
                <w:szCs w:val="28"/>
              </w:rPr>
              <m:t>1</m:t>
            </m:r>
          </m:sub>
          <m:sup>
            <m:r>
              <m:rPr>
                <m:sty m:val="p"/>
              </m:rPr>
              <w:rPr>
                <w:rFonts w:ascii="Cambria Math" w:hAnsi="Cambria Math"/>
                <w:noProof/>
                <w:szCs w:val="28"/>
              </w:rPr>
              <m:t>2</m:t>
            </m:r>
          </m:sup>
        </m:sSubSup>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cs="Cambria Math"/>
                <w:noProof/>
                <w:szCs w:val="28"/>
              </w:rPr>
              <m:t>ν</m:t>
            </m:r>
          </m:e>
          <m:sub>
            <m:r>
              <m:rPr>
                <m:sty m:val="p"/>
              </m:rPr>
              <w:rPr>
                <w:rFonts w:ascii="Cambria Math" w:hAnsi="Cambria Math"/>
                <w:noProof/>
                <w:szCs w:val="28"/>
              </w:rPr>
              <m:t>1</m:t>
            </m:r>
          </m:sub>
          <m:sup>
            <m:r>
              <m:rPr>
                <m:sty m:val="p"/>
              </m:rPr>
              <w:rPr>
                <w:rFonts w:ascii="Cambria Math" w:hAnsi="Cambria Math"/>
                <w:noProof/>
                <w:szCs w:val="28"/>
              </w:rPr>
              <m:t>4</m:t>
            </m:r>
          </m:sup>
        </m:sSubSup>
      </m:oMath>
      <w:r w:rsidRPr="003E21DB">
        <w:rPr>
          <w:noProof/>
          <w:szCs w:val="28"/>
        </w:rPr>
        <w:t>.</w:t>
      </w:r>
    </w:p>
    <w:p w14:paraId="075575B2" w14:textId="77777777" w:rsidR="00382034" w:rsidRDefault="00382034" w:rsidP="00382034">
      <w:pPr>
        <w:pStyle w:val="af9"/>
        <w:numPr>
          <w:ilvl w:val="0"/>
          <w:numId w:val="44"/>
        </w:numPr>
        <w:tabs>
          <w:tab w:val="center" w:pos="4800"/>
          <w:tab w:val="right" w:pos="9500"/>
        </w:tabs>
        <w:rPr>
          <w:noProof/>
          <w:szCs w:val="28"/>
        </w:rPr>
      </w:pPr>
      <w:r w:rsidRPr="003E21DB">
        <w:rPr>
          <w:noProof/>
          <w:szCs w:val="28"/>
        </w:rPr>
        <w:lastRenderedPageBreak/>
        <w:t xml:space="preserve">Дайте определение начального и центрального момента случайной величины. Пусть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независимые случайные величины. Покажите, что</w:t>
      </w:r>
    </w:p>
    <w:p w14:paraId="7490D0F4" w14:textId="77777777" w:rsidR="00382034" w:rsidRPr="003E21DB" w:rsidRDefault="003B56B4" w:rsidP="00382034">
      <w:pPr>
        <w:pStyle w:val="af9"/>
        <w:tabs>
          <w:tab w:val="center" w:pos="4800"/>
          <w:tab w:val="right" w:pos="9500"/>
        </w:tabs>
        <w:ind w:left="397" w:firstLine="0"/>
        <w:jc w:val="center"/>
        <w:rPr>
          <w:noProof/>
          <w:szCs w:val="28"/>
        </w:rPr>
      </w:pP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6(</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00382034" w:rsidRPr="003E21DB">
        <w:rPr>
          <w:noProof/>
          <w:szCs w:val="28"/>
        </w:rPr>
        <w:t>.</w:t>
      </w:r>
    </w:p>
    <w:p w14:paraId="72AD0FAE"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Дайте определения асимметрии и эксцесса распределения. Сформулируйте и докажите свойство инвариантности асимметрии и эксцесса относительно линейной замены случайных величин.</w:t>
      </w:r>
    </w:p>
    <w:p w14:paraId="743F8DE7"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определения асимметрии и эксцесса распределения. Найдите асимметрию и эксцесс равномерного распределения на отрезке </w:t>
      </w:r>
      <m:oMath>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a;b</m:t>
            </m:r>
          </m:e>
        </m:d>
        <m:r>
          <w:rPr>
            <w:rFonts w:ascii="Cambria Math" w:eastAsiaTheme="minorEastAsia" w:hAnsi="Cambria Math" w:cstheme="minorHAnsi"/>
            <w:szCs w:val="28"/>
          </w:rPr>
          <m:t>.</m:t>
        </m:r>
      </m:oMath>
    </w:p>
    <w:p w14:paraId="4533D552"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Выведите формулы для математического ожидания случайной величины, распределенной по нормальному закону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w:t>
      </w:r>
    </w:p>
    <w:p w14:paraId="708B951C"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Выведите формулы для дисперсии случайной величины, распределенной по нормальному закону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w:t>
      </w:r>
    </w:p>
    <w:p w14:paraId="35E449B6" w14:textId="77777777" w:rsidR="00382034" w:rsidRDefault="00382034" w:rsidP="00382034">
      <w:pPr>
        <w:pStyle w:val="af9"/>
        <w:numPr>
          <w:ilvl w:val="0"/>
          <w:numId w:val="44"/>
        </w:numPr>
        <w:tabs>
          <w:tab w:val="center" w:pos="4800"/>
          <w:tab w:val="right" w:pos="9500"/>
        </w:tabs>
        <w:rPr>
          <w:noProof/>
          <w:szCs w:val="28"/>
        </w:rPr>
      </w:pPr>
      <w:r w:rsidRPr="003E21DB">
        <w:rPr>
          <w:noProof/>
          <w:szCs w:val="28"/>
        </w:rPr>
        <w:t xml:space="preserve">Докажите, что для нормальной случайной величины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 xml:space="preserve"> функция распределения</w:t>
      </w:r>
    </w:p>
    <w:p w14:paraId="11EC8C62" w14:textId="77777777" w:rsidR="00382034" w:rsidRPr="003E21DB" w:rsidRDefault="00382034" w:rsidP="00382034">
      <w:pPr>
        <w:pStyle w:val="af9"/>
        <w:tabs>
          <w:tab w:val="center" w:pos="4800"/>
          <w:tab w:val="right" w:pos="9500"/>
        </w:tabs>
        <w:ind w:left="397" w:firstLine="0"/>
        <w:rPr>
          <w:noProof/>
          <w:szCs w:val="28"/>
        </w:rPr>
      </w:pPr>
      <w:r w:rsidRPr="003E21DB">
        <w:rPr>
          <w:noProof/>
          <w:szCs w:val="28"/>
        </w:rPr>
        <w:t xml:space="preserve">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cs="Cambria Math"/>
            <w:noProof/>
            <w:szCs w:val="28"/>
          </w:rPr>
          <m:t>Φ</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r>
          <w:rPr>
            <w:rFonts w:ascii="Cambria Math" w:hAnsi="Cambria Math"/>
            <w:noProof/>
            <w:szCs w:val="28"/>
          </w:rPr>
          <m:t>+</m:t>
        </m:r>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d>
          <m:dPr>
            <m:ctrlPr>
              <w:rPr>
                <w:rFonts w:ascii="Cambria Math" w:hAnsi="Cambria Math"/>
                <w:szCs w:val="28"/>
              </w:rPr>
            </m:ctrlPr>
          </m:dPr>
          <m:e>
            <m:f>
              <m:fPr>
                <m:ctrlPr>
                  <w:rPr>
                    <w:rFonts w:ascii="Cambria Math" w:hAnsi="Cambria Math"/>
                    <w:szCs w:val="28"/>
                  </w:rPr>
                </m:ctrlPr>
              </m:fPr>
              <m:num>
                <m:r>
                  <w:rPr>
                    <w:rFonts w:ascii="Cambria Math" w:hAnsi="Cambria Math"/>
                    <w:noProof/>
                    <w:szCs w:val="28"/>
                  </w:rPr>
                  <m:t>x-</m:t>
                </m:r>
                <m:r>
                  <w:rPr>
                    <w:rFonts w:ascii="Cambria Math" w:hAnsi="Cambria Math" w:cs="Cambria Math"/>
                    <w:noProof/>
                    <w:szCs w:val="28"/>
                  </w:rPr>
                  <m:t>μ</m:t>
                </m:r>
              </m:num>
              <m:den>
                <m:r>
                  <w:rPr>
                    <w:rFonts w:ascii="Cambria Math" w:hAnsi="Cambria Math" w:cs="Cambria Math"/>
                    <w:noProof/>
                    <w:szCs w:val="28"/>
                  </w:rPr>
                  <m:t>σ</m:t>
                </m:r>
              </m:den>
            </m:f>
          </m:e>
        </m:d>
      </m:oMath>
      <w:r w:rsidRPr="003E21DB">
        <w:rPr>
          <w:noProof/>
          <w:szCs w:val="28"/>
        </w:rPr>
        <w:t xml:space="preserve">, где </w:t>
      </w:r>
      <m:oMath>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σ</m:t>
            </m:r>
            <m:rad>
              <m:radPr>
                <m:degHide m:val="1"/>
                <m:ctrlPr>
                  <w:rPr>
                    <w:rFonts w:ascii="Cambria Math" w:hAnsi="Cambria Math"/>
                    <w:szCs w:val="28"/>
                  </w:rPr>
                </m:ctrlPr>
              </m:radPr>
              <m:deg/>
              <m:e>
                <m:r>
                  <m:rPr>
                    <m:sty m:val="p"/>
                  </m:rPr>
                  <w:rPr>
                    <w:rFonts w:ascii="Cambria Math" w:hAnsi="Cambria Math"/>
                    <w:noProof/>
                    <w:szCs w:val="28"/>
                  </w:rPr>
                  <m:t>2</m:t>
                </m:r>
                <m:r>
                  <w:rPr>
                    <w:rFonts w:ascii="Cambria Math" w:hAnsi="Cambria Math" w:cs="Cambria Math"/>
                    <w:noProof/>
                    <w:szCs w:val="28"/>
                  </w:rPr>
                  <m:t>π</m:t>
                </m:r>
              </m:e>
            </m:rad>
          </m:den>
        </m:f>
        <m:nary>
          <m:naryPr>
            <m:limLoc m:val="undOvr"/>
            <m:ctrlPr>
              <w:rPr>
                <w:rFonts w:ascii="Cambria Math" w:hAnsi="Cambria Math" w:cs="Calibri"/>
                <w:noProof/>
                <w:szCs w:val="28"/>
              </w:rPr>
            </m:ctrlPr>
          </m:naryPr>
          <m:sub>
            <m:r>
              <m:rPr>
                <m:sty m:val="p"/>
              </m:rPr>
              <w:rPr>
                <w:rFonts w:ascii="Cambria Math" w:hAnsi="Cambria Math"/>
                <w:noProof/>
                <w:szCs w:val="28"/>
              </w:rPr>
              <m:t>0</m:t>
            </m:r>
          </m:sub>
          <m:sup>
            <m:r>
              <w:rPr>
                <w:rFonts w:ascii="Cambria Math" w:hAnsi="Cambria Math"/>
                <w:noProof/>
                <w:szCs w:val="28"/>
              </w:rPr>
              <m:t>x</m:t>
            </m:r>
          </m:sup>
          <m:e>
            <m:r>
              <m:rPr>
                <m:sty m:val="p"/>
              </m:rPr>
              <w:rPr>
                <w:rFonts w:ascii="Cambria Math" w:hAnsi="Cambria Math"/>
                <w:noProof/>
                <w:szCs w:val="28"/>
              </w:rPr>
              <m:t>‍</m:t>
            </m:r>
          </m:e>
        </m:nary>
        <m:sSup>
          <m:sSupPr>
            <m:ctrlPr>
              <w:rPr>
                <w:rFonts w:ascii="Cambria Math" w:hAnsi="Cambria Math"/>
                <w:szCs w:val="28"/>
              </w:rPr>
            </m:ctrlPr>
          </m:sSupPr>
          <m:e>
            <m:r>
              <w:rPr>
                <w:rFonts w:ascii="Cambria Math" w:hAnsi="Cambria Math"/>
                <w:noProof/>
                <w:szCs w:val="28"/>
              </w:rPr>
              <m:t xml:space="preserve"> </m:t>
            </m:r>
          </m:e>
          <m:sup>
            <m:r>
              <w:rPr>
                <w:rFonts w:ascii="Cambria Math" w:hAnsi="Cambria Math"/>
                <w:noProof/>
                <w:szCs w:val="28"/>
              </w:rPr>
              <m:t>-</m:t>
            </m:r>
            <m:f>
              <m:fPr>
                <m:ctrlPr>
                  <w:rPr>
                    <w:rFonts w:ascii="Cambria Math" w:hAnsi="Cambria Math"/>
                    <w:szCs w:val="28"/>
                  </w:rPr>
                </m:ctrlPr>
              </m:fPr>
              <m:num>
                <m:sSup>
                  <m:sSupPr>
                    <m:ctrlPr>
                      <w:rPr>
                        <w:rFonts w:ascii="Cambria Math" w:hAnsi="Cambria Math"/>
                        <w:szCs w:val="28"/>
                      </w:rPr>
                    </m:ctrlPr>
                  </m:sSupPr>
                  <m:e>
                    <m:r>
                      <w:rPr>
                        <w:rFonts w:ascii="Cambria Math" w:hAnsi="Cambria Math"/>
                        <w:noProof/>
                        <w:szCs w:val="28"/>
                      </w:rPr>
                      <m:t>t</m:t>
                    </m:r>
                  </m:e>
                  <m:sup>
                    <m:r>
                      <m:rPr>
                        <m:sty m:val="p"/>
                      </m:rPr>
                      <w:rPr>
                        <w:rFonts w:ascii="Cambria Math" w:hAnsi="Cambria Math"/>
                        <w:noProof/>
                        <w:szCs w:val="28"/>
                      </w:rPr>
                      <m:t>2</m:t>
                    </m:r>
                  </m:sup>
                </m:sSup>
              </m:num>
              <m:den>
                <m:r>
                  <m:rPr>
                    <m:sty m:val="p"/>
                  </m:rPr>
                  <w:rPr>
                    <w:rFonts w:ascii="Cambria Math" w:hAnsi="Cambria Math"/>
                    <w:noProof/>
                    <w:szCs w:val="28"/>
                  </w:rPr>
                  <m:t>2</m:t>
                </m:r>
              </m:den>
            </m:f>
          </m:sup>
        </m:sSup>
        <m:r>
          <w:rPr>
            <w:rFonts w:ascii="Cambria Math" w:hAnsi="Cambria Math"/>
            <w:noProof/>
            <w:szCs w:val="28"/>
          </w:rPr>
          <m:t>dt</m:t>
        </m:r>
      </m:oMath>
      <w:r w:rsidRPr="003E21DB">
        <w:rPr>
          <w:noProof/>
          <w:szCs w:val="28"/>
        </w:rPr>
        <w:t xml:space="preserve"> – функция Лапласа.</w:t>
      </w:r>
    </w:p>
    <w:p w14:paraId="3AD24718"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производящей функции моментов. С помощью производящей функции моментов докажите нормальность суммы независимых случайных величин, распределенных по нормальному закону.</w:t>
      </w:r>
    </w:p>
    <w:p w14:paraId="2FFE461A"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Докажите, что для непрерывной случайной величины, распределенной по показательному закону с параметром </w:t>
      </w:r>
      <m:oMath>
        <m:r>
          <w:rPr>
            <w:rFonts w:ascii="Cambria Math" w:hAnsi="Cambria Math" w:cs="Cambria Math"/>
            <w:noProof/>
            <w:szCs w:val="28"/>
          </w:rPr>
          <m:t>λ</m:t>
        </m:r>
      </m:oMath>
      <w:r w:rsidRPr="003E21DB">
        <w:rPr>
          <w:noProof/>
          <w:szCs w:val="28"/>
        </w:rPr>
        <w:t xml:space="preserve"> математическое ожидание </w:t>
      </w:r>
      <m:oMath>
        <m:r>
          <w:rPr>
            <w:rFonts w:ascii="Cambria Math" w:hAnsi="Cambria Math"/>
            <w:noProof/>
            <w:szCs w:val="28"/>
            <w:lang w:val="en-US"/>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λ</m:t>
            </m:r>
          </m:den>
        </m:f>
      </m:oMath>
      <w:r w:rsidRPr="003E21DB">
        <w:rPr>
          <w:noProof/>
          <w:szCs w:val="28"/>
        </w:rPr>
        <w:t>.</w:t>
      </w:r>
    </w:p>
    <w:p w14:paraId="48D419E1"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Докажите, что для непрерывной случайной величины, распределенной по показательному закону с параметром </w:t>
      </w:r>
      <m:oMath>
        <m:r>
          <w:rPr>
            <w:rFonts w:ascii="Cambria Math" w:hAnsi="Cambria Math" w:cs="Cambria Math"/>
            <w:noProof/>
            <w:szCs w:val="28"/>
          </w:rPr>
          <m:t>λ</m:t>
        </m:r>
      </m:oMath>
      <w:r w:rsidRPr="003E21DB">
        <w:rPr>
          <w:noProof/>
          <w:szCs w:val="28"/>
        </w:rPr>
        <w:t xml:space="preserve"> дисперсия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sSup>
              <m:sSupPr>
                <m:ctrlPr>
                  <w:rPr>
                    <w:rFonts w:ascii="Cambria Math" w:hAnsi="Cambria Math"/>
                    <w:szCs w:val="28"/>
                  </w:rPr>
                </m:ctrlPr>
              </m:sSupPr>
              <m:e>
                <m:r>
                  <w:rPr>
                    <w:rFonts w:ascii="Cambria Math" w:hAnsi="Cambria Math" w:cs="Cambria Math"/>
                    <w:noProof/>
                    <w:szCs w:val="28"/>
                  </w:rPr>
                  <m:t>λ</m:t>
                </m:r>
              </m:e>
              <m:sup>
                <m:r>
                  <m:rPr>
                    <m:sty m:val="p"/>
                  </m:rPr>
                  <w:rPr>
                    <w:rFonts w:ascii="Cambria Math" w:hAnsi="Cambria Math"/>
                    <w:noProof/>
                    <w:szCs w:val="28"/>
                  </w:rPr>
                  <m:t>2</m:t>
                </m:r>
              </m:sup>
            </m:sSup>
          </m:den>
        </m:f>
      </m:oMath>
      <w:r w:rsidRPr="003E21DB">
        <w:rPr>
          <w:noProof/>
          <w:szCs w:val="28"/>
        </w:rPr>
        <w:t>.</w:t>
      </w:r>
    </w:p>
    <w:p w14:paraId="0BF19CB1"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Сформулировать и доказать закон больших чисел в форме Чебышёва и Бернулли.</w:t>
      </w:r>
    </w:p>
    <w:p w14:paraId="4F14DE82"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Сформулировать и доказать утверждение, известное как «общее правило </w:t>
      </w:r>
      <m:oMath>
        <m:r>
          <w:rPr>
            <w:rFonts w:ascii="Cambria Math" w:eastAsiaTheme="minorEastAsia" w:hAnsi="Cambria Math" w:cstheme="minorHAnsi"/>
            <w:szCs w:val="28"/>
          </w:rPr>
          <m:t>3σ</m:t>
        </m:r>
      </m:oMath>
      <w:r w:rsidRPr="003E21DB">
        <w:rPr>
          <w:rFonts w:eastAsiaTheme="minorEastAsia" w:cstheme="minorHAnsi"/>
          <w:szCs w:val="28"/>
        </w:rPr>
        <w:t>».</w:t>
      </w:r>
    </w:p>
    <w:p w14:paraId="6EA90182"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Сформулировать центральную предельную теорему и неравенство Берри – </w:t>
      </w:r>
      <w:proofErr w:type="spellStart"/>
      <w:r w:rsidRPr="003E21DB">
        <w:rPr>
          <w:rFonts w:eastAsiaTheme="minorEastAsia" w:cstheme="minorHAnsi"/>
          <w:szCs w:val="28"/>
        </w:rPr>
        <w:t>Эссеена</w:t>
      </w:r>
      <w:proofErr w:type="spellEnd"/>
      <w:r w:rsidRPr="003E21DB">
        <w:rPr>
          <w:rFonts w:eastAsiaTheme="minorEastAsia" w:cstheme="minorHAnsi"/>
          <w:szCs w:val="28"/>
        </w:rPr>
        <w:t xml:space="preserve"> об оценке погрешности приближения в центральной предельной теореме. </w:t>
      </w:r>
    </w:p>
    <w:p w14:paraId="64ABC1B9"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lastRenderedPageBreak/>
        <w:t>Сформулировать и доказать предельную теорему Муавра – Лапласа.</w:t>
      </w:r>
    </w:p>
    <w:p w14:paraId="2C33CCD2"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 Дайте определение распределения Коши и докажите основные свойства случайной величины, которая имеет распределение Коши с параметрами </w:t>
      </w:r>
      <m:oMath>
        <m:r>
          <w:rPr>
            <w:rFonts w:ascii="Cambria Math" w:eastAsiaTheme="minorEastAsia" w:hAnsi="Cambria Math" w:cstheme="minorHAnsi"/>
            <w:szCs w:val="28"/>
          </w:rPr>
          <m:t>a</m:t>
        </m:r>
      </m:oMath>
      <w:r w:rsidRPr="003E21DB">
        <w:rPr>
          <w:rFonts w:eastAsiaTheme="minorEastAsia" w:cstheme="minorHAnsi"/>
          <w:szCs w:val="28"/>
        </w:rPr>
        <w:t xml:space="preserve"> и </w:t>
      </w:r>
      <m:oMath>
        <m:r>
          <w:rPr>
            <w:rFonts w:ascii="Cambria Math" w:eastAsiaTheme="minorEastAsia" w:hAnsi="Cambria Math" w:cstheme="minorHAnsi"/>
            <w:szCs w:val="28"/>
          </w:rPr>
          <m:t>b.</m:t>
        </m:r>
      </m:oMath>
    </w:p>
    <w:p w14:paraId="5A455C5E"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логнормального закона распределения с параметрами </w:t>
      </w:r>
      <m:oMath>
        <m:r>
          <w:rPr>
            <w:rFonts w:ascii="Cambria Math" w:eastAsiaTheme="minorEastAsia" w:hAnsi="Cambria Math" w:cstheme="minorHAnsi"/>
            <w:szCs w:val="28"/>
          </w:rPr>
          <m:t>m</m:t>
        </m:r>
      </m:oMath>
      <w:r w:rsidRPr="003E21DB">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r w:rsidRPr="003E21DB">
        <w:rPr>
          <w:rFonts w:eastAsiaTheme="minorEastAsia" w:cstheme="minorHAnsi"/>
          <w:szCs w:val="28"/>
        </w:rPr>
        <w:t xml:space="preserve"> Приведите формулы с доказательством для математического ожидания и дисперсии случайной величины, которая имеет логнормальное распределение с параметрами </w:t>
      </w:r>
      <m:oMath>
        <m:r>
          <w:rPr>
            <w:rFonts w:ascii="Cambria Math" w:eastAsiaTheme="minorEastAsia" w:hAnsi="Cambria Math" w:cstheme="minorHAnsi"/>
            <w:szCs w:val="28"/>
          </w:rPr>
          <m:t>m</m:t>
        </m:r>
      </m:oMath>
      <w:r w:rsidRPr="003E21DB">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p>
    <w:p w14:paraId="31F57850"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Перечислите основные свойства функции плотности распределения двумерного случайного вектора. Каким образом связаны функции плотности и распределения? Укажите функцию плотности для равномерного распределения в области </w:t>
      </w:r>
      <m:oMath>
        <m:r>
          <w:rPr>
            <w:rFonts w:ascii="Cambria Math" w:eastAsiaTheme="minorEastAsia" w:hAnsi="Cambria Math" w:cstheme="minorHAnsi"/>
            <w:szCs w:val="28"/>
          </w:rPr>
          <m:t>G⊂R.</m:t>
        </m:r>
      </m:oMath>
    </w:p>
    <w:p w14:paraId="311559B3"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плотности двумерного нормального закона распределения на плоскости. Докажите теорему об эквивалентности независимости и некоррелированности компонент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 xml:space="preserve"> двумерного нормального вектора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r>
          <w:rPr>
            <w:rFonts w:ascii="Cambria Math" w:eastAsiaTheme="minorEastAsia" w:hAnsi="Cambria Math" w:cstheme="minorHAnsi"/>
            <w:szCs w:val="28"/>
          </w:rPr>
          <m:t>.</m:t>
        </m:r>
      </m:oMath>
      <w:r w:rsidRPr="003E21DB">
        <w:rPr>
          <w:rFonts w:eastAsiaTheme="minorEastAsia" w:cstheme="minorHAnsi"/>
          <w:szCs w:val="28"/>
        </w:rPr>
        <w:t xml:space="preserve"> </w:t>
      </w:r>
    </w:p>
    <w:p w14:paraId="1B1EEA31"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Случайный вектор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равномерно распределен в круге радиуса </w:t>
      </w:r>
      <m:oMath>
        <m:r>
          <w:rPr>
            <w:rFonts w:ascii="Cambria Math" w:hAnsi="Cambria Math"/>
            <w:noProof/>
            <w:szCs w:val="28"/>
          </w:rPr>
          <m:t>R</m:t>
        </m:r>
        <m:r>
          <m:rPr>
            <m:sty m:val="p"/>
          </m:rPr>
          <w:rPr>
            <w:rFonts w:ascii="Cambria Math" w:hAnsi="Cambria Math"/>
            <w:noProof/>
            <w:szCs w:val="28"/>
          </w:rPr>
          <m:t>=1</m:t>
        </m:r>
      </m:oMath>
      <w:r w:rsidRPr="003E21DB">
        <w:rPr>
          <w:noProof/>
          <w:szCs w:val="28"/>
        </w:rPr>
        <w:t xml:space="preserve">. Будут ли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a) независимыми; б) некоррелированными? Ответ обосновать.</w:t>
      </w:r>
    </w:p>
    <w:p w14:paraId="0C0B1C31"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Дайте определение свертки двух функций. Для абсолютно непрерывного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найдите функцию распределения и плотность распределения суммы </w:t>
      </w:r>
      <m:oMath>
        <m:r>
          <w:rPr>
            <w:rFonts w:ascii="Cambria Math" w:hAnsi="Cambria Math"/>
            <w:noProof/>
            <w:szCs w:val="28"/>
          </w:rPr>
          <m:t>X+Y</m:t>
        </m:r>
      </m:oMath>
      <w:r w:rsidRPr="003E21DB">
        <w:rPr>
          <w:noProof/>
          <w:szCs w:val="28"/>
        </w:rPr>
        <w:t xml:space="preserve">. Приведите выражение плотности суммы распределения в случае независимых компонент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w:t>
      </w:r>
    </w:p>
    <w:p w14:paraId="214534BB"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Для абсолютно непрерывного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 его функционального преобразования </w:t>
      </w:r>
      <m:oMath>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 xml:space="preserve">, где </w:t>
      </w:r>
      <m:oMath>
        <m:r>
          <w:rPr>
            <w:rFonts w:ascii="Cambria Math" w:hAnsi="Cambria Math"/>
            <w:noProof/>
            <w:szCs w:val="28"/>
          </w:rPr>
          <m:t>U</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g</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g</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приведите с пояснением в обозначениях совместную плотнсоть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sub>
        </m:sSub>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w:t>
      </w:r>
    </w:p>
    <w:p w14:paraId="7704B4DC"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Сформулируйте и докажите «универсальные» свойства равномерного закона распределения. Пусть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Exp</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3E21DB">
        <w:rPr>
          <w:noProof/>
          <w:szCs w:val="28"/>
        </w:rPr>
        <w:t xml:space="preserve">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 функция распределения показательного закона,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Exp</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3E21DB">
        <w:rPr>
          <w:noProof/>
          <w:szCs w:val="28"/>
        </w:rPr>
        <w:t xml:space="preserve">. Какому закону распределения соответствует случайная величина </w:t>
      </w:r>
      <m:oMath>
        <m:r>
          <w:rPr>
            <w:rFonts w:ascii="Cambria Math" w:hAnsi="Cambria Math"/>
            <w:noProof/>
            <w:szCs w:val="28"/>
          </w:rPr>
          <m:t>U</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Ответ обосновать.</w:t>
      </w:r>
    </w:p>
    <w:p w14:paraId="0A9B4E57"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lastRenderedPageBreak/>
        <w:t>Сформулируйте и докажите теорему об условной плотности двумерного нормального закона распределения.</w:t>
      </w:r>
    </w:p>
    <w:p w14:paraId="0319212C"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Пусть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oMath>
      <w:r w:rsidRPr="003E21DB">
        <w:rPr>
          <w:rFonts w:eastAsiaTheme="minorEastAsia" w:cstheme="minorHAnsi"/>
          <w:szCs w:val="28"/>
        </w:rPr>
        <w:t xml:space="preserve"> – двумерный нормальный случайный вектор. Докажите, что из равенства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=0</m:t>
        </m:r>
      </m:oMath>
      <w:r w:rsidRPr="003E21DB">
        <w:rPr>
          <w:rFonts w:eastAsiaTheme="minorEastAsia" w:cstheme="minorHAnsi"/>
          <w:szCs w:val="28"/>
        </w:rPr>
        <w:t xml:space="preserve"> вытекает независимость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w:t>
      </w:r>
    </w:p>
    <w:p w14:paraId="761A45FC"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условного математического ожидания случайной величины </w:t>
      </w:r>
      <m:oMath>
        <m:r>
          <w:rPr>
            <w:rFonts w:ascii="Cambria Math" w:eastAsiaTheme="minorEastAsia" w:hAnsi="Cambria Math" w:cstheme="minorHAnsi"/>
            <w:szCs w:val="28"/>
          </w:rPr>
          <m:t>X</m:t>
        </m:r>
      </m:oMath>
      <w:r w:rsidRPr="003E21DB">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3E21DB">
        <w:rPr>
          <w:rFonts w:eastAsiaTheme="minorEastAsia" w:cstheme="minorHAnsi"/>
          <w:szCs w:val="28"/>
        </w:rPr>
        <w:t xml:space="preserve">. Докажите формулу полного математического ожидания </w:t>
      </w:r>
      <m:oMath>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3E21DB">
        <w:rPr>
          <w:rFonts w:eastAsiaTheme="minorEastAsia" w:cstheme="minorHAnsi"/>
          <w:szCs w:val="28"/>
        </w:rPr>
        <w:t>.</w:t>
      </w:r>
    </w:p>
    <w:p w14:paraId="68FBCCCF"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условной дисперсии случайной величины </w:t>
      </w:r>
      <m:oMath>
        <m:r>
          <w:rPr>
            <w:rFonts w:ascii="Cambria Math" w:eastAsiaTheme="minorEastAsia" w:hAnsi="Cambria Math" w:cstheme="minorHAnsi"/>
            <w:szCs w:val="28"/>
          </w:rPr>
          <m:t>X</m:t>
        </m:r>
      </m:oMath>
      <w:r w:rsidRPr="003E21DB">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3E21DB">
        <w:rPr>
          <w:rFonts w:eastAsiaTheme="minorEastAsia" w:cstheme="minorHAnsi"/>
          <w:szCs w:val="28"/>
        </w:rPr>
        <w:t xml:space="preserve">. Докажите формулу полной дисперсии </w:t>
      </w:r>
      <m:oMath>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r>
          <w:rPr>
            <w:rFonts w:ascii="Cambria Math" w:eastAsiaTheme="minorEastAsia" w:hAnsi="Cambria Math" w:cstheme="minorHAnsi"/>
            <w:szCs w:val="28"/>
          </w:rPr>
          <m:t>+Var</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3E21DB">
        <w:rPr>
          <w:rFonts w:eastAsiaTheme="minorEastAsia" w:cstheme="minorHAnsi"/>
          <w:szCs w:val="28"/>
        </w:rPr>
        <w:t>.</w:t>
      </w:r>
    </w:p>
    <w:p w14:paraId="759522C7" w14:textId="3CB76C11" w:rsidR="00382034" w:rsidRPr="00382034"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условной ковариации случайных величин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 xml:space="preserve"> относител</w:t>
      </w:r>
      <w:proofErr w:type="spellStart"/>
      <w:r w:rsidRPr="003E21DB">
        <w:rPr>
          <w:rFonts w:eastAsiaTheme="minorEastAsia" w:cstheme="minorHAnsi"/>
          <w:szCs w:val="28"/>
        </w:rPr>
        <w:t>ьно</w:t>
      </w:r>
      <w:proofErr w:type="spellEnd"/>
      <w:r w:rsidRPr="003E21DB">
        <w:rPr>
          <w:rFonts w:eastAsiaTheme="minorEastAsia" w:cstheme="minorHAnsi"/>
          <w:szCs w:val="28"/>
        </w:rPr>
        <w:t xml:space="preserve"> случайной величины </w:t>
      </w:r>
      <m:oMath>
        <m:r>
          <w:rPr>
            <w:rFonts w:ascii="Cambria Math" w:eastAsiaTheme="minorEastAsia" w:hAnsi="Cambria Math" w:cstheme="minorHAnsi"/>
            <w:szCs w:val="28"/>
          </w:rPr>
          <m:t>Z</m:t>
        </m:r>
      </m:oMath>
      <w:r w:rsidRPr="003E21DB">
        <w:rPr>
          <w:rFonts w:eastAsiaTheme="minorEastAsia" w:cstheme="minorHAnsi"/>
          <w:szCs w:val="28"/>
        </w:rPr>
        <w:t xml:space="preserve">. Докажите формулу полной ковариации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X,Y|Z</m:t>
                </m:r>
              </m:e>
            </m:d>
          </m:e>
        </m:d>
        <m:r>
          <w:rPr>
            <w:rFonts w:ascii="Cambria Math" w:eastAsiaTheme="minorEastAsia" w:hAnsi="Cambria Math" w:cstheme="minorHAnsi"/>
            <w:szCs w:val="28"/>
          </w:rPr>
          <m:t>+Cov</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X|Z</m:t>
                </m:r>
              </m:e>
            </m:d>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Y|Z</m:t>
                </m:r>
              </m:e>
            </m:d>
          </m:e>
        </m:d>
      </m:oMath>
      <w:r w:rsidRPr="003E21DB">
        <w:rPr>
          <w:rFonts w:eastAsiaTheme="minorEastAsia" w:cstheme="minorHAnsi"/>
          <w:szCs w:val="28"/>
        </w:rPr>
        <w:t>.</w:t>
      </w:r>
    </w:p>
    <w:p w14:paraId="5C662A4A" w14:textId="77777777" w:rsidR="00382034" w:rsidRPr="00984F10" w:rsidRDefault="00382034" w:rsidP="00382034">
      <w:pPr>
        <w:pStyle w:val="9"/>
        <w:ind w:left="0"/>
        <w:rPr>
          <w:strike/>
          <w:lang w:eastAsia="en-US"/>
        </w:rPr>
      </w:pPr>
      <w:r>
        <w:rPr>
          <w:sz w:val="28"/>
          <w:szCs w:val="28"/>
          <w:lang w:eastAsia="en-US"/>
        </w:rPr>
        <w:t xml:space="preserve">Примерные </w:t>
      </w:r>
      <w:r w:rsidRPr="00A278F5">
        <w:rPr>
          <w:sz w:val="28"/>
          <w:szCs w:val="28"/>
          <w:lang w:eastAsia="en-US"/>
        </w:rPr>
        <w:t>вопросы для подготовки к экзамен</w:t>
      </w:r>
      <w:r>
        <w:rPr>
          <w:sz w:val="28"/>
          <w:szCs w:val="28"/>
          <w:lang w:eastAsia="en-US"/>
        </w:rPr>
        <w:t>у</w:t>
      </w:r>
    </w:p>
    <w:p w14:paraId="56714095" w14:textId="77777777" w:rsidR="00382034" w:rsidRPr="00413187" w:rsidRDefault="00382034" w:rsidP="00382034">
      <w:pPr>
        <w:pStyle w:val="af9"/>
        <w:numPr>
          <w:ilvl w:val="0"/>
          <w:numId w:val="39"/>
        </w:numPr>
        <w:ind w:left="426" w:hanging="426"/>
        <w:rPr>
          <w:szCs w:val="28"/>
        </w:rPr>
      </w:pPr>
      <w:r w:rsidRPr="00413187">
        <w:rPr>
          <w:noProof/>
          <w:szCs w:val="28"/>
        </w:rPr>
        <w:t xml:space="preserve">Дайте определение случайной величины, которая имеет гамма-распределение </w:t>
      </w:r>
      <m:oMath>
        <m:r>
          <m:rPr>
            <m:sty m:val="p"/>
          </m:rPr>
          <w:rPr>
            <w:rFonts w:ascii="Cambria Math" w:hAnsi="Cambria Math" w:cs="Cambria Math"/>
            <w:noProof/>
            <w:szCs w:val="28"/>
          </w:rPr>
          <m:t>Γ</m:t>
        </m:r>
        <m:r>
          <m:rPr>
            <m:sty m:val="p"/>
          </m:rP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413187">
        <w:rPr>
          <w:noProof/>
          <w:szCs w:val="28"/>
        </w:rPr>
        <w:t xml:space="preserve">, и выведите основные свойства гамма-расределения. Запишите формулы для математичсекого ожидания </w:t>
      </w:r>
      <m:oMath>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и дисперсии </w:t>
      </w:r>
      <m:oMath>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гамма-распределения.</w:t>
      </w:r>
    </w:p>
    <w:p w14:paraId="51C77CF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случайной величины, которая имеет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-распределение с </w:t>
      </w:r>
      <m:oMath>
        <m:r>
          <w:rPr>
            <w:rFonts w:ascii="Cambria Math" w:hAnsi="Cambria Math"/>
            <w:noProof/>
            <w:szCs w:val="28"/>
          </w:rPr>
          <m:t>n</m:t>
        </m:r>
      </m:oMath>
      <w:r w:rsidRPr="00413187">
        <w:rPr>
          <w:noProof/>
          <w:szCs w:val="28"/>
        </w:rPr>
        <w:t xml:space="preserve"> степенями свободы. Запишите плотность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 - распределения. Выведите формулы для математического ожидания </w:t>
      </w:r>
      <m:oMath>
        <m:r>
          <m:rPr>
            <m:scr m:val="double-struck"/>
            <m:sty m:val="p"/>
          </m:rPr>
          <w:rPr>
            <w:rFonts w:ascii="Cambria Math" w:hAnsi="Cambria Math"/>
            <w:noProof/>
            <w:szCs w:val="28"/>
          </w:rPr>
          <m:t>E</m:t>
        </m:r>
        <m:d>
          <m:dPr>
            <m:ctrlPr>
              <w:rPr>
                <w:rFonts w:ascii="Cambria Math" w:hAnsi="Cambria Math"/>
                <w:noProof/>
                <w:szCs w:val="28"/>
              </w:rPr>
            </m:ctrlPr>
          </m:dPr>
          <m:e>
            <m:r>
              <w:rPr>
                <w:rFonts w:ascii="Cambria Math" w:hAnsi="Cambria Math"/>
                <w:noProof/>
                <w:szCs w:val="28"/>
              </w:rPr>
              <m:t>X</m:t>
            </m:r>
          </m:e>
        </m:d>
      </m:oMath>
      <w:r w:rsidRPr="00413187">
        <w:rPr>
          <w:noProof/>
          <w:szCs w:val="28"/>
        </w:rPr>
        <w:t xml:space="preserve"> и дисперсии </w:t>
      </w:r>
      <m:oMath>
        <m:r>
          <m:rPr>
            <m:scr m:val="double-struck"/>
            <m:sty m:val="p"/>
          </m:rPr>
          <w:rPr>
            <w:rFonts w:ascii="Cambria Math" w:hAnsi="Cambria Math"/>
            <w:noProof/>
            <w:szCs w:val="28"/>
          </w:rPr>
          <m:t>V</m:t>
        </m:r>
        <m:r>
          <w:rPr>
            <w:rFonts w:ascii="Cambria Math" w:hAnsi="Cambria Math"/>
            <w:noProof/>
            <w:szCs w:val="28"/>
          </w:rPr>
          <m:t>ar</m:t>
        </m:r>
        <m:d>
          <m:dPr>
            <m:ctrlPr>
              <w:rPr>
                <w:rFonts w:ascii="Cambria Math" w:hAnsi="Cambria Math"/>
                <w:noProof/>
                <w:szCs w:val="28"/>
              </w:rPr>
            </m:ctrlPr>
          </m:dPr>
          <m:e>
            <m:r>
              <w:rPr>
                <w:rFonts w:ascii="Cambria Math" w:hAnsi="Cambria Math"/>
                <w:noProof/>
                <w:szCs w:val="28"/>
              </w:rPr>
              <m:t>X</m:t>
            </m:r>
          </m:e>
        </m:d>
      </m:oMath>
      <w:r w:rsidRPr="00413187">
        <w:rPr>
          <w:noProof/>
          <w:szCs w:val="28"/>
        </w:rPr>
        <w:t xml:space="preserve">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-распределение с </w:t>
      </w:r>
      <m:oMath>
        <m:r>
          <w:rPr>
            <w:rFonts w:ascii="Cambria Math" w:hAnsi="Cambria Math"/>
            <w:noProof/>
            <w:szCs w:val="28"/>
          </w:rPr>
          <m:t>n</m:t>
        </m:r>
      </m:oMath>
      <w:r w:rsidRPr="00413187">
        <w:rPr>
          <w:noProof/>
          <w:szCs w:val="28"/>
        </w:rPr>
        <w:t xml:space="preserve"> степенями свободы. Найдите а) </w:t>
      </w:r>
      <m:oMath>
        <m:r>
          <m:rPr>
            <m:scr m:val="double-struck"/>
            <m:sty m:val="p"/>
          </m:rPr>
          <w:rPr>
            <w:rFonts w:ascii="Cambria Math" w:hAnsi="Cambria Math"/>
            <w:noProof/>
            <w:szCs w:val="28"/>
          </w:rPr>
          <m:t>P</m:t>
        </m:r>
        <m:d>
          <m:dPr>
            <m:ctrlPr>
              <w:rPr>
                <w:rFonts w:ascii="Cambria Math" w:hAnsi="Cambria Math"/>
                <w:noProof/>
                <w:szCs w:val="28"/>
              </w:rPr>
            </m:ctrlPr>
          </m:dPr>
          <m:e>
            <m:sSubSup>
              <m:sSubSupPr>
                <m:ctrlPr>
                  <w:rPr>
                    <w:rFonts w:ascii="Cambria Math" w:hAnsi="Cambria Math"/>
                    <w:szCs w:val="28"/>
                  </w:rPr>
                </m:ctrlPr>
              </m:sSubSupPr>
              <m:e>
                <m:r>
                  <w:rPr>
                    <w:rFonts w:ascii="Cambria Math" w:hAnsi="Cambria Math" w:cs="Cambria Math"/>
                    <w:noProof/>
                    <w:szCs w:val="28"/>
                  </w:rPr>
                  <m:t>χ</m:t>
                </m:r>
              </m:e>
              <m:sub>
                <m:r>
                  <m:rPr>
                    <m:sty m:val="p"/>
                  </m:rPr>
                  <w:rPr>
                    <w:rFonts w:ascii="Cambria Math" w:hAnsi="Cambria Math"/>
                    <w:noProof/>
                    <w:szCs w:val="28"/>
                  </w:rPr>
                  <m:t>20</m:t>
                </m:r>
              </m:sub>
              <m:sup>
                <m:r>
                  <m:rPr>
                    <m:sty m:val="p"/>
                  </m:rPr>
                  <w:rPr>
                    <w:rFonts w:ascii="Cambria Math" w:hAnsi="Cambria Math"/>
                    <w:noProof/>
                    <w:szCs w:val="28"/>
                  </w:rPr>
                  <m:t>2</m:t>
                </m:r>
              </m:sup>
            </m:sSubSup>
            <m:r>
              <m:rPr>
                <m:sty m:val="p"/>
              </m:rPr>
              <w:rPr>
                <w:rFonts w:ascii="Cambria Math" w:hAnsi="Cambria Math"/>
                <w:noProof/>
                <w:szCs w:val="28"/>
              </w:rPr>
              <m:t>&gt;10,9</m:t>
            </m:r>
          </m:e>
        </m:d>
      </m:oMath>
      <w:r w:rsidRPr="00413187">
        <w:rPr>
          <w:noProof/>
          <w:szCs w:val="28"/>
        </w:rPr>
        <w:t xml:space="preserve">, где </w:t>
      </w:r>
      <m:oMath>
        <m:sSubSup>
          <m:sSubSupPr>
            <m:ctrlPr>
              <w:rPr>
                <w:rFonts w:ascii="Cambria Math" w:hAnsi="Cambria Math"/>
                <w:szCs w:val="28"/>
              </w:rPr>
            </m:ctrlPr>
          </m:sSubSupPr>
          <m:e>
            <m:r>
              <w:rPr>
                <w:rFonts w:ascii="Cambria Math" w:hAnsi="Cambria Math" w:cs="Cambria Math"/>
                <w:noProof/>
                <w:szCs w:val="28"/>
              </w:rPr>
              <m:t>χ</m:t>
            </m:r>
          </m:e>
          <m:sub>
            <m:r>
              <m:rPr>
                <m:sty m:val="p"/>
              </m:rPr>
              <w:rPr>
                <w:rFonts w:ascii="Cambria Math" w:hAnsi="Cambria Math"/>
                <w:noProof/>
                <w:szCs w:val="28"/>
              </w:rPr>
              <m:t>20</m:t>
            </m:r>
          </m:sub>
          <m:sup>
            <m:r>
              <m:rPr>
                <m:sty m:val="p"/>
              </m:rPr>
              <w:rPr>
                <w:rFonts w:ascii="Cambria Math" w:hAnsi="Cambria Math"/>
                <w:noProof/>
                <w:szCs w:val="28"/>
              </w:rPr>
              <m:t>2</m:t>
            </m:r>
          </m:sup>
        </m:sSubSup>
      </m:oMath>
      <w:r w:rsidRPr="00413187">
        <w:rPr>
          <w:noProof/>
          <w:szCs w:val="28"/>
        </w:rPr>
        <w:t xml:space="preserve"> – случайная величина, которая имеет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 распределение с </w:t>
      </w:r>
      <m:oMath>
        <m:r>
          <m:rPr>
            <m:sty m:val="p"/>
          </m:rPr>
          <w:rPr>
            <w:rFonts w:ascii="Cambria Math" w:hAnsi="Cambria Math"/>
            <w:noProof/>
            <w:szCs w:val="28"/>
          </w:rPr>
          <m:t>20</m:t>
        </m:r>
      </m:oMath>
      <w:r w:rsidRPr="00413187">
        <w:rPr>
          <w:noProof/>
          <w:szCs w:val="28"/>
        </w:rPr>
        <w:t xml:space="preserve"> степенями свободы; б) найдите </w:t>
      </w:r>
      <m:oMath>
        <m:r>
          <m:rPr>
            <m:sty m:val="p"/>
          </m:rPr>
          <w:rPr>
            <w:rFonts w:ascii="Cambria Math" w:hAnsi="Cambria Math"/>
            <w:noProof/>
            <w:szCs w:val="28"/>
          </w:rPr>
          <m:t>93%</m:t>
        </m:r>
      </m:oMath>
      <w:r w:rsidRPr="00413187">
        <w:rPr>
          <w:noProof/>
          <w:szCs w:val="28"/>
        </w:rPr>
        <w:t xml:space="preserve"> (верхнюю) точку </w:t>
      </w:r>
      <m:oMath>
        <m:sSubSup>
          <m:sSubSupPr>
            <m:ctrlPr>
              <w:rPr>
                <w:rFonts w:ascii="Cambria Math" w:hAnsi="Cambria Math"/>
                <w:szCs w:val="28"/>
              </w:rPr>
            </m:ctrlPr>
          </m:sSubSupPr>
          <m:e>
            <m:r>
              <w:rPr>
                <w:rFonts w:ascii="Cambria Math" w:hAnsi="Cambria Math" w:cs="Cambria Math"/>
                <w:noProof/>
                <w:szCs w:val="28"/>
              </w:rPr>
              <m:t>χ</m:t>
            </m:r>
          </m:e>
          <m:sub>
            <m:r>
              <m:rPr>
                <m:sty m:val="p"/>
              </m:rPr>
              <w:rPr>
                <w:rFonts w:ascii="Cambria Math" w:hAnsi="Cambria Math"/>
                <w:noProof/>
                <w:szCs w:val="28"/>
              </w:rPr>
              <m:t>0,93</m:t>
            </m:r>
          </m:sub>
          <m:sup>
            <m:r>
              <m:rPr>
                <m:sty m:val="p"/>
              </m:rPr>
              <w:rPr>
                <w:rFonts w:ascii="Cambria Math" w:hAnsi="Cambria Math"/>
                <w:noProof/>
                <w:szCs w:val="28"/>
              </w:rPr>
              <m:t>2</m:t>
            </m:r>
          </m:sup>
        </m:sSubSup>
        <m:d>
          <m:dPr>
            <m:ctrlPr>
              <w:rPr>
                <w:rFonts w:ascii="Cambria Math" w:hAnsi="Cambria Math"/>
                <w:noProof/>
                <w:szCs w:val="28"/>
              </w:rPr>
            </m:ctrlPr>
          </m:dPr>
          <m:e>
            <m:r>
              <m:rPr>
                <m:sty m:val="p"/>
              </m:rPr>
              <w:rPr>
                <w:rFonts w:ascii="Cambria Math" w:hAnsi="Cambria Math"/>
                <w:noProof/>
                <w:szCs w:val="28"/>
              </w:rPr>
              <m:t>5</m:t>
            </m:r>
          </m:e>
        </m:d>
      </m:oMath>
      <w:r w:rsidRPr="00413187">
        <w:rPr>
          <w:noProof/>
          <w:szCs w:val="28"/>
        </w:rPr>
        <w:t xml:space="preserve"> хи-квадрат распределения с </w:t>
      </w:r>
      <m:oMath>
        <m:r>
          <m:rPr>
            <m:sty m:val="p"/>
          </m:rPr>
          <w:rPr>
            <w:rFonts w:ascii="Cambria Math" w:hAnsi="Cambria Math"/>
            <w:noProof/>
            <w:szCs w:val="28"/>
          </w:rPr>
          <m:t>5</m:t>
        </m:r>
      </m:oMath>
      <w:r w:rsidRPr="00413187">
        <w:rPr>
          <w:noProof/>
          <w:szCs w:val="28"/>
        </w:rPr>
        <w:t xml:space="preserve"> степенями свободы. (</w:t>
      </w:r>
      <m:oMath>
        <m:r>
          <m:rPr>
            <m:scr m:val="double-struck"/>
            <m:sty m:val="p"/>
          </m:rPr>
          <w:rPr>
            <w:rFonts w:ascii="Cambria Math" w:hAnsi="Cambria Math"/>
            <w:noProof/>
            <w:szCs w:val="28"/>
          </w:rPr>
          <m:t>P(</m:t>
        </m:r>
        <m:sSubSup>
          <m:sSubSupPr>
            <m:ctrlPr>
              <w:rPr>
                <w:rFonts w:ascii="Cambria Math" w:hAnsi="Cambria Math"/>
                <w:szCs w:val="28"/>
              </w:rPr>
            </m:ctrlPr>
          </m:sSubSupPr>
          <m:e>
            <m:r>
              <w:rPr>
                <w:rFonts w:ascii="Cambria Math" w:hAnsi="Cambria Math" w:cs="Cambria Math"/>
                <w:noProof/>
                <w:szCs w:val="28"/>
              </w:rPr>
              <m:t>χ</m:t>
            </m:r>
          </m:e>
          <m:sub>
            <m:r>
              <m:rPr>
                <m:sty m:val="p"/>
              </m:rPr>
              <w:rPr>
                <w:rFonts w:ascii="Cambria Math" w:hAnsi="Cambria Math"/>
                <w:noProof/>
                <w:szCs w:val="28"/>
              </w:rPr>
              <m:t>20</m:t>
            </m:r>
          </m:sub>
          <m:sup>
            <m:r>
              <m:rPr>
                <m:sty m:val="p"/>
              </m:rPr>
              <w:rPr>
                <w:rFonts w:ascii="Cambria Math" w:hAnsi="Cambria Math"/>
                <w:noProof/>
                <w:szCs w:val="28"/>
              </w:rPr>
              <m:t>2</m:t>
            </m:r>
          </m:sup>
        </m:sSubSup>
        <m:r>
          <m:rPr>
            <m:sty m:val="p"/>
          </m:rPr>
          <w:rPr>
            <w:rFonts w:ascii="Cambria Math" w:hAnsi="Cambria Math"/>
            <w:noProof/>
            <w:szCs w:val="28"/>
          </w:rPr>
          <m:t>&gt;10,9)=0,948775;</m:t>
        </m:r>
        <m:r>
          <w:rPr>
            <w:rFonts w:ascii="Cambria Math" w:hAnsi="Cambria Math"/>
            <w:noProof/>
            <w:szCs w:val="28"/>
          </w:rPr>
          <m:t xml:space="preserve"> </m:t>
        </m:r>
        <m:sSubSup>
          <m:sSubSupPr>
            <m:ctrlPr>
              <w:rPr>
                <w:rFonts w:ascii="Cambria Math" w:hAnsi="Cambria Math"/>
                <w:szCs w:val="28"/>
              </w:rPr>
            </m:ctrlPr>
          </m:sSubSupPr>
          <m:e>
            <m:r>
              <w:rPr>
                <w:rFonts w:ascii="Cambria Math" w:hAnsi="Cambria Math" w:cs="Cambria Math"/>
                <w:noProof/>
                <w:szCs w:val="28"/>
              </w:rPr>
              <m:t>χ</m:t>
            </m:r>
          </m:e>
          <m:sub>
            <m:r>
              <m:rPr>
                <m:sty m:val="p"/>
              </m:rPr>
              <w:rPr>
                <w:rFonts w:ascii="Cambria Math" w:hAnsi="Cambria Math"/>
                <w:noProof/>
                <w:szCs w:val="28"/>
              </w:rPr>
              <m:t>0,93</m:t>
            </m:r>
          </m:sub>
          <m:sup>
            <m:r>
              <m:rPr>
                <m:sty m:val="p"/>
              </m:rPr>
              <w:rPr>
                <w:rFonts w:ascii="Cambria Math" w:hAnsi="Cambria Math"/>
                <w:noProof/>
                <w:szCs w:val="28"/>
              </w:rPr>
              <m:t>2</m:t>
            </m:r>
          </m:sup>
        </m:sSubSup>
        <m:r>
          <m:rPr>
            <m:sty m:val="p"/>
          </m:rPr>
          <w:rPr>
            <w:rFonts w:ascii="Cambria Math" w:hAnsi="Cambria Math"/>
            <w:noProof/>
            <w:szCs w:val="28"/>
          </w:rPr>
          <m:t>(5)=1,34721).</m:t>
        </m:r>
        <m:r>
          <w:rPr>
            <w:rFonts w:ascii="Cambria Math" w:hAnsi="Cambria Math"/>
            <w:noProof/>
            <w:szCs w:val="28"/>
          </w:rPr>
          <m:t xml:space="preserve"> </m:t>
        </m:r>
      </m:oMath>
    </w:p>
    <w:p w14:paraId="6D117AE6"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случайной величины, которая имеет распределение Стьюдента с </w:t>
      </w:r>
      <m:oMath>
        <m:r>
          <w:rPr>
            <w:rFonts w:ascii="Cambria Math" w:hAnsi="Cambria Math"/>
            <w:noProof/>
            <w:szCs w:val="28"/>
          </w:rPr>
          <m:t>n</m:t>
        </m:r>
      </m:oMath>
      <w:r w:rsidRPr="00413187">
        <w:rPr>
          <w:noProof/>
          <w:szCs w:val="28"/>
        </w:rPr>
        <w:t xml:space="preserve"> степенями свободы Как связаны распределение Коши и </w:t>
      </w:r>
      <w:r w:rsidRPr="00413187">
        <w:rPr>
          <w:noProof/>
          <w:szCs w:val="28"/>
        </w:rPr>
        <w:lastRenderedPageBreak/>
        <w:t xml:space="preserve">распределение Стьюдента? Запишите плотность распределения Стьюдента с четырьмя степенями свободы. Найдите а) </w:t>
      </w:r>
      <m:oMath>
        <m:r>
          <w:rPr>
            <w:rFonts w:ascii="Cambria Math" w:hAnsi="Cambria Math"/>
            <w:noProof/>
            <w:szCs w:val="28"/>
          </w:rPr>
          <m:t xml:space="preserve"> </m:t>
        </m:r>
        <m:r>
          <m:rPr>
            <m:scr m:val="double-struck"/>
            <m:sty m:val="p"/>
          </m:rPr>
          <w:rPr>
            <w:rFonts w:ascii="Cambria Math" w:hAnsi="Cambria Math"/>
            <w:noProof/>
            <w:szCs w:val="28"/>
          </w:rPr>
          <m:t>P</m:t>
        </m:r>
        <m:d>
          <m:dPr>
            <m:ctrlPr>
              <w:rPr>
                <w:rFonts w:ascii="Cambria Math" w:hAnsi="Cambria Math"/>
                <w:noProof/>
                <w:szCs w:val="28"/>
              </w:rPr>
            </m:ctrlPr>
          </m:dPr>
          <m:e>
            <m:r>
              <w:rPr>
                <w:rFonts w:ascii="Cambria Math" w:hAnsi="Cambria Math"/>
                <w:noProof/>
                <w:szCs w:val="28"/>
              </w:rPr>
              <m:t>-</m:t>
            </m:r>
            <m:r>
              <m:rPr>
                <m:sty m:val="p"/>
              </m:rPr>
              <w:rPr>
                <w:rFonts w:ascii="Cambria Math" w:hAnsi="Cambria Math"/>
                <w:noProof/>
                <w:szCs w:val="28"/>
              </w:rPr>
              <m:t>2,5⩽</m:t>
            </m:r>
            <m:sSub>
              <m:sSubPr>
                <m:ctrlPr>
                  <w:rPr>
                    <w:rFonts w:ascii="Cambria Math" w:hAnsi="Cambria Math"/>
                    <w:szCs w:val="28"/>
                  </w:rPr>
                </m:ctrlPr>
              </m:sSubPr>
              <m:e>
                <m:r>
                  <w:rPr>
                    <w:rFonts w:ascii="Cambria Math" w:hAnsi="Cambria Math"/>
                    <w:noProof/>
                    <w:szCs w:val="28"/>
                  </w:rPr>
                  <m:t>t</m:t>
                </m:r>
              </m:e>
              <m:sub>
                <m:r>
                  <m:rPr>
                    <m:sty m:val="p"/>
                  </m:rPr>
                  <w:rPr>
                    <w:rFonts w:ascii="Cambria Math" w:hAnsi="Cambria Math"/>
                    <w:noProof/>
                    <w:szCs w:val="28"/>
                  </w:rPr>
                  <m:t>5</m:t>
                </m:r>
              </m:sub>
            </m:sSub>
            <m:r>
              <m:rPr>
                <m:sty m:val="p"/>
              </m:rPr>
              <w:rPr>
                <w:rFonts w:ascii="Cambria Math" w:hAnsi="Cambria Math"/>
                <w:noProof/>
                <w:szCs w:val="28"/>
              </w:rPr>
              <m:t>&lt;</m:t>
            </m:r>
            <m:r>
              <w:rPr>
                <w:rFonts w:ascii="Cambria Math" w:hAnsi="Cambria Math"/>
                <w:noProof/>
                <w:szCs w:val="28"/>
              </w:rPr>
              <m:t>-</m:t>
            </m:r>
            <m:r>
              <m:rPr>
                <m:sty m:val="p"/>
              </m:rPr>
              <w:rPr>
                <w:rFonts w:ascii="Cambria Math" w:hAnsi="Cambria Math"/>
                <w:noProof/>
                <w:szCs w:val="28"/>
              </w:rPr>
              <m:t>1,7</m:t>
            </m:r>
          </m:e>
        </m:d>
      </m:oMath>
      <w:r w:rsidRPr="00413187">
        <w:rPr>
          <w:noProof/>
          <w:szCs w:val="28"/>
        </w:rPr>
        <w:t xml:space="preserve">, где </w:t>
      </w:r>
      <m:oMath>
        <m:sSub>
          <m:sSubPr>
            <m:ctrlPr>
              <w:rPr>
                <w:rFonts w:ascii="Cambria Math" w:hAnsi="Cambria Math"/>
                <w:szCs w:val="28"/>
              </w:rPr>
            </m:ctrlPr>
          </m:sSubPr>
          <m:e>
            <m:r>
              <w:rPr>
                <w:rFonts w:ascii="Cambria Math" w:hAnsi="Cambria Math"/>
                <w:noProof/>
                <w:szCs w:val="28"/>
              </w:rPr>
              <m:t>t</m:t>
            </m:r>
          </m:e>
          <m:sub>
            <m:r>
              <m:rPr>
                <m:sty m:val="p"/>
              </m:rPr>
              <w:rPr>
                <w:rFonts w:ascii="Cambria Math" w:hAnsi="Cambria Math"/>
                <w:noProof/>
                <w:szCs w:val="28"/>
              </w:rPr>
              <m:t>5</m:t>
            </m:r>
          </m:sub>
        </m:sSub>
      </m:oMath>
      <w:r w:rsidRPr="00413187">
        <w:rPr>
          <w:noProof/>
          <w:szCs w:val="28"/>
        </w:rPr>
        <w:t xml:space="preserve"> – случайная величина, которая имеет распределение Стьюдента с </w:t>
      </w:r>
      <m:oMath>
        <m:r>
          <m:rPr>
            <m:sty m:val="p"/>
          </m:rPr>
          <w:rPr>
            <w:rFonts w:ascii="Cambria Math" w:hAnsi="Cambria Math"/>
            <w:noProof/>
            <w:szCs w:val="28"/>
          </w:rPr>
          <m:t>5</m:t>
        </m:r>
      </m:oMath>
      <w:r w:rsidRPr="00413187">
        <w:rPr>
          <w:noProof/>
          <w:szCs w:val="28"/>
        </w:rPr>
        <w:t xml:space="preserve"> степенями свободы; б) найдите </w:t>
      </w:r>
      <m:oMath>
        <m:r>
          <m:rPr>
            <m:sty m:val="p"/>
          </m:rPr>
          <w:rPr>
            <w:rFonts w:ascii="Cambria Math" w:hAnsi="Cambria Math"/>
            <w:noProof/>
            <w:szCs w:val="28"/>
          </w:rPr>
          <m:t>10%</m:t>
        </m:r>
      </m:oMath>
      <w:r w:rsidRPr="00413187">
        <w:rPr>
          <w:noProof/>
          <w:szCs w:val="28"/>
        </w:rPr>
        <w:t xml:space="preserve"> (верхнюю) точку </w:t>
      </w:r>
      <m:oMath>
        <m:sSub>
          <m:sSubPr>
            <m:ctrlPr>
              <w:rPr>
                <w:rFonts w:ascii="Cambria Math" w:hAnsi="Cambria Math"/>
                <w:szCs w:val="28"/>
              </w:rPr>
            </m:ctrlPr>
          </m:sSubPr>
          <m:e>
            <m:r>
              <w:rPr>
                <w:rFonts w:ascii="Cambria Math" w:hAnsi="Cambria Math"/>
                <w:noProof/>
                <w:szCs w:val="28"/>
              </w:rPr>
              <m:t>t</m:t>
            </m:r>
          </m:e>
          <m:sub>
            <m:r>
              <m:rPr>
                <m:sty m:val="p"/>
              </m:rPr>
              <w:rPr>
                <w:rFonts w:ascii="Cambria Math" w:hAnsi="Cambria Math"/>
                <w:noProof/>
                <w:szCs w:val="28"/>
              </w:rPr>
              <m:t>0.1</m:t>
            </m:r>
          </m:sub>
        </m:sSub>
        <m:d>
          <m:dPr>
            <m:ctrlPr>
              <w:rPr>
                <w:rFonts w:ascii="Cambria Math" w:hAnsi="Cambria Math"/>
                <w:noProof/>
                <w:szCs w:val="28"/>
              </w:rPr>
            </m:ctrlPr>
          </m:dPr>
          <m:e>
            <m:r>
              <m:rPr>
                <m:sty m:val="p"/>
              </m:rPr>
              <w:rPr>
                <w:rFonts w:ascii="Cambria Math" w:hAnsi="Cambria Math"/>
                <w:noProof/>
                <w:szCs w:val="28"/>
              </w:rPr>
              <m:t>7</m:t>
            </m:r>
          </m:e>
        </m:d>
      </m:oMath>
      <w:r w:rsidRPr="00413187">
        <w:rPr>
          <w:noProof/>
          <w:szCs w:val="28"/>
        </w:rPr>
        <w:t xml:space="preserve"> распределения Стьюдента </w:t>
      </w:r>
      <m:oMath>
        <m:r>
          <m:rPr>
            <m:sty m:val="p"/>
          </m:rPr>
          <w:rPr>
            <w:rFonts w:ascii="Cambria Math" w:hAnsi="Cambria Math"/>
            <w:noProof/>
            <w:szCs w:val="28"/>
          </w:rPr>
          <m:t>7</m:t>
        </m:r>
      </m:oMath>
      <w:r w:rsidRPr="00413187">
        <w:rPr>
          <w:noProof/>
          <w:szCs w:val="28"/>
        </w:rPr>
        <w:t xml:space="preserve"> степенями свободы. </w:t>
      </w:r>
      <w:r w:rsidRPr="00413187">
        <w:rPr>
          <w:noProof/>
          <w:szCs w:val="28"/>
          <w:lang w:val="en-US"/>
        </w:rPr>
        <w:t>(</w:t>
      </w:r>
      <m:oMath>
        <m:r>
          <w:rPr>
            <w:rFonts w:ascii="Cambria Math" w:hAnsi="Cambria Math"/>
            <w:noProof/>
            <w:szCs w:val="28"/>
          </w:rPr>
          <m:t xml:space="preserve"> </m:t>
        </m:r>
        <m:r>
          <m:rPr>
            <m:scr m:val="double-struck"/>
            <m:sty m:val="p"/>
          </m:rPr>
          <w:rPr>
            <w:rFonts w:ascii="Cambria Math" w:hAnsi="Cambria Math"/>
            <w:noProof/>
            <w:szCs w:val="28"/>
          </w:rPr>
          <m:t>P(</m:t>
        </m:r>
        <m:r>
          <w:rPr>
            <w:rFonts w:ascii="Cambria Math" w:hAnsi="Cambria Math"/>
            <w:noProof/>
            <w:szCs w:val="28"/>
          </w:rPr>
          <m:t>-</m:t>
        </m:r>
        <m:r>
          <m:rPr>
            <m:sty m:val="p"/>
          </m:rPr>
          <w:rPr>
            <w:rFonts w:ascii="Cambria Math" w:hAnsi="Cambria Math"/>
            <w:noProof/>
            <w:szCs w:val="28"/>
          </w:rPr>
          <m:t>2,5⩽</m:t>
        </m:r>
        <m:sSub>
          <m:sSubPr>
            <m:ctrlPr>
              <w:rPr>
                <w:rFonts w:ascii="Cambria Math" w:hAnsi="Cambria Math"/>
                <w:szCs w:val="28"/>
              </w:rPr>
            </m:ctrlPr>
          </m:sSubPr>
          <m:e>
            <m:r>
              <w:rPr>
                <w:rFonts w:ascii="Cambria Math" w:hAnsi="Cambria Math"/>
                <w:noProof/>
                <w:szCs w:val="28"/>
              </w:rPr>
              <m:t>t</m:t>
            </m:r>
          </m:e>
          <m:sub>
            <m:r>
              <m:rPr>
                <m:sty m:val="p"/>
              </m:rPr>
              <w:rPr>
                <w:rFonts w:ascii="Cambria Math" w:hAnsi="Cambria Math"/>
                <w:noProof/>
                <w:szCs w:val="28"/>
              </w:rPr>
              <m:t>5</m:t>
            </m:r>
          </m:sub>
        </m:sSub>
        <m:r>
          <m:rPr>
            <m:sty m:val="p"/>
          </m:rPr>
          <w:rPr>
            <w:rFonts w:ascii="Cambria Math" w:hAnsi="Cambria Math"/>
            <w:noProof/>
            <w:szCs w:val="28"/>
          </w:rPr>
          <m:t>&lt;</m:t>
        </m:r>
        <m:r>
          <w:rPr>
            <w:rFonts w:ascii="Cambria Math" w:hAnsi="Cambria Math"/>
            <w:noProof/>
            <w:szCs w:val="28"/>
          </w:rPr>
          <m:t>-</m:t>
        </m:r>
        <m:r>
          <m:rPr>
            <m:sty m:val="p"/>
          </m:rPr>
          <w:rPr>
            <w:rFonts w:ascii="Cambria Math" w:hAnsi="Cambria Math"/>
            <w:noProof/>
            <w:szCs w:val="28"/>
          </w:rPr>
          <m:t>1,7)=0,0476933;</m:t>
        </m:r>
        <m:r>
          <w:rPr>
            <w:rFonts w:ascii="Cambria Math" w:hAnsi="Cambria Math"/>
            <w:noProof/>
            <w:szCs w:val="28"/>
          </w:rPr>
          <m:t xml:space="preserve"> </m:t>
        </m:r>
        <m:sSub>
          <m:sSubPr>
            <m:ctrlPr>
              <w:rPr>
                <w:rFonts w:ascii="Cambria Math" w:hAnsi="Cambria Math"/>
                <w:szCs w:val="28"/>
              </w:rPr>
            </m:ctrlPr>
          </m:sSubPr>
          <m:e>
            <m:r>
              <w:rPr>
                <w:rFonts w:ascii="Cambria Math" w:hAnsi="Cambria Math"/>
                <w:noProof/>
                <w:szCs w:val="28"/>
              </w:rPr>
              <m:t>t</m:t>
            </m:r>
          </m:e>
          <m:sub>
            <m:r>
              <m:rPr>
                <m:sty m:val="p"/>
              </m:rPr>
              <w:rPr>
                <w:rFonts w:ascii="Cambria Math" w:hAnsi="Cambria Math"/>
                <w:noProof/>
                <w:szCs w:val="28"/>
              </w:rPr>
              <m:t>0,1</m:t>
            </m:r>
          </m:sub>
        </m:sSub>
        <m:r>
          <m:rPr>
            <m:sty m:val="p"/>
          </m:rPr>
          <w:rPr>
            <w:rFonts w:ascii="Cambria Math" w:hAnsi="Cambria Math"/>
            <w:noProof/>
            <w:szCs w:val="28"/>
          </w:rPr>
          <m:t>(7)=1,41492).</m:t>
        </m:r>
        <m:r>
          <w:rPr>
            <w:rFonts w:ascii="Cambria Math" w:hAnsi="Cambria Math"/>
            <w:noProof/>
            <w:szCs w:val="28"/>
          </w:rPr>
          <m:t xml:space="preserve"> </m:t>
        </m:r>
      </m:oMath>
    </w:p>
    <w:p w14:paraId="52A4B6B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случайной величины, которая имеет распределение Фишера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m:t>
        </m:r>
      </m:oMath>
      <w:r w:rsidRPr="00413187">
        <w:rPr>
          <w:noProof/>
          <w:szCs w:val="28"/>
        </w:rPr>
        <w:t xml:space="preserve"> с </w:t>
      </w:r>
      <m:oMath>
        <m:r>
          <w:rPr>
            <w:rFonts w:ascii="Cambria Math" w:hAnsi="Cambria Math"/>
            <w:noProof/>
            <w:szCs w:val="28"/>
          </w:rPr>
          <m:t>n</m:t>
        </m:r>
      </m:oMath>
      <w:r w:rsidRPr="00413187">
        <w:rPr>
          <w:noProof/>
          <w:szCs w:val="28"/>
        </w:rPr>
        <w:t xml:space="preserve"> и </w:t>
      </w:r>
      <m:oMath>
        <m:r>
          <w:rPr>
            <w:rFonts w:ascii="Cambria Math" w:hAnsi="Cambria Math"/>
            <w:noProof/>
            <w:szCs w:val="28"/>
          </w:rPr>
          <m:t>m</m:t>
        </m:r>
      </m:oMath>
      <w:r w:rsidRPr="00413187">
        <w:rPr>
          <w:noProof/>
          <w:szCs w:val="28"/>
        </w:rPr>
        <w:t xml:space="preserve"> степенями свободы. Запишите плотность распределения Фишера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m:t>
        </m:r>
      </m:oMath>
      <w:r w:rsidRPr="00413187">
        <w:rPr>
          <w:noProof/>
          <w:szCs w:val="28"/>
        </w:rPr>
        <w:t xml:space="preserve"> с </w:t>
      </w:r>
      <m:oMath>
        <m:r>
          <w:rPr>
            <w:rFonts w:ascii="Cambria Math" w:hAnsi="Cambria Math"/>
            <w:noProof/>
            <w:szCs w:val="28"/>
          </w:rPr>
          <m:t>n</m:t>
        </m:r>
      </m:oMath>
      <w:r w:rsidRPr="00413187">
        <w:rPr>
          <w:noProof/>
          <w:szCs w:val="28"/>
        </w:rPr>
        <w:t xml:space="preserve"> и </w:t>
      </w:r>
      <m:oMath>
        <m:r>
          <w:rPr>
            <w:rFonts w:ascii="Cambria Math" w:hAnsi="Cambria Math"/>
            <w:noProof/>
            <w:szCs w:val="28"/>
          </w:rPr>
          <m:t>m</m:t>
        </m:r>
      </m:oMath>
      <w:r w:rsidRPr="00413187">
        <w:rPr>
          <w:noProof/>
          <w:szCs w:val="28"/>
        </w:rPr>
        <w:t xml:space="preserve"> степенями свободы. Какой закон распределения имеет случайная величина </w:t>
      </w:r>
      <m:oMath>
        <m:f>
          <m:fPr>
            <m:ctrlPr>
              <w:rPr>
                <w:rFonts w:ascii="Cambria Math" w:hAnsi="Cambria Math"/>
                <w:szCs w:val="28"/>
              </w:rPr>
            </m:ctrlPr>
          </m:fPr>
          <m:num>
            <m:r>
              <m:rPr>
                <m:sty m:val="p"/>
              </m:rPr>
              <w:rPr>
                <w:rFonts w:ascii="Cambria Math" w:hAnsi="Cambria Math"/>
                <w:noProof/>
                <w:szCs w:val="28"/>
              </w:rPr>
              <m:t>1</m:t>
            </m:r>
          </m:num>
          <m:den>
            <m:r>
              <m:rPr>
                <m:scr m:val="double-struck"/>
                <m:sty m:val="p"/>
              </m:rPr>
              <w:rPr>
                <w:rFonts w:ascii="Cambria Math" w:hAnsi="Cambria Math"/>
                <w:noProof/>
                <w:szCs w:val="28"/>
              </w:rPr>
              <m:t>F</m:t>
            </m:r>
          </m:den>
        </m:f>
      </m:oMath>
      <w:r w:rsidRPr="00413187">
        <w:rPr>
          <w:noProof/>
          <w:szCs w:val="28"/>
        </w:rPr>
        <w:t xml:space="preserve">, если случайная величина </w:t>
      </w:r>
      <m:oMath>
        <m:r>
          <m:rPr>
            <m:scr m:val="double-struck"/>
            <m:sty m:val="p"/>
          </m:rPr>
          <w:rPr>
            <w:rFonts w:ascii="Cambria Math" w:hAnsi="Cambria Math"/>
            <w:noProof/>
            <w:szCs w:val="28"/>
          </w:rPr>
          <m:t>F</m:t>
        </m:r>
      </m:oMath>
      <w:r w:rsidRPr="00413187">
        <w:rPr>
          <w:noProof/>
          <w:szCs w:val="28"/>
        </w:rPr>
        <w:t xml:space="preserve"> имеет распределение Фишера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m:t>
        </m:r>
      </m:oMath>
      <w:r w:rsidRPr="00413187">
        <w:rPr>
          <w:noProof/>
          <w:szCs w:val="28"/>
        </w:rPr>
        <w:t xml:space="preserve"> с </w:t>
      </w:r>
      <m:oMath>
        <m:r>
          <w:rPr>
            <w:rFonts w:ascii="Cambria Math" w:hAnsi="Cambria Math"/>
            <w:noProof/>
            <w:szCs w:val="28"/>
          </w:rPr>
          <m:t>n</m:t>
        </m:r>
      </m:oMath>
      <w:r w:rsidRPr="00413187">
        <w:rPr>
          <w:noProof/>
          <w:szCs w:val="28"/>
        </w:rPr>
        <w:t xml:space="preserve"> и </w:t>
      </w:r>
      <m:oMath>
        <m:r>
          <w:rPr>
            <w:rFonts w:ascii="Cambria Math" w:hAnsi="Cambria Math"/>
            <w:noProof/>
            <w:szCs w:val="28"/>
          </w:rPr>
          <m:t>m</m:t>
        </m:r>
      </m:oMath>
      <w:r w:rsidRPr="00413187">
        <w:rPr>
          <w:noProof/>
          <w:szCs w:val="28"/>
        </w:rPr>
        <w:t xml:space="preserve"> степенями свободы? Ответ необходимо обосновать. Найдите а) </w:t>
      </w:r>
      <m:oMath>
        <m:r>
          <w:rPr>
            <w:rFonts w:ascii="Cambria Math" w:hAnsi="Cambria Math"/>
            <w:noProof/>
            <w:szCs w:val="28"/>
          </w:rPr>
          <m:t xml:space="preserve"> </m:t>
        </m:r>
        <m:r>
          <m:rPr>
            <m:scr m:val="double-struck"/>
            <m:sty m:val="p"/>
          </m:rPr>
          <w:rPr>
            <w:rFonts w:ascii="Cambria Math" w:hAnsi="Cambria Math"/>
            <w:noProof/>
            <w:szCs w:val="28"/>
          </w:rPr>
          <m:t>P</m:t>
        </m:r>
        <m:r>
          <m:rPr>
            <m:sty m:val="p"/>
          </m:rPr>
          <w:rPr>
            <w:rFonts w:ascii="Cambria Math" w:hAnsi="Cambria Math"/>
            <w:noProof/>
            <w:szCs w:val="28"/>
          </w:rPr>
          <m:t>(3,1⩽</m:t>
        </m:r>
        <m:f>
          <m:fPr>
            <m:ctrlPr>
              <w:rPr>
                <w:rFonts w:ascii="Cambria Math" w:hAnsi="Cambria Math"/>
                <w:szCs w:val="28"/>
              </w:rPr>
            </m:ctrlPr>
          </m:fPr>
          <m:num>
            <m:r>
              <m:rPr>
                <m:sty m:val="p"/>
              </m:rPr>
              <w:rPr>
                <w:rFonts w:ascii="Cambria Math" w:hAnsi="Cambria Math"/>
                <w:noProof/>
                <w:szCs w:val="28"/>
              </w:rPr>
              <m:t>1</m:t>
            </m:r>
          </m:num>
          <m:den>
            <m:r>
              <m:rPr>
                <m:scr m:val="double-struck"/>
                <m:sty m:val="p"/>
              </m:rPr>
              <w:rPr>
                <w:rFonts w:ascii="Cambria Math" w:hAnsi="Cambria Math"/>
                <w:noProof/>
                <w:szCs w:val="28"/>
              </w:rPr>
              <m:t>F</m:t>
            </m:r>
          </m:den>
        </m:f>
        <m:r>
          <m:rPr>
            <m:sty m:val="p"/>
          </m:rPr>
          <w:rPr>
            <w:rFonts w:ascii="Cambria Math" w:hAnsi="Cambria Math"/>
            <w:noProof/>
            <w:szCs w:val="28"/>
          </w:rPr>
          <m:t>&lt;10,7),</m:t>
        </m:r>
        <m:r>
          <w:rPr>
            <w:rFonts w:ascii="Cambria Math" w:hAnsi="Cambria Math"/>
            <w:noProof/>
            <w:szCs w:val="28"/>
          </w:rPr>
          <m:t xml:space="preserve"> </m:t>
        </m:r>
      </m:oMath>
      <w:r w:rsidRPr="00413187">
        <w:rPr>
          <w:noProof/>
          <w:szCs w:val="28"/>
        </w:rPr>
        <w:t xml:space="preserve"> где </w:t>
      </w:r>
      <m:oMath>
        <m:r>
          <m:rPr>
            <m:scr m:val="double-struck"/>
            <m:sty m:val="p"/>
          </m:rPr>
          <w:rPr>
            <w:rFonts w:ascii="Cambria Math" w:hAnsi="Cambria Math"/>
            <w:noProof/>
            <w:szCs w:val="28"/>
          </w:rPr>
          <m:t>F</m:t>
        </m:r>
      </m:oMath>
      <w:r w:rsidRPr="00413187">
        <w:rPr>
          <w:noProof/>
          <w:szCs w:val="28"/>
        </w:rPr>
        <w:t xml:space="preserve"> – случайная величина, которая имеет распределение Фишера с </w:t>
      </w:r>
      <m:oMath>
        <m:r>
          <m:rPr>
            <m:sty m:val="p"/>
          </m:rPr>
          <w:rPr>
            <w:rFonts w:ascii="Cambria Math" w:hAnsi="Cambria Math"/>
            <w:noProof/>
            <w:szCs w:val="28"/>
          </w:rPr>
          <m:t>3</m:t>
        </m:r>
      </m:oMath>
      <w:r w:rsidRPr="00413187">
        <w:rPr>
          <w:noProof/>
          <w:szCs w:val="28"/>
        </w:rPr>
        <w:t xml:space="preserve"> и </w:t>
      </w:r>
      <m:oMath>
        <m:r>
          <m:rPr>
            <m:sty m:val="p"/>
          </m:rPr>
          <w:rPr>
            <w:rFonts w:ascii="Cambria Math" w:hAnsi="Cambria Math"/>
            <w:noProof/>
            <w:szCs w:val="28"/>
          </w:rPr>
          <m:t>5</m:t>
        </m:r>
      </m:oMath>
      <w:r w:rsidRPr="00413187">
        <w:rPr>
          <w:noProof/>
          <w:szCs w:val="28"/>
        </w:rPr>
        <w:t xml:space="preserve"> степенями свободы, </w:t>
      </w:r>
      <m:oMath>
        <m:r>
          <m:rPr>
            <m:scr m:val="double-struck"/>
            <m:sty m:val="p"/>
          </m:rPr>
          <w:rPr>
            <w:rFonts w:ascii="Cambria Math" w:hAnsi="Cambria Math"/>
            <w:noProof/>
            <w:szCs w:val="28"/>
          </w:rPr>
          <m:t>F∼</m:t>
        </m:r>
        <m:r>
          <w:rPr>
            <w:rFonts w:ascii="Cambria Math" w:hAnsi="Cambria Math"/>
            <w:noProof/>
            <w:szCs w:val="28"/>
          </w:rPr>
          <m:t>F</m:t>
        </m:r>
        <m:r>
          <m:rPr>
            <m:sty m:val="p"/>
          </m:rPr>
          <w:rPr>
            <w:rFonts w:ascii="Cambria Math" w:hAnsi="Cambria Math"/>
            <w:noProof/>
            <w:szCs w:val="28"/>
          </w:rPr>
          <m:t>(3;5)</m:t>
        </m:r>
      </m:oMath>
      <w:r w:rsidRPr="00413187">
        <w:rPr>
          <w:noProof/>
          <w:szCs w:val="28"/>
        </w:rPr>
        <w:t xml:space="preserve">; б) найдите </w:t>
      </w:r>
      <m:oMath>
        <m:r>
          <m:rPr>
            <m:sty m:val="p"/>
          </m:rPr>
          <w:rPr>
            <w:rFonts w:ascii="Cambria Math" w:hAnsi="Cambria Math"/>
            <w:noProof/>
            <w:szCs w:val="28"/>
          </w:rPr>
          <m:t>5%</m:t>
        </m:r>
      </m:oMath>
      <w:r w:rsidRPr="00413187">
        <w:rPr>
          <w:noProof/>
          <w:szCs w:val="28"/>
        </w:rPr>
        <w:t xml:space="preserve"> (верхнюю) точку </w:t>
      </w:r>
      <m:oMath>
        <m:sSub>
          <m:sSubPr>
            <m:ctrlPr>
              <w:rPr>
                <w:rFonts w:ascii="Cambria Math" w:hAnsi="Cambria Math"/>
                <w:szCs w:val="28"/>
              </w:rPr>
            </m:ctrlPr>
          </m:sSubPr>
          <m:e>
            <m:r>
              <w:rPr>
                <w:rFonts w:ascii="Cambria Math" w:hAnsi="Cambria Math"/>
                <w:noProof/>
                <w:szCs w:val="28"/>
              </w:rPr>
              <m:t>F</m:t>
            </m:r>
          </m:e>
          <m:sub>
            <m:r>
              <m:rPr>
                <m:sty m:val="p"/>
              </m:rPr>
              <w:rPr>
                <w:rFonts w:ascii="Cambria Math" w:hAnsi="Cambria Math"/>
                <w:noProof/>
                <w:szCs w:val="28"/>
              </w:rPr>
              <m:t>0,05</m:t>
            </m:r>
          </m:sub>
        </m:sSub>
        <m:r>
          <m:rPr>
            <m:sty m:val="p"/>
          </m:rPr>
          <w:rPr>
            <w:rFonts w:ascii="Cambria Math" w:hAnsi="Cambria Math"/>
            <w:noProof/>
            <w:szCs w:val="28"/>
          </w:rPr>
          <m:t>(13;4)</m:t>
        </m:r>
      </m:oMath>
      <w:r w:rsidRPr="00413187">
        <w:rPr>
          <w:noProof/>
          <w:szCs w:val="28"/>
        </w:rPr>
        <w:t xml:space="preserve"> распределения Фишера с </w:t>
      </w:r>
      <m:oMath>
        <m:r>
          <m:rPr>
            <m:sty m:val="p"/>
          </m:rPr>
          <w:rPr>
            <w:rFonts w:ascii="Cambria Math" w:hAnsi="Cambria Math"/>
            <w:noProof/>
            <w:szCs w:val="28"/>
          </w:rPr>
          <m:t>13</m:t>
        </m:r>
      </m:oMath>
      <w:r w:rsidRPr="00413187">
        <w:rPr>
          <w:noProof/>
          <w:szCs w:val="28"/>
        </w:rPr>
        <w:t xml:space="preserve"> и </w:t>
      </w:r>
      <m:oMath>
        <m:r>
          <m:rPr>
            <m:sty m:val="p"/>
          </m:rPr>
          <w:rPr>
            <w:rFonts w:ascii="Cambria Math" w:hAnsi="Cambria Math"/>
            <w:noProof/>
            <w:szCs w:val="28"/>
          </w:rPr>
          <m:t>4</m:t>
        </m:r>
      </m:oMath>
      <w:r w:rsidRPr="00413187">
        <w:rPr>
          <w:noProof/>
          <w:szCs w:val="28"/>
        </w:rPr>
        <w:t xml:space="preserve"> степенями свободы.</w:t>
      </w:r>
      <m:oMath>
        <m:r>
          <w:rPr>
            <w:rFonts w:ascii="Cambria Math" w:hAnsi="Cambria Math"/>
            <w:noProof/>
            <w:szCs w:val="28"/>
          </w:rPr>
          <m:t xml:space="preserve"> (</m:t>
        </m:r>
        <m:r>
          <m:rPr>
            <m:scr m:val="double-struck"/>
            <m:sty m:val="p"/>
          </m:rPr>
          <w:rPr>
            <w:rFonts w:ascii="Cambria Math" w:hAnsi="Cambria Math"/>
            <w:noProof/>
            <w:szCs w:val="28"/>
          </w:rPr>
          <m:t>P</m:t>
        </m:r>
        <m:r>
          <m:rPr>
            <m:sty m:val="p"/>
          </m:rPr>
          <w:rPr>
            <w:rFonts w:ascii="Cambria Math" w:hAnsi="Cambria Math"/>
            <w:noProof/>
            <w:szCs w:val="28"/>
          </w:rPr>
          <m:t>(3,1⩽</m:t>
        </m:r>
        <m:f>
          <m:fPr>
            <m:ctrlPr>
              <w:rPr>
                <w:rFonts w:ascii="Cambria Math" w:hAnsi="Cambria Math"/>
                <w:szCs w:val="28"/>
              </w:rPr>
            </m:ctrlPr>
          </m:fPr>
          <m:num>
            <m:r>
              <m:rPr>
                <m:sty m:val="p"/>
              </m:rPr>
              <w:rPr>
                <w:rFonts w:ascii="Cambria Math" w:hAnsi="Cambria Math"/>
                <w:noProof/>
                <w:szCs w:val="28"/>
              </w:rPr>
              <m:t>1</m:t>
            </m:r>
          </m:num>
          <m:den>
            <m:r>
              <m:rPr>
                <m:scr m:val="double-struck"/>
                <m:sty m:val="p"/>
              </m:rPr>
              <w:rPr>
                <w:rFonts w:ascii="Cambria Math" w:hAnsi="Cambria Math"/>
                <w:noProof/>
                <w:szCs w:val="28"/>
              </w:rPr>
              <m:t>F</m:t>
            </m:r>
          </m:den>
        </m:f>
        <m:r>
          <m:rPr>
            <m:sty m:val="p"/>
          </m:rPr>
          <w:rPr>
            <w:rFonts w:ascii="Cambria Math" w:hAnsi="Cambria Math"/>
            <w:noProof/>
            <w:szCs w:val="28"/>
          </w:rPr>
          <m:t>&lt;10,7)=0,150742;</m:t>
        </m:r>
        <m:r>
          <w:rPr>
            <w:rFonts w:ascii="Cambria Math" w:hAnsi="Cambria Math"/>
            <w:noProof/>
            <w:szCs w:val="28"/>
          </w:rPr>
          <m:t xml:space="preserve"> </m:t>
        </m:r>
        <m:sSub>
          <m:sSubPr>
            <m:ctrlPr>
              <w:rPr>
                <w:rFonts w:ascii="Cambria Math" w:hAnsi="Cambria Math"/>
                <w:szCs w:val="28"/>
              </w:rPr>
            </m:ctrlPr>
          </m:sSubPr>
          <m:e>
            <m:r>
              <w:rPr>
                <w:rFonts w:ascii="Cambria Math" w:hAnsi="Cambria Math"/>
                <w:noProof/>
                <w:szCs w:val="28"/>
              </w:rPr>
              <m:t>F</m:t>
            </m:r>
          </m:e>
          <m:sub>
            <m:r>
              <m:rPr>
                <m:sty m:val="p"/>
              </m:rPr>
              <w:rPr>
                <w:rFonts w:ascii="Cambria Math" w:hAnsi="Cambria Math"/>
                <w:noProof/>
                <w:szCs w:val="28"/>
              </w:rPr>
              <m:t>0,05</m:t>
            </m:r>
          </m:sub>
        </m:sSub>
        <m:r>
          <m:rPr>
            <m:sty m:val="p"/>
          </m:rPr>
          <w:rPr>
            <w:rFonts w:ascii="Cambria Math" w:hAnsi="Cambria Math"/>
            <w:noProof/>
            <w:szCs w:val="28"/>
          </w:rPr>
          <m:t>(13;4)=5,89114).</m:t>
        </m:r>
        <m:r>
          <w:rPr>
            <w:rFonts w:ascii="Cambria Math" w:hAnsi="Cambria Math"/>
            <w:noProof/>
            <w:szCs w:val="28"/>
          </w:rPr>
          <m:t xml:space="preserve"> </m:t>
        </m:r>
      </m:oMath>
      <w:r w:rsidRPr="00413187">
        <w:rPr>
          <w:iCs/>
          <w:noProof/>
          <w:szCs w:val="28"/>
        </w:rPr>
        <w:t xml:space="preserve"> </w:t>
      </w:r>
    </w:p>
    <w:p w14:paraId="1402CA1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определения процентной точки и квантили. Укажите связь между процентными точками и квантилями. Сформулируте основные свойтсва процентных точек. Выведите формулу для нахождения процентной точки стандартного нормального закона распределения через функцию Лапласа </w:t>
      </w:r>
      <m:oMath>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d>
          <m:dPr>
            <m:ctrlPr>
              <w:rPr>
                <w:rFonts w:ascii="Cambria Math" w:hAnsi="Cambria Math"/>
                <w:noProof/>
                <w:szCs w:val="28"/>
              </w:rPr>
            </m:ctrlPr>
          </m:dPr>
          <m:e>
            <m:r>
              <w:rPr>
                <w:rFonts w:ascii="Cambria Math" w:hAnsi="Cambria Math"/>
                <w:noProof/>
                <w:szCs w:val="28"/>
              </w:rPr>
              <m:t>x</m:t>
            </m:r>
          </m:e>
        </m:d>
      </m:oMath>
      <w:r w:rsidRPr="00413187">
        <w:rPr>
          <w:noProof/>
          <w:szCs w:val="28"/>
        </w:rPr>
        <w:t xml:space="preserve">. Найдите </w:t>
      </w:r>
      <m:oMath>
        <m:r>
          <m:rPr>
            <m:scr m:val="double-struck"/>
            <m:sty m:val="p"/>
          </m:rPr>
          <w:rPr>
            <w:rFonts w:ascii="Cambria Math" w:hAnsi="Cambria Math"/>
            <w:noProof/>
            <w:szCs w:val="28"/>
          </w:rPr>
          <m:t>P</m:t>
        </m:r>
        <m:d>
          <m:dPr>
            <m:ctrlPr>
              <w:rPr>
                <w:rFonts w:ascii="Cambria Math" w:hAnsi="Cambria Math"/>
                <w:noProof/>
                <w:szCs w:val="28"/>
              </w:rPr>
            </m:ctrlPr>
          </m:dPr>
          <m:e>
            <m:r>
              <m:rPr>
                <m:sty m:val="p"/>
              </m:rPr>
              <w:rPr>
                <w:rFonts w:ascii="Cambria Math" w:hAnsi="Cambria Math"/>
                <w:noProof/>
                <w:szCs w:val="28"/>
              </w:rPr>
              <m:t>0,3&lt;</m:t>
            </m:r>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m:rPr>
                <m:sty m:val="p"/>
              </m:rPr>
              <w:rPr>
                <w:rFonts w:ascii="Cambria Math" w:hAnsi="Cambria Math"/>
                <w:noProof/>
                <w:szCs w:val="28"/>
              </w:rPr>
              <m:t>&lt;3,7</m:t>
            </m:r>
          </m:e>
        </m:d>
        <m:r>
          <m:rPr>
            <m:sty m:val="p"/>
          </m:rPr>
          <w:rPr>
            <w:rFonts w:ascii="Cambria Math" w:hAnsi="Cambria Math"/>
            <w:noProof/>
            <w:szCs w:val="28"/>
          </w:rPr>
          <m:t>,</m:t>
        </m:r>
      </m:oMath>
      <w:r w:rsidRPr="00413187">
        <w:rPr>
          <w:noProof/>
          <w:szCs w:val="28"/>
        </w:rPr>
        <w:t xml:space="preserve"> если случайная величина </w:t>
      </w:r>
      <m:oMath>
        <m:r>
          <w:rPr>
            <w:rFonts w:ascii="Cambria Math" w:hAnsi="Cambria Math"/>
            <w:noProof/>
            <w:szCs w:val="28"/>
          </w:rPr>
          <m:t>Z</m:t>
        </m:r>
      </m:oMath>
      <w:r w:rsidRPr="00413187">
        <w:rPr>
          <w:noProof/>
          <w:szCs w:val="28"/>
        </w:rPr>
        <w:t xml:space="preserve"> имеет стандартное нормальное распределение,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N</m:t>
        </m:r>
        <m:d>
          <m:dPr>
            <m:ctrlPr>
              <w:rPr>
                <w:rFonts w:ascii="Cambria Math" w:hAnsi="Cambria Math"/>
                <w:noProof/>
                <w:szCs w:val="28"/>
              </w:rPr>
            </m:ctrlPr>
          </m:dPr>
          <m:e>
            <m:r>
              <m:rPr>
                <m:sty m:val="p"/>
              </m:rPr>
              <w:rPr>
                <w:rFonts w:ascii="Cambria Math" w:hAnsi="Cambria Math"/>
                <w:noProof/>
                <w:szCs w:val="28"/>
              </w:rPr>
              <m:t>0;1</m:t>
            </m:r>
          </m:e>
        </m:d>
        <m:r>
          <m:rPr>
            <m:sty m:val="p"/>
          </m:rPr>
          <w:rPr>
            <w:rFonts w:ascii="Cambria Math" w:hAnsi="Cambria Math"/>
            <w:noProof/>
            <w:szCs w:val="28"/>
          </w:rPr>
          <m:t>.</m:t>
        </m:r>
      </m:oMath>
      <w:r w:rsidRPr="00413187">
        <w:rPr>
          <w:noProof/>
          <w:szCs w:val="28"/>
        </w:rPr>
        <w:t xml:space="preserve"> (</w:t>
      </w:r>
      <m:oMath>
        <m:r>
          <m:rPr>
            <m:scr m:val="double-struck"/>
            <m:sty m:val="p"/>
          </m:rPr>
          <w:rPr>
            <w:rFonts w:ascii="Cambria Math" w:hAnsi="Cambria Math"/>
            <w:noProof/>
            <w:szCs w:val="28"/>
          </w:rPr>
          <m:t>P</m:t>
        </m:r>
        <m:r>
          <m:rPr>
            <m:sty m:val="p"/>
          </m:rPr>
          <w:rPr>
            <w:rFonts w:ascii="Cambria Math" w:hAnsi="Cambria Math"/>
            <w:noProof/>
            <w:szCs w:val="28"/>
          </w:rPr>
          <m:t>(0,3&lt;</m:t>
        </m:r>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m:rPr>
            <m:sty m:val="p"/>
          </m:rPr>
          <w:rPr>
            <w:rFonts w:ascii="Cambria Math" w:hAnsi="Cambria Math"/>
            <w:noProof/>
            <w:szCs w:val="28"/>
          </w:rPr>
          <m:t>&lt;3,7)=0,52947).</m:t>
        </m:r>
        <m:r>
          <w:rPr>
            <w:rFonts w:ascii="Cambria Math" w:hAnsi="Cambria Math"/>
            <w:noProof/>
            <w:szCs w:val="28"/>
          </w:rPr>
          <m:t xml:space="preserve"> </m:t>
        </m:r>
      </m:oMath>
    </w:p>
    <w:p w14:paraId="4A0EFFD6"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определение случайной выборки из конечной генеральной совокупности. Какие виды выборок вам известны? Перечислите (с указанием формул) основные характеристики выборочной и генеральной совокупностей.</w:t>
      </w:r>
    </w:p>
    <w:p w14:paraId="3C7992C7"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Сформулируйте определение случайной выборки из распределения. Как в этом случае определяются: выборочное среднее, начальные и центральные </w:t>
      </w:r>
      <w:r w:rsidRPr="00413187">
        <w:rPr>
          <w:noProof/>
          <w:szCs w:val="28"/>
        </w:rPr>
        <w:lastRenderedPageBreak/>
        <w:t>моменты выборки, функция распределения выборки? Что в данном контексте означает генеральное среднее?</w:t>
      </w:r>
    </w:p>
    <w:p w14:paraId="1F00B490" w14:textId="77777777" w:rsidR="00382034" w:rsidRPr="00413187" w:rsidRDefault="00382034" w:rsidP="00382034">
      <w:pPr>
        <w:pStyle w:val="af9"/>
        <w:numPr>
          <w:ilvl w:val="0"/>
          <w:numId w:val="39"/>
        </w:numPr>
        <w:ind w:left="426" w:hanging="426"/>
        <w:rPr>
          <w:noProof/>
          <w:szCs w:val="28"/>
        </w:rPr>
      </w:pPr>
      <w:r w:rsidRPr="00413187">
        <w:rPr>
          <w:noProof/>
          <w:szCs w:val="28"/>
        </w:rPr>
        <w:t>Запишите формулы для математического ожидания и дисперсии выборочной доли в случае повторной (бесповторной) выборки. Поясните все используемые обозначения.</w:t>
      </w:r>
    </w:p>
    <w:p w14:paraId="791BAABC"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определение выборочной функции распределения и докажите ее сходимость по вероятности к теоретической функции распределения. Выведите формулы для математического ожидания и дисперсии выборочной функции распределния.</w:t>
      </w:r>
    </w:p>
    <w:p w14:paraId="3571F7DE"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w:t>
      </w:r>
      <m:oMath>
        <m:r>
          <w:rPr>
            <w:rFonts w:ascii="Cambria Math" w:hAnsi="Cambria Math"/>
            <w:noProof/>
            <w:szCs w:val="28"/>
          </w:rPr>
          <m:t>k</m:t>
        </m:r>
      </m:oMath>
      <w:r w:rsidRPr="00413187">
        <w:rPr>
          <w:noProof/>
          <w:szCs w:val="28"/>
        </w:rPr>
        <w:t>-ой порядковой статистики. Выведение формулы для функций распределений экстремальных статистик.</w:t>
      </w:r>
    </w:p>
    <w:p w14:paraId="703EC601" w14:textId="77777777" w:rsidR="00382034" w:rsidRPr="00413187" w:rsidRDefault="00382034" w:rsidP="00382034">
      <w:pPr>
        <w:pStyle w:val="af9"/>
        <w:numPr>
          <w:ilvl w:val="0"/>
          <w:numId w:val="39"/>
        </w:numPr>
        <w:ind w:left="426" w:hanging="426"/>
        <w:rPr>
          <w:noProof/>
          <w:szCs w:val="28"/>
        </w:rPr>
      </w:pPr>
      <w:r w:rsidRPr="00413187">
        <w:rPr>
          <w:noProof/>
          <w:szCs w:val="28"/>
        </w:rPr>
        <w:t>Что такое точечная статистическая оценка? Какие оценки называются несмещенными, состоятельными? Приведите пример оценки с минимальной дисперсией.</w:t>
      </w:r>
    </w:p>
    <w:p w14:paraId="333F03B5"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и докажите достаточное условие состоятельности оценки.</w:t>
      </w:r>
    </w:p>
    <w:p w14:paraId="137E0D99"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определение среднеквадратичной ошибки оценки. Какая оценка называется оптимальной? В чем заключается среднеквадратический подход к сравнению оценок?</w:t>
      </w:r>
    </w:p>
    <w:p w14:paraId="65DC6E10"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критерий оптимальности оценки, основанной на неравенстве Рао-Крамера.</w:t>
      </w:r>
    </w:p>
    <w:p w14:paraId="54774097" w14:textId="77777777" w:rsidR="00382034" w:rsidRPr="00413187" w:rsidRDefault="00382034" w:rsidP="00382034">
      <w:pPr>
        <w:pStyle w:val="af9"/>
        <w:numPr>
          <w:ilvl w:val="0"/>
          <w:numId w:val="39"/>
        </w:numPr>
        <w:ind w:left="426" w:hanging="426"/>
        <w:rPr>
          <w:noProof/>
          <w:szCs w:val="28"/>
        </w:rPr>
      </w:pPr>
      <w:r w:rsidRPr="00413187">
        <w:rPr>
          <w:noProof/>
          <w:szCs w:val="28"/>
        </w:rPr>
        <w:t>Дайте определение информации по Фишеру и сформулируйте информационное неравенство Рао-Крамера.</w:t>
      </w:r>
    </w:p>
    <w:p w14:paraId="7DF5C67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Сформулируйте определение эффективной оценки по Рао-Крамеру. Найдите эффективную оценку параметра </w:t>
      </w:r>
      <m:oMath>
        <m:r>
          <w:rPr>
            <w:rFonts w:ascii="Cambria Math" w:hAnsi="Cambria Math" w:cs="Cambria Math"/>
            <w:noProof/>
            <w:szCs w:val="28"/>
          </w:rPr>
          <m:t>θ</m:t>
        </m:r>
      </m:oMath>
      <w:r w:rsidRPr="00413187">
        <w:rPr>
          <w:noProof/>
          <w:szCs w:val="28"/>
        </w:rPr>
        <w:t xml:space="preserve"> для распределения Бернулли </w:t>
      </w:r>
      <m:oMath>
        <m:r>
          <w:rPr>
            <w:rFonts w:ascii="Cambria Math" w:hAnsi="Cambria Math"/>
            <w:noProof/>
            <w:szCs w:val="28"/>
          </w:rPr>
          <m:t>Bin</m:t>
        </m:r>
        <m:r>
          <m:rPr>
            <m:sty m:val="p"/>
          </m:rPr>
          <w:rPr>
            <w:rFonts w:ascii="Cambria Math" w:hAnsi="Cambria Math"/>
            <w:noProof/>
            <w:szCs w:val="28"/>
          </w:rPr>
          <m:t>(1,</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w:t>
      </w:r>
    </w:p>
    <w:p w14:paraId="58CB5C0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Докажите несмещенность, состоятельность и эффективность (в классе всех линейных несмещенных оценок) выборочного среднего </w:t>
      </w:r>
      <m:oMath>
        <m:bar>
          <m:barPr>
            <m:pos m:val="top"/>
            <m:ctrlPr>
              <w:rPr>
                <w:rFonts w:ascii="Cambria Math" w:hAnsi="Cambria Math"/>
                <w:szCs w:val="28"/>
              </w:rPr>
            </m:ctrlPr>
          </m:barPr>
          <m:e>
            <m:r>
              <w:rPr>
                <w:rFonts w:ascii="Cambria Math" w:hAnsi="Cambria Math"/>
                <w:noProof/>
                <w:szCs w:val="28"/>
              </w:rPr>
              <m:t>X</m:t>
            </m:r>
          </m:e>
        </m:bar>
      </m:oMath>
      <w:r w:rsidRPr="00413187">
        <w:rPr>
          <w:noProof/>
          <w:szCs w:val="28"/>
        </w:rPr>
        <w:t>.</w:t>
      </w:r>
    </w:p>
    <w:p w14:paraId="0C967D8B"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Сформулируйте определение эффективной оценки по Рао–Крамеру. Для распределения Пуассона </w:t>
      </w:r>
      <m:oMath>
        <m:r>
          <m:rPr>
            <m:sty m:val="p"/>
          </m:rPr>
          <w:rPr>
            <w:rFonts w:ascii="Cambria Math" w:hAnsi="Cambria Math" w:cs="Cambria Math"/>
            <w:noProof/>
            <w:szCs w:val="28"/>
          </w:rPr>
          <m:t>Π</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413187">
        <w:rPr>
          <w:noProof/>
          <w:szCs w:val="28"/>
        </w:rPr>
        <w:t xml:space="preserve"> предлагается оценка параметра </w:t>
      </w:r>
      <m:oMath>
        <m:r>
          <w:rPr>
            <w:rFonts w:ascii="Cambria Math" w:hAnsi="Cambria Math" w:cs="Cambria Math"/>
            <w:noProof/>
            <w:szCs w:val="28"/>
          </w:rPr>
          <m:t>λ</m:t>
        </m:r>
      </m:oMath>
      <w:r w:rsidRPr="00413187">
        <w:rPr>
          <w:noProof/>
          <w:szCs w:val="28"/>
        </w:rPr>
        <w:t xml:space="preserve">: </w:t>
      </w:r>
      <m:oMath>
        <m:acc>
          <m:accPr>
            <m:ctrlPr>
              <w:rPr>
                <w:rFonts w:ascii="Cambria Math" w:hAnsi="Cambria Math"/>
                <w:szCs w:val="28"/>
              </w:rPr>
            </m:ctrlPr>
          </m:accPr>
          <m:e>
            <m:r>
              <w:rPr>
                <w:rFonts w:ascii="Cambria Math" w:hAnsi="Cambria Math" w:cs="Cambria Math"/>
                <w:noProof/>
                <w:szCs w:val="28"/>
              </w:rPr>
              <m:t>λ</m:t>
            </m:r>
          </m:e>
        </m:acc>
        <m:r>
          <m:rPr>
            <m:sty m:val="p"/>
          </m:rP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oMath>
      <w:r w:rsidRPr="00413187">
        <w:rPr>
          <w:noProof/>
          <w:szCs w:val="28"/>
        </w:rPr>
        <w:t>. Покажите, что эта оценка является эффективной по Рао-Крамеру.</w:t>
      </w:r>
    </w:p>
    <w:p w14:paraId="045B00C9"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Сформулируйте информационное неравенство Рао–Крамера. Исследуйте на эффективность оценку </w:t>
      </w:r>
      <m:oMath>
        <m:acc>
          <m:accPr>
            <m:ctrlPr>
              <w:rPr>
                <w:rFonts w:ascii="Cambria Math" w:hAnsi="Cambria Math"/>
                <w:szCs w:val="28"/>
              </w:rPr>
            </m:ctrlPr>
          </m:accPr>
          <m:e>
            <m:r>
              <w:rPr>
                <w:rFonts w:ascii="Cambria Math" w:hAnsi="Cambria Math"/>
                <w:noProof/>
                <w:szCs w:val="28"/>
              </w:rPr>
              <m:t>p</m:t>
            </m:r>
          </m:e>
        </m:acc>
        <m:r>
          <m:rPr>
            <m:sty m:val="p"/>
          </m:rPr>
          <w:rPr>
            <w:rFonts w:ascii="Cambria Math" w:hAnsi="Cambria Math"/>
            <w:noProof/>
            <w:szCs w:val="28"/>
          </w:rPr>
          <m:t>=</m:t>
        </m:r>
        <m:f>
          <m:fPr>
            <m:ctrlPr>
              <w:rPr>
                <w:rFonts w:ascii="Cambria Math" w:hAnsi="Cambria Math"/>
                <w:szCs w:val="28"/>
              </w:rPr>
            </m:ctrlPr>
          </m:fPr>
          <m:num>
            <m:bar>
              <m:barPr>
                <m:pos m:val="top"/>
                <m:ctrlPr>
                  <w:rPr>
                    <w:rFonts w:ascii="Cambria Math" w:hAnsi="Cambria Math"/>
                    <w:szCs w:val="28"/>
                  </w:rPr>
                </m:ctrlPr>
              </m:barPr>
              <m:e>
                <m:r>
                  <w:rPr>
                    <w:rFonts w:ascii="Cambria Math" w:hAnsi="Cambria Math"/>
                    <w:noProof/>
                    <w:szCs w:val="28"/>
                  </w:rPr>
                  <m:t>X</m:t>
                </m:r>
              </m:e>
            </m:bar>
          </m:num>
          <m:den>
            <m:r>
              <w:rPr>
                <w:rFonts w:ascii="Cambria Math" w:hAnsi="Cambria Math"/>
                <w:noProof/>
                <w:szCs w:val="28"/>
              </w:rPr>
              <m:t>m</m:t>
            </m:r>
          </m:den>
        </m:f>
      </m:oMath>
      <w:r w:rsidRPr="00413187">
        <w:rPr>
          <w:noProof/>
          <w:szCs w:val="28"/>
        </w:rPr>
        <w:t xml:space="preserve"> для биномиального распределения </w:t>
      </w:r>
      <m:oMath>
        <m:r>
          <w:rPr>
            <w:rFonts w:ascii="Cambria Math" w:hAnsi="Cambria Math"/>
            <w:noProof/>
            <w:szCs w:val="28"/>
          </w:rPr>
          <m:t>Bin</m:t>
        </m:r>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m:t>
        </m:r>
        <m:r>
          <w:rPr>
            <w:rFonts w:ascii="Cambria Math" w:hAnsi="Cambria Math"/>
            <w:noProof/>
            <w:szCs w:val="28"/>
          </w:rPr>
          <m:t>p</m:t>
        </m:r>
        <m:r>
          <m:rPr>
            <m:sty m:val="p"/>
          </m:rPr>
          <w:rPr>
            <w:rFonts w:ascii="Cambria Math" w:hAnsi="Cambria Math"/>
            <w:noProof/>
            <w:szCs w:val="28"/>
          </w:rPr>
          <m:t>)</m:t>
        </m:r>
      </m:oMath>
      <w:r w:rsidRPr="00413187">
        <w:rPr>
          <w:noProof/>
          <w:szCs w:val="28"/>
        </w:rPr>
        <w:t>.</w:t>
      </w:r>
    </w:p>
    <w:p w14:paraId="3239D6D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информации по Фишеру. Вычислите информацию Фишера для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(дисперсия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известна) и проверьте, что выборочное среднее </w:t>
      </w:r>
      <m:oMath>
        <m:bar>
          <m:barPr>
            <m:pos m:val="top"/>
            <m:ctrlPr>
              <w:rPr>
                <w:rFonts w:ascii="Cambria Math" w:hAnsi="Cambria Math"/>
                <w:szCs w:val="28"/>
              </w:rPr>
            </m:ctrlPr>
          </m:barPr>
          <m:e>
            <m:r>
              <w:rPr>
                <w:rFonts w:ascii="Cambria Math" w:hAnsi="Cambria Math"/>
                <w:noProof/>
                <w:szCs w:val="28"/>
              </w:rPr>
              <m:t>X</m:t>
            </m:r>
          </m:e>
        </m:bar>
      </m:oMath>
      <w:r w:rsidRPr="00413187">
        <w:rPr>
          <w:noProof/>
          <w:szCs w:val="28"/>
        </w:rPr>
        <w:t xml:space="preserve"> является эффективной оценкой параметра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w:t>
      </w:r>
    </w:p>
    <w:p w14:paraId="6FF3DC4E"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информации по Фишеру </w:t>
      </w:r>
      <m:oMath>
        <m:r>
          <w:rPr>
            <w:rFonts w:ascii="Cambria Math" w:hAnsi="Cambria Math"/>
            <w:noProof/>
            <w:szCs w:val="28"/>
          </w:rPr>
          <m:t>I</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для одного наблюдения </w:t>
      </w:r>
      <m:oMath>
        <m:r>
          <w:rPr>
            <w:rFonts w:ascii="Cambria Math" w:hAnsi="Cambria Math"/>
            <w:noProof/>
            <w:szCs w:val="28"/>
          </w:rPr>
          <m:t>X</m:t>
        </m:r>
      </m:oMath>
      <w:r w:rsidRPr="00413187">
        <w:rPr>
          <w:noProof/>
          <w:szCs w:val="28"/>
        </w:rPr>
        <w:t xml:space="preserve"> и докажите формулу </w:t>
      </w:r>
      <m:oMath>
        <m:r>
          <w:rPr>
            <w:rFonts w:ascii="Cambria Math" w:hAnsi="Cambria Math"/>
            <w:noProof/>
            <w:szCs w:val="28"/>
          </w:rPr>
          <m:t>I</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m:rPr>
                <m:scr m:val="double-struck"/>
                <m:sty m:val="p"/>
              </m:rPr>
              <w:rPr>
                <w:rFonts w:ascii="Cambria Math" w:hAnsi="Cambria Math"/>
                <w:noProof/>
                <w:szCs w:val="28"/>
              </w:rPr>
              <m:t>E</m:t>
            </m:r>
          </m:e>
          <m:sub>
            <m:r>
              <w:rPr>
                <w:rFonts w:ascii="Cambria Math" w:hAnsi="Cambria Math" w:cs="Cambria Math"/>
                <w:noProof/>
                <w:szCs w:val="28"/>
              </w:rPr>
              <m:t>θ</m:t>
            </m:r>
          </m:sub>
        </m:sSub>
        <m:d>
          <m:dPr>
            <m:begChr m:val="["/>
            <m:endChr m:val="]"/>
            <m:ctrlPr>
              <w:rPr>
                <w:rFonts w:ascii="Cambria Math" w:hAnsi="Cambria Math"/>
                <w:szCs w:val="28"/>
              </w:rPr>
            </m:ctrlPr>
          </m:dPr>
          <m:e>
            <m:f>
              <m:fPr>
                <m:ctrlPr>
                  <w:rPr>
                    <w:rFonts w:ascii="Cambria Math" w:hAnsi="Cambria Math"/>
                    <w:szCs w:val="28"/>
                  </w:rPr>
                </m:ctrlPr>
              </m:fPr>
              <m:num>
                <m:sSup>
                  <m:sSupPr>
                    <m:ctrlPr>
                      <w:rPr>
                        <w:rFonts w:ascii="Cambria Math" w:hAnsi="Cambria Math"/>
                        <w:szCs w:val="28"/>
                      </w:rPr>
                    </m:ctrlPr>
                  </m:sSupPr>
                  <m:e>
                    <m: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ln</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num>
              <m:den>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den>
            </m:f>
          </m:e>
        </m:d>
      </m:oMath>
      <w:r w:rsidRPr="00413187">
        <w:rPr>
          <w:noProof/>
          <w:szCs w:val="28"/>
        </w:rPr>
        <w:t>.</w:t>
      </w:r>
    </w:p>
    <w:p w14:paraId="7957933E"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Как производится оценка параметров абсолютно непрерывного распределения методом максимального правдоподобия? Какой вероятностный смысл в этом случае имеет функция правдоподобия? Найдите методом максимального правдоподобия оценку параметра </w:t>
      </w:r>
      <m:oMath>
        <m:r>
          <w:rPr>
            <w:rFonts w:ascii="Cambria Math" w:hAnsi="Cambria Math" w:cs="Cambria Math"/>
            <w:noProof/>
            <w:szCs w:val="28"/>
          </w:rPr>
          <m:t>θ</m:t>
        </m:r>
      </m:oMath>
      <w:r w:rsidRPr="00413187">
        <w:rPr>
          <w:noProof/>
          <w:szCs w:val="28"/>
        </w:rPr>
        <w:t xml:space="preserve"> равномерного распределения </w:t>
      </w:r>
      <m:oMath>
        <m:r>
          <w:rPr>
            <w:rFonts w:ascii="Cambria Math" w:hAnsi="Cambria Math"/>
            <w:noProof/>
            <w:szCs w:val="28"/>
          </w:rPr>
          <m:t>U</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r>
          <w:rPr>
            <w:rFonts w:ascii="Cambria Math" w:hAnsi="Cambria Math" w:cs="Cambria Math"/>
            <w:noProof/>
            <w:szCs w:val="28"/>
          </w:rPr>
          <m:t>θ</m:t>
        </m:r>
        <m:r>
          <w:rPr>
            <w:rFonts w:ascii="Cambria Math" w:hAnsi="Cambria Math"/>
            <w:noProof/>
            <w:szCs w:val="28"/>
          </w:rPr>
          <m:t>+</m:t>
        </m:r>
        <m:r>
          <m:rPr>
            <m:sty m:val="p"/>
          </m:rPr>
          <w:rPr>
            <w:rFonts w:ascii="Cambria Math" w:hAnsi="Cambria Math"/>
            <w:noProof/>
            <w:szCs w:val="28"/>
          </w:rPr>
          <m:t>5])</m:t>
        </m:r>
      </m:oMath>
      <w:r w:rsidRPr="00413187">
        <w:rPr>
          <w:noProof/>
          <w:szCs w:val="28"/>
        </w:rPr>
        <w:t>.</w:t>
      </w:r>
    </w:p>
    <w:p w14:paraId="2FB8BBEB"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Как производится оценка параметров распределения методом моментов? Найдите методом моментов оценку параметра </w:t>
      </w:r>
      <m:oMath>
        <m:r>
          <w:rPr>
            <w:rFonts w:ascii="Cambria Math" w:hAnsi="Cambria Math" w:cs="Cambria Math"/>
            <w:noProof/>
            <w:szCs w:val="28"/>
          </w:rPr>
          <m:t>θ</m:t>
        </m:r>
      </m:oMath>
      <w:r w:rsidRPr="00413187">
        <w:rPr>
          <w:noProof/>
          <w:szCs w:val="28"/>
        </w:rPr>
        <w:t xml:space="preserve"> равномерного распределения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w:t>
      </w:r>
    </w:p>
    <w:p w14:paraId="5D0DECBA"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Сформулируйте определение доверительной оценки параметра с коэффициентом доверия </w:t>
      </w:r>
      <m:oMath>
        <m:r>
          <w:rPr>
            <w:rFonts w:ascii="Cambria Math" w:hAnsi="Cambria Math" w:cs="Cambria Math"/>
            <w:noProof/>
            <w:szCs w:val="28"/>
          </w:rPr>
          <m:t>γ</m:t>
        </m:r>
      </m:oMath>
      <w:r w:rsidRPr="00413187">
        <w:rPr>
          <w:noProof/>
          <w:szCs w:val="28"/>
        </w:rPr>
        <w:t>. Какой интервал называется асимптотически доверительным. Что такое точность доверительной оценки?</w:t>
      </w:r>
    </w:p>
    <w:p w14:paraId="7A3F8AE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формулы (с выводом) доверительного точного интервала для параметра сдвига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cs="Cambria Math"/>
            <w:noProof/>
            <w:szCs w:val="28"/>
          </w:rPr>
          <m:t>μ</m:t>
        </m:r>
      </m:oMath>
      <w:r w:rsidRPr="00413187">
        <w:rPr>
          <w:noProof/>
          <w:szCs w:val="28"/>
        </w:rPr>
        <w:t xml:space="preserve"> нормальной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параметр масштаба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известен. Является ли такой интервал симметричным по вероятности? Ответ обосновать.</w:t>
      </w:r>
    </w:p>
    <w:p w14:paraId="72C109B2"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формулы (с выводом) доверительного точного интервала для параметра масштаба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нормальной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когда значение параметра сдвига </w:t>
      </w:r>
      <m:oMath>
        <m:r>
          <w:rPr>
            <w:rFonts w:ascii="Cambria Math" w:hAnsi="Cambria Math" w:cs="Cambria Math"/>
            <w:noProof/>
            <w:szCs w:val="28"/>
          </w:rPr>
          <m:t>μ</m:t>
        </m:r>
      </m:oMath>
      <w:r w:rsidRPr="00413187">
        <w:rPr>
          <w:noProof/>
          <w:szCs w:val="28"/>
        </w:rPr>
        <w:t xml:space="preserve"> известно. Является ли такой интервал симметричным по вероятности? Ответ обосновать.</w:t>
      </w:r>
    </w:p>
    <w:p w14:paraId="729DF802"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Является ли статистика </w:t>
      </w:r>
      <m:oMath>
        <m:r>
          <w:rPr>
            <w:rFonts w:ascii="Cambria Math" w:hAnsi="Cambria Math"/>
            <w:noProof/>
            <w:szCs w:val="28"/>
          </w:rPr>
          <m:t xml:space="preserve"> </m:t>
        </m:r>
        <m:sSubSup>
          <m:sSubSupPr>
            <m:ctrlPr>
              <w:rPr>
                <w:rFonts w:ascii="Cambria Math" w:hAnsi="Cambria Math"/>
                <w:szCs w:val="28"/>
              </w:rPr>
            </m:ctrlPr>
          </m:sSubSupPr>
          <m:e>
            <m:r>
              <w:rPr>
                <w:rFonts w:ascii="Cambria Math" w:hAnsi="Cambria Math"/>
                <w:noProof/>
                <w:szCs w:val="28"/>
              </w:rPr>
              <m:t>s</m:t>
            </m:r>
          </m:e>
          <m:sub>
            <m:r>
              <m:rPr>
                <m:sty m:val="p"/>
              </m:rPr>
              <w:rPr>
                <w:rFonts w:ascii="Cambria Math" w:hAnsi="Cambria Math"/>
                <w:noProof/>
                <w:szCs w:val="28"/>
              </w:rPr>
              <m:t>0</m:t>
            </m:r>
          </m:sub>
          <m:sup>
            <m:r>
              <m:rPr>
                <m:sty m:val="p"/>
              </m:rPr>
              <w:rPr>
                <w:rFonts w:ascii="Cambria Math" w:hAnsi="Cambria Math"/>
                <w:noProof/>
                <w:szCs w:val="28"/>
              </w:rPr>
              <m:t>2</m:t>
            </m:r>
          </m:sup>
        </m:sSubSup>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n</m:t>
            </m:r>
          </m:den>
        </m:f>
        <m:nary>
          <m:naryPr>
            <m:chr m:val="∑"/>
            <m:limLoc m:val="subSup"/>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n</m:t>
            </m:r>
          </m:sup>
          <m:e>
            <m:r>
              <m:rPr>
                <m:sty m:val="p"/>
              </m:rPr>
              <w:rPr>
                <w:rFonts w:ascii="Cambria Math" w:hAnsi="Cambria Math"/>
                <w:noProof/>
                <w:szCs w:val="28"/>
              </w:rPr>
              <m:t>‍</m:t>
            </m:r>
          </m:e>
        </m:nary>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r>
          <w:rPr>
            <w:rFonts w:ascii="Cambria Math" w:hAnsi="Cambria Math"/>
            <w:noProof/>
            <w:szCs w:val="28"/>
          </w:rPr>
          <m:t>-</m:t>
        </m:r>
        <m:r>
          <w:rPr>
            <w:rFonts w:ascii="Cambria Math" w:hAnsi="Cambria Math" w:cs="Cambria Math"/>
            <w:noProof/>
            <w:szCs w:val="28"/>
          </w:rPr>
          <m:t>μ</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 xml:space="preserve"> </m:t>
        </m:r>
      </m:oMath>
      <w:r w:rsidRPr="00413187">
        <w:rPr>
          <w:noProof/>
          <w:szCs w:val="28"/>
        </w:rPr>
        <w:t xml:space="preserve"> несмещенной и эффективной (по Рао-Крамеру) точечной оценкой параметра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для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известно, а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 неизвестно? Ответ обосновать.</w:t>
      </w:r>
    </w:p>
    <w:p w14:paraId="314058CB"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Является ли статистика </w:t>
      </w:r>
      <m:oMath>
        <m:r>
          <w:rPr>
            <w:rFonts w:ascii="Cambria Math" w:hAnsi="Cambria Math"/>
            <w:noProof/>
            <w:szCs w:val="28"/>
          </w:rPr>
          <m:t xml:space="preserve"> </m:t>
        </m:r>
        <m:sSup>
          <m:sSupPr>
            <m:ctrlPr>
              <w:rPr>
                <w:rFonts w:ascii="Cambria Math" w:hAnsi="Cambria Math"/>
                <w:szCs w:val="28"/>
              </w:rPr>
            </m:ctrlPr>
          </m:sSupPr>
          <m:e>
            <m:r>
              <w:rPr>
                <w:rFonts w:ascii="Cambria Math" w:hAnsi="Cambria Math"/>
                <w:noProof/>
                <w:szCs w:val="28"/>
              </w:rPr>
              <m:t>s</m:t>
            </m:r>
          </m:e>
          <m:sup>
            <m:r>
              <m:rPr>
                <m:sty m:val="p"/>
              </m:rPr>
              <w:rPr>
                <w:rFonts w:ascii="Cambria Math" w:hAnsi="Cambria Math"/>
                <w:noProof/>
                <w:szCs w:val="28"/>
              </w:rPr>
              <m:t>2</m:t>
            </m:r>
          </m:sup>
        </m:sSup>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n-</m:t>
            </m:r>
            <m:r>
              <m:rPr>
                <m:sty m:val="p"/>
              </m:rPr>
              <w:rPr>
                <w:rFonts w:ascii="Cambria Math" w:hAnsi="Cambria Math"/>
                <w:noProof/>
                <w:szCs w:val="28"/>
              </w:rPr>
              <m:t>1</m:t>
            </m:r>
          </m:den>
        </m:f>
        <m:nary>
          <m:naryPr>
            <m:chr m:val="∑"/>
            <m:limLoc m:val="subSup"/>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n</m:t>
            </m:r>
          </m:sup>
          <m:e>
            <m:r>
              <m:rPr>
                <m:sty m:val="p"/>
              </m:rPr>
              <w:rPr>
                <w:rFonts w:ascii="Cambria Math" w:hAnsi="Cambria Math"/>
                <w:noProof/>
                <w:szCs w:val="28"/>
              </w:rPr>
              <m:t>‍</m:t>
            </m:r>
          </m:e>
        </m:nary>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 xml:space="preserve"> </m:t>
        </m:r>
      </m:oMath>
      <w:r w:rsidRPr="00413187">
        <w:rPr>
          <w:noProof/>
          <w:szCs w:val="28"/>
        </w:rPr>
        <w:t xml:space="preserve"> несмещенной и эффективной (по Рао-Крамеру) точечной оценкой параметра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для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когда оба параметра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и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 неизвестны? Ответ обосновать.</w:t>
      </w:r>
    </w:p>
    <w:p w14:paraId="0C9B252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формулы (с выводом) доверительного точного интервала для параметра сдвига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cs="Cambria Math"/>
            <w:noProof/>
            <w:szCs w:val="28"/>
          </w:rPr>
          <m:t>μ</m:t>
        </m:r>
      </m:oMath>
      <w:r w:rsidRPr="00413187">
        <w:rPr>
          <w:noProof/>
          <w:szCs w:val="28"/>
        </w:rPr>
        <w:t xml:space="preserve"> нормальной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параметр масштаба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неизвестен. Является ли такой интервал симметричным по вероятности? Ответ обосновать.</w:t>
      </w:r>
    </w:p>
    <w:p w14:paraId="36ED5F5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формулы (с выводом) доверительного точного интервала для параметра масштаба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нормальной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когда параметр сдвига </w:t>
      </w:r>
      <m:oMath>
        <m:r>
          <w:rPr>
            <w:rFonts w:ascii="Cambria Math" w:hAnsi="Cambria Math" w:cs="Cambria Math"/>
            <w:noProof/>
            <w:szCs w:val="28"/>
          </w:rPr>
          <m:t>μ</m:t>
        </m:r>
      </m:oMath>
      <w:r w:rsidRPr="00413187">
        <w:rPr>
          <w:noProof/>
          <w:szCs w:val="28"/>
        </w:rPr>
        <w:t xml:space="preserve"> – неизвестен. Является ли такой интервал симметричным по вероятности? Ответ обосновать.</w:t>
      </w:r>
    </w:p>
    <w:p w14:paraId="4B6ECD4A"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Сформулируйте теорему Фишера. 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Найдите а) </w:t>
      </w:r>
      <m:oMath>
        <m:r>
          <w:rPr>
            <w:rFonts w:ascii="Cambria Math" w:hAnsi="Cambria Math"/>
            <w:noProof/>
            <w:szCs w:val="28"/>
          </w:rPr>
          <m:t>Cov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oMath>
      <w:r w:rsidRPr="00413187">
        <w:rPr>
          <w:noProof/>
          <w:szCs w:val="28"/>
        </w:rPr>
        <w:t xml:space="preserve">; б) </w:t>
      </w:r>
      <m:oMath>
        <m:r>
          <w:rPr>
            <w:rFonts w:ascii="Cambria Math" w:hAnsi="Cambria Math"/>
            <w:noProof/>
            <w:szCs w:val="28"/>
          </w:rPr>
          <m:t>Cov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j</m:t>
            </m:r>
          </m:sub>
        </m:sSub>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r>
          <w:rPr>
            <w:rFonts w:ascii="Cambria Math" w:hAnsi="Cambria Math"/>
            <w:noProof/>
            <w:szCs w:val="28"/>
          </w:rPr>
          <m:t>i≠j</m:t>
        </m:r>
      </m:oMath>
      <w:r w:rsidRPr="00413187">
        <w:rPr>
          <w:noProof/>
          <w:szCs w:val="28"/>
        </w:rPr>
        <w:t>.</w:t>
      </w:r>
    </w:p>
    <w:p w14:paraId="74C67D6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формулы (с выводом) доверительного точного интервала предсказания для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r>
              <m:rPr>
                <m:sty m:val="p"/>
              </m:rPr>
              <w:rPr>
                <w:rFonts w:ascii="Cambria Math" w:hAnsi="Cambria Math"/>
                <w:noProof/>
                <w:szCs w:val="28"/>
              </w:rPr>
              <m:t>1</m:t>
            </m:r>
          </m:sub>
        </m:sSub>
      </m:oMath>
      <w:r w:rsidRPr="00413187">
        <w:rPr>
          <w:noProof/>
          <w:szCs w:val="28"/>
        </w:rPr>
        <w:t xml:space="preserve"> 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из нормальной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оба параметр </w:t>
      </w:r>
      <m:oMath>
        <m:r>
          <w:rPr>
            <w:rFonts w:ascii="Cambria Math" w:hAnsi="Cambria Math" w:cs="Cambria Math"/>
            <w:noProof/>
            <w:szCs w:val="28"/>
          </w:rPr>
          <m:t>μ</m:t>
        </m:r>
      </m:oMath>
      <w:r w:rsidRPr="00413187">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неизвестны. Является ли такой интервал симметричным по вероятности? Ответ обосновать.</w:t>
      </w:r>
    </w:p>
    <w:p w14:paraId="7DC6ADD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асимптотического доверительного интервала и приведите формулы (с выводом) асимптотического доверительного интервала для коэффициента корреляции </w:t>
      </w:r>
      <m:oMath>
        <m:r>
          <w:rPr>
            <w:rFonts w:ascii="Cambria Math" w:hAnsi="Cambria Math" w:cs="Cambria Math"/>
            <w:noProof/>
            <w:szCs w:val="28"/>
          </w:rPr>
          <m:t>ρ</m:t>
        </m:r>
      </m:oMath>
      <w:r w:rsidRPr="00413187">
        <w:rPr>
          <w:noProof/>
          <w:szCs w:val="28"/>
        </w:rPr>
        <w:t xml:space="preserve"> по выборке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n</m:t>
            </m:r>
          </m:sub>
        </m:sSub>
        <m:r>
          <m:rPr>
            <m:sty m:val="p"/>
          </m:rPr>
          <w:rPr>
            <w:rFonts w:ascii="Cambria Math" w:hAnsi="Cambria Math"/>
            <w:noProof/>
            <w:szCs w:val="28"/>
          </w:rPr>
          <m:t>)</m:t>
        </m:r>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двумерной нормальной модели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2</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m:rPr>
                <m:sty m:val="p"/>
              </m:rPr>
              <w:rPr>
                <w:rFonts w:ascii="Cambria Math" w:hAnsi="Cambria Math"/>
                <w:noProof/>
                <w:szCs w:val="28"/>
              </w:rPr>
              <m:t>1</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m:rPr>
                <m:sty m:val="p"/>
              </m:rPr>
              <w:rPr>
                <w:rFonts w:ascii="Cambria Math" w:hAnsi="Cambria Math"/>
                <w:noProof/>
                <w:szCs w:val="28"/>
              </w:rPr>
              <m:t>2</m:t>
            </m:r>
          </m:sub>
          <m:sup>
            <m:r>
              <m:rPr>
                <m:sty m:val="p"/>
              </m:rPr>
              <w:rPr>
                <w:rFonts w:ascii="Cambria Math" w:hAnsi="Cambria Math"/>
                <w:noProof/>
                <w:szCs w:val="28"/>
              </w:rPr>
              <m:t>2</m:t>
            </m:r>
          </m:sup>
        </m:sSubSup>
        <m:r>
          <m:rPr>
            <m:sty m:val="p"/>
          </m:rPr>
          <w:rPr>
            <w:rFonts w:ascii="Cambria Math" w:hAnsi="Cambria Math"/>
            <w:noProof/>
            <w:szCs w:val="28"/>
          </w:rPr>
          <m:t>;</m:t>
        </m:r>
        <m:r>
          <w:rPr>
            <w:rFonts w:ascii="Cambria Math" w:hAnsi="Cambria Math" w:cs="Cambria Math"/>
            <w:noProof/>
            <w:szCs w:val="28"/>
          </w:rPr>
          <m:t>ρ</m:t>
        </m:r>
        <m:r>
          <m:rPr>
            <m:sty m:val="p"/>
          </m:rPr>
          <w:rPr>
            <w:rFonts w:ascii="Cambria Math" w:hAnsi="Cambria Math"/>
            <w:noProof/>
            <w:szCs w:val="28"/>
          </w:rPr>
          <m:t>)</m:t>
        </m:r>
      </m:oMath>
      <w:r w:rsidRPr="00413187">
        <w:rPr>
          <w:noProof/>
          <w:szCs w:val="28"/>
        </w:rPr>
        <w:t>. Является ли такой интервал симметричным по вероятности? Ответ обосновать.</w:t>
      </w:r>
    </w:p>
    <w:p w14:paraId="4A08ED72"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асимптотического доверительного интервала и приведите формулы (с выводом) асимптотического доверительного интервала для парамера вероятности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p</m:t>
        </m:r>
      </m:oMath>
      <w:r w:rsidRPr="00413187">
        <w:rPr>
          <w:noProof/>
          <w:szCs w:val="28"/>
        </w:rPr>
        <w:t>. Выведите уравнение доверительного эллипса.</w:t>
      </w:r>
    </w:p>
    <w:p w14:paraId="538A197C"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Пусть </w:t>
      </w:r>
      <m:oMath>
        <m:sSub>
          <m:sSubPr>
            <m:ctrlPr>
              <w:rPr>
                <w:rFonts w:ascii="Cambria Math" w:hAnsi="Cambria Math"/>
                <w:szCs w:val="28"/>
              </w:rPr>
            </m:ctrlPr>
          </m:sSubPr>
          <m:e>
            <m:acc>
              <m:accPr>
                <m:chr m:val="⃗"/>
                <m:ctrlPr>
                  <w:rPr>
                    <w:rFonts w:ascii="Cambria Math" w:hAnsi="Cambria Math"/>
                    <w:szCs w:val="28"/>
                  </w:rPr>
                </m:ctrlPr>
              </m:accPr>
              <m:e>
                <m:r>
                  <w:rPr>
                    <w:rFonts w:ascii="Cambria Math" w:hAnsi="Cambria Math"/>
                    <w:noProof/>
                    <w:szCs w:val="28"/>
                  </w:rPr>
                  <m:t>X</m:t>
                </m:r>
              </m:e>
            </m:acc>
          </m:e>
          <m:sub>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r>
              <w:rPr>
                <w:rFonts w:ascii="Cambria Math" w:hAnsi="Cambria Math"/>
                <w:noProof/>
                <w:szCs w:val="28"/>
              </w:rPr>
              <m:t>j</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r>
              <w:rPr>
                <w:rFonts w:ascii="Cambria Math" w:hAnsi="Cambria Math"/>
                <w:noProof/>
                <w:szCs w:val="28"/>
              </w:rPr>
              <m:t>j</m:t>
            </m:r>
          </m:sub>
        </m:sSub>
        <m:r>
          <m:rPr>
            <m:sty m:val="p"/>
          </m:rPr>
          <w:rPr>
            <w:rFonts w:ascii="Cambria Math" w:hAnsi="Cambria Math"/>
            <w:noProof/>
            <w:szCs w:val="28"/>
          </w:rPr>
          <m:t>)</m:t>
        </m:r>
      </m:oMath>
      <w:r w:rsidRPr="00413187">
        <w:rPr>
          <w:noProof/>
          <w:szCs w:val="28"/>
        </w:rPr>
        <w:t xml:space="preserve"> – выборка объема </w:t>
      </w:r>
      <m:oMath>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j</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где </w:t>
      </w:r>
      <m:oMath>
        <m:r>
          <w:rPr>
            <w:rFonts w:ascii="Cambria Math" w:hAnsi="Cambria Math"/>
            <w:noProof/>
            <w:szCs w:val="28"/>
          </w:rPr>
          <m:t>j</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k</m:t>
        </m:r>
      </m:oMath>
      <w:r w:rsidRPr="00413187">
        <w:rPr>
          <w:noProof/>
          <w:szCs w:val="28"/>
        </w:rPr>
        <w:t xml:space="preserve">. Приведите формулы (с выводом) доверительного интервала для параметра </w:t>
      </w:r>
      <m:oMath>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j</m:t>
            </m:r>
          </m:sub>
        </m:sSub>
      </m:oMath>
      <w:r w:rsidRPr="00413187">
        <w:rPr>
          <w:noProof/>
          <w:szCs w:val="28"/>
        </w:rPr>
        <w:t xml:space="preserve">, используя в качестве несмещенной оценки параметра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остаточную дисперсию </w:t>
      </w:r>
      <m:oMath>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n-k</m:t>
            </m:r>
          </m:den>
        </m:f>
        <m:nary>
          <m:naryPr>
            <m:chr m:val="∑"/>
            <m:limLoc m:val="undOvr"/>
            <m:ctrlPr>
              <w:rPr>
                <w:rFonts w:ascii="Cambria Math" w:hAnsi="Cambria Math" w:cs="Calibri"/>
                <w:noProof/>
                <w:szCs w:val="28"/>
              </w:rPr>
            </m:ctrlPr>
          </m:naryPr>
          <m:sub>
            <m:r>
              <w:rPr>
                <w:rFonts w:ascii="Cambria Math" w:hAnsi="Cambria Math"/>
                <w:noProof/>
                <w:szCs w:val="28"/>
              </w:rPr>
              <m:t>j</m:t>
            </m:r>
            <m:r>
              <m:rPr>
                <m:sty m:val="p"/>
              </m:rPr>
              <w:rPr>
                <w:rFonts w:ascii="Cambria Math" w:hAnsi="Cambria Math"/>
                <w:noProof/>
                <w:szCs w:val="28"/>
              </w:rPr>
              <m:t>=1</m:t>
            </m:r>
          </m:sub>
          <m:sup>
            <m:r>
              <w:rPr>
                <w:rFonts w:ascii="Cambria Math" w:hAnsi="Cambria Math"/>
                <w:noProof/>
                <w:szCs w:val="28"/>
              </w:rPr>
              <m:t>k</m:t>
            </m:r>
          </m:sup>
          <m:e>
            <m:r>
              <m:rPr>
                <m:sty m:val="p"/>
              </m:rPr>
              <w:rPr>
                <w:rFonts w:ascii="Cambria Math" w:hAnsi="Cambria Math"/>
                <w:noProof/>
                <w:szCs w:val="28"/>
              </w:rPr>
              <m:t>‍</m:t>
            </m:r>
          </m:e>
        </m:nary>
        <m:nary>
          <m:naryPr>
            <m:chr m:val="∑"/>
            <m:limLoc m:val="undOvr"/>
            <m:ctrlPr>
              <w:rPr>
                <w:rFonts w:ascii="Cambria Math" w:hAnsi="Cambria Math" w:cs="Calibri"/>
                <w:noProof/>
                <w:szCs w:val="28"/>
              </w:rPr>
            </m:ctrlPr>
          </m:naryPr>
          <m:sub>
            <m:r>
              <w:rPr>
                <w:rFonts w:ascii="Cambria Math" w:hAnsi="Cambria Math"/>
                <w:noProof/>
                <w:szCs w:val="28"/>
              </w:rPr>
              <m:t>i</m:t>
            </m:r>
            <m:r>
              <m:rPr>
                <m:sty m:val="p"/>
              </m:rPr>
              <w:rPr>
                <w:rFonts w:ascii="Cambria Math" w:hAnsi="Cambria Math"/>
                <w:noProof/>
                <w:szCs w:val="28"/>
              </w:rPr>
              <m:t>=1</m:t>
            </m:r>
          </m:sub>
          <m:sup>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sup>
          <m:e>
            <m:r>
              <m:rPr>
                <m:sty m:val="p"/>
              </m:rPr>
              <w:rPr>
                <w:rFonts w:ascii="Cambria Math" w:hAnsi="Cambria Math"/>
                <w:noProof/>
                <w:szCs w:val="28"/>
              </w:rPr>
              <m:t>‍</m:t>
            </m:r>
          </m:e>
        </m:nary>
        <m:r>
          <w:rPr>
            <w:rFonts w:ascii="Cambria Math" w:hAnsi="Cambria Math"/>
            <w:noProof/>
            <w:szCs w:val="28"/>
          </w:rPr>
          <m:t xml:space="preserve"> </m:t>
        </m:r>
        <m:sSup>
          <m:sSupPr>
            <m:ctrlPr>
              <w:rPr>
                <w:rFonts w:ascii="Cambria Math" w:hAnsi="Cambria Math"/>
                <w:szCs w:val="28"/>
              </w:rPr>
            </m:ctrlPr>
          </m:sSupPr>
          <m:e>
            <m:d>
              <m:dPr>
                <m:ctrlPr>
                  <w:rPr>
                    <w:rFonts w:ascii="Cambria Math" w:hAnsi="Cambria Math"/>
                    <w:szCs w:val="28"/>
                  </w:rPr>
                </m:ctrlPr>
              </m:dPr>
              <m:e>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ij</m:t>
                    </m:r>
                  </m:sub>
                </m:sSub>
                <m:r>
                  <w:rPr>
                    <w:rFonts w:ascii="Cambria Math" w:hAnsi="Cambria Math"/>
                    <w:noProof/>
                    <w:szCs w:val="28"/>
                  </w:rPr>
                  <m:t>-</m:t>
                </m:r>
                <m:sSub>
                  <m:sSubPr>
                    <m:ctrlPr>
                      <w:rPr>
                        <w:rFonts w:ascii="Cambria Math" w:hAnsi="Cambria Math"/>
                        <w:szCs w:val="28"/>
                      </w:rPr>
                    </m:ctrlPr>
                  </m:sSubPr>
                  <m:e>
                    <m:bar>
                      <m:barPr>
                        <m:pos m:val="top"/>
                        <m:ctrlPr>
                          <w:rPr>
                            <w:rFonts w:ascii="Cambria Math" w:hAnsi="Cambria Math"/>
                            <w:szCs w:val="28"/>
                          </w:rPr>
                        </m:ctrlPr>
                      </m:barPr>
                      <m:e>
                        <m:r>
                          <w:rPr>
                            <w:rFonts w:ascii="Cambria Math" w:hAnsi="Cambria Math"/>
                            <w:noProof/>
                            <w:szCs w:val="28"/>
                          </w:rPr>
                          <m:t>X</m:t>
                        </m:r>
                      </m:e>
                    </m:bar>
                  </m:e>
                  <m:sub>
                    <m:r>
                      <w:rPr>
                        <w:rFonts w:ascii="Cambria Math" w:hAnsi="Cambria Math"/>
                        <w:noProof/>
                        <w:szCs w:val="28"/>
                      </w:rPr>
                      <m:t>j</m:t>
                    </m:r>
                  </m:sub>
                </m:sSub>
              </m:e>
            </m:d>
          </m:e>
          <m:sup>
            <m:r>
              <m:rPr>
                <m:sty m:val="p"/>
              </m:rPr>
              <w:rPr>
                <w:rFonts w:ascii="Cambria Math" w:hAnsi="Cambria Math"/>
                <w:noProof/>
                <w:szCs w:val="28"/>
              </w:rPr>
              <m:t>2</m:t>
            </m:r>
          </m:sup>
        </m:sSup>
      </m:oMath>
      <w:r w:rsidRPr="00413187">
        <w:rPr>
          <w:noProof/>
          <w:szCs w:val="28"/>
        </w:rPr>
        <w:t>. Является ли такой интервал симметричным по вероятности? Ответ обосновать.</w:t>
      </w:r>
    </w:p>
    <w:p w14:paraId="7400998A"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acc>
              <m:accPr>
                <m:chr m:val="⃗"/>
                <m:ctrlPr>
                  <w:rPr>
                    <w:rFonts w:ascii="Cambria Math" w:hAnsi="Cambria Math"/>
                    <w:szCs w:val="28"/>
                  </w:rPr>
                </m:ctrlPr>
              </m:accPr>
              <m:e>
                <m:r>
                  <w:rPr>
                    <w:rFonts w:ascii="Cambria Math" w:hAnsi="Cambria Math"/>
                    <w:noProof/>
                    <w:szCs w:val="28"/>
                  </w:rPr>
                  <m:t>X</m:t>
                </m:r>
              </m:e>
            </m:acc>
          </m:e>
          <m:sub>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r>
              <w:rPr>
                <w:rFonts w:ascii="Cambria Math" w:hAnsi="Cambria Math"/>
                <w:noProof/>
                <w:szCs w:val="28"/>
              </w:rPr>
              <m:t>j</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r>
              <w:rPr>
                <w:rFonts w:ascii="Cambria Math" w:hAnsi="Cambria Math"/>
                <w:noProof/>
                <w:szCs w:val="28"/>
              </w:rPr>
              <m:t>j</m:t>
            </m:r>
          </m:sub>
        </m:sSub>
        <m:r>
          <m:rPr>
            <m:sty m:val="p"/>
          </m:rPr>
          <w:rPr>
            <w:rFonts w:ascii="Cambria Math" w:hAnsi="Cambria Math"/>
            <w:noProof/>
            <w:szCs w:val="28"/>
          </w:rPr>
          <m:t>)</m:t>
        </m:r>
      </m:oMath>
      <w:r w:rsidRPr="00413187">
        <w:rPr>
          <w:noProof/>
          <w:szCs w:val="28"/>
        </w:rPr>
        <w:t xml:space="preserve"> – выборка объема </w:t>
      </w:r>
      <m:oMath>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j</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где </w:t>
      </w:r>
      <m:oMath>
        <m:r>
          <w:rPr>
            <w:rFonts w:ascii="Cambria Math" w:hAnsi="Cambria Math"/>
            <w:noProof/>
            <w:szCs w:val="28"/>
          </w:rPr>
          <m:t>j</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k</m:t>
        </m:r>
      </m:oMath>
      <w:r w:rsidRPr="00413187">
        <w:rPr>
          <w:noProof/>
          <w:szCs w:val="28"/>
        </w:rPr>
        <w:t>. Приведите формулы (с выводом и необходимыми пояснениями в обозначениях) дисперсионного тождества.</w:t>
      </w:r>
    </w:p>
    <w:p w14:paraId="560F27C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acc>
              <m:accPr>
                <m:chr m:val="⃗"/>
                <m:ctrlPr>
                  <w:rPr>
                    <w:rFonts w:ascii="Cambria Math" w:hAnsi="Cambria Math"/>
                    <w:szCs w:val="28"/>
                  </w:rPr>
                </m:ctrlPr>
              </m:accPr>
              <m:e>
                <m:r>
                  <w:rPr>
                    <w:rFonts w:ascii="Cambria Math" w:hAnsi="Cambria Math"/>
                    <w:noProof/>
                    <w:szCs w:val="28"/>
                  </w:rPr>
                  <m:t>X</m:t>
                </m:r>
              </m:e>
            </m:acc>
          </m:e>
          <m:sub>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r>
              <w:rPr>
                <w:rFonts w:ascii="Cambria Math" w:hAnsi="Cambria Math"/>
                <w:noProof/>
                <w:szCs w:val="28"/>
              </w:rPr>
              <m:t>j</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r>
              <w:rPr>
                <w:rFonts w:ascii="Cambria Math" w:hAnsi="Cambria Math"/>
                <w:noProof/>
                <w:szCs w:val="28"/>
              </w:rPr>
              <m:t>j</m:t>
            </m:r>
          </m:sub>
        </m:sSub>
        <m:r>
          <m:rPr>
            <m:sty m:val="p"/>
          </m:rPr>
          <w:rPr>
            <w:rFonts w:ascii="Cambria Math" w:hAnsi="Cambria Math"/>
            <w:noProof/>
            <w:szCs w:val="28"/>
          </w:rPr>
          <m:t>)</m:t>
        </m:r>
      </m:oMath>
      <w:r w:rsidRPr="00413187">
        <w:rPr>
          <w:noProof/>
          <w:szCs w:val="28"/>
        </w:rPr>
        <w:t xml:space="preserve"> – выборка объема </w:t>
      </w:r>
      <m:oMath>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j</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где </w:t>
      </w:r>
      <m:oMath>
        <m:r>
          <w:rPr>
            <w:rFonts w:ascii="Cambria Math" w:hAnsi="Cambria Math"/>
            <w:noProof/>
            <w:szCs w:val="28"/>
          </w:rPr>
          <m:t>j</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k</m:t>
        </m:r>
      </m:oMath>
      <w:r w:rsidRPr="00413187">
        <w:rPr>
          <w:noProof/>
          <w:szCs w:val="28"/>
        </w:rPr>
        <w:t xml:space="preserve">. Дайте определение факторной дисперсии. Приведите формулу (с выводом и необходимыми пояснениями в обозначениях) математического ожидания факторной дисперсии. </w:t>
      </w:r>
    </w:p>
    <w:p w14:paraId="1E753B95" w14:textId="77777777" w:rsidR="00382034" w:rsidRPr="00413187" w:rsidRDefault="00382034" w:rsidP="00382034">
      <w:pPr>
        <w:pStyle w:val="af9"/>
        <w:numPr>
          <w:ilvl w:val="0"/>
          <w:numId w:val="39"/>
        </w:numPr>
        <w:ind w:left="426" w:hanging="426"/>
        <w:rPr>
          <w:noProof/>
          <w:szCs w:val="28"/>
        </w:rPr>
      </w:pPr>
      <w:r w:rsidRPr="00413187">
        <w:rPr>
          <w:noProof/>
          <w:szCs w:val="28"/>
        </w:rPr>
        <w:t>Опишите общую схему проверки статистических гипотез. Определите понятия: критическая область, уровень значимости, мощность критерия. Какие гипотезы называются простыми (сложными)?</w:t>
      </w:r>
    </w:p>
    <w:p w14:paraId="127B9182"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вероятностную интерпретацию ошибок первого и второго рода, а также мощности критерия в случае простых нулевой и альтернативной гипотез. Привести пример критерия с выбором критического значения </w:t>
      </w:r>
      <m:oMath>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0</m:t>
            </m:r>
          </m:sub>
        </m:sSub>
      </m:oMath>
      <w:r w:rsidRPr="00413187">
        <w:rPr>
          <w:noProof/>
          <w:szCs w:val="28"/>
        </w:rPr>
        <w:t xml:space="preserve">, для которого сумма ошибок первого и второго рода </w:t>
      </w:r>
      <m:oMath>
        <m:r>
          <w:rPr>
            <w:rFonts w:ascii="Cambria Math" w:hAnsi="Cambria Math" w:cs="Cambria Math"/>
            <w:noProof/>
            <w:szCs w:val="28"/>
          </w:rPr>
          <m:t>α</m:t>
        </m:r>
        <m:r>
          <w:rPr>
            <w:rFonts w:ascii="Cambria Math" w:hAnsi="Cambria Math"/>
            <w:noProof/>
            <w:szCs w:val="28"/>
          </w:rPr>
          <m:t>+</m:t>
        </m:r>
        <m:r>
          <w:rPr>
            <w:rFonts w:ascii="Cambria Math" w:hAnsi="Cambria Math" w:cs="Cambria Math"/>
            <w:noProof/>
            <w:szCs w:val="28"/>
          </w:rPr>
          <m:t>β</m:t>
        </m:r>
      </m:oMath>
      <w:r w:rsidRPr="00413187">
        <w:rPr>
          <w:noProof/>
          <w:szCs w:val="28"/>
        </w:rPr>
        <w:t xml:space="preserve"> была бы минимальной.</w:t>
      </w:r>
    </w:p>
    <w:p w14:paraId="2989DB8E" w14:textId="77777777" w:rsidR="00382034" w:rsidRPr="00413187" w:rsidRDefault="00382034" w:rsidP="00382034">
      <w:pPr>
        <w:pStyle w:val="af9"/>
        <w:numPr>
          <w:ilvl w:val="0"/>
          <w:numId w:val="39"/>
        </w:numPr>
        <w:ind w:left="426" w:hanging="426"/>
        <w:rPr>
          <w:noProof/>
          <w:szCs w:val="28"/>
        </w:rPr>
      </w:pPr>
      <w:r w:rsidRPr="00413187">
        <w:rPr>
          <w:noProof/>
          <w:szCs w:val="28"/>
        </w:rPr>
        <w:t>Дайте определение несмещенности и состоятельности критерия. Пусть мощность критерия определяется выражением</w:t>
      </w:r>
    </w:p>
    <w:p w14:paraId="28B89A53" w14:textId="77777777" w:rsidR="00382034" w:rsidRPr="00413187" w:rsidRDefault="00382034" w:rsidP="00382034">
      <w:pPr>
        <w:pStyle w:val="af9"/>
        <w:ind w:left="426" w:firstLine="0"/>
        <w:jc w:val="center"/>
        <w:rPr>
          <w:noProof/>
          <w:szCs w:val="28"/>
        </w:rPr>
      </w:pPr>
      <m:oMath>
        <m:r>
          <w:rPr>
            <w:rFonts w:ascii="Cambria Math" w:hAnsi="Cambria Math"/>
            <w:noProof/>
            <w:szCs w:val="28"/>
          </w:rPr>
          <m:t>W</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r>
          <w:rPr>
            <w:rFonts w:ascii="Cambria Math" w:hAnsi="Cambria Math"/>
            <w:noProof/>
            <w:szCs w:val="28"/>
          </w:rPr>
          <m:t>-</m:t>
        </m:r>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d>
          <m:dPr>
            <m:ctrlPr>
              <w:rPr>
                <w:rFonts w:ascii="Cambria Math" w:hAnsi="Cambria Math"/>
                <w:szCs w:val="28"/>
              </w:rPr>
            </m:ctrlPr>
          </m:dPr>
          <m:e>
            <m:sSub>
              <m:sSubPr>
                <m:ctrlPr>
                  <w:rPr>
                    <w:rFonts w:ascii="Cambria Math" w:hAnsi="Cambria Math"/>
                    <w:szCs w:val="28"/>
                  </w:rPr>
                </m:ctrlPr>
              </m:sSubPr>
              <m:e>
                <m:r>
                  <w:rPr>
                    <w:rFonts w:ascii="Cambria Math" w:hAnsi="Cambria Math"/>
                    <w:noProof/>
                    <w:szCs w:val="28"/>
                  </w:rPr>
                  <m:t>z</m:t>
                </m:r>
              </m:e>
              <m:sub>
                <m:r>
                  <w:rPr>
                    <w:rFonts w:ascii="Cambria Math" w:hAnsi="Cambria Math" w:cs="Cambria Math"/>
                    <w:noProof/>
                    <w:szCs w:val="28"/>
                  </w:rPr>
                  <m:t>α</m:t>
                </m:r>
              </m:sub>
            </m:sSub>
            <m:r>
              <w:rPr>
                <w:rFonts w:ascii="Cambria Math" w:hAnsi="Cambria Math"/>
                <w:noProof/>
                <w:szCs w:val="28"/>
              </w:rPr>
              <m:t>-</m:t>
            </m:r>
            <m:f>
              <m:fPr>
                <m:ctrlPr>
                  <w:rPr>
                    <w:rFonts w:ascii="Cambria Math" w:hAnsi="Cambria Math"/>
                    <w:szCs w:val="28"/>
                  </w:rPr>
                </m:ctrlPr>
              </m:fPr>
              <m:num>
                <m:rad>
                  <m:radPr>
                    <m:degHide m:val="1"/>
                    <m:ctrlPr>
                      <w:rPr>
                        <w:rFonts w:ascii="Cambria Math" w:hAnsi="Cambria Math"/>
                        <w:szCs w:val="28"/>
                      </w:rPr>
                    </m:ctrlPr>
                  </m:radPr>
                  <m:deg/>
                  <m:e>
                    <m:r>
                      <w:rPr>
                        <w:rFonts w:ascii="Cambria Math" w:hAnsi="Cambria Math"/>
                        <w:noProof/>
                        <w:szCs w:val="28"/>
                      </w:rPr>
                      <m:t>n</m:t>
                    </m:r>
                  </m:e>
                </m:rad>
              </m:num>
              <m:den>
                <m:r>
                  <w:rPr>
                    <w:rFonts w:ascii="Cambria Math" w:hAnsi="Cambria Math" w:cs="Cambria Math"/>
                    <w:noProof/>
                    <w:szCs w:val="28"/>
                  </w:rPr>
                  <m:t>σ</m:t>
                </m:r>
              </m:den>
            </m:f>
            <m:r>
              <m:rPr>
                <m:sty m:val="p"/>
              </m:rPr>
              <w:rPr>
                <w:rFonts w:ascii="Cambria Math" w:hAnsi="Cambria Math"/>
                <w:noProof/>
                <w:szCs w:val="28"/>
              </w:rPr>
              <m:t>(</m:t>
            </m:r>
            <m:r>
              <w:rPr>
                <w:rFonts w:ascii="Cambria Math" w:hAnsi="Cambria Math" w:cs="Cambria Math"/>
                <w:noProof/>
                <w:szCs w:val="28"/>
              </w:rPr>
              <m:t>μ</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e>
        </m:d>
      </m:oMath>
      <w:r w:rsidRPr="00413187">
        <w:rPr>
          <w:noProof/>
          <w:szCs w:val="28"/>
        </w:rPr>
        <w:t xml:space="preserve">, </w:t>
      </w:r>
      <m:oMath>
        <m:r>
          <w:rPr>
            <w:rFonts w:ascii="Cambria Math" w:hAnsi="Cambria Math" w:cs="Cambria Math"/>
            <w:noProof/>
            <w:szCs w:val="28"/>
          </w:rPr>
          <m:t>μ</m:t>
        </m:r>
        <m:r>
          <w:rPr>
            <w:rFonts w:ascii="Cambria Math" w:hAnsi="Cambria Math"/>
            <w:noProof/>
            <w:szCs w:val="28"/>
          </w:rPr>
          <m:t>∈</m:t>
        </m:r>
        <m:sSub>
          <m:sSubPr>
            <m:ctrlPr>
              <w:rPr>
                <w:rFonts w:ascii="Cambria Math" w:hAnsi="Cambria Math"/>
                <w:szCs w:val="28"/>
              </w:rPr>
            </m:ctrlPr>
          </m:sSubPr>
          <m:e>
            <m:r>
              <m:rPr>
                <m:sty m:val="p"/>
              </m:rPr>
              <w:rPr>
                <w:rFonts w:ascii="Cambria Math" w:hAnsi="Cambria Math" w:cs="Cambria Math"/>
                <w:noProof/>
                <w:szCs w:val="28"/>
              </w:rPr>
              <m:t>Θ</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oMath>
      <w:r w:rsidRPr="00413187">
        <w:rPr>
          <w:noProof/>
          <w:szCs w:val="28"/>
        </w:rPr>
        <w:t>.</w:t>
      </w:r>
    </w:p>
    <w:p w14:paraId="4D051D6C" w14:textId="77777777" w:rsidR="00382034" w:rsidRPr="00413187" w:rsidRDefault="00382034" w:rsidP="00382034">
      <w:pPr>
        <w:pStyle w:val="af9"/>
        <w:ind w:left="426" w:firstLine="0"/>
        <w:rPr>
          <w:noProof/>
          <w:szCs w:val="28"/>
        </w:rPr>
      </w:pPr>
      <w:r w:rsidRPr="00413187">
        <w:rPr>
          <w:noProof/>
          <w:szCs w:val="28"/>
        </w:rPr>
        <w:t>Является ли критерий с такой функцией мощности несмещенным и состоятельным? Ответ обосновать.</w:t>
      </w:r>
    </w:p>
    <w:p w14:paraId="584685B6"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лемму Неймана-Пирсона в случае проверки двух простых гипотез. Приведите пример построения наиболее мощного критерия.</w:t>
      </w:r>
    </w:p>
    <w:p w14:paraId="248469EA"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известна, проверяется на уровне значимости </w:t>
      </w:r>
      <m:oMath>
        <m:r>
          <w:rPr>
            <w:rFonts w:ascii="Cambria Math" w:hAnsi="Cambria Math" w:cs="Cambria Math"/>
            <w:noProof/>
            <w:szCs w:val="28"/>
          </w:rPr>
          <w:lastRenderedPageBreak/>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06E004D6"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&lt;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B263C8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64EC6553"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BF8050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&lt;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4E5E29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w:t>
      </w:r>
      <w:r w:rsidRPr="00413187">
        <w:rPr>
          <w:noProof/>
          <w:szCs w:val="28"/>
        </w:rPr>
        <w:lastRenderedPageBreak/>
        <w:t xml:space="preserve">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123391A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F678DBB"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&lt;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22B5258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xml:space="preserve">. </w:t>
      </w:r>
      <w:r w:rsidRPr="00413187">
        <w:rPr>
          <w:noProof/>
          <w:szCs w:val="28"/>
        </w:rPr>
        <w:lastRenderedPageBreak/>
        <w:t>5) Является ли критерий: а) состоятельным; б) несмещенным? Ответ обосновать.</w:t>
      </w:r>
    </w:p>
    <w:p w14:paraId="1A6CDF9E"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DCB7FBF"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&lt;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62F0A9F0"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xml:space="preserve">. </w:t>
      </w:r>
      <w:r w:rsidRPr="00413187">
        <w:rPr>
          <w:noProof/>
          <w:szCs w:val="28"/>
        </w:rPr>
        <w:lastRenderedPageBreak/>
        <w:t>5) Является ли критерий: а) состоятельным; б) несмещенным? Ответ обосновать.</w:t>
      </w:r>
    </w:p>
    <w:p w14:paraId="45B4371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когда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и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413187">
        <w:rPr>
          <w:noProof/>
          <w:szCs w:val="28"/>
        </w:rPr>
        <w:t xml:space="preserve"> – известны,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2DB1BA6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когда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и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413187">
        <w:rPr>
          <w:noProof/>
          <w:szCs w:val="28"/>
        </w:rPr>
        <w:t xml:space="preserve"> – известны,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1648EDD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c неизвестными, но равными дисперсиями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w:t>
      </w:r>
      <w:r w:rsidRPr="00413187">
        <w:rPr>
          <w:noProof/>
          <w:szCs w:val="28"/>
        </w:rPr>
        <w:lastRenderedPageBreak/>
        <w:t xml:space="preserve">(с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06D9249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c неизвестными, но равными дисперсиями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35D029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c неизвестными и не равными дисперсиями,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(проблема Беренса-Фишера). 1) Приведите статистику критерия Уэлча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основное свойство статистики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Уэлча: а) состоятельным; б) несмещенным? Ответ обосновать.</w:t>
      </w:r>
    </w:p>
    <w:p w14:paraId="3238C62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&gt;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w:t>
      </w:r>
      <w:r w:rsidRPr="00413187">
        <w:rPr>
          <w:noProof/>
          <w:szCs w:val="28"/>
        </w:rPr>
        <w:lastRenderedPageBreak/>
        <w:t xml:space="preserve">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47178117"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6BC039E7"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c неизвестными, но равными дисперсиями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1) Приведите необходимую статистику </w:t>
      </w:r>
      <m:oMath>
        <m:r>
          <m:rPr>
            <m:scr m:val="double-struck"/>
            <m:sty m:val="p"/>
          </m:rPr>
          <w:rPr>
            <w:rFonts w:ascii="Cambria Math" w:hAnsi="Cambria Math"/>
            <w:noProof/>
            <w:szCs w:val="28"/>
          </w:rPr>
          <m:t>F</m:t>
        </m:r>
      </m:oMath>
      <w:r w:rsidRPr="00413187">
        <w:rPr>
          <w:noProof/>
          <w:szCs w:val="28"/>
        </w:rPr>
        <w:t xml:space="preserve"> – критерия однофакторного дисперсионного анализа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выводом и необходимыми пояснениями в обозначениях) обоснование равенства процентных точек </w:t>
      </w:r>
      <m:oMath>
        <m:sSub>
          <m:sSubPr>
            <m:ctrlPr>
              <w:rPr>
                <w:rFonts w:ascii="Cambria Math" w:hAnsi="Cambria Math"/>
                <w:szCs w:val="28"/>
              </w:rPr>
            </m:ctrlPr>
          </m:sSubPr>
          <m:e>
            <m:r>
              <w:rPr>
                <w:rFonts w:ascii="Cambria Math" w:hAnsi="Cambria Math"/>
                <w:noProof/>
                <w:szCs w:val="28"/>
              </w:rPr>
              <m:t>f</m:t>
            </m:r>
          </m:e>
          <m:sub>
            <m:r>
              <w:rPr>
                <w:rFonts w:ascii="Cambria Math" w:hAnsi="Cambria Math" w:cs="Cambria Math"/>
                <w:noProof/>
                <w:szCs w:val="28"/>
              </w:rPr>
              <m:t>α</m:t>
            </m:r>
          </m:sub>
        </m:sSub>
        <m:r>
          <m:rPr>
            <m:sty m:val="p"/>
          </m:rPr>
          <w:rPr>
            <w:rFonts w:ascii="Cambria Math" w:hAnsi="Cambria Math"/>
            <w:noProof/>
            <w:szCs w:val="28"/>
          </w:rPr>
          <m:t>(1;</m:t>
        </m:r>
        <m:r>
          <w:rPr>
            <w:rFonts w:ascii="Cambria Math" w:hAnsi="Cambria Math"/>
            <w:noProof/>
            <w:szCs w:val="28"/>
          </w:rPr>
          <m:t>n+m-</m:t>
        </m:r>
        <m:r>
          <m:rPr>
            <m:sty m:val="p"/>
          </m:rPr>
          <w:rPr>
            <w:rFonts w:ascii="Cambria Math" w:hAnsi="Cambria Math"/>
            <w:noProof/>
            <w:szCs w:val="28"/>
          </w:rPr>
          <m:t>2)</m:t>
        </m:r>
      </m:oMath>
      <w:r w:rsidRPr="00413187">
        <w:rPr>
          <w:noProof/>
          <w:szCs w:val="28"/>
        </w:rPr>
        <w:t xml:space="preserve"> распределения Фишера и </w:t>
      </w:r>
      <m:oMath>
        <m:sSubSup>
          <m:sSubSupPr>
            <m:ctrlPr>
              <w:rPr>
                <w:rFonts w:ascii="Cambria Math" w:hAnsi="Cambria Math"/>
                <w:szCs w:val="28"/>
              </w:rPr>
            </m:ctrlPr>
          </m:sSubSupPr>
          <m:e>
            <m:r>
              <w:rPr>
                <w:rFonts w:ascii="Cambria Math" w:hAnsi="Cambria Math"/>
                <w:noProof/>
                <w:szCs w:val="28"/>
              </w:rPr>
              <m:t>t</m:t>
            </m:r>
          </m:e>
          <m:sub>
            <m:f>
              <m:fPr>
                <m:ctrlPr>
                  <w:rPr>
                    <w:rFonts w:ascii="Cambria Math" w:hAnsi="Cambria Math"/>
                    <w:szCs w:val="28"/>
                  </w:rPr>
                </m:ctrlPr>
              </m:fPr>
              <m:num>
                <m:r>
                  <w:rPr>
                    <w:rFonts w:ascii="Cambria Math" w:hAnsi="Cambria Math" w:cs="Cambria Math"/>
                    <w:noProof/>
                    <w:szCs w:val="28"/>
                  </w:rPr>
                  <m:t>α</m:t>
                </m:r>
              </m:num>
              <m:den>
                <m:r>
                  <m:rPr>
                    <m:sty m:val="p"/>
                  </m:rPr>
                  <w:rPr>
                    <w:rFonts w:ascii="Cambria Math" w:hAnsi="Cambria Math"/>
                    <w:noProof/>
                    <w:szCs w:val="28"/>
                  </w:rPr>
                  <m:t>2</m:t>
                </m:r>
              </m:den>
            </m:f>
          </m:sub>
          <m:sup>
            <m:r>
              <m:rPr>
                <m:sty m:val="p"/>
              </m:rPr>
              <w:rPr>
                <w:rFonts w:ascii="Cambria Math" w:hAnsi="Cambria Math"/>
                <w:noProof/>
                <w:szCs w:val="28"/>
              </w:rPr>
              <m:t>2</m:t>
            </m:r>
          </m:sup>
        </m:sSubSup>
        <m:r>
          <m:rPr>
            <m:sty m:val="p"/>
          </m:rPr>
          <w:rPr>
            <w:rFonts w:ascii="Cambria Math" w:hAnsi="Cambria Math"/>
            <w:noProof/>
            <w:szCs w:val="28"/>
          </w:rPr>
          <m:t>(</m:t>
        </m:r>
        <m:r>
          <w:rPr>
            <w:rFonts w:ascii="Cambria Math" w:hAnsi="Cambria Math"/>
            <w:noProof/>
            <w:szCs w:val="28"/>
          </w:rPr>
          <m:t>n+m-</m:t>
        </m:r>
        <m:r>
          <m:rPr>
            <m:sty m:val="p"/>
          </m:rPr>
          <w:rPr>
            <w:rFonts w:ascii="Cambria Math" w:hAnsi="Cambria Math"/>
            <w:noProof/>
            <w:szCs w:val="28"/>
          </w:rPr>
          <m:t>2)</m:t>
        </m:r>
      </m:oMath>
      <w:r w:rsidRPr="00413187">
        <w:rPr>
          <w:noProof/>
          <w:szCs w:val="28"/>
        </w:rPr>
        <w:t xml:space="preserve"> распределения Стьюдента с </w:t>
      </w:r>
      <m:oMath>
        <m:r>
          <w:rPr>
            <w:rFonts w:ascii="Cambria Math" w:hAnsi="Cambria Math"/>
            <w:noProof/>
            <w:szCs w:val="28"/>
          </w:rPr>
          <m:t>n+m-</m:t>
        </m:r>
        <m:r>
          <m:rPr>
            <m:sty m:val="p"/>
          </m:rPr>
          <w:rPr>
            <w:rFonts w:ascii="Cambria Math" w:hAnsi="Cambria Math"/>
            <w:noProof/>
            <w:szCs w:val="28"/>
          </w:rPr>
          <m:t>2</m:t>
        </m:r>
      </m:oMath>
      <w:r w:rsidRPr="00413187">
        <w:rPr>
          <w:noProof/>
          <w:szCs w:val="28"/>
        </w:rPr>
        <w:t xml:space="preserve"> свободы.</w:t>
      </w:r>
    </w:p>
    <w:p w14:paraId="487A37FF"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Какие выборки называются однородными? Сформулируйте критерий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 Пирсона по проверке с заданным уровнем значимости </w:t>
      </w:r>
      <m:oMath>
        <m:r>
          <w:rPr>
            <w:rFonts w:ascii="Cambria Math" w:hAnsi="Cambria Math" w:cs="Cambria Math"/>
            <w:noProof/>
            <w:szCs w:val="28"/>
          </w:rPr>
          <m:t>α</m:t>
        </m:r>
      </m:oMath>
      <w:r w:rsidRPr="00413187">
        <w:rPr>
          <w:noProof/>
          <w:szCs w:val="28"/>
        </w:rPr>
        <w:t xml:space="preserve"> гипотезы об однородности нескольких выборок. Приведите (с выводом и необходимыми пояснениями в обозначениях) статистику критерия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Пирсона для проверки однородности двух выборок.</w:t>
      </w:r>
    </w:p>
    <w:p w14:paraId="13C30CD4"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Сформулируйте критерий независимости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 Пирсона. Приведите (с выводом и необходимыми пояснениями в обозначениях) явный вид статистики критерия в случае, когда таблица сопряженности двух признаков </w:t>
      </w:r>
      <m:oMath>
        <m:r>
          <w:rPr>
            <w:rFonts w:ascii="Cambria Math" w:hAnsi="Cambria Math"/>
            <w:noProof/>
            <w:szCs w:val="28"/>
          </w:rPr>
          <m:t>X</m:t>
        </m:r>
      </m:oMath>
      <w:r w:rsidRPr="00413187">
        <w:rPr>
          <w:noProof/>
          <w:szCs w:val="28"/>
        </w:rPr>
        <w:t xml:space="preserve"> и </w:t>
      </w:r>
      <m:oMath>
        <m:r>
          <w:rPr>
            <w:rFonts w:ascii="Cambria Math" w:hAnsi="Cambria Math"/>
            <w:noProof/>
            <w:szCs w:val="28"/>
          </w:rPr>
          <m:t>Y</m:t>
        </m:r>
      </m:oMath>
      <w:r w:rsidRPr="00413187">
        <w:rPr>
          <w:noProof/>
          <w:szCs w:val="28"/>
        </w:rPr>
        <w:t xml:space="preserve"> имеет вид </w:t>
      </w:r>
    </w:p>
    <w:tbl>
      <w:tblPr>
        <w:tblStyle w:val="af1"/>
        <w:tblW w:w="0" w:type="auto"/>
        <w:jc w:val="center"/>
        <w:tblLook w:val="04A0" w:firstRow="1" w:lastRow="0" w:firstColumn="1" w:lastColumn="0" w:noHBand="0" w:noVBand="1"/>
      </w:tblPr>
      <w:tblGrid>
        <w:gridCol w:w="1270"/>
        <w:gridCol w:w="1276"/>
        <w:gridCol w:w="1276"/>
      </w:tblGrid>
      <w:tr w:rsidR="00382034" w:rsidRPr="00413187" w14:paraId="4FBDE7F1" w14:textId="77777777" w:rsidTr="00631C62">
        <w:trPr>
          <w:jc w:val="center"/>
        </w:trPr>
        <w:tc>
          <w:tcPr>
            <w:tcW w:w="1270" w:type="dxa"/>
          </w:tcPr>
          <w:p w14:paraId="3CCFD6AA" w14:textId="77777777" w:rsidR="00382034" w:rsidRPr="00413187" w:rsidRDefault="00382034" w:rsidP="00382034">
            <w:pPr>
              <w:pStyle w:val="af9"/>
              <w:ind w:left="0" w:firstLine="0"/>
              <w:rPr>
                <w:noProof/>
                <w:szCs w:val="28"/>
              </w:rPr>
            </w:pPr>
          </w:p>
        </w:tc>
        <w:tc>
          <w:tcPr>
            <w:tcW w:w="1276" w:type="dxa"/>
          </w:tcPr>
          <w:p w14:paraId="0C6B13B3" w14:textId="77777777" w:rsidR="00382034" w:rsidRPr="00413187" w:rsidRDefault="00382034" w:rsidP="00382034">
            <w:pPr>
              <w:pStyle w:val="af9"/>
              <w:ind w:left="0" w:firstLine="0"/>
              <w:rPr>
                <w:noProof/>
                <w:szCs w:val="28"/>
              </w:rPr>
            </w:pPr>
            <m:oMathPara>
              <m:oMath>
                <m:r>
                  <w:rPr>
                    <w:rFonts w:ascii="Cambria Math" w:hAnsi="Cambria Math"/>
                    <w:noProof/>
                    <w:szCs w:val="28"/>
                  </w:rPr>
                  <m:t>Y</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oMath>
            </m:oMathPara>
          </w:p>
        </w:tc>
        <w:tc>
          <w:tcPr>
            <w:tcW w:w="1276" w:type="dxa"/>
          </w:tcPr>
          <w:p w14:paraId="02DF68A3" w14:textId="77777777" w:rsidR="00382034" w:rsidRPr="00413187" w:rsidRDefault="00382034" w:rsidP="00382034">
            <w:pPr>
              <w:pStyle w:val="af9"/>
              <w:ind w:left="0" w:firstLine="0"/>
              <w:rPr>
                <w:noProof/>
                <w:szCs w:val="28"/>
              </w:rPr>
            </w:pPr>
            <m:oMathPara>
              <m:oMath>
                <m:r>
                  <w:rPr>
                    <w:rFonts w:ascii="Cambria Math" w:hAnsi="Cambria Math"/>
                    <w:noProof/>
                    <w:szCs w:val="28"/>
                  </w:rPr>
                  <m:t>Y</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oMath>
            </m:oMathPara>
          </w:p>
        </w:tc>
      </w:tr>
      <w:tr w:rsidR="00382034" w:rsidRPr="00413187" w14:paraId="25C710F3" w14:textId="77777777" w:rsidTr="00631C62">
        <w:trPr>
          <w:jc w:val="center"/>
        </w:trPr>
        <w:tc>
          <w:tcPr>
            <w:tcW w:w="1270" w:type="dxa"/>
          </w:tcPr>
          <w:p w14:paraId="4377E145" w14:textId="77777777" w:rsidR="00382034" w:rsidRPr="00413187" w:rsidRDefault="00382034" w:rsidP="00382034">
            <w:pPr>
              <w:pStyle w:val="af9"/>
              <w:ind w:left="0" w:firstLine="0"/>
              <w:rPr>
                <w:noProof/>
                <w:szCs w:val="28"/>
              </w:rPr>
            </w:pPr>
            <m:oMathPara>
              <m:oMath>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oMath>
            </m:oMathPara>
          </w:p>
        </w:tc>
        <w:tc>
          <w:tcPr>
            <w:tcW w:w="1276" w:type="dxa"/>
          </w:tcPr>
          <w:p w14:paraId="6909E0F1" w14:textId="77777777" w:rsidR="00382034" w:rsidRPr="00413187" w:rsidRDefault="00382034" w:rsidP="00382034">
            <w:pPr>
              <w:pStyle w:val="af9"/>
              <w:ind w:left="0" w:firstLine="0"/>
              <w:rPr>
                <w:noProof/>
                <w:szCs w:val="28"/>
              </w:rPr>
            </w:pPr>
            <m:oMathPara>
              <m:oMath>
                <m:r>
                  <w:rPr>
                    <w:rFonts w:ascii="Cambria Math" w:hAnsi="Cambria Math"/>
                    <w:noProof/>
                    <w:szCs w:val="28"/>
                  </w:rPr>
                  <m:t>a</m:t>
                </m:r>
              </m:oMath>
            </m:oMathPara>
          </w:p>
        </w:tc>
        <w:tc>
          <w:tcPr>
            <w:tcW w:w="1276" w:type="dxa"/>
          </w:tcPr>
          <w:p w14:paraId="3B076554" w14:textId="77777777" w:rsidR="00382034" w:rsidRPr="00413187" w:rsidRDefault="00382034" w:rsidP="00382034">
            <w:pPr>
              <w:pStyle w:val="af9"/>
              <w:ind w:left="0" w:firstLine="0"/>
              <w:rPr>
                <w:noProof/>
                <w:szCs w:val="28"/>
              </w:rPr>
            </w:pPr>
            <m:oMathPara>
              <m:oMath>
                <m:r>
                  <w:rPr>
                    <w:rFonts w:ascii="Cambria Math" w:hAnsi="Cambria Math"/>
                    <w:noProof/>
                    <w:szCs w:val="28"/>
                  </w:rPr>
                  <m:t>b</m:t>
                </m:r>
              </m:oMath>
            </m:oMathPara>
          </w:p>
        </w:tc>
      </w:tr>
      <w:tr w:rsidR="00382034" w:rsidRPr="00413187" w14:paraId="4B99E92E" w14:textId="77777777" w:rsidTr="00631C62">
        <w:trPr>
          <w:jc w:val="center"/>
        </w:trPr>
        <w:tc>
          <w:tcPr>
            <w:tcW w:w="1270" w:type="dxa"/>
          </w:tcPr>
          <w:p w14:paraId="60E1EE0D" w14:textId="77777777" w:rsidR="00382034" w:rsidRPr="00413187" w:rsidRDefault="00382034" w:rsidP="00382034">
            <w:pPr>
              <w:pStyle w:val="af9"/>
              <w:ind w:left="0" w:firstLine="0"/>
              <w:rPr>
                <w:noProof/>
                <w:szCs w:val="28"/>
              </w:rPr>
            </w:pPr>
            <m:oMathPara>
              <m:oMath>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oMath>
            </m:oMathPara>
          </w:p>
        </w:tc>
        <w:tc>
          <w:tcPr>
            <w:tcW w:w="1276" w:type="dxa"/>
          </w:tcPr>
          <w:p w14:paraId="56765644" w14:textId="77777777" w:rsidR="00382034" w:rsidRPr="00413187" w:rsidRDefault="00382034" w:rsidP="00382034">
            <w:pPr>
              <w:pStyle w:val="af9"/>
              <w:ind w:left="0" w:firstLine="0"/>
              <w:rPr>
                <w:noProof/>
                <w:szCs w:val="28"/>
              </w:rPr>
            </w:pPr>
            <m:oMathPara>
              <m:oMath>
                <m:r>
                  <w:rPr>
                    <w:rFonts w:ascii="Cambria Math" w:hAnsi="Cambria Math"/>
                    <w:noProof/>
                    <w:szCs w:val="28"/>
                  </w:rPr>
                  <m:t>c</m:t>
                </m:r>
              </m:oMath>
            </m:oMathPara>
          </w:p>
        </w:tc>
        <w:tc>
          <w:tcPr>
            <w:tcW w:w="1276" w:type="dxa"/>
          </w:tcPr>
          <w:p w14:paraId="14D85DF9" w14:textId="77777777" w:rsidR="00382034" w:rsidRPr="00413187" w:rsidRDefault="00382034" w:rsidP="00382034">
            <w:pPr>
              <w:pStyle w:val="af9"/>
              <w:ind w:left="0" w:firstLine="0"/>
              <w:rPr>
                <w:noProof/>
                <w:szCs w:val="28"/>
              </w:rPr>
            </w:pPr>
            <m:oMathPara>
              <m:oMath>
                <m:r>
                  <w:rPr>
                    <w:rFonts w:ascii="Cambria Math" w:hAnsi="Cambria Math"/>
                    <w:noProof/>
                    <w:szCs w:val="28"/>
                  </w:rPr>
                  <m:t>d</m:t>
                </m:r>
              </m:oMath>
            </m:oMathPara>
          </w:p>
        </w:tc>
      </w:tr>
    </w:tbl>
    <w:p w14:paraId="6A936DBD" w14:textId="77777777" w:rsidR="00382034" w:rsidRPr="00413187" w:rsidRDefault="00382034" w:rsidP="00382034">
      <w:pPr>
        <w:pStyle w:val="af9"/>
        <w:ind w:left="426" w:firstLine="0"/>
        <w:rPr>
          <w:noProof/>
          <w:szCs w:val="28"/>
        </w:rPr>
      </w:pPr>
    </w:p>
    <w:p w14:paraId="34E5D84F"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6</m:t>
            </m:r>
          </m:sub>
        </m:sSub>
      </m:oMath>
      <w:r w:rsidRPr="00413187">
        <w:rPr>
          <w:noProof/>
          <w:szCs w:val="28"/>
        </w:rPr>
        <w:t xml:space="preserve"> – выборка из равномерного распределения на отрезке </w:t>
      </w:r>
      <m:oMath>
        <m:r>
          <m:rPr>
            <m:sty m:val="p"/>
          </m:rPr>
          <w:rPr>
            <w:rFonts w:ascii="Cambria Math" w:hAnsi="Cambria Math"/>
            <w:noProof/>
            <w:szCs w:val="28"/>
          </w:rPr>
          <m:t>[5;8]</m:t>
        </m:r>
      </m:oMath>
      <w:r w:rsidRPr="00413187">
        <w:rPr>
          <w:noProof/>
          <w:szCs w:val="28"/>
        </w:rPr>
        <w:t xml:space="preserve">, </w:t>
      </w:r>
      <m:oMath>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соответствующая выборочная функция распределения. Найдите: а) вероятность </w:t>
      </w:r>
      <m:oMath>
        <m:r>
          <m:rPr>
            <m:scr m:val="double-struck"/>
            <m:sty m:val="p"/>
          </m:rPr>
          <w:rPr>
            <w:rFonts w:ascii="Cambria Math" w:hAnsi="Cambria Math"/>
            <w:noProof/>
            <w:szCs w:val="28"/>
          </w:rPr>
          <m:t>P(</m:t>
        </m:r>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(6)=</m:t>
        </m:r>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(8))</m:t>
        </m:r>
      </m:oMath>
      <w:r w:rsidRPr="00413187">
        <w:rPr>
          <w:noProof/>
          <w:szCs w:val="28"/>
        </w:rPr>
        <w:t xml:space="preserve">; б) вероятность </w:t>
      </w:r>
      <m:oMath>
        <m:r>
          <m:rPr>
            <m:scr m:val="double-struck"/>
            <m:sty m:val="p"/>
          </m:rPr>
          <w:rPr>
            <w:rFonts w:ascii="Cambria Math" w:hAnsi="Cambria Math"/>
            <w:noProof/>
            <w:szCs w:val="28"/>
          </w:rPr>
          <m:t>P(</m:t>
        </m:r>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(7)=</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r>
          <m:rPr>
            <m:sty m:val="p"/>
          </m:rPr>
          <w:rPr>
            <w:rFonts w:ascii="Cambria Math" w:hAnsi="Cambria Math"/>
            <w:noProof/>
            <w:szCs w:val="28"/>
          </w:rPr>
          <m:t>)</m:t>
        </m:r>
      </m:oMath>
      <w:r w:rsidRPr="00413187">
        <w:rPr>
          <w:noProof/>
          <w:szCs w:val="28"/>
        </w:rPr>
        <w:t>.</w:t>
      </w:r>
    </w:p>
    <w:p w14:paraId="70A810B5"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Имеется выборка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генеральной совокупности с функцией распределения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Найдите функции распределения экстремальных статистик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sub>
        </m:sSub>
      </m:oMath>
      <w:r w:rsidRPr="00413187">
        <w:rPr>
          <w:noProof/>
          <w:szCs w:val="28"/>
        </w:rPr>
        <w:t>.</w:t>
      </w:r>
    </w:p>
    <w:p w14:paraId="7A95F0E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r>
          <w:rPr>
            <w:rFonts w:ascii="Cambria Math" w:hAnsi="Cambria Math"/>
            <w:noProof/>
            <w:szCs w:val="28"/>
          </w:rPr>
          <m:t>X</m:t>
        </m:r>
      </m:oMath>
      <w:r w:rsidRPr="00413187">
        <w:rPr>
          <w:noProof/>
          <w:szCs w:val="28"/>
        </w:rPr>
        <w:t xml:space="preserve"> и </w:t>
      </w:r>
      <m:oMath>
        <m:r>
          <w:rPr>
            <w:rFonts w:ascii="Cambria Math" w:hAnsi="Cambria Math"/>
            <w:noProof/>
            <w:szCs w:val="28"/>
          </w:rPr>
          <m:t>Y</m:t>
        </m:r>
      </m:oMath>
      <w:r w:rsidRPr="00413187">
        <w:rPr>
          <w:noProof/>
          <w:szCs w:val="28"/>
        </w:rPr>
        <w:t xml:space="preserve"> – две независимые несмещенные оценки параметра </w:t>
      </w:r>
      <m:oMath>
        <m:r>
          <w:rPr>
            <w:rFonts w:ascii="Cambria Math" w:hAnsi="Cambria Math" w:cs="Cambria Math"/>
            <w:noProof/>
            <w:szCs w:val="28"/>
          </w:rPr>
          <m:t>θ</m:t>
        </m:r>
      </m:oMath>
      <w:r w:rsidRPr="00413187">
        <w:rPr>
          <w:noProof/>
          <w:szCs w:val="28"/>
        </w:rPr>
        <w:t xml:space="preserve"> с дисперсиями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и </w:t>
      </w:r>
      <m:oMath>
        <m:r>
          <m:rPr>
            <m:sty m:val="p"/>
          </m:rPr>
          <w:rPr>
            <w:rFonts w:ascii="Cambria Math" w:hAnsi="Cambria Math"/>
            <w:noProof/>
            <w:szCs w:val="28"/>
          </w:rPr>
          <m:t>4</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соответственно. a) Является ли </w:t>
      </w:r>
      <m:oMath>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oMath>
      <w:r w:rsidRPr="00413187">
        <w:rPr>
          <w:noProof/>
          <w:szCs w:val="28"/>
        </w:rPr>
        <w:t xml:space="preserve"> несмещенной оценкой параметра </w:t>
      </w:r>
      <m:oMath>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oMath>
      <w:r w:rsidRPr="00413187">
        <w:rPr>
          <w:noProof/>
          <w:szCs w:val="28"/>
        </w:rPr>
        <w:t xml:space="preserve">? б) Является ли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oMath>
      <w:r w:rsidRPr="00413187">
        <w:rPr>
          <w:noProof/>
          <w:szCs w:val="28"/>
        </w:rPr>
        <w:t xml:space="preserve"> несмещенной оценкой параметра </w:t>
      </w:r>
      <m:oMath>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oMath>
      <w:r w:rsidRPr="00413187">
        <w:rPr>
          <w:noProof/>
          <w:szCs w:val="28"/>
        </w:rPr>
        <w:t>?</w:t>
      </w:r>
    </w:p>
    <w:p w14:paraId="6548B9FE"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r>
          <m:rPr>
            <m:sty m:val="p"/>
          </m:rPr>
          <w:rPr>
            <w:rFonts w:ascii="Cambria Math" w:hAnsi="Cambria Math"/>
            <w:noProof/>
            <w:szCs w:val="28"/>
          </w:rPr>
          <m:t>)</m:t>
        </m:r>
      </m:oMath>
      <w:r w:rsidRPr="00413187">
        <w:rPr>
          <w:noProof/>
          <w:szCs w:val="28"/>
        </w:rPr>
        <w:t xml:space="preserve"> оценка параметра </w:t>
      </w:r>
      <m:oMath>
        <m:r>
          <w:rPr>
            <w:rFonts w:ascii="Cambria Math" w:hAnsi="Cambria Math" w:cs="Cambria Math"/>
            <w:noProof/>
            <w:szCs w:val="28"/>
          </w:rPr>
          <m:t>θ</m:t>
        </m:r>
      </m:oMath>
      <w:r w:rsidRPr="00413187">
        <w:rPr>
          <w:noProof/>
          <w:szCs w:val="28"/>
        </w:rPr>
        <w:t xml:space="preserve">, а </w:t>
      </w:r>
      <m:oMath>
        <m:r>
          <w:rPr>
            <w:rFonts w:ascii="Cambria Math" w:hAnsi="Cambria Math"/>
            <w:noProof/>
            <w:szCs w:val="28"/>
          </w:rPr>
          <m:t>b</m:t>
        </m:r>
        <m:r>
          <m:rPr>
            <m:scr m:val="double-struck"/>
            <m:sty m:val="p"/>
          </m:rPr>
          <w:rPr>
            <w:rFonts w:ascii="Cambria Math" w:hAnsi="Cambria Math"/>
            <w:noProof/>
            <w:szCs w:val="28"/>
          </w:rPr>
          <m:t>=(E[</m:t>
        </m:r>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 смещение. Доказать формулу </w:t>
      </w:r>
      <m:oMath>
        <m:r>
          <m:rPr>
            <m:sty m:val="p"/>
          </m:rPr>
          <w:rPr>
            <w:rFonts w:ascii="Cambria Math" w:hAnsi="Cambria Math" w:cs="Cambria Math"/>
            <w:noProof/>
            <w:szCs w:val="28"/>
          </w:rPr>
          <m:t>Δ</m:t>
        </m:r>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где </w:t>
      </w:r>
      <m:oMath>
        <m:r>
          <m:rPr>
            <m:sty m:val="p"/>
          </m:rPr>
          <w:rPr>
            <w:rFonts w:ascii="Cambria Math" w:hAnsi="Cambria Math" w:cs="Cambria Math"/>
            <w:noProof/>
            <w:szCs w:val="28"/>
          </w:rPr>
          <m:t>Δ</m:t>
        </m:r>
        <m:r>
          <m:rPr>
            <m:scr m:val="double-struck"/>
            <m:sty m:val="p"/>
          </m:rPr>
          <w:rPr>
            <w:rFonts w:ascii="Cambria Math" w:hAnsi="Cambria Math"/>
            <w:noProof/>
            <w:szCs w:val="28"/>
          </w:rPr>
          <m:t>=E[(</m:t>
        </m:r>
        <m:acc>
          <m:accPr>
            <m:ctrlPr>
              <w:rPr>
                <w:rFonts w:ascii="Cambria Math" w:hAnsi="Cambria Math"/>
                <w:szCs w:val="28"/>
              </w:rPr>
            </m:ctrlPr>
          </m:accPr>
          <m:e>
            <m:r>
              <w:rPr>
                <w:rFonts w:ascii="Cambria Math" w:hAnsi="Cambria Math" w:cs="Cambria Math"/>
                <w:noProof/>
                <w:szCs w:val="28"/>
              </w:rPr>
              <m:t>θ</m:t>
            </m:r>
          </m:e>
        </m:acc>
        <m:r>
          <w:rPr>
            <w:rFonts w:ascii="Cambria Math" w:hAnsi="Cambria Math"/>
            <w:noProof/>
            <w:szCs w:val="28"/>
          </w:rPr>
          <m:t>-</m:t>
        </m:r>
        <m:r>
          <w:rPr>
            <w:rFonts w:ascii="Cambria Math" w:hAnsi="Cambria Math" w:cs="Cambria Math"/>
            <w:noProof/>
            <w:szCs w:val="28"/>
          </w:rPr>
          <m:t>θ</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 среднеквадратичная ошибка оценки.</w:t>
      </w:r>
    </w:p>
    <w:p w14:paraId="321435E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oMath>
      <w:r w:rsidRPr="00413187">
        <w:rPr>
          <w:noProof/>
          <w:szCs w:val="28"/>
        </w:rPr>
        <w:t xml:space="preserve"> – выборка объема </w:t>
      </w:r>
      <m:oMath>
        <m:r>
          <m:rPr>
            <m:sty m:val="p"/>
          </m:rPr>
          <w:rPr>
            <w:rFonts w:ascii="Cambria Math" w:hAnsi="Cambria Math"/>
            <w:noProof/>
            <w:szCs w:val="28"/>
          </w:rPr>
          <m:t>2</m:t>
        </m:r>
      </m:oMath>
      <w:r w:rsidRPr="00413187">
        <w:rPr>
          <w:noProof/>
          <w:szCs w:val="28"/>
        </w:rPr>
        <w:t xml:space="preserve"> из некоторого распределения с генеральным средним </w:t>
      </w:r>
      <m:oMath>
        <m:r>
          <w:rPr>
            <w:rFonts w:ascii="Cambria Math" w:hAnsi="Cambria Math" w:cs="Cambria Math"/>
            <w:noProof/>
            <w:szCs w:val="28"/>
          </w:rPr>
          <m:t>θ</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и дисперсией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В качестве оценки параметра </w:t>
      </w:r>
      <m:oMath>
        <m:r>
          <w:rPr>
            <w:rFonts w:ascii="Cambria Math" w:hAnsi="Cambria Math" w:cs="Cambria Math"/>
            <w:noProof/>
            <w:szCs w:val="28"/>
          </w:rPr>
          <m:t>θ</m:t>
        </m:r>
      </m:oMath>
      <w:r w:rsidRPr="00413187">
        <w:rPr>
          <w:noProof/>
          <w:szCs w:val="28"/>
        </w:rPr>
        <w:t xml:space="preserve"> используется оценка вида </w:t>
      </w:r>
      <m:oMath>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oMath>
      <w:r w:rsidRPr="00413187">
        <w:rPr>
          <w:noProof/>
          <w:szCs w:val="28"/>
        </w:rPr>
        <w:t xml:space="preserve">. Известно отношение </w:t>
      </w:r>
      <m:oMath>
        <m:f>
          <m:fPr>
            <m:ctrlPr>
              <w:rPr>
                <w:rFonts w:ascii="Cambria Math" w:hAnsi="Cambria Math"/>
                <w:szCs w:val="28"/>
              </w:rPr>
            </m:ctrlPr>
          </m:fPr>
          <m:num>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num>
          <m:den>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den>
        </m:f>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3</m:t>
            </m:r>
          </m:num>
          <m:den>
            <m:r>
              <m:rPr>
                <m:sty m:val="p"/>
              </m:rPr>
              <w:rPr>
                <w:rFonts w:ascii="Cambria Math" w:hAnsi="Cambria Math"/>
                <w:noProof/>
                <w:szCs w:val="28"/>
              </w:rPr>
              <m:t>5</m:t>
            </m:r>
          </m:den>
        </m:f>
        <m:r>
          <m:rPr>
            <m:sty m:val="p"/>
          </m:rPr>
          <w:rPr>
            <w:rFonts w:ascii="Cambria Math" w:hAnsi="Cambria Math"/>
            <w:noProof/>
            <w:szCs w:val="28"/>
          </w:rPr>
          <m:t>.</m:t>
        </m:r>
      </m:oMath>
      <w:r w:rsidRPr="00413187">
        <w:rPr>
          <w:noProof/>
          <w:szCs w:val="28"/>
        </w:rPr>
        <w:t xml:space="preserve"> Найдите оценку с наименьшей среднеквадратической ошибкой. Является ли эта оценка несмещенной?</w:t>
      </w:r>
    </w:p>
    <w:p w14:paraId="4C6445E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oMath>
      <w:r w:rsidRPr="00413187">
        <w:rPr>
          <w:noProof/>
          <w:szCs w:val="28"/>
        </w:rPr>
        <w:t xml:space="preserve"> – выборка из генерального распределения с математическим ожиданием </w:t>
      </w:r>
      <m:oMath>
        <m:r>
          <w:rPr>
            <w:rFonts w:ascii="Cambria Math" w:hAnsi="Cambria Math" w:cs="Cambria Math"/>
            <w:noProof/>
            <w:szCs w:val="28"/>
          </w:rPr>
          <m:t>μ</m:t>
        </m:r>
      </m:oMath>
      <w:r w:rsidRPr="00413187">
        <w:rPr>
          <w:noProof/>
          <w:szCs w:val="28"/>
        </w:rPr>
        <w:t xml:space="preserve"> и дисперсией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Рассмотрим две оценки параметра </w:t>
      </w:r>
      <m:oMath>
        <m:r>
          <w:rPr>
            <w:rFonts w:ascii="Cambria Math" w:hAnsi="Cambria Math" w:cs="Cambria Math"/>
            <w:noProof/>
            <w:szCs w:val="28"/>
          </w:rPr>
          <m:t>θ</m:t>
        </m:r>
      </m:oMath>
      <w:r w:rsidRPr="00413187">
        <w:rPr>
          <w:noProof/>
          <w:szCs w:val="28"/>
        </w:rPr>
        <w:t xml:space="preserve">: a) </w:t>
      </w:r>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oMath>
      <w:r w:rsidRPr="00413187">
        <w:rPr>
          <w:noProof/>
          <w:szCs w:val="28"/>
        </w:rPr>
        <w:t xml:space="preserve">; б) </w:t>
      </w:r>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Найдите значения </w:t>
      </w:r>
      <m:oMath>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oMath>
      <w:r w:rsidRPr="00413187">
        <w:rPr>
          <w:noProof/>
          <w:szCs w:val="28"/>
        </w:rPr>
        <w:t xml:space="preserve"> такие, что оценки </w:t>
      </w:r>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oMath>
      <w:r w:rsidRPr="00413187">
        <w:rPr>
          <w:noProof/>
          <w:szCs w:val="28"/>
        </w:rPr>
        <w:t xml:space="preserve"> и </w:t>
      </w:r>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oMath>
      <w:r w:rsidRPr="00413187">
        <w:rPr>
          <w:noProof/>
          <w:szCs w:val="28"/>
        </w:rPr>
        <w:t xml:space="preserve"> являются несмещенными оценками параметра дисперсии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w:t>
      </w:r>
    </w:p>
    <w:p w14:paraId="3DDA226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oMath>
      <w:r w:rsidRPr="00413187">
        <w:rPr>
          <w:noProof/>
          <w:szCs w:val="28"/>
        </w:rPr>
        <w:t xml:space="preserve"> – выборка из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Рассмотрим две оценки параметра </w:t>
      </w:r>
      <m:oMath>
        <m:r>
          <w:rPr>
            <w:rFonts w:ascii="Cambria Math" w:hAnsi="Cambria Math" w:cs="Cambria Math"/>
            <w:noProof/>
            <w:szCs w:val="28"/>
          </w:rPr>
          <m:t>θ</m:t>
        </m:r>
      </m:oMath>
      <w:r w:rsidRPr="00413187">
        <w:rPr>
          <w:noProof/>
          <w:szCs w:val="28"/>
        </w:rPr>
        <w:t xml:space="preserve">: </w:t>
      </w:r>
      <m:oMath>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r>
          <m:rPr>
            <m:sty m:val="p"/>
          </m:rPr>
          <w:rPr>
            <w:rFonts w:ascii="Cambria Math" w:hAnsi="Cambria Math"/>
            <w:noProof/>
            <w:szCs w:val="28"/>
          </w:rPr>
          <m:t>=</m:t>
        </m:r>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num>
          <m:den>
            <m:r>
              <m:rPr>
                <m:sty m:val="p"/>
              </m:rPr>
              <w:rPr>
                <w:rFonts w:ascii="Cambria Math" w:hAnsi="Cambria Math"/>
                <w:noProof/>
                <w:szCs w:val="28"/>
              </w:rPr>
              <m:t>10</m:t>
            </m:r>
          </m:den>
        </m:f>
        <m:r>
          <m:rPr>
            <m:sty m:val="p"/>
          </m:rPr>
          <w:rPr>
            <w:rFonts w:ascii="Cambria Math" w:hAnsi="Cambria Math"/>
            <w:noProof/>
            <w:szCs w:val="28"/>
          </w:rPr>
          <m:t>,</m:t>
        </m:r>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r>
          <m:rPr>
            <m:sty m:val="p"/>
          </m:rPr>
          <w:rPr>
            <w:rFonts w:ascii="Cambria Math" w:hAnsi="Cambria Math"/>
            <w:noProof/>
            <w:szCs w:val="28"/>
          </w:rPr>
          <m:t>=</m:t>
        </m:r>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num>
          <m:den>
            <m:r>
              <m:rPr>
                <m:sty m:val="p"/>
              </m:rPr>
              <w:rPr>
                <w:rFonts w:ascii="Cambria Math" w:hAnsi="Cambria Math"/>
                <w:noProof/>
                <w:szCs w:val="28"/>
              </w:rPr>
              <m:t>10</m:t>
            </m:r>
          </m:den>
        </m:f>
        <m:r>
          <m:rPr>
            <m:sty m:val="p"/>
          </m:rPr>
          <w:rPr>
            <w:rFonts w:ascii="Cambria Math" w:hAnsi="Cambria Math"/>
            <w:noProof/>
            <w:szCs w:val="28"/>
          </w:rPr>
          <m:t>.</m:t>
        </m:r>
        <m:r>
          <w:rPr>
            <w:rFonts w:ascii="Cambria Math" w:hAnsi="Cambria Math"/>
            <w:noProof/>
            <w:szCs w:val="28"/>
          </w:rPr>
          <m:t xml:space="preserve">    </m:t>
        </m:r>
      </m:oMath>
      <w:r w:rsidRPr="00413187">
        <w:rPr>
          <w:noProof/>
          <w:szCs w:val="28"/>
        </w:rPr>
        <w:t xml:space="preserve"> a) Покажите, что обе оценки являются несмещенными для параметра </w:t>
      </w:r>
      <m:oMath>
        <m:r>
          <w:rPr>
            <w:rFonts w:ascii="Cambria Math" w:hAnsi="Cambria Math" w:cs="Cambria Math"/>
            <w:noProof/>
            <w:szCs w:val="28"/>
          </w:rPr>
          <m:t>θ</m:t>
        </m:r>
      </m:oMath>
      <w:r w:rsidRPr="00413187">
        <w:rPr>
          <w:noProof/>
          <w:szCs w:val="28"/>
        </w:rPr>
        <w:t>; б) Какая из этих оценок является оптимальной?</w:t>
      </w:r>
    </w:p>
    <w:p w14:paraId="7466BCCE" w14:textId="77777777" w:rsidR="00382034"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из генерального распределения и пусть </w:t>
      </w:r>
      <m:oMath>
        <m:r>
          <w:rPr>
            <w:rFonts w:ascii="Cambria Math" w:hAnsi="Cambria Math" w:cs="Cambria Math"/>
            <w:noProof/>
            <w:szCs w:val="28"/>
          </w:rPr>
          <m:t>θ</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математическое ожидание и дисперсия. Рассмотрим следующие оценки параметра </w:t>
      </w:r>
      <m:oMath>
        <m:r>
          <w:rPr>
            <w:rFonts w:ascii="Cambria Math" w:hAnsi="Cambria Math" w:cs="Cambria Math"/>
            <w:noProof/>
            <w:szCs w:val="28"/>
          </w:rPr>
          <m:t>θ</m:t>
        </m:r>
      </m:oMath>
      <w:r w:rsidRPr="00413187">
        <w:rPr>
          <w:noProof/>
          <w:szCs w:val="28"/>
        </w:rPr>
        <w:t>:</w:t>
      </w:r>
    </w:p>
    <w:p w14:paraId="2466208D" w14:textId="77777777" w:rsidR="00382034" w:rsidRDefault="003B56B4" w:rsidP="00382034">
      <w:pPr>
        <w:pStyle w:val="af9"/>
        <w:ind w:left="426" w:firstLine="0"/>
        <w:jc w:val="center"/>
        <w:rPr>
          <w:noProof/>
          <w:szCs w:val="28"/>
        </w:rPr>
      </w:pPr>
      <m:oMathPara>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r>
            <m:rPr>
              <m:sty m:val="p"/>
            </m:rPr>
            <w:rPr>
              <w:rFonts w:ascii="Cambria Math" w:hAnsi="Cambria Math"/>
              <w:noProof/>
              <w:szCs w:val="28"/>
            </w:rPr>
            <m:t>=</m:t>
          </m:r>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num>
            <m:den>
              <m:r>
                <m:rPr>
                  <m:sty m:val="p"/>
                </m:rPr>
                <w:rPr>
                  <w:rFonts w:ascii="Cambria Math" w:hAnsi="Cambria Math"/>
                  <w:noProof/>
                  <w:szCs w:val="28"/>
                </w:rPr>
                <m:t>2</m:t>
              </m:r>
            </m:den>
          </m:f>
          <m:r>
            <m:rPr>
              <m:sty m:val="p"/>
            </m:rPr>
            <w:rPr>
              <w:rFonts w:ascii="Cambria Math" w:hAnsi="Cambria Math"/>
              <w:noProof/>
              <w:szCs w:val="28"/>
            </w:rPr>
            <m:t>,</m:t>
          </m:r>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r>
            <m:rPr>
              <m:sty m:val="p"/>
            </m:rPr>
            <w:rPr>
              <w:rFonts w:ascii="Cambria Math" w:hAnsi="Cambria Math"/>
              <w:noProof/>
              <w:szCs w:val="28"/>
            </w:rPr>
            <m:t>=</m:t>
          </m:r>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num>
            <m:den>
              <m:r>
                <m:rPr>
                  <m:sty m:val="p"/>
                </m:rPr>
                <w:rPr>
                  <w:rFonts w:ascii="Cambria Math" w:hAnsi="Cambria Math"/>
                  <w:noProof/>
                  <w:szCs w:val="28"/>
                </w:rPr>
                <m:t>4</m:t>
              </m:r>
            </m:den>
          </m:f>
          <m:r>
            <w:rPr>
              <w:rFonts w:ascii="Cambria Math" w:hAnsi="Cambria Math"/>
              <w:noProof/>
              <w:szCs w:val="28"/>
            </w:rPr>
            <m:t>+</m:t>
          </m:r>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r>
                    <m:rPr>
                      <m:sty m:val="p"/>
                    </m:rPr>
                    <w:rPr>
                      <w:rFonts w:ascii="Cambria Math" w:hAnsi="Cambria Math"/>
                      <w:noProof/>
                      <w:szCs w:val="28"/>
                    </w:rPr>
                    <m:t>1</m:t>
                  </m:r>
                </m:sub>
              </m:sSub>
            </m:num>
            <m:den>
              <m:r>
                <m:rPr>
                  <m:sty m:val="p"/>
                </m:rPr>
                <w:rPr>
                  <w:rFonts w:ascii="Cambria Math" w:hAnsi="Cambria Math"/>
                  <w:noProof/>
                  <w:szCs w:val="28"/>
                </w:rPr>
                <m:t>2(</m:t>
              </m:r>
              <m:r>
                <w:rPr>
                  <w:rFonts w:ascii="Cambria Math" w:hAnsi="Cambria Math"/>
                  <w:noProof/>
                  <w:szCs w:val="28"/>
                </w:rPr>
                <m:t>n-</m:t>
              </m:r>
              <m:r>
                <m:rPr>
                  <m:sty m:val="p"/>
                </m:rPr>
                <w:rPr>
                  <w:rFonts w:ascii="Cambria Math" w:hAnsi="Cambria Math"/>
                  <w:noProof/>
                  <w:szCs w:val="28"/>
                </w:rPr>
                <m:t>2)</m:t>
              </m:r>
            </m:den>
          </m:f>
          <m:r>
            <m:rPr>
              <m:sty m:val="p"/>
            </m:rPr>
            <w:rPr>
              <w:rFonts w:ascii="Cambria Math" w:hAnsi="Cambria Math"/>
              <w:noProof/>
              <w:szCs w:val="28"/>
            </w:rPr>
            <m:t>,</m:t>
          </m:r>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3</m:t>
              </m:r>
            </m:sub>
          </m:sSub>
          <m:r>
            <m:rPr>
              <m:sty m:val="p"/>
            </m:rP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oMath>
      </m:oMathPara>
    </w:p>
    <w:p w14:paraId="7CFB827B" w14:textId="77777777" w:rsidR="00382034" w:rsidRPr="00413187" w:rsidRDefault="00382034" w:rsidP="00382034">
      <w:pPr>
        <w:pStyle w:val="af9"/>
        <w:ind w:left="426" w:firstLine="0"/>
        <w:rPr>
          <w:noProof/>
          <w:szCs w:val="28"/>
        </w:rPr>
      </w:pPr>
      <w:r w:rsidRPr="00413187">
        <w:rPr>
          <w:noProof/>
          <w:szCs w:val="28"/>
        </w:rPr>
        <w:t xml:space="preserve">а) Будут ли эти оценки несмещенными для параметра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oMath>
      <w:r w:rsidRPr="00413187">
        <w:rPr>
          <w:noProof/>
          <w:szCs w:val="28"/>
        </w:rPr>
        <w:t xml:space="preserve"> б) Какая из них является состоятельной для параметра </w:t>
      </w:r>
      <m:oMath>
        <m:r>
          <w:rPr>
            <w:rFonts w:ascii="Cambria Math" w:hAnsi="Cambria Math" w:cs="Cambria Math"/>
            <w:noProof/>
            <w:szCs w:val="28"/>
          </w:rPr>
          <m:t>θ</m:t>
        </m:r>
      </m:oMath>
      <w:r w:rsidRPr="00413187">
        <w:rPr>
          <w:noProof/>
          <w:szCs w:val="28"/>
        </w:rPr>
        <w:t>?</w:t>
      </w:r>
    </w:p>
    <w:p w14:paraId="57C9B0E7" w14:textId="77777777" w:rsidR="00382034"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из равномерного распределения </w:t>
      </w:r>
      <m:oMath>
        <m:r>
          <w:rPr>
            <w:rFonts w:ascii="Cambria Math" w:hAnsi="Cambria Math"/>
            <w:noProof/>
            <w:szCs w:val="28"/>
          </w:rPr>
          <m:t>U</m:t>
        </m:r>
        <m:r>
          <m:rPr>
            <m:sty m:val="p"/>
          </m:rPr>
          <w:rPr>
            <w:rFonts w:ascii="Cambria Math" w:hAnsi="Cambria Math"/>
            <w:noProof/>
            <w:szCs w:val="28"/>
          </w:rPr>
          <m:t>([0;</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c неизвестным параметром </w:t>
      </w:r>
      <m:oMath>
        <m:r>
          <w:rPr>
            <w:rFonts w:ascii="Cambria Math" w:hAnsi="Cambria Math" w:cs="Cambria Math"/>
            <w:noProof/>
            <w:szCs w:val="28"/>
          </w:rPr>
          <m:t>θ</m:t>
        </m:r>
        <m:r>
          <m:rPr>
            <m:sty m:val="p"/>
          </m:rPr>
          <w:rPr>
            <w:rFonts w:ascii="Cambria Math" w:hAnsi="Cambria Math"/>
            <w:noProof/>
            <w:szCs w:val="28"/>
          </w:rPr>
          <m:t>&gt;0</m:t>
        </m:r>
      </m:oMath>
      <w:r w:rsidRPr="00413187">
        <w:rPr>
          <w:noProof/>
          <w:szCs w:val="28"/>
        </w:rPr>
        <w:t xml:space="preserve">. Требуется оценить параметр </w:t>
      </w:r>
      <m:oMath>
        <m:r>
          <w:rPr>
            <w:rFonts w:ascii="Cambria Math" w:hAnsi="Cambria Math" w:cs="Cambria Math"/>
            <w:noProof/>
            <w:szCs w:val="28"/>
          </w:rPr>
          <m:t>θ</m:t>
        </m:r>
      </m:oMath>
      <w:r w:rsidRPr="00413187">
        <w:rPr>
          <w:noProof/>
          <w:szCs w:val="28"/>
        </w:rPr>
        <w:t xml:space="preserve">. В качестве оценка параметра </w:t>
      </w:r>
      <m:oMath>
        <m:r>
          <w:rPr>
            <w:rFonts w:ascii="Cambria Math" w:hAnsi="Cambria Math" w:cs="Cambria Math"/>
            <w:noProof/>
            <w:szCs w:val="28"/>
          </w:rPr>
          <m:t>θ</m:t>
        </m:r>
      </m:oMath>
      <w:r w:rsidRPr="00413187">
        <w:rPr>
          <w:noProof/>
          <w:szCs w:val="28"/>
        </w:rPr>
        <w:t xml:space="preserve"> рассматриваются: </w:t>
      </w:r>
    </w:p>
    <w:p w14:paraId="6F947072" w14:textId="77777777" w:rsidR="00382034" w:rsidRDefault="003B56B4" w:rsidP="00382034">
      <w:pPr>
        <w:pStyle w:val="af9"/>
        <w:ind w:left="426" w:firstLine="0"/>
        <w:jc w:val="center"/>
        <w:rPr>
          <w:noProof/>
          <w:szCs w:val="28"/>
        </w:rPr>
      </w:pPr>
      <m:oMathPara>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r>
            <m:rPr>
              <m:sty m:val="p"/>
            </m:rPr>
            <w:rPr>
              <w:rFonts w:ascii="Cambria Math" w:hAnsi="Cambria Math"/>
              <w:noProof/>
              <w:szCs w:val="28"/>
            </w:rPr>
            <m:t>=2</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n+</m:t>
              </m:r>
              <m:r>
                <m:rPr>
                  <m:sty m:val="p"/>
                </m:rPr>
                <w:rPr>
                  <w:rFonts w:ascii="Cambria Math" w:hAnsi="Cambria Math"/>
                  <w:noProof/>
                  <w:szCs w:val="28"/>
                </w:rPr>
                <m:t>1</m:t>
              </m:r>
            </m:num>
            <m:den>
              <m:r>
                <w:rPr>
                  <w:rFonts w:ascii="Cambria Math" w:hAnsi="Cambria Math"/>
                  <w:noProof/>
                  <w:szCs w:val="28"/>
                </w:rPr>
                <m:t>n</m:t>
              </m:r>
            </m:den>
          </m:f>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sub>
          </m:sSub>
          <m:r>
            <m:rPr>
              <m:sty m:val="p"/>
            </m:rPr>
            <w:rPr>
              <w:rFonts w:ascii="Cambria Math" w:hAnsi="Cambria Math"/>
              <w:noProof/>
              <w:szCs w:val="28"/>
            </w:rPr>
            <m:t>.</m:t>
          </m:r>
        </m:oMath>
      </m:oMathPara>
    </w:p>
    <w:p w14:paraId="2CAAC026" w14:textId="77777777" w:rsidR="00382034" w:rsidRPr="00413187" w:rsidRDefault="00382034" w:rsidP="00382034">
      <w:pPr>
        <w:pStyle w:val="af9"/>
        <w:ind w:left="426" w:firstLine="0"/>
        <w:rPr>
          <w:noProof/>
          <w:szCs w:val="28"/>
        </w:rPr>
      </w:pPr>
      <w:r w:rsidRPr="00413187">
        <w:rPr>
          <w:noProof/>
          <w:szCs w:val="28"/>
        </w:rPr>
        <w:t>а) Будут ли оценки несмещенными?; б) состоятельными? в) найдите среди них оптимальную.</w:t>
      </w:r>
    </w:p>
    <w:p w14:paraId="2D9A39AA" w14:textId="77777777" w:rsidR="00382034"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из равномерного распределения </w:t>
      </w:r>
      <m:oMath>
        <m:r>
          <w:rPr>
            <w:rFonts w:ascii="Cambria Math" w:hAnsi="Cambria Math"/>
            <w:noProof/>
            <w:szCs w:val="28"/>
          </w:rPr>
          <m:t>U</m:t>
        </m:r>
        <m:r>
          <m:rPr>
            <m:sty m:val="p"/>
          </m:rPr>
          <w:rPr>
            <w:rFonts w:ascii="Cambria Math" w:hAnsi="Cambria Math"/>
            <w:noProof/>
            <w:szCs w:val="28"/>
          </w:rPr>
          <m:t>([0;</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c неизвестным параметром </w:t>
      </w:r>
      <m:oMath>
        <m:r>
          <w:rPr>
            <w:rFonts w:ascii="Cambria Math" w:hAnsi="Cambria Math" w:cs="Cambria Math"/>
            <w:noProof/>
            <w:szCs w:val="28"/>
          </w:rPr>
          <m:t>θ</m:t>
        </m:r>
        <m:r>
          <m:rPr>
            <m:sty m:val="p"/>
          </m:rPr>
          <w:rPr>
            <w:rFonts w:ascii="Cambria Math" w:hAnsi="Cambria Math"/>
            <w:noProof/>
            <w:szCs w:val="28"/>
          </w:rPr>
          <m:t>&gt;0</m:t>
        </m:r>
      </m:oMath>
      <w:r w:rsidRPr="00413187">
        <w:rPr>
          <w:noProof/>
          <w:szCs w:val="28"/>
        </w:rPr>
        <w:t xml:space="preserve">. Требуется оценить параметр </w:t>
      </w:r>
      <m:oMath>
        <m:r>
          <w:rPr>
            <w:rFonts w:ascii="Cambria Math" w:hAnsi="Cambria Math" w:cs="Cambria Math"/>
            <w:noProof/>
            <w:szCs w:val="28"/>
          </w:rPr>
          <m:t>θ</m:t>
        </m:r>
      </m:oMath>
      <w:r w:rsidRPr="00413187">
        <w:rPr>
          <w:noProof/>
          <w:szCs w:val="28"/>
        </w:rPr>
        <w:t xml:space="preserve">. В качестве оценка параметра </w:t>
      </w:r>
      <m:oMath>
        <m:r>
          <w:rPr>
            <w:rFonts w:ascii="Cambria Math" w:hAnsi="Cambria Math" w:cs="Cambria Math"/>
            <w:noProof/>
            <w:szCs w:val="28"/>
          </w:rPr>
          <m:t>θ</m:t>
        </m:r>
      </m:oMath>
      <w:r w:rsidRPr="00413187">
        <w:rPr>
          <w:noProof/>
          <w:szCs w:val="28"/>
        </w:rPr>
        <w:t xml:space="preserve"> рассматриваются:</w:t>
      </w:r>
    </w:p>
    <w:p w14:paraId="10A2E9A8" w14:textId="77777777" w:rsidR="00382034" w:rsidRDefault="003B56B4" w:rsidP="00382034">
      <w:pPr>
        <w:pStyle w:val="af9"/>
        <w:ind w:left="426" w:firstLine="0"/>
        <w:jc w:val="center"/>
        <w:rPr>
          <w:noProof/>
          <w:szCs w:val="28"/>
        </w:rPr>
      </w:pPr>
      <m:oMathPara>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r>
            <m:rPr>
              <m:sty m:val="p"/>
            </m:rPr>
            <w:rPr>
              <w:rFonts w:ascii="Cambria Math" w:hAnsi="Cambria Math"/>
              <w:noProof/>
              <w:szCs w:val="28"/>
            </w:rPr>
            <m:t>=2</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oMath>
      </m:oMathPara>
    </w:p>
    <w:p w14:paraId="54EA7CAA" w14:textId="77777777" w:rsidR="00382034" w:rsidRPr="00413187" w:rsidRDefault="00382034" w:rsidP="00382034">
      <w:pPr>
        <w:pStyle w:val="af9"/>
        <w:ind w:left="426" w:firstLine="0"/>
        <w:rPr>
          <w:noProof/>
          <w:szCs w:val="28"/>
        </w:rPr>
      </w:pPr>
      <w:r w:rsidRPr="00413187">
        <w:rPr>
          <w:noProof/>
          <w:szCs w:val="28"/>
        </w:rPr>
        <w:t>а) Будут ли оценки несмещенными?; б) Состоятельными? в) Найти среди них оптимальную.</w:t>
      </w:r>
    </w:p>
    <w:p w14:paraId="42BD6D2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r>
          <w:rPr>
            <w:rFonts w:ascii="Cambria Math" w:hAnsi="Cambria Math"/>
            <w:noProof/>
            <w:szCs w:val="28"/>
          </w:rPr>
          <m:t>X</m:t>
        </m:r>
      </m:oMath>
      <w:r w:rsidRPr="00413187">
        <w:rPr>
          <w:noProof/>
          <w:szCs w:val="28"/>
        </w:rPr>
        <w:t xml:space="preserve"> – случайная величина, которая имеет равномерное распределение на отрезке </w:t>
      </w:r>
      <m:oMath>
        <m:r>
          <m:rPr>
            <m:sty m:val="p"/>
          </m:rPr>
          <w:rPr>
            <w:rFonts w:ascii="Cambria Math" w:hAnsi="Cambria Math"/>
            <w:noProof/>
            <w:szCs w:val="28"/>
          </w:rPr>
          <m:t>[0,</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Рассмотрим выборку объема </w:t>
      </w:r>
      <m:oMath>
        <m:r>
          <m:rPr>
            <m:sty m:val="p"/>
          </m:rPr>
          <w:rPr>
            <w:rFonts w:ascii="Cambria Math" w:hAnsi="Cambria Math"/>
            <w:noProof/>
            <w:szCs w:val="28"/>
          </w:rPr>
          <m:t>3</m:t>
        </m:r>
      </m:oMath>
      <w:r w:rsidRPr="00413187">
        <w:rPr>
          <w:noProof/>
          <w:szCs w:val="28"/>
        </w:rPr>
        <w:t xml:space="preserve"> и класс оценок вида </w:t>
      </w:r>
      <m:oMath>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r>
          <w:rPr>
            <w:rFonts w:ascii="Cambria Math" w:hAnsi="Cambria Math"/>
            <w:noProof/>
            <w:szCs w:val="28"/>
          </w:rPr>
          <m:t>c⋅</m:t>
        </m:r>
        <m:bar>
          <m:barPr>
            <m:pos m:val="top"/>
            <m:ctrlPr>
              <w:rPr>
                <w:rFonts w:ascii="Cambria Math" w:hAnsi="Cambria Math"/>
                <w:szCs w:val="28"/>
              </w:rPr>
            </m:ctrlPr>
          </m:barPr>
          <m:e>
            <m:r>
              <w:rPr>
                <w:rFonts w:ascii="Cambria Math" w:hAnsi="Cambria Math"/>
                <w:noProof/>
                <w:szCs w:val="28"/>
              </w:rPr>
              <m:t>X</m:t>
            </m:r>
          </m:e>
        </m:bar>
      </m:oMath>
      <w:r w:rsidRPr="00413187">
        <w:rPr>
          <w:noProof/>
          <w:szCs w:val="28"/>
        </w:rPr>
        <w:t xml:space="preserve"> </w:t>
      </w:r>
      <w:r w:rsidRPr="00413187">
        <w:rPr>
          <w:noProof/>
          <w:szCs w:val="28"/>
        </w:rPr>
        <w:lastRenderedPageBreak/>
        <w:t xml:space="preserve">неизвестного параметра </w:t>
      </w:r>
      <m:oMath>
        <m:r>
          <w:rPr>
            <w:rFonts w:ascii="Cambria Math" w:hAnsi="Cambria Math" w:cs="Cambria Math"/>
            <w:noProof/>
            <w:szCs w:val="28"/>
          </w:rPr>
          <m:t>θ</m:t>
        </m:r>
      </m:oMath>
      <w:r w:rsidRPr="00413187">
        <w:rPr>
          <w:noProof/>
          <w:szCs w:val="28"/>
        </w:rPr>
        <w:t xml:space="preserve">. Найдите такое </w:t>
      </w:r>
      <m:oMath>
        <m:r>
          <w:rPr>
            <w:rFonts w:ascii="Cambria Math" w:hAnsi="Cambria Math"/>
            <w:noProof/>
            <w:szCs w:val="28"/>
          </w:rPr>
          <m:t>c</m:t>
        </m:r>
      </m:oMath>
      <w:r w:rsidRPr="00413187">
        <w:rPr>
          <w:noProof/>
          <w:szCs w:val="28"/>
        </w:rPr>
        <w:t xml:space="preserve">, чтобы: a) оценка </w:t>
      </w:r>
      <m:oMath>
        <m:acc>
          <m:accPr>
            <m:ctrlPr>
              <w:rPr>
                <w:rFonts w:ascii="Cambria Math" w:hAnsi="Cambria Math"/>
                <w:szCs w:val="28"/>
              </w:rPr>
            </m:ctrlPr>
          </m:accPr>
          <m:e>
            <m:r>
              <w:rPr>
                <w:rFonts w:ascii="Cambria Math" w:hAnsi="Cambria Math" w:cs="Cambria Math"/>
                <w:noProof/>
                <w:szCs w:val="28"/>
              </w:rPr>
              <m:t>θ</m:t>
            </m:r>
          </m:e>
        </m:acc>
      </m:oMath>
      <w:r w:rsidRPr="00413187">
        <w:rPr>
          <w:noProof/>
          <w:szCs w:val="28"/>
        </w:rPr>
        <w:t xml:space="preserve"> – несмещенная; б) оценка </w:t>
      </w:r>
      <m:oMath>
        <m:acc>
          <m:accPr>
            <m:ctrlPr>
              <w:rPr>
                <w:rFonts w:ascii="Cambria Math" w:hAnsi="Cambria Math"/>
                <w:szCs w:val="28"/>
              </w:rPr>
            </m:ctrlPr>
          </m:accPr>
          <m:e>
            <m:r>
              <w:rPr>
                <w:rFonts w:ascii="Cambria Math" w:hAnsi="Cambria Math" w:cs="Cambria Math"/>
                <w:noProof/>
                <w:szCs w:val="28"/>
              </w:rPr>
              <m:t>θ</m:t>
            </m:r>
          </m:e>
        </m:acc>
      </m:oMath>
      <w:r w:rsidRPr="00413187">
        <w:rPr>
          <w:noProof/>
          <w:szCs w:val="28"/>
        </w:rPr>
        <w:t xml:space="preserve"> – эффективная в рассматриваемом классе.</w:t>
      </w:r>
    </w:p>
    <w:p w14:paraId="78118AD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объема </w:t>
      </w:r>
      <m:oMath>
        <m:r>
          <w:rPr>
            <w:rFonts w:ascii="Cambria Math" w:hAnsi="Cambria Math"/>
            <w:noProof/>
            <w:szCs w:val="28"/>
          </w:rPr>
          <m:t>n</m:t>
        </m:r>
      </m:oMath>
      <w:r w:rsidRPr="00413187">
        <w:rPr>
          <w:noProof/>
          <w:szCs w:val="28"/>
        </w:rPr>
        <w:t xml:space="preserve"> из равномерного закона распределения на отрезке </w:t>
      </w:r>
      <m:oMath>
        <m:r>
          <m:rPr>
            <m:sty m:val="p"/>
          </m:rPr>
          <w:rPr>
            <w:rFonts w:ascii="Cambria Math" w:hAnsi="Cambria Math"/>
            <w:noProof/>
            <w:szCs w:val="28"/>
          </w:rPr>
          <m:t>[</m:t>
        </m:r>
        <m: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где </w:t>
      </w:r>
      <m:oMath>
        <m:r>
          <w:rPr>
            <w:rFonts w:ascii="Cambria Math" w:hAnsi="Cambria Math" w:cs="Cambria Math"/>
            <w:noProof/>
            <w:szCs w:val="28"/>
          </w:rPr>
          <m:t>θ</m:t>
        </m:r>
      </m:oMath>
      <w:r w:rsidRPr="00413187">
        <w:rPr>
          <w:noProof/>
          <w:szCs w:val="28"/>
        </w:rPr>
        <w:t xml:space="preserve"> – неизвестный параметр. В качестве оценки параметра </w:t>
      </w:r>
      <m:oMath>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oMath>
      <w:r w:rsidRPr="00413187">
        <w:rPr>
          <w:noProof/>
          <w:szCs w:val="28"/>
        </w:rPr>
        <w:t xml:space="preserve"> рассмотрим статистику</w:t>
      </w:r>
    </w:p>
    <w:p w14:paraId="54086F36" w14:textId="77777777" w:rsidR="00382034" w:rsidRPr="00413187" w:rsidRDefault="003B56B4" w:rsidP="00382034">
      <w:pPr>
        <w:pStyle w:val="af9"/>
        <w:ind w:left="426" w:firstLine="0"/>
        <w:jc w:val="center"/>
        <w:rPr>
          <w:noProof/>
          <w:szCs w:val="28"/>
        </w:rPr>
      </w:pPr>
      <m:oMathPara>
        <m:oMath>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3</m:t>
              </m:r>
            </m:num>
            <m:den>
              <m:r>
                <w:rPr>
                  <w:rFonts w:ascii="Cambria Math" w:hAnsi="Cambria Math"/>
                  <w:noProof/>
                  <w:szCs w:val="28"/>
                </w:rPr>
                <m:t>n</m:t>
              </m:r>
            </m:den>
          </m:f>
          <m:d>
            <m:dPr>
              <m:ctrlPr>
                <w:rPr>
                  <w:rFonts w:ascii="Cambria Math" w:hAnsi="Cambria Math"/>
                  <w:szCs w:val="28"/>
                </w:rPr>
              </m:ctrlPr>
            </m:dPr>
            <m:e>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w:rPr>
                      <w:rFonts w:ascii="Cambria Math" w:hAnsi="Cambria Math"/>
                      <w:noProof/>
                      <w:szCs w:val="28"/>
                    </w:rPr>
                    <m:t>n</m:t>
                  </m:r>
                </m:sub>
                <m:sup>
                  <m:r>
                    <m:rPr>
                      <m:sty m:val="p"/>
                    </m:rPr>
                    <w:rPr>
                      <w:rFonts w:ascii="Cambria Math" w:hAnsi="Cambria Math"/>
                      <w:noProof/>
                      <w:szCs w:val="28"/>
                    </w:rPr>
                    <m:t>2</m:t>
                  </m:r>
                </m:sup>
              </m:sSubSup>
            </m:e>
          </m:d>
          <m:r>
            <m:rPr>
              <m:sty m:val="p"/>
            </m:rPr>
            <w:rPr>
              <w:rFonts w:ascii="Cambria Math" w:hAnsi="Cambria Math"/>
              <w:noProof/>
              <w:szCs w:val="28"/>
            </w:rPr>
            <m:t>.</m:t>
          </m:r>
        </m:oMath>
      </m:oMathPara>
    </w:p>
    <w:p w14:paraId="629F5670" w14:textId="77777777" w:rsidR="00382034" w:rsidRPr="00413187" w:rsidRDefault="00382034" w:rsidP="00382034">
      <w:pPr>
        <w:pStyle w:val="af9"/>
        <w:ind w:left="426" w:firstLine="0"/>
        <w:rPr>
          <w:noProof/>
          <w:szCs w:val="28"/>
        </w:rPr>
      </w:pPr>
      <w:r w:rsidRPr="00413187">
        <w:rPr>
          <w:noProof/>
          <w:szCs w:val="28"/>
        </w:rPr>
        <w:t xml:space="preserve">Является ли статистика </w:t>
      </w:r>
      <m:oMath>
        <m:acc>
          <m:accPr>
            <m:ctrlPr>
              <w:rPr>
                <w:rFonts w:ascii="Cambria Math" w:hAnsi="Cambria Math"/>
                <w:szCs w:val="28"/>
              </w:rPr>
            </m:ctrlPr>
          </m:accPr>
          <m:e>
            <m:r>
              <w:rPr>
                <w:rFonts w:ascii="Cambria Math" w:hAnsi="Cambria Math" w:cs="Cambria Math"/>
                <w:noProof/>
                <w:szCs w:val="28"/>
              </w:rPr>
              <m:t>θ</m:t>
            </m:r>
          </m:e>
        </m:acc>
      </m:oMath>
      <w:r w:rsidRPr="00413187">
        <w:rPr>
          <w:noProof/>
          <w:szCs w:val="28"/>
        </w:rPr>
        <w:t xml:space="preserve"> несмещенной оценкой параметра </w:t>
      </w:r>
      <m:oMath>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oMath>
      <w:r w:rsidRPr="00413187">
        <w:rPr>
          <w:noProof/>
          <w:szCs w:val="28"/>
        </w:rPr>
        <w:t>? Ответ обосновать.</w:t>
      </w:r>
    </w:p>
    <w:p w14:paraId="15C3EF2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noProof/>
            <w:szCs w:val="28"/>
          </w:rPr>
          <m:t xml:space="preserve">    k</m:t>
        </m:r>
        <m:r>
          <m:rPr>
            <m:sty m:val="p"/>
          </m:rPr>
          <w:rPr>
            <w:rFonts w:ascii="Cambria Math" w:hAnsi="Cambria Math"/>
            <w:noProof/>
            <w:szCs w:val="28"/>
          </w:rPr>
          <m:t>=1,</m:t>
        </m:r>
        <m:r>
          <w:rPr>
            <w:rFonts w:ascii="Cambria Math" w:hAnsi="Cambria Math"/>
            <w:noProof/>
            <w:szCs w:val="28"/>
          </w:rPr>
          <m:t>…n</m:t>
        </m:r>
        <m:r>
          <m:rPr>
            <m:sty m:val="p"/>
          </m:rPr>
          <w:rPr>
            <w:rFonts w:ascii="Cambria Math" w:hAnsi="Cambria Math"/>
            <w:noProof/>
            <w:szCs w:val="28"/>
          </w:rPr>
          <m:t>,</m:t>
        </m:r>
      </m:oMath>
      <w:r w:rsidRPr="00413187">
        <w:rPr>
          <w:noProof/>
          <w:szCs w:val="28"/>
        </w:rPr>
        <w:t xml:space="preserve"> где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oMath>
      <w:r w:rsidRPr="00413187">
        <w:rPr>
          <w:noProof/>
          <w:szCs w:val="28"/>
        </w:rPr>
        <w:t xml:space="preserve"> – некоторые константы, а </w:t>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oMath>
      <w:r w:rsidRPr="00413187">
        <w:rPr>
          <w:noProof/>
          <w:szCs w:val="28"/>
        </w:rPr>
        <w:t xml:space="preserve"> – независимые одинаково распределенные случайные величины, </w:t>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(0;</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Является ли оценка </w:t>
      </w:r>
      <m:oMath>
        <m:r>
          <w:rPr>
            <w:rFonts w:ascii="Cambria Math" w:hAnsi="Cambria Math"/>
            <w:noProof/>
            <w:szCs w:val="28"/>
          </w:rPr>
          <m:t xml:space="preserve">    </m:t>
        </m:r>
        <m:acc>
          <m:accPr>
            <m:ctrlPr>
              <w:rPr>
                <w:rFonts w:ascii="Cambria Math" w:hAnsi="Cambria Math"/>
                <w:szCs w:val="28"/>
              </w:rPr>
            </m:ctrlPr>
          </m:accPr>
          <m:e>
            <m:r>
              <w:rPr>
                <w:rFonts w:ascii="Cambria Math" w:hAnsi="Cambria Math" w:cs="Cambria Math"/>
                <w:noProof/>
                <w:szCs w:val="28"/>
              </w:rPr>
              <m:t>β</m:t>
            </m:r>
          </m:e>
        </m:acc>
        <m:r>
          <m:rPr>
            <m:sty m:val="p"/>
          </m:rPr>
          <w:rPr>
            <w:rFonts w:ascii="Cambria Math" w:hAnsi="Cambria Math"/>
            <w:noProof/>
            <w:szCs w:val="28"/>
          </w:rPr>
          <m:t>=</m:t>
        </m:r>
        <m:f>
          <m:fPr>
            <m:ctrlPr>
              <w:rPr>
                <w:rFonts w:ascii="Cambria Math" w:hAnsi="Cambria Math"/>
                <w:szCs w:val="28"/>
              </w:rPr>
            </m:ctrlPr>
          </m:fPr>
          <m:num>
            <m:nary>
              <m:naryPr>
                <m:chr m:val="∑"/>
                <m:limLoc m:val="subSup"/>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n</m:t>
                </m:r>
              </m:sup>
              <m:e>
                <m:r>
                  <m:rPr>
                    <m:sty m:val="p"/>
                  </m:rPr>
                  <w:rPr>
                    <w:rFonts w:ascii="Cambria Math" w:hAnsi="Cambria Math"/>
                    <w:noProof/>
                    <w:szCs w:val="28"/>
                  </w:rPr>
                  <m:t>‍</m:t>
                </m:r>
              </m:e>
            </m:nary>
            <m:r>
              <w:rPr>
                <w:rFonts w:ascii="Cambria Math" w:hAnsi="Cambria Math"/>
                <w:noProof/>
                <w:szCs w:val="28"/>
              </w:rPr>
              <m:t xml:space="preserve"> </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k</m:t>
                </m:r>
              </m:sub>
            </m:sSub>
          </m:num>
          <m:den>
            <m:nary>
              <m:naryPr>
                <m:chr m:val="∑"/>
                <m:limLoc m:val="subSup"/>
                <m:ctrlPr>
                  <w:rPr>
                    <w:rFonts w:ascii="Cambria Math" w:hAnsi="Cambria Math" w:cs="Calibri"/>
                    <w:noProof/>
                    <w:szCs w:val="28"/>
                  </w:rPr>
                </m:ctrlPr>
              </m:naryPr>
              <m:sub>
                <m:r>
                  <w:rPr>
                    <w:rFonts w:ascii="Cambria Math" w:hAnsi="Cambria Math"/>
                    <w:noProof/>
                    <w:szCs w:val="28"/>
                  </w:rPr>
                  <m:t>i</m:t>
                </m:r>
                <m:r>
                  <m:rPr>
                    <m:sty m:val="p"/>
                  </m:rPr>
                  <w:rPr>
                    <w:rFonts w:ascii="Cambria Math" w:hAnsi="Cambria Math"/>
                    <w:noProof/>
                    <w:szCs w:val="28"/>
                  </w:rPr>
                  <m:t>=1</m:t>
                </m:r>
              </m:sub>
              <m:sup>
                <m:r>
                  <w:rPr>
                    <w:rFonts w:ascii="Cambria Math" w:hAnsi="Cambria Math"/>
                    <w:noProof/>
                    <w:szCs w:val="28"/>
                  </w:rPr>
                  <m:t>n</m:t>
                </m:r>
              </m:sup>
              <m:e>
                <m:r>
                  <m:rPr>
                    <m:sty m:val="p"/>
                  </m:rPr>
                  <w:rPr>
                    <w:rFonts w:ascii="Cambria Math" w:hAnsi="Cambria Math"/>
                    <w:noProof/>
                    <w:szCs w:val="28"/>
                  </w:rPr>
                  <m:t>‍</m:t>
                </m:r>
              </m:e>
            </m:nary>
            <m:r>
              <w:rPr>
                <w:rFonts w:ascii="Cambria Math" w:hAnsi="Cambria Math"/>
                <w:noProof/>
                <w:szCs w:val="28"/>
              </w:rPr>
              <m:t xml:space="preserve"> </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den>
        </m:f>
        <m:r>
          <w:rPr>
            <w:rFonts w:ascii="Cambria Math" w:hAnsi="Cambria Math"/>
            <w:noProof/>
            <w:szCs w:val="28"/>
          </w:rPr>
          <m:t xml:space="preserve">    </m:t>
        </m:r>
      </m:oMath>
      <w:r w:rsidRPr="00413187">
        <w:rPr>
          <w:noProof/>
          <w:szCs w:val="28"/>
        </w:rPr>
        <w:t xml:space="preserve"> несмещенной оценкой параметра </w:t>
      </w:r>
      <m:oMath>
        <m:r>
          <w:rPr>
            <w:rFonts w:ascii="Cambria Math" w:hAnsi="Cambria Math" w:cs="Cambria Math"/>
            <w:noProof/>
            <w:szCs w:val="28"/>
          </w:rPr>
          <m:t>β</m:t>
        </m:r>
      </m:oMath>
      <w:r w:rsidRPr="00413187">
        <w:rPr>
          <w:noProof/>
          <w:szCs w:val="28"/>
        </w:rPr>
        <w:t>? Ответ обосновать.</w:t>
      </w:r>
    </w:p>
    <w:p w14:paraId="18B9F380"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r>
          <w:rPr>
            <w:rFonts w:ascii="Cambria Math" w:hAnsi="Cambria Math"/>
            <w:noProof/>
            <w:szCs w:val="28"/>
          </w:rPr>
          <m:t xml:space="preserve">    </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noProof/>
            <w:szCs w:val="28"/>
          </w:rPr>
          <m:t xml:space="preserve">    k</m:t>
        </m:r>
        <m:r>
          <m:rPr>
            <m:sty m:val="p"/>
          </m:rPr>
          <w:rPr>
            <w:rFonts w:ascii="Cambria Math" w:hAnsi="Cambria Math"/>
            <w:noProof/>
            <w:szCs w:val="28"/>
          </w:rPr>
          <m:t>=1,</m:t>
        </m:r>
        <m:r>
          <w:rPr>
            <w:rFonts w:ascii="Cambria Math" w:hAnsi="Cambria Math"/>
            <w:noProof/>
            <w:szCs w:val="28"/>
          </w:rPr>
          <m:t>…n</m:t>
        </m:r>
        <m:r>
          <m:rPr>
            <m:sty m:val="p"/>
          </m:rPr>
          <w:rPr>
            <w:rFonts w:ascii="Cambria Math" w:hAnsi="Cambria Math"/>
            <w:noProof/>
            <w:szCs w:val="28"/>
          </w:rPr>
          <m:t>,</m:t>
        </m:r>
      </m:oMath>
      <w:r w:rsidRPr="00413187">
        <w:rPr>
          <w:noProof/>
          <w:szCs w:val="28"/>
        </w:rPr>
        <w:t xml:space="preserve"> где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oMath>
      <w:r w:rsidRPr="00413187">
        <w:rPr>
          <w:noProof/>
          <w:szCs w:val="28"/>
        </w:rPr>
        <w:t xml:space="preserve"> – некоторые константы, а </w:t>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oMath>
      <w:r w:rsidRPr="00413187">
        <w:rPr>
          <w:noProof/>
          <w:szCs w:val="28"/>
        </w:rPr>
        <w:t xml:space="preserve"> – независимые одинаково распределенные случайные величины, </w:t>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(0;</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Является ли оценка </w:t>
      </w:r>
      <m:oMath>
        <m:r>
          <w:rPr>
            <w:rFonts w:ascii="Cambria Math" w:hAnsi="Cambria Math"/>
            <w:noProof/>
            <w:szCs w:val="28"/>
          </w:rPr>
          <m:t xml:space="preserve">    </m:t>
        </m:r>
        <m:acc>
          <m:accPr>
            <m:ctrlPr>
              <w:rPr>
                <w:rFonts w:ascii="Cambria Math" w:hAnsi="Cambria Math"/>
                <w:szCs w:val="28"/>
              </w:rPr>
            </m:ctrlPr>
          </m:accPr>
          <m:e>
            <m:r>
              <w:rPr>
                <w:rFonts w:ascii="Cambria Math" w:hAnsi="Cambria Math" w:cs="Cambria Math"/>
                <w:noProof/>
                <w:szCs w:val="28"/>
              </w:rPr>
              <m:t>β</m:t>
            </m:r>
          </m:e>
        </m:acc>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n</m:t>
            </m:r>
          </m:den>
        </m:f>
        <m:nary>
          <m:naryPr>
            <m:chr m:val="∑"/>
            <m:limLoc m:val="subSup"/>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n</m:t>
            </m:r>
          </m:sup>
          <m:e>
            <m:r>
              <m:rPr>
                <m:sty m:val="p"/>
              </m:rPr>
              <w:rPr>
                <w:rFonts w:ascii="Cambria Math" w:hAnsi="Cambria Math"/>
                <w:noProof/>
                <w:szCs w:val="28"/>
              </w:rPr>
              <m:t>‍</m:t>
            </m:r>
          </m:e>
        </m:nary>
        <m:r>
          <w:rPr>
            <w:rFonts w:ascii="Cambria Math" w:hAnsi="Cambria Math"/>
            <w:noProof/>
            <w:szCs w:val="28"/>
          </w:rPr>
          <m:t xml:space="preserve"> </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k</m:t>
                    </m:r>
                  </m:sub>
                </m:sSub>
              </m:num>
              <m:den>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den>
            </m:f>
          </m:e>
        </m:d>
        <m:r>
          <w:rPr>
            <w:rFonts w:ascii="Cambria Math" w:hAnsi="Cambria Math"/>
            <w:noProof/>
            <w:szCs w:val="28"/>
          </w:rPr>
          <m:t xml:space="preserve">    </m:t>
        </m:r>
      </m:oMath>
      <w:r w:rsidRPr="00413187">
        <w:rPr>
          <w:noProof/>
          <w:szCs w:val="28"/>
        </w:rPr>
        <w:t xml:space="preserve"> несмещенной оценкой параметра </w:t>
      </w:r>
      <m:oMath>
        <m:r>
          <w:rPr>
            <w:rFonts w:ascii="Cambria Math" w:hAnsi="Cambria Math" w:cs="Cambria Math"/>
            <w:noProof/>
            <w:szCs w:val="28"/>
          </w:rPr>
          <m:t>β</m:t>
        </m:r>
      </m:oMath>
      <w:r w:rsidRPr="00413187">
        <w:rPr>
          <w:noProof/>
          <w:szCs w:val="28"/>
        </w:rPr>
        <w:t>? Ответ обосновать.</w:t>
      </w:r>
    </w:p>
    <w:p w14:paraId="30BF2A8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В таблице представлены данные по числу сделок на фондовой бирже за квартал для </w:t>
      </w:r>
      <m:oMath>
        <m:r>
          <m:rPr>
            <m:sty m:val="p"/>
          </m:rPr>
          <w:rPr>
            <w:rFonts w:ascii="Cambria Math" w:hAnsi="Cambria Math"/>
            <w:noProof/>
            <w:szCs w:val="28"/>
          </w:rPr>
          <m:t>400</m:t>
        </m:r>
      </m:oMath>
      <w:r w:rsidRPr="00413187">
        <w:rPr>
          <w:noProof/>
          <w:szCs w:val="28"/>
        </w:rPr>
        <w:t xml:space="preserve"> инвесторов: </w:t>
      </w:r>
    </w:p>
    <w:p w14:paraId="30D02DC7" w14:textId="77777777" w:rsidR="00382034" w:rsidRPr="00413187" w:rsidRDefault="003B56B4" w:rsidP="00382034">
      <w:pPr>
        <w:pStyle w:val="af9"/>
        <w:tabs>
          <w:tab w:val="center" w:pos="4800"/>
          <w:tab w:val="right" w:pos="9500"/>
        </w:tabs>
        <w:ind w:left="57" w:firstLine="0"/>
        <w:rPr>
          <w:noProof/>
          <w:szCs w:val="28"/>
        </w:rPr>
      </w:pPr>
      <m:oMathPara>
        <m:oMath>
          <m:m>
            <m:mPr>
              <m:plcHide m:val="1"/>
              <m:mcs>
                <m:mc>
                  <m:mcPr>
                    <m:count m:val="12"/>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e>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e>
                <m:r>
                  <m:rPr>
                    <m:sty m:val="p"/>
                  </m:rPr>
                  <w:rPr>
                    <w:rFonts w:ascii="Cambria Math" w:hAnsi="Cambria Math"/>
                    <w:noProof/>
                    <w:szCs w:val="28"/>
                  </w:rPr>
                  <m:t>4</m:t>
                </m:r>
              </m:e>
              <m:e>
                <m:r>
                  <m:rPr>
                    <m:sty m:val="p"/>
                  </m:rPr>
                  <w:rPr>
                    <w:rFonts w:ascii="Cambria Math" w:hAnsi="Cambria Math"/>
                    <w:noProof/>
                    <w:szCs w:val="28"/>
                  </w:rPr>
                  <m:t>5</m:t>
                </m:r>
              </m:e>
              <m:e>
                <m:r>
                  <m:rPr>
                    <m:sty m:val="p"/>
                  </m:rPr>
                  <w:rPr>
                    <w:rFonts w:ascii="Cambria Math" w:hAnsi="Cambria Math"/>
                    <w:noProof/>
                    <w:szCs w:val="28"/>
                  </w:rPr>
                  <m:t>6</m:t>
                </m:r>
              </m:e>
              <m:e>
                <m:r>
                  <m:rPr>
                    <m:sty m:val="p"/>
                  </m:rPr>
                  <w:rPr>
                    <w:rFonts w:ascii="Cambria Math" w:hAnsi="Cambria Math"/>
                    <w:noProof/>
                    <w:szCs w:val="28"/>
                  </w:rPr>
                  <m:t>7</m:t>
                </m:r>
              </m:e>
              <m:e>
                <m:r>
                  <m:rPr>
                    <m:sty m:val="p"/>
                  </m:rPr>
                  <w:rPr>
                    <w:rFonts w:ascii="Cambria Math" w:hAnsi="Cambria Math"/>
                    <w:noProof/>
                    <w:szCs w:val="28"/>
                  </w:rPr>
                  <m:t>8</m:t>
                </m:r>
              </m:e>
              <m:e>
                <m:r>
                  <m:rPr>
                    <m:sty m:val="p"/>
                  </m:rPr>
                  <w:rPr>
                    <w:rFonts w:ascii="Cambria Math" w:hAnsi="Cambria Math"/>
                    <w:noProof/>
                    <w:szCs w:val="28"/>
                  </w:rPr>
                  <m:t>9</m:t>
                </m:r>
              </m:e>
              <m:e>
                <m:r>
                  <m:rPr>
                    <m:sty m:val="p"/>
                  </m:rPr>
                  <w:rPr>
                    <w:rFonts w:ascii="Cambria Math" w:hAnsi="Cambria Math"/>
                    <w:noProof/>
                    <w:szCs w:val="28"/>
                  </w:rPr>
                  <m:t>10</m:t>
                </m:r>
              </m:e>
            </m:mr>
            <m:mr>
              <m:e>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i</m:t>
                    </m:r>
                  </m:sub>
                </m:sSub>
              </m:e>
              <m:e>
                <m:r>
                  <m:rPr>
                    <m:sty m:val="p"/>
                  </m:rPr>
                  <w:rPr>
                    <w:rFonts w:ascii="Cambria Math" w:hAnsi="Cambria Math"/>
                    <w:noProof/>
                    <w:szCs w:val="28"/>
                  </w:rPr>
                  <m:t>146</m:t>
                </m:r>
              </m:e>
              <m:e>
                <m:r>
                  <m:rPr>
                    <m:sty m:val="p"/>
                  </m:rPr>
                  <w:rPr>
                    <w:rFonts w:ascii="Cambria Math" w:hAnsi="Cambria Math"/>
                    <w:noProof/>
                    <w:szCs w:val="28"/>
                  </w:rPr>
                  <m:t>97</m:t>
                </m:r>
              </m:e>
              <m:e>
                <m:r>
                  <m:rPr>
                    <m:sty m:val="p"/>
                  </m:rPr>
                  <w:rPr>
                    <w:rFonts w:ascii="Cambria Math" w:hAnsi="Cambria Math"/>
                    <w:noProof/>
                    <w:szCs w:val="28"/>
                  </w:rPr>
                  <m:t>73</m:t>
                </m:r>
              </m:e>
              <m:e>
                <m:r>
                  <m:rPr>
                    <m:sty m:val="p"/>
                  </m:rPr>
                  <w:rPr>
                    <w:rFonts w:ascii="Cambria Math" w:hAnsi="Cambria Math"/>
                    <w:noProof/>
                    <w:szCs w:val="28"/>
                  </w:rPr>
                  <m:t>34</m:t>
                </m:r>
              </m:e>
              <m:e>
                <m:r>
                  <m:rPr>
                    <m:sty m:val="p"/>
                  </m:rPr>
                  <w:rPr>
                    <w:rFonts w:ascii="Cambria Math" w:hAnsi="Cambria Math"/>
                    <w:noProof/>
                    <w:szCs w:val="28"/>
                  </w:rPr>
                  <m:t>23</m:t>
                </m:r>
              </m:e>
              <m:e>
                <m:r>
                  <m:rPr>
                    <m:sty m:val="p"/>
                  </m:rPr>
                  <w:rPr>
                    <w:rFonts w:ascii="Cambria Math" w:hAnsi="Cambria Math"/>
                    <w:noProof/>
                    <w:szCs w:val="28"/>
                  </w:rPr>
                  <m:t>10</m:t>
                </m:r>
              </m:e>
              <m:e>
                <m:r>
                  <m:rPr>
                    <m:sty m:val="p"/>
                  </m:rPr>
                  <w:rPr>
                    <w:rFonts w:ascii="Cambria Math" w:hAnsi="Cambria Math"/>
                    <w:noProof/>
                    <w:szCs w:val="28"/>
                  </w:rPr>
                  <m:t>6</m:t>
                </m:r>
              </m:e>
              <m:e>
                <m:r>
                  <m:rPr>
                    <m:sty m:val="p"/>
                  </m:rPr>
                  <w:rPr>
                    <w:rFonts w:ascii="Cambria Math" w:hAnsi="Cambria Math"/>
                    <w:noProof/>
                    <w:szCs w:val="28"/>
                  </w:rPr>
                  <m:t>3</m:t>
                </m:r>
              </m:e>
              <m:e>
                <m:r>
                  <m:rPr>
                    <m:sty m:val="p"/>
                  </m:rPr>
                  <w:rPr>
                    <w:rFonts w:ascii="Cambria Math" w:hAnsi="Cambria Math"/>
                    <w:noProof/>
                    <w:szCs w:val="28"/>
                  </w:rPr>
                  <m:t>3</m:t>
                </m:r>
              </m:e>
              <m:e>
                <m:r>
                  <m:rPr>
                    <m:sty m:val="p"/>
                  </m:rPr>
                  <w:rPr>
                    <w:rFonts w:ascii="Cambria Math" w:hAnsi="Cambria Math"/>
                    <w:noProof/>
                    <w:szCs w:val="28"/>
                  </w:rPr>
                  <m:t>3</m:t>
                </m:r>
              </m:e>
              <m:e>
                <m:r>
                  <m:rPr>
                    <m:sty m:val="p"/>
                  </m:rPr>
                  <w:rPr>
                    <w:rFonts w:ascii="Cambria Math" w:hAnsi="Cambria Math"/>
                    <w:noProof/>
                    <w:szCs w:val="28"/>
                  </w:rPr>
                  <m:t>2</m:t>
                </m:r>
              </m:e>
            </m:mr>
            <m:mr>
              <m:e/>
              <m:e/>
              <m:e/>
              <m:e/>
              <m:e/>
              <m:e/>
              <m:e/>
              <m:e/>
              <m:e/>
              <m:e/>
              <m:e/>
              <m:e/>
            </m:mr>
          </m:m>
        </m:oMath>
      </m:oMathPara>
    </w:p>
    <w:p w14:paraId="3D78FADE" w14:textId="77777777" w:rsidR="00382034" w:rsidRPr="00413187" w:rsidRDefault="00382034" w:rsidP="00382034">
      <w:pPr>
        <w:pStyle w:val="af9"/>
        <w:tabs>
          <w:tab w:val="center" w:pos="4800"/>
          <w:tab w:val="right" w:pos="9500"/>
        </w:tabs>
        <w:ind w:left="57" w:firstLine="0"/>
        <w:rPr>
          <w:noProof/>
          <w:szCs w:val="28"/>
        </w:rPr>
      </w:pPr>
      <w:r w:rsidRPr="00413187">
        <w:rPr>
          <w:noProof/>
          <w:szCs w:val="28"/>
        </w:rPr>
        <w:t xml:space="preserve">В предположении, что случайное число сделок описывается распределением Пуассона, оцените параметр </w:t>
      </w:r>
      <m:oMath>
        <m:r>
          <w:rPr>
            <w:rFonts w:ascii="Cambria Math" w:hAnsi="Cambria Math" w:cs="Cambria Math"/>
            <w:noProof/>
            <w:szCs w:val="28"/>
          </w:rPr>
          <m:t>λ</m:t>
        </m:r>
      </m:oMath>
      <w:r w:rsidRPr="00413187">
        <w:rPr>
          <w:noProof/>
          <w:szCs w:val="28"/>
        </w:rPr>
        <w:t xml:space="preserve"> методом моментов. Определите вероятность того, что число сделок за квартал будет не менее трех, применяя: а) метод моментов; б) непосредственно по таблице.</w:t>
      </w:r>
    </w:p>
    <w:p w14:paraId="653CECB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случайная величина </w:t>
      </w:r>
      <m:oMath>
        <m:r>
          <w:rPr>
            <w:rFonts w:ascii="Cambria Math" w:hAnsi="Cambria Math"/>
            <w:noProof/>
            <w:szCs w:val="28"/>
          </w:rPr>
          <m:t>X</m:t>
        </m:r>
      </m:oMath>
      <w:r w:rsidRPr="00413187">
        <w:rPr>
          <w:noProof/>
          <w:szCs w:val="28"/>
        </w:rPr>
        <w:t xml:space="preserve"> равномерно распределена на отрезке </w:t>
      </w:r>
      <m:oMath>
        <m:r>
          <m:rPr>
            <m:sty m:val="p"/>
          </m:rPr>
          <w:rPr>
            <w:rFonts w:ascii="Cambria Math" w:hAnsi="Cambria Math"/>
            <w:noProof/>
            <w:szCs w:val="28"/>
          </w:rPr>
          <m:t>[0;4</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Найдите методом моментов оценку для параметра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oMath>
      <w:r w:rsidRPr="00413187">
        <w:rPr>
          <w:noProof/>
          <w:szCs w:val="28"/>
        </w:rPr>
        <w:t xml:space="preserve"> Является ли оценка а) несмещенной; б) состоятельной? Ответ обосновать.</w:t>
      </w:r>
      <w:r w:rsidRPr="00413187">
        <w:rPr>
          <w:noProof/>
          <w:szCs w:val="28"/>
          <w:lang w:val="en-US"/>
        </w:rPr>
        <w:t xml:space="preserve"> </w:t>
      </w:r>
    </w:p>
    <w:p w14:paraId="6D53038C"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Пусть случайная величина </w:t>
      </w:r>
      <m:oMath>
        <m:r>
          <w:rPr>
            <w:rFonts w:ascii="Cambria Math" w:hAnsi="Cambria Math"/>
            <w:noProof/>
            <w:szCs w:val="28"/>
          </w:rPr>
          <m:t>X</m:t>
        </m:r>
      </m:oMath>
      <w:r w:rsidRPr="00413187">
        <w:rPr>
          <w:noProof/>
          <w:szCs w:val="28"/>
        </w:rPr>
        <w:t xml:space="preserve"> равномерно распределена на отрезке </w:t>
      </w:r>
      <m:oMath>
        <m:r>
          <m:rPr>
            <m:sty m:val="p"/>
          </m:rPr>
          <w:rPr>
            <w:rFonts w:ascii="Cambria Math" w:hAnsi="Cambria Math"/>
            <w:noProof/>
            <w:szCs w:val="28"/>
          </w:rPr>
          <m:t>[0;4</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Найдите методом моментов оценку для параметра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oMath>
      <w:r w:rsidRPr="00413187">
        <w:rPr>
          <w:noProof/>
          <w:szCs w:val="28"/>
        </w:rPr>
        <w:t xml:space="preserve"> Является ли оценка а) несмещенной; б) состоятельной? Ответ обосновать.Пусть случайная величина </w:t>
      </w:r>
      <m:oMath>
        <m:r>
          <w:rPr>
            <w:rFonts w:ascii="Cambria Math" w:hAnsi="Cambria Math"/>
            <w:noProof/>
            <w:szCs w:val="28"/>
          </w:rPr>
          <m:t>X</m:t>
        </m:r>
      </m:oMath>
      <w:r w:rsidRPr="00413187">
        <w:rPr>
          <w:noProof/>
          <w:szCs w:val="28"/>
        </w:rPr>
        <w:t xml:space="preserve"> равномерно распределена на отрезке </w:t>
      </w:r>
      <m:oMath>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oMath>
      <w:r w:rsidRPr="00413187">
        <w:rPr>
          <w:noProof/>
          <w:szCs w:val="28"/>
        </w:rPr>
        <w:t xml:space="preserve">. Найти методом моментов оценки для параметров </w:t>
      </w:r>
      <m:oMath>
        <m:r>
          <w:rPr>
            <w:rFonts w:ascii="Cambria Math" w:hAnsi="Cambria Math"/>
            <w:noProof/>
            <w:szCs w:val="28"/>
          </w:rPr>
          <m:t>a</m:t>
        </m:r>
      </m:oMath>
      <w:r w:rsidRPr="00413187">
        <w:rPr>
          <w:noProof/>
          <w:szCs w:val="28"/>
        </w:rPr>
        <w:t xml:space="preserve"> и </w:t>
      </w:r>
      <m:oMath>
        <m:r>
          <w:rPr>
            <w:rFonts w:ascii="Cambria Math" w:hAnsi="Cambria Math"/>
            <w:noProof/>
            <w:szCs w:val="28"/>
          </w:rPr>
          <m:t>b</m:t>
        </m:r>
      </m:oMath>
      <w:r w:rsidRPr="00413187">
        <w:rPr>
          <w:noProof/>
          <w:szCs w:val="28"/>
        </w:rPr>
        <w:t>.</w:t>
      </w:r>
    </w:p>
    <w:p w14:paraId="24BBF97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Случайная величина </w:t>
      </w:r>
      <m:oMath>
        <m:r>
          <w:rPr>
            <w:rFonts w:ascii="Cambria Math" w:hAnsi="Cambria Math"/>
            <w:noProof/>
            <w:szCs w:val="28"/>
          </w:rPr>
          <m:t>X</m:t>
        </m:r>
      </m:oMath>
      <w:r w:rsidRPr="00413187">
        <w:rPr>
          <w:noProof/>
          <w:szCs w:val="28"/>
        </w:rPr>
        <w:t xml:space="preserve"> (срок службы изделия) имеет показательное распределение с параметром </w:t>
      </w:r>
      <m:oMath>
        <m:r>
          <w:rPr>
            <w:rFonts w:ascii="Cambria Math" w:hAnsi="Cambria Math" w:cs="Cambria Math"/>
            <w:noProof/>
            <w:szCs w:val="28"/>
          </w:rPr>
          <m:t>λ</m:t>
        </m:r>
        <m:r>
          <m:rPr>
            <m:sty m:val="p"/>
          </m:rPr>
          <w:rPr>
            <w:rFonts w:ascii="Cambria Math" w:hAnsi="Cambria Math"/>
            <w:noProof/>
            <w:szCs w:val="28"/>
          </w:rPr>
          <m:t>&gt;0</m:t>
        </m:r>
      </m:oMath>
      <w:r w:rsidRPr="00413187">
        <w:rPr>
          <w:noProof/>
          <w:szCs w:val="28"/>
        </w:rPr>
        <w:t xml:space="preserve">. В таблице приведены сгруппированные данные по срокам службы (в часах) для </w:t>
      </w:r>
      <m:oMath>
        <m:r>
          <w:rPr>
            <w:rFonts w:ascii="Cambria Math" w:hAnsi="Cambria Math"/>
            <w:noProof/>
            <w:szCs w:val="28"/>
          </w:rPr>
          <m:t>n</m:t>
        </m:r>
        <m:r>
          <m:rPr>
            <m:sty m:val="p"/>
          </m:rPr>
          <w:rPr>
            <w:rFonts w:ascii="Cambria Math" w:hAnsi="Cambria Math"/>
            <w:noProof/>
            <w:szCs w:val="28"/>
          </w:rPr>
          <m:t>=200</m:t>
        </m:r>
      </m:oMath>
      <w:r w:rsidRPr="00413187">
        <w:rPr>
          <w:noProof/>
          <w:szCs w:val="28"/>
        </w:rPr>
        <w:t xml:space="preserve"> изделий: </w:t>
      </w:r>
    </w:p>
    <w:tbl>
      <w:tblPr>
        <w:tblStyle w:val="af1"/>
        <w:tblW w:w="0" w:type="auto"/>
        <w:jc w:val="center"/>
        <w:tblLook w:val="04A0" w:firstRow="1" w:lastRow="0" w:firstColumn="1" w:lastColumn="0" w:noHBand="0" w:noVBand="1"/>
      </w:tblPr>
      <w:tblGrid>
        <w:gridCol w:w="845"/>
        <w:gridCol w:w="1767"/>
        <w:gridCol w:w="1307"/>
        <w:gridCol w:w="1320"/>
        <w:gridCol w:w="1321"/>
        <w:gridCol w:w="1321"/>
        <w:gridCol w:w="1321"/>
      </w:tblGrid>
      <w:tr w:rsidR="00382034" w:rsidRPr="00413187" w14:paraId="0328DFBA" w14:textId="77777777" w:rsidTr="00631C62">
        <w:trPr>
          <w:jc w:val="center"/>
        </w:trPr>
        <w:tc>
          <w:tcPr>
            <w:tcW w:w="845" w:type="dxa"/>
          </w:tcPr>
          <w:p w14:paraId="5A5EEBFA" w14:textId="77777777" w:rsidR="00382034" w:rsidRPr="00413187" w:rsidRDefault="003B56B4" w:rsidP="00382034">
            <w:pPr>
              <w:pStyle w:val="af9"/>
              <w:ind w:left="0" w:firstLine="0"/>
              <w:rPr>
                <w:noProof/>
                <w:szCs w:val="28"/>
              </w:rPr>
            </w:pPr>
            <m:oMathPara>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oMath>
            </m:oMathPara>
          </w:p>
        </w:tc>
        <w:tc>
          <w:tcPr>
            <w:tcW w:w="1767" w:type="dxa"/>
          </w:tcPr>
          <w:p w14:paraId="068FBF2C"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2,5</m:t>
                </m:r>
              </m:oMath>
            </m:oMathPara>
          </w:p>
        </w:tc>
        <w:tc>
          <w:tcPr>
            <w:tcW w:w="1307" w:type="dxa"/>
          </w:tcPr>
          <w:p w14:paraId="53A5BD4C"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7,5</m:t>
                </m:r>
              </m:oMath>
            </m:oMathPara>
          </w:p>
        </w:tc>
        <w:tc>
          <w:tcPr>
            <w:tcW w:w="1320" w:type="dxa"/>
          </w:tcPr>
          <w:p w14:paraId="185BDCEF"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12,5</m:t>
                </m:r>
              </m:oMath>
            </m:oMathPara>
          </w:p>
        </w:tc>
        <w:tc>
          <w:tcPr>
            <w:tcW w:w="1321" w:type="dxa"/>
          </w:tcPr>
          <w:p w14:paraId="17378BE0"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17,5</m:t>
                </m:r>
              </m:oMath>
            </m:oMathPara>
          </w:p>
        </w:tc>
        <w:tc>
          <w:tcPr>
            <w:tcW w:w="1321" w:type="dxa"/>
          </w:tcPr>
          <w:p w14:paraId="48FDDC0D"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22,5</m:t>
                </m:r>
              </m:oMath>
            </m:oMathPara>
          </w:p>
        </w:tc>
        <w:tc>
          <w:tcPr>
            <w:tcW w:w="1321" w:type="dxa"/>
          </w:tcPr>
          <w:p w14:paraId="4DEFCA18"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27,5</m:t>
                </m:r>
              </m:oMath>
            </m:oMathPara>
          </w:p>
        </w:tc>
      </w:tr>
      <w:tr w:rsidR="00382034" w:rsidRPr="00413187" w14:paraId="157EF663" w14:textId="77777777" w:rsidTr="00631C62">
        <w:trPr>
          <w:jc w:val="center"/>
        </w:trPr>
        <w:tc>
          <w:tcPr>
            <w:tcW w:w="845" w:type="dxa"/>
          </w:tcPr>
          <w:p w14:paraId="521B905A" w14:textId="77777777" w:rsidR="00382034" w:rsidRPr="00413187" w:rsidRDefault="003B56B4" w:rsidP="00382034">
            <w:pPr>
              <w:pStyle w:val="af9"/>
              <w:ind w:left="0" w:firstLine="0"/>
              <w:rPr>
                <w:noProof/>
                <w:szCs w:val="28"/>
              </w:rPr>
            </w:pPr>
            <m:oMathPara>
              <m:oMath>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i</m:t>
                    </m:r>
                  </m:sub>
                </m:sSub>
              </m:oMath>
            </m:oMathPara>
          </w:p>
        </w:tc>
        <w:tc>
          <w:tcPr>
            <w:tcW w:w="1767" w:type="dxa"/>
          </w:tcPr>
          <w:p w14:paraId="067DA5DE"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133</m:t>
                </m:r>
              </m:oMath>
            </m:oMathPara>
          </w:p>
        </w:tc>
        <w:tc>
          <w:tcPr>
            <w:tcW w:w="1307" w:type="dxa"/>
          </w:tcPr>
          <w:p w14:paraId="1D50DF9C"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45</m:t>
                </m:r>
              </m:oMath>
            </m:oMathPara>
          </w:p>
        </w:tc>
        <w:tc>
          <w:tcPr>
            <w:tcW w:w="1320" w:type="dxa"/>
          </w:tcPr>
          <w:p w14:paraId="429F32B9"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13</m:t>
                </m:r>
              </m:oMath>
            </m:oMathPara>
          </w:p>
        </w:tc>
        <w:tc>
          <w:tcPr>
            <w:tcW w:w="1321" w:type="dxa"/>
          </w:tcPr>
          <w:p w14:paraId="7069AEE2"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6</m:t>
                </m:r>
              </m:oMath>
            </m:oMathPara>
          </w:p>
        </w:tc>
        <w:tc>
          <w:tcPr>
            <w:tcW w:w="1321" w:type="dxa"/>
          </w:tcPr>
          <w:p w14:paraId="2166FF7A"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2</m:t>
                </m:r>
              </m:oMath>
            </m:oMathPara>
          </w:p>
        </w:tc>
        <w:tc>
          <w:tcPr>
            <w:tcW w:w="1321" w:type="dxa"/>
          </w:tcPr>
          <w:p w14:paraId="0763AA0A"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1</m:t>
                </m:r>
              </m:oMath>
            </m:oMathPara>
          </w:p>
        </w:tc>
      </w:tr>
    </w:tbl>
    <w:p w14:paraId="42BEE2A5" w14:textId="77777777" w:rsidR="00382034" w:rsidRPr="00413187" w:rsidRDefault="00382034" w:rsidP="00382034">
      <w:pPr>
        <w:pStyle w:val="af9"/>
        <w:tabs>
          <w:tab w:val="center" w:pos="4800"/>
          <w:tab w:val="right" w:pos="9500"/>
        </w:tabs>
        <w:ind w:left="57" w:firstLine="0"/>
        <w:rPr>
          <w:noProof/>
          <w:szCs w:val="28"/>
        </w:rPr>
      </w:pPr>
    </w:p>
    <w:p w14:paraId="3009B400" w14:textId="77777777" w:rsidR="00382034" w:rsidRPr="00511AD1" w:rsidRDefault="00382034" w:rsidP="00382034">
      <w:pPr>
        <w:pStyle w:val="af9"/>
        <w:tabs>
          <w:tab w:val="center" w:pos="4800"/>
          <w:tab w:val="right" w:pos="9500"/>
        </w:tabs>
        <w:ind w:left="57" w:firstLine="0"/>
        <w:rPr>
          <w:noProof/>
          <w:szCs w:val="28"/>
        </w:rPr>
      </w:pPr>
      <w:r w:rsidRPr="00413187">
        <w:rPr>
          <w:noProof/>
          <w:szCs w:val="28"/>
        </w:rPr>
        <w:t xml:space="preserve">Найдите методом моментов точечную оценку неизвестного параметра </w:t>
      </w:r>
      <m:oMath>
        <m:r>
          <w:rPr>
            <w:rFonts w:ascii="Cambria Math" w:hAnsi="Cambria Math" w:cs="Cambria Math"/>
            <w:noProof/>
            <w:szCs w:val="28"/>
          </w:rPr>
          <m:t>λ</m:t>
        </m:r>
      </m:oMath>
      <w:r w:rsidRPr="00413187">
        <w:rPr>
          <w:noProof/>
          <w:szCs w:val="28"/>
        </w:rPr>
        <w:t xml:space="preserve"> показательного распределения. Оцените время, которое изделие прослужит с вероятностью </w:t>
      </w:r>
      <m:oMath>
        <m:r>
          <m:rPr>
            <m:sty m:val="p"/>
          </m:rPr>
          <w:rPr>
            <w:rFonts w:ascii="Cambria Math" w:hAnsi="Cambria Math"/>
            <w:noProof/>
            <w:szCs w:val="28"/>
          </w:rPr>
          <m:t>86%</m:t>
        </m:r>
      </m:oMath>
      <w:r w:rsidRPr="00413187">
        <w:rPr>
          <w:noProof/>
          <w:szCs w:val="28"/>
        </w:rPr>
        <w:t>.</w:t>
      </w:r>
    </w:p>
    <w:p w14:paraId="7F4B3897"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Известно, что доля возвратов по кредитам в банке имеет распределение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w:rPr>
                <w:rFonts w:ascii="Cambria Math" w:hAnsi="Cambria Math" w:cs="Cambria Math"/>
                <w:noProof/>
                <w:szCs w:val="28"/>
              </w:rPr>
              <m:t>β</m:t>
            </m:r>
          </m:sup>
        </m:sSup>
        <m:r>
          <m:rPr>
            <m:sty m:val="p"/>
          </m:rPr>
          <w:rPr>
            <w:rFonts w:ascii="Cambria Math" w:hAnsi="Cambria Math"/>
            <w:noProof/>
            <w:szCs w:val="28"/>
          </w:rPr>
          <m:t>,0⩽</m:t>
        </m:r>
        <m:r>
          <w:rPr>
            <w:rFonts w:ascii="Cambria Math" w:hAnsi="Cambria Math"/>
            <w:noProof/>
            <w:szCs w:val="28"/>
          </w:rPr>
          <m:t>x</m:t>
        </m:r>
        <m:r>
          <m:rPr>
            <m:sty m:val="p"/>
          </m:rPr>
          <w:rPr>
            <w:rFonts w:ascii="Cambria Math" w:hAnsi="Cambria Math"/>
            <w:noProof/>
            <w:szCs w:val="28"/>
          </w:rPr>
          <m:t>⩽1</m:t>
        </m:r>
      </m:oMath>
      <w:r w:rsidRPr="00413187">
        <w:rPr>
          <w:noProof/>
          <w:szCs w:val="28"/>
        </w:rPr>
        <w:t xml:space="preserve">. Наблюдения показали, что в среднем она составляет </w:t>
      </w:r>
      <m:oMath>
        <m:r>
          <m:rPr>
            <m:sty m:val="p"/>
          </m:rPr>
          <w:rPr>
            <w:rFonts w:ascii="Cambria Math" w:hAnsi="Cambria Math"/>
            <w:noProof/>
            <w:szCs w:val="28"/>
          </w:rPr>
          <m:t>78%</m:t>
        </m:r>
      </m:oMath>
      <w:r w:rsidRPr="00413187">
        <w:rPr>
          <w:noProof/>
          <w:szCs w:val="28"/>
        </w:rPr>
        <w:t xml:space="preserve">. Методом моментов оцените параметр </w:t>
      </w:r>
      <m:oMath>
        <m:r>
          <w:rPr>
            <w:rFonts w:ascii="Cambria Math" w:hAnsi="Cambria Math" w:cs="Cambria Math"/>
            <w:noProof/>
            <w:szCs w:val="28"/>
          </w:rPr>
          <m:t>β</m:t>
        </m:r>
      </m:oMath>
      <w:r w:rsidRPr="00413187">
        <w:rPr>
          <w:noProof/>
          <w:szCs w:val="28"/>
        </w:rPr>
        <w:t xml:space="preserve"> и вероятность того, что она опуститься ниже </w:t>
      </w:r>
      <m:oMath>
        <m:r>
          <m:rPr>
            <m:sty m:val="p"/>
          </m:rPr>
          <w:rPr>
            <w:rFonts w:ascii="Cambria Math" w:hAnsi="Cambria Math"/>
            <w:noProof/>
            <w:szCs w:val="28"/>
          </w:rPr>
          <m:t>67%</m:t>
        </m:r>
      </m:oMath>
      <w:r w:rsidRPr="00413187">
        <w:rPr>
          <w:noProof/>
          <w:szCs w:val="28"/>
        </w:rPr>
        <w:t>.</w:t>
      </w:r>
    </w:p>
    <w:p w14:paraId="03C6FBD6"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объема </w:t>
      </w:r>
      <m:oMath>
        <m:r>
          <w:rPr>
            <w:rFonts w:ascii="Cambria Math" w:hAnsi="Cambria Math"/>
            <w:noProof/>
            <w:szCs w:val="28"/>
          </w:rPr>
          <m:t>n</m:t>
        </m:r>
      </m:oMath>
      <w:r w:rsidRPr="00413187">
        <w:rPr>
          <w:noProof/>
          <w:szCs w:val="28"/>
        </w:rPr>
        <w:t xml:space="preserve"> из распределения Пуассона с параметром </w:t>
      </w:r>
      <m:oMath>
        <m:r>
          <w:rPr>
            <w:rFonts w:ascii="Cambria Math" w:hAnsi="Cambria Math" w:cs="Cambria Math"/>
            <w:noProof/>
            <w:szCs w:val="28"/>
          </w:rPr>
          <m:t>λ</m:t>
        </m:r>
      </m:oMath>
      <w:r w:rsidRPr="00413187">
        <w:rPr>
          <w:noProof/>
          <w:szCs w:val="28"/>
        </w:rPr>
        <w:t xml:space="preserve">: </w:t>
      </w:r>
      <m:oMath>
        <m:r>
          <w:rPr>
            <w:rFonts w:ascii="Cambria Math" w:hAnsi="Cambria Math"/>
            <w:noProof/>
            <w:szCs w:val="28"/>
          </w:rPr>
          <m:t xml:space="preserve"> P</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k</m:t>
        </m:r>
        <m:r>
          <m:rPr>
            <m:sty m:val="p"/>
          </m:rPr>
          <w:rPr>
            <w:rFonts w:ascii="Cambria Math" w:hAnsi="Cambria Math"/>
            <w:noProof/>
            <w:szCs w:val="28"/>
          </w:rPr>
          <m:t>)=</m:t>
        </m:r>
        <m:f>
          <m:fPr>
            <m:ctrlPr>
              <w:rPr>
                <w:rFonts w:ascii="Cambria Math" w:hAnsi="Cambria Math"/>
                <w:szCs w:val="28"/>
              </w:rPr>
            </m:ctrlPr>
          </m:fPr>
          <m:num>
            <m:sSup>
              <m:sSupPr>
                <m:ctrlPr>
                  <w:rPr>
                    <w:rFonts w:ascii="Cambria Math" w:hAnsi="Cambria Math"/>
                    <w:szCs w:val="28"/>
                  </w:rPr>
                </m:ctrlPr>
              </m:sSupPr>
              <m:e>
                <m:r>
                  <w:rPr>
                    <w:rFonts w:ascii="Cambria Math" w:hAnsi="Cambria Math" w:cs="Cambria Math"/>
                    <w:noProof/>
                    <w:szCs w:val="28"/>
                  </w:rPr>
                  <m:t>λ</m:t>
                </m:r>
              </m:e>
              <m:sup>
                <m:r>
                  <w:rPr>
                    <w:rFonts w:ascii="Cambria Math" w:hAnsi="Cambria Math"/>
                    <w:noProof/>
                    <w:szCs w:val="28"/>
                  </w:rPr>
                  <m:t>k</m:t>
                </m:r>
              </m:sup>
            </m:sSup>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r>
                  <w:rPr>
                    <w:rFonts w:ascii="Cambria Math" w:hAnsi="Cambria Math" w:cs="Cambria Math"/>
                    <w:noProof/>
                    <w:szCs w:val="28"/>
                  </w:rPr>
                  <m:t>λ</m:t>
                </m:r>
              </m:sup>
            </m:sSup>
          </m:num>
          <m:den>
            <m:r>
              <w:rPr>
                <w:rFonts w:ascii="Cambria Math" w:hAnsi="Cambria Math"/>
                <w:noProof/>
                <w:szCs w:val="28"/>
              </w:rPr>
              <m:t>k</m:t>
            </m:r>
            <m:r>
              <m:rPr>
                <m:sty m:val="p"/>
              </m:rPr>
              <w:rPr>
                <w:rFonts w:ascii="Cambria Math" w:hAnsi="Cambria Math"/>
                <w:noProof/>
                <w:szCs w:val="28"/>
              </w:rPr>
              <m:t>!</m:t>
            </m:r>
          </m:den>
        </m:f>
        <m:r>
          <m:rPr>
            <m:sty m:val="p"/>
          </m:rPr>
          <w:rPr>
            <w:rFonts w:ascii="Cambria Math" w:hAnsi="Cambria Math"/>
            <w:noProof/>
            <w:szCs w:val="28"/>
          </w:rPr>
          <m:t>,</m:t>
        </m:r>
        <m:r>
          <w:rPr>
            <w:rFonts w:ascii="Cambria Math" w:hAnsi="Cambria Math"/>
            <w:noProof/>
            <w:szCs w:val="28"/>
          </w:rPr>
          <m:t xml:space="preserve">    k</m:t>
        </m:r>
        <m:r>
          <m:rPr>
            <m:sty m:val="p"/>
          </m:rPr>
          <w:rPr>
            <w:rFonts w:ascii="Cambria Math" w:hAnsi="Cambria Math"/>
            <w:noProof/>
            <w:szCs w:val="28"/>
          </w:rPr>
          <m:t>=0,1,2,</m:t>
        </m:r>
        <m:r>
          <w:rPr>
            <w:rFonts w:ascii="Cambria Math" w:hAnsi="Cambria Math"/>
            <w:noProof/>
            <w:szCs w:val="28"/>
          </w:rPr>
          <m:t xml:space="preserve">… </m:t>
        </m:r>
      </m:oMath>
      <w:r w:rsidRPr="00413187">
        <w:rPr>
          <w:noProof/>
          <w:szCs w:val="28"/>
        </w:rPr>
        <w:t xml:space="preserve"> Найдите методом максимального правдоподобия 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точечную оценку неизвестного параметра </w:t>
      </w:r>
      <m:oMath>
        <m:r>
          <w:rPr>
            <w:rFonts w:ascii="Cambria Math" w:hAnsi="Cambria Math" w:cs="Cambria Math"/>
            <w:noProof/>
            <w:szCs w:val="28"/>
          </w:rPr>
          <m:t>λ</m:t>
        </m:r>
      </m:oMath>
      <w:r w:rsidRPr="00413187">
        <w:rPr>
          <w:noProof/>
          <w:szCs w:val="28"/>
        </w:rPr>
        <w:t xml:space="preserve"> распределения Пуассона.</w:t>
      </w:r>
    </w:p>
    <w:p w14:paraId="03B7E157"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Найдите методом максимального правдоподобия 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точечную оценку </w:t>
      </w:r>
      <m:oMath>
        <m:acc>
          <m:accPr>
            <m:ctrlPr>
              <w:rPr>
                <w:rFonts w:ascii="Cambria Math" w:hAnsi="Cambria Math"/>
                <w:szCs w:val="28"/>
              </w:rPr>
            </m:ctrlPr>
          </m:accPr>
          <m:e>
            <m:r>
              <w:rPr>
                <w:rFonts w:ascii="Cambria Math" w:hAnsi="Cambria Math" w:cs="Cambria Math"/>
                <w:noProof/>
                <w:szCs w:val="28"/>
              </w:rPr>
              <m:t>λ</m:t>
            </m:r>
          </m:e>
        </m:acc>
      </m:oMath>
      <w:r w:rsidRPr="00413187">
        <w:rPr>
          <w:noProof/>
          <w:szCs w:val="28"/>
        </w:rPr>
        <w:t xml:space="preserve"> неизвестного параметра </w:t>
      </w:r>
      <m:oMath>
        <m:r>
          <w:rPr>
            <w:rFonts w:ascii="Cambria Math" w:hAnsi="Cambria Math" w:cs="Cambria Math"/>
            <w:noProof/>
            <w:szCs w:val="28"/>
          </w:rPr>
          <m:t>λ</m:t>
        </m:r>
      </m:oMath>
      <w:r w:rsidRPr="00413187">
        <w:rPr>
          <w:noProof/>
          <w:szCs w:val="28"/>
        </w:rPr>
        <w:t xml:space="preserve"> показательного закона распределения, плотность которого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cs="Cambria Math"/>
            <w:noProof/>
            <w:szCs w:val="28"/>
          </w:rPr>
          <m:t>λ</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r>
              <w:rPr>
                <w:rFonts w:ascii="Cambria Math" w:hAnsi="Cambria Math" w:cs="Cambria Math"/>
                <w:noProof/>
                <w:szCs w:val="28"/>
              </w:rPr>
              <m:t>λ</m:t>
            </m:r>
            <m:r>
              <w:rPr>
                <w:rFonts w:ascii="Cambria Math" w:hAnsi="Cambria Math"/>
                <w:noProof/>
                <w:szCs w:val="28"/>
              </w:rPr>
              <m:t>x</m:t>
            </m:r>
          </m:sup>
        </m:sSup>
        <m:r>
          <m:rPr>
            <m:sty m:val="p"/>
          </m:rPr>
          <w:rPr>
            <w:rFonts w:ascii="Cambria Math" w:hAnsi="Cambria Math"/>
            <w:noProof/>
            <w:szCs w:val="28"/>
          </w:rPr>
          <m:t>,</m:t>
        </m:r>
        <m:r>
          <w:rPr>
            <w:rFonts w:ascii="Cambria Math" w:hAnsi="Cambria Math"/>
            <w:noProof/>
            <w:szCs w:val="28"/>
          </w:rPr>
          <m:t xml:space="preserve">    x</m:t>
        </m:r>
        <m:r>
          <m:rPr>
            <m:sty m:val="p"/>
          </m:rPr>
          <w:rPr>
            <w:rFonts w:ascii="Cambria Math" w:hAnsi="Cambria Math"/>
            <w:noProof/>
            <w:szCs w:val="28"/>
          </w:rPr>
          <m:t>⩾0</m:t>
        </m:r>
      </m:oMath>
      <w:r w:rsidRPr="00413187">
        <w:rPr>
          <w:noProof/>
          <w:szCs w:val="28"/>
        </w:rPr>
        <w:t>.</w:t>
      </w:r>
    </w:p>
    <w:p w14:paraId="404C7A9B"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Найдите оценки параметров </w:t>
      </w:r>
      <m:oMath>
        <m:r>
          <w:rPr>
            <w:rFonts w:ascii="Cambria Math" w:hAnsi="Cambria Math"/>
            <w:noProof/>
            <w:szCs w:val="28"/>
          </w:rPr>
          <m:t>a</m:t>
        </m:r>
      </m:oMath>
      <w:r w:rsidRPr="00413187">
        <w:rPr>
          <w:noProof/>
          <w:szCs w:val="28"/>
        </w:rPr>
        <w:t xml:space="preserve"> и </w:t>
      </w:r>
      <m:oMath>
        <m:r>
          <w:rPr>
            <w:rFonts w:ascii="Cambria Math" w:hAnsi="Cambria Math"/>
            <w:noProof/>
            <w:szCs w:val="28"/>
          </w:rPr>
          <m:t>b</m:t>
        </m:r>
      </m:oMath>
      <w:r w:rsidRPr="00413187">
        <w:rPr>
          <w:noProof/>
          <w:szCs w:val="28"/>
        </w:rPr>
        <w:t xml:space="preserve"> по методу максимального правдоподобия для равномерного распределения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oMath>
      <w:r w:rsidRPr="00413187">
        <w:rPr>
          <w:noProof/>
          <w:szCs w:val="28"/>
        </w:rPr>
        <w:t>.</w:t>
      </w:r>
    </w:p>
    <w:p w14:paraId="51086865"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из дискретного распределения </w:t>
      </w:r>
      <m:oMath>
        <m:r>
          <w:rPr>
            <w:rFonts w:ascii="Cambria Math" w:hAnsi="Cambria Math"/>
            <w:noProof/>
            <w:szCs w:val="28"/>
          </w:rPr>
          <m:t xml:space="preserve"> </m:t>
        </m:r>
        <m:r>
          <m:rPr>
            <m:scr m:val="double-struck"/>
            <m:sty m:val="p"/>
          </m:rPr>
          <w:rPr>
            <w:rFonts w:ascii="Cambria Math" w:hAnsi="Cambria Math"/>
            <w:noProof/>
            <w:szCs w:val="28"/>
          </w:rPr>
          <m:t>P(</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r>
          <m:rPr>
            <m:scr m:val="double-struck"/>
            <m:sty m:val="p"/>
          </m:rPr>
          <w:rPr>
            <w:rFonts w:ascii="Cambria Math" w:hAnsi="Cambria Math"/>
            <w:noProof/>
            <w:szCs w:val="28"/>
          </w:rPr>
          <m:t>P(</m:t>
        </m:r>
        <m:r>
          <w:rPr>
            <w:rFonts w:ascii="Cambria Math" w:hAnsi="Cambria Math"/>
            <w:noProof/>
            <w:szCs w:val="28"/>
          </w:rPr>
          <m:t>X</m:t>
        </m:r>
        <m:r>
          <m:rPr>
            <m:sty m:val="p"/>
          </m:rPr>
          <w:rPr>
            <w:rFonts w:ascii="Cambria Math" w:hAnsi="Cambria Math"/>
            <w:noProof/>
            <w:szCs w:val="28"/>
          </w:rPr>
          <m:t>=1)=4</m:t>
        </m:r>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r>
          <m:rPr>
            <m:scr m:val="double-struck"/>
            <m:sty m:val="p"/>
          </m:rPr>
          <w:rPr>
            <w:rFonts w:ascii="Cambria Math" w:hAnsi="Cambria Math"/>
            <w:noProof/>
            <w:szCs w:val="28"/>
          </w:rPr>
          <m:t>P(</m:t>
        </m:r>
        <m:r>
          <w:rPr>
            <w:rFonts w:ascii="Cambria Math" w:hAnsi="Cambria Math"/>
            <w:noProof/>
            <w:szCs w:val="28"/>
          </w:rPr>
          <m:t>X</m:t>
        </m:r>
        <m:r>
          <m:rPr>
            <m:sty m:val="p"/>
          </m:rPr>
          <w:rPr>
            <w:rFonts w:ascii="Cambria Math" w:hAnsi="Cambria Math"/>
            <w:noProof/>
            <w:szCs w:val="28"/>
          </w:rPr>
          <m:t>=2)=2</m:t>
        </m:r>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r>
          <m:rPr>
            <m:scr m:val="double-struck"/>
            <m:sty m:val="p"/>
          </m:rPr>
          <w:rPr>
            <w:rFonts w:ascii="Cambria Math" w:hAnsi="Cambria Math"/>
            <w:noProof/>
            <w:szCs w:val="28"/>
          </w:rPr>
          <m:t>P(</m:t>
        </m:r>
        <m:r>
          <w:rPr>
            <w:rFonts w:ascii="Cambria Math" w:hAnsi="Cambria Math"/>
            <w:noProof/>
            <w:szCs w:val="28"/>
          </w:rPr>
          <m:t>X</m:t>
        </m:r>
        <m:r>
          <m:rPr>
            <m:sty m:val="p"/>
          </m:rPr>
          <w:rPr>
            <w:rFonts w:ascii="Cambria Math" w:hAnsi="Cambria Math"/>
            <w:noProof/>
            <w:szCs w:val="28"/>
          </w:rPr>
          <m:t>=0)=1</m:t>
        </m:r>
        <m:r>
          <w:rPr>
            <w:rFonts w:ascii="Cambria Math" w:hAnsi="Cambria Math"/>
            <w:noProof/>
            <w:szCs w:val="28"/>
          </w:rPr>
          <m:t>-</m:t>
        </m:r>
        <m:r>
          <m:rPr>
            <m:sty m:val="p"/>
          </m:rPr>
          <w:rPr>
            <w:rFonts w:ascii="Cambria Math" w:hAnsi="Cambria Math"/>
            <w:noProof/>
            <w:szCs w:val="28"/>
          </w:rPr>
          <m:t>7</m:t>
        </m:r>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r>
          <w:rPr>
            <w:rFonts w:ascii="Cambria Math" w:hAnsi="Cambria Math" w:cs="Cambria Math"/>
            <w:noProof/>
            <w:szCs w:val="28"/>
          </w:rPr>
          <m:t>θ</m:t>
        </m:r>
        <m:r>
          <w:rPr>
            <w:rFonts w:ascii="Cambria Math" w:hAnsi="Cambria Math"/>
            <w:noProof/>
            <w:szCs w:val="28"/>
          </w:rPr>
          <m:t>∈</m:t>
        </m:r>
        <m:r>
          <m:rPr>
            <m:sty m:val="p"/>
          </m:rPr>
          <w:rPr>
            <w:rFonts w:ascii="Cambria Math" w:hAnsi="Cambria Math"/>
            <w:noProof/>
            <w:szCs w:val="28"/>
          </w:rPr>
          <m:t>(0;</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7</m:t>
            </m:r>
          </m:den>
        </m:f>
        <m:r>
          <m:rPr>
            <m:sty m:val="p"/>
          </m:rPr>
          <w:rPr>
            <w:rFonts w:ascii="Cambria Math" w:hAnsi="Cambria Math"/>
            <w:noProof/>
            <w:szCs w:val="28"/>
          </w:rPr>
          <m:t>).</m:t>
        </m:r>
        <m:r>
          <w:rPr>
            <w:rFonts w:ascii="Cambria Math" w:hAnsi="Cambria Math"/>
            <w:noProof/>
            <w:szCs w:val="28"/>
          </w:rPr>
          <m:t xml:space="preserve"> </m:t>
        </m:r>
      </m:oMath>
      <w:r w:rsidRPr="00413187">
        <w:rPr>
          <w:noProof/>
          <w:szCs w:val="28"/>
        </w:rPr>
        <w:t xml:space="preserve"> Найдите оценку параметра </w:t>
      </w:r>
      <m:oMath>
        <m:r>
          <w:rPr>
            <w:rFonts w:ascii="Cambria Math" w:hAnsi="Cambria Math" w:cs="Cambria Math"/>
            <w:noProof/>
            <w:szCs w:val="28"/>
          </w:rPr>
          <m:t>θ</m:t>
        </m:r>
      </m:oMath>
      <w:r w:rsidRPr="00413187">
        <w:rPr>
          <w:noProof/>
          <w:szCs w:val="28"/>
        </w:rPr>
        <w:t xml:space="preserve"> по методу максимального правдоподобия. Является ли полученная оценка: а) несмещенной; б) состоятельной. Ответ обосновать.</w:t>
      </w:r>
    </w:p>
    <w:p w14:paraId="4A99CD9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выборка состоит из одного единственного наблюдения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oMath>
      <w:r w:rsidRPr="00413187">
        <w:rPr>
          <w:noProof/>
          <w:szCs w:val="28"/>
        </w:rPr>
        <w:t xml:space="preserve"> с плотностью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π</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m:t>
            </m:r>
            <m:r>
              <w:rPr>
                <w:rFonts w:ascii="Cambria Math" w:hAnsi="Cambria Math" w:cs="Cambria Math"/>
                <w:noProof/>
                <w:szCs w:val="28"/>
              </w:rPr>
              <m:t>θ</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den>
        </m:f>
      </m:oMath>
      <w:r w:rsidRPr="00413187">
        <w:rPr>
          <w:noProof/>
          <w:szCs w:val="28"/>
        </w:rPr>
        <w:t xml:space="preserve"> (плотность распределения Коши). Определите в явном виде при разных значениях </w:t>
      </w:r>
      <m:oMath>
        <m:r>
          <w:rPr>
            <w:rFonts w:ascii="Cambria Math" w:hAnsi="Cambria Math"/>
            <w:noProof/>
            <w:szCs w:val="28"/>
          </w:rPr>
          <m:t>c</m:t>
        </m:r>
      </m:oMath>
      <w:r w:rsidRPr="00413187">
        <w:rPr>
          <w:noProof/>
          <w:szCs w:val="28"/>
        </w:rPr>
        <w:t xml:space="preserve"> критическое множество критерия Неймана-Пирсона для проверки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=0</m:t>
        </m:r>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=1.</m:t>
        </m:r>
        <m:r>
          <w:rPr>
            <w:rFonts w:ascii="Cambria Math" w:hAnsi="Cambria Math"/>
            <w:noProof/>
            <w:szCs w:val="28"/>
          </w:rPr>
          <m:t xml:space="preserve"> </m:t>
        </m:r>
      </m:oMath>
      <w:r w:rsidRPr="00413187">
        <w:rPr>
          <w:noProof/>
          <w:szCs w:val="28"/>
        </w:rPr>
        <w:t xml:space="preserve"> Найдите в явном виде критическое множество и вероятности ошибок </w:t>
      </w:r>
      <m:oMath>
        <m:r>
          <w:rPr>
            <w:rFonts w:ascii="Cambria Math" w:hAnsi="Cambria Math" w:cs="Cambria Math"/>
            <w:noProof/>
            <w:szCs w:val="28"/>
          </w:rPr>
          <m:t>α</m:t>
        </m:r>
      </m:oMath>
      <w:r w:rsidRPr="00413187">
        <w:rPr>
          <w:noProof/>
          <w:szCs w:val="28"/>
        </w:rPr>
        <w:t xml:space="preserve"> и </w:t>
      </w:r>
      <m:oMath>
        <m:r>
          <w:rPr>
            <w:rFonts w:ascii="Cambria Math" w:hAnsi="Cambria Math" w:cs="Cambria Math"/>
            <w:noProof/>
            <w:szCs w:val="28"/>
          </w:rPr>
          <m:t>β</m:t>
        </m:r>
      </m:oMath>
      <w:r w:rsidRPr="00413187">
        <w:rPr>
          <w:noProof/>
          <w:szCs w:val="28"/>
        </w:rPr>
        <w:t xml:space="preserve"> в случае, когда </w:t>
      </w:r>
      <m:oMath>
        <m:r>
          <w:rPr>
            <w:rFonts w:ascii="Cambria Math" w:hAnsi="Cambria Math"/>
            <w:noProof/>
            <w:szCs w:val="28"/>
          </w:rPr>
          <m:t>c</m:t>
        </m:r>
        <m:r>
          <m:rPr>
            <m:sty m:val="p"/>
          </m:rPr>
          <w:rPr>
            <w:rFonts w:ascii="Cambria Math" w:hAnsi="Cambria Math"/>
            <w:noProof/>
            <w:szCs w:val="28"/>
          </w:rPr>
          <m:t>=1</m:t>
        </m:r>
      </m:oMath>
      <w:r w:rsidRPr="00413187">
        <w:rPr>
          <w:noProof/>
          <w:szCs w:val="28"/>
        </w:rPr>
        <w:t>.</w:t>
      </w:r>
    </w:p>
    <w:p w14:paraId="0971376F"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выборка состоит из одного единственного наблюдения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oMath>
      <w:r w:rsidRPr="00413187">
        <w:rPr>
          <w:noProof/>
          <w:szCs w:val="28"/>
        </w:rPr>
        <w:t xml:space="preserve"> с плотностью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π</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m:t>
            </m:r>
            <m:r>
              <w:rPr>
                <w:rFonts w:ascii="Cambria Math" w:hAnsi="Cambria Math" w:cs="Cambria Math"/>
                <w:noProof/>
                <w:szCs w:val="28"/>
              </w:rPr>
              <m:t>θ</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den>
        </m:f>
      </m:oMath>
      <w:r w:rsidRPr="00413187">
        <w:rPr>
          <w:noProof/>
          <w:szCs w:val="28"/>
        </w:rPr>
        <w:t xml:space="preserve"> (плотность распределения Коши). Определите в явном виде при разных значениях </w:t>
      </w:r>
      <m:oMath>
        <m:r>
          <w:rPr>
            <w:rFonts w:ascii="Cambria Math" w:hAnsi="Cambria Math"/>
            <w:noProof/>
            <w:szCs w:val="28"/>
          </w:rPr>
          <m:t>c</m:t>
        </m:r>
      </m:oMath>
      <w:r w:rsidRPr="00413187">
        <w:rPr>
          <w:noProof/>
          <w:szCs w:val="28"/>
        </w:rPr>
        <w:t xml:space="preserve"> критическое множество критерия Неймана-Пирсона для проверки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=0</m:t>
        </m:r>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=1.</m:t>
        </m:r>
        <m:r>
          <w:rPr>
            <w:rFonts w:ascii="Cambria Math" w:hAnsi="Cambria Math"/>
            <w:noProof/>
            <w:szCs w:val="28"/>
          </w:rPr>
          <m:t xml:space="preserve"> </m:t>
        </m:r>
      </m:oMath>
      <w:r w:rsidRPr="00413187">
        <w:rPr>
          <w:noProof/>
          <w:szCs w:val="28"/>
        </w:rPr>
        <w:t xml:space="preserve"> Найдите в явном виде критическое множество и вероятности ошибок </w:t>
      </w:r>
      <m:oMath>
        <m:r>
          <w:rPr>
            <w:rFonts w:ascii="Cambria Math" w:hAnsi="Cambria Math" w:cs="Cambria Math"/>
            <w:noProof/>
            <w:szCs w:val="28"/>
          </w:rPr>
          <m:t>α</m:t>
        </m:r>
      </m:oMath>
      <w:r w:rsidRPr="00413187">
        <w:rPr>
          <w:noProof/>
          <w:szCs w:val="28"/>
        </w:rPr>
        <w:t xml:space="preserve"> и </w:t>
      </w:r>
      <m:oMath>
        <m:r>
          <w:rPr>
            <w:rFonts w:ascii="Cambria Math" w:hAnsi="Cambria Math" w:cs="Cambria Math"/>
            <w:noProof/>
            <w:szCs w:val="28"/>
          </w:rPr>
          <m:t>β</m:t>
        </m:r>
      </m:oMath>
      <w:r w:rsidRPr="00413187">
        <w:rPr>
          <w:noProof/>
          <w:szCs w:val="28"/>
        </w:rPr>
        <w:t xml:space="preserve"> в случае, когда </w:t>
      </w:r>
      <m:oMath>
        <m:r>
          <w:rPr>
            <w:rFonts w:ascii="Cambria Math" w:hAnsi="Cambria Math"/>
            <w:noProof/>
            <w:szCs w:val="28"/>
          </w:rPr>
          <m:t>c</m:t>
        </m:r>
        <m:r>
          <m:rPr>
            <m:sty m:val="p"/>
          </m:rPr>
          <w:rPr>
            <w:rFonts w:ascii="Cambria Math" w:hAnsi="Cambria Math"/>
            <w:noProof/>
            <w:szCs w:val="28"/>
          </w:rPr>
          <m:t>=2</m:t>
        </m:r>
      </m:oMath>
      <w:r w:rsidRPr="00413187">
        <w:rPr>
          <w:noProof/>
          <w:szCs w:val="28"/>
        </w:rPr>
        <w:t>.</w:t>
      </w:r>
    </w:p>
    <w:p w14:paraId="5768506D" w14:textId="77777777" w:rsidR="00382034" w:rsidRDefault="00382034" w:rsidP="00382034">
      <w:pPr>
        <w:pStyle w:val="af9"/>
        <w:numPr>
          <w:ilvl w:val="0"/>
          <w:numId w:val="39"/>
        </w:numPr>
        <w:ind w:left="426" w:hanging="426"/>
        <w:jc w:val="center"/>
        <w:rPr>
          <w:noProof/>
          <w:szCs w:val="28"/>
        </w:rPr>
      </w:pPr>
      <w:r w:rsidRPr="00413187">
        <w:rPr>
          <w:noProof/>
          <w:szCs w:val="28"/>
        </w:rPr>
        <w:t xml:space="preserve">В предположении, что </w:t>
      </w:r>
      <m:oMath>
        <m:f>
          <m:fPr>
            <m:ctrlPr>
              <w:rPr>
                <w:rFonts w:ascii="Cambria Math" w:hAnsi="Cambria Math"/>
                <w:szCs w:val="28"/>
              </w:rPr>
            </m:ctrlPr>
          </m:fPr>
          <m:num>
            <m:r>
              <w:rPr>
                <w:rFonts w:ascii="Cambria Math" w:hAnsi="Cambria Math"/>
                <w:noProof/>
                <w:szCs w:val="28"/>
              </w:rPr>
              <m:t>f⋅</m:t>
            </m:r>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w</m:t>
                </m:r>
              </m:sub>
              <m:sup>
                <m:r>
                  <m:rPr>
                    <m:sty m:val="p"/>
                  </m:rPr>
                  <w:rPr>
                    <w:rFonts w:ascii="Cambria Math" w:hAnsi="Cambria Math"/>
                    <w:noProof/>
                    <w:szCs w:val="28"/>
                  </w:rPr>
                  <m:t>2</m:t>
                </m:r>
              </m:sup>
            </m:sSubSup>
          </m:num>
          <m:den>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w</m:t>
                </m:r>
              </m:sub>
              <m:sup>
                <m:r>
                  <m:rPr>
                    <m:sty m:val="p"/>
                  </m:rPr>
                  <w:rPr>
                    <w:rFonts w:ascii="Cambria Math" w:hAnsi="Cambria Math"/>
                    <w:noProof/>
                    <w:szCs w:val="28"/>
                  </w:rPr>
                  <m:t>2</m:t>
                </m:r>
              </m:sup>
            </m:sSubSup>
          </m:den>
        </m:f>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m:t>
        </m:r>
      </m:oMath>
      <w:r w:rsidRPr="00413187">
        <w:rPr>
          <w:noProof/>
          <w:szCs w:val="28"/>
        </w:rPr>
        <w:t xml:space="preserve">, приведите (с выводом и необходимыми пояснениями в обозначениях) формулу для числа степеней свободы </w:t>
      </w:r>
      <m:oMath>
        <m:r>
          <w:rPr>
            <w:rFonts w:ascii="Cambria Math" w:hAnsi="Cambria Math"/>
            <w:noProof/>
            <w:szCs w:val="28"/>
          </w:rPr>
          <m:t>f</m:t>
        </m:r>
      </m:oMath>
      <w:r w:rsidRPr="00413187">
        <w:rPr>
          <w:noProof/>
          <w:szCs w:val="28"/>
        </w:rPr>
        <w:t xml:space="preserve"> вида: </w:t>
      </w:r>
      <m:oMath>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f</m:t>
            </m:r>
          </m:den>
        </m:f>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w</m:t>
                </m:r>
              </m:sub>
              <m:sup>
                <m:r>
                  <m:rPr>
                    <m:sty m:val="p"/>
                  </m:rPr>
                  <w:rPr>
                    <w:rFonts w:ascii="Cambria Math" w:hAnsi="Cambria Math"/>
                    <w:noProof/>
                    <w:szCs w:val="28"/>
                  </w:rPr>
                  <m:t>4</m:t>
                </m:r>
              </m:sup>
            </m:sSubSup>
          </m:den>
        </m:f>
        <m:d>
          <m:dPr>
            <m:begChr m:val="["/>
            <m:endChr m:val="]"/>
            <m:ctrlPr>
              <w:rPr>
                <w:rFonts w:ascii="Cambria Math" w:hAnsi="Cambria Math"/>
                <w:szCs w:val="28"/>
              </w:rPr>
            </m:ctrlPr>
          </m:dPr>
          <m:e>
            <m:f>
              <m:fPr>
                <m:ctrlPr>
                  <w:rPr>
                    <w:rFonts w:ascii="Cambria Math" w:hAnsi="Cambria Math"/>
                    <w:szCs w:val="28"/>
                  </w:rPr>
                </m:ctrlPr>
              </m:fPr>
              <m:num>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4</m:t>
                    </m:r>
                  </m:sup>
                </m:sSubSup>
              </m:num>
              <m:den>
                <m:sSup>
                  <m:sSupPr>
                    <m:ctrlPr>
                      <w:rPr>
                        <w:rFonts w:ascii="Cambria Math" w:hAnsi="Cambria Math"/>
                        <w:szCs w:val="28"/>
                      </w:rPr>
                    </m:ctrlPr>
                  </m:sSupPr>
                  <m:e>
                    <m:r>
                      <w:rPr>
                        <w:rFonts w:ascii="Cambria Math" w:hAnsi="Cambria Math"/>
                        <w:noProof/>
                        <w:szCs w:val="28"/>
                      </w:rPr>
                      <m:t>n</m:t>
                    </m:r>
                  </m:e>
                  <m:sup>
                    <m:r>
                      <m:rPr>
                        <m:sty m:val="p"/>
                      </m:rPr>
                      <w:rPr>
                        <w:rFonts w:ascii="Cambria Math" w:hAnsi="Cambria Math"/>
                        <w:noProof/>
                        <w:szCs w:val="28"/>
                      </w:rPr>
                      <m:t>2</m:t>
                    </m:r>
                  </m:sup>
                </m:sSup>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1)</m:t>
                </m:r>
              </m:den>
            </m:f>
            <m: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4</m:t>
                    </m:r>
                  </m:sup>
                </m:sSubSup>
              </m:num>
              <m:den>
                <m:sSup>
                  <m:sSupPr>
                    <m:ctrlPr>
                      <w:rPr>
                        <w:rFonts w:ascii="Cambria Math" w:hAnsi="Cambria Math"/>
                        <w:szCs w:val="28"/>
                      </w:rPr>
                    </m:ctrlPr>
                  </m:sSupPr>
                  <m:e>
                    <m:r>
                      <w:rPr>
                        <w:rFonts w:ascii="Cambria Math" w:hAnsi="Cambria Math"/>
                        <w:noProof/>
                        <w:szCs w:val="28"/>
                      </w:rPr>
                      <m:t>m</m:t>
                    </m:r>
                  </m:e>
                  <m:sup>
                    <m:r>
                      <m:rPr>
                        <m:sty m:val="p"/>
                      </m:rPr>
                      <w:rPr>
                        <w:rFonts w:ascii="Cambria Math" w:hAnsi="Cambria Math"/>
                        <w:noProof/>
                        <w:szCs w:val="28"/>
                      </w:rPr>
                      <m:t>2</m:t>
                    </m:r>
                  </m:sup>
                </m:sSup>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1)</m:t>
                </m:r>
              </m:den>
            </m:f>
          </m:e>
        </m:d>
        <m:r>
          <m:rPr>
            <m:sty m:val="p"/>
          </m:rPr>
          <w:rPr>
            <w:rFonts w:ascii="Cambria Math" w:hAnsi="Cambria Math"/>
            <w:noProof/>
            <w:szCs w:val="28"/>
          </w:rPr>
          <m:t>.</m:t>
        </m:r>
      </m:oMath>
    </w:p>
    <w:p w14:paraId="57E23ACA" w14:textId="77777777" w:rsidR="00382034" w:rsidRPr="00413187" w:rsidRDefault="00382034" w:rsidP="00382034">
      <w:pPr>
        <w:pStyle w:val="af9"/>
        <w:ind w:left="426" w:firstLine="0"/>
        <w:rPr>
          <w:noProof/>
          <w:szCs w:val="28"/>
        </w:rPr>
      </w:pPr>
      <w:r w:rsidRPr="00413187">
        <w:rPr>
          <w:noProof/>
          <w:szCs w:val="28"/>
        </w:rPr>
        <w:t xml:space="preserve">Здесь </w:t>
      </w:r>
      <m:oMath>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w</m:t>
            </m:r>
          </m:sub>
          <m:sup>
            <m:r>
              <m:rPr>
                <m:sty m:val="p"/>
              </m:rPr>
              <w:rPr>
                <w:rFonts w:ascii="Cambria Math" w:hAnsi="Cambria Math"/>
                <w:noProof/>
                <w:szCs w:val="28"/>
              </w:rPr>
              <m:t>2</m:t>
            </m:r>
          </m:sup>
        </m:sSubSup>
        <m:r>
          <m:rPr>
            <m:sty m:val="p"/>
          </m:rP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X</m:t>
                </m:r>
              </m:sub>
              <m:sup>
                <m:r>
                  <m:rPr>
                    <m:sty m:val="p"/>
                  </m:rPr>
                  <w:rPr>
                    <w:rFonts w:ascii="Cambria Math" w:hAnsi="Cambria Math"/>
                    <w:noProof/>
                    <w:szCs w:val="28"/>
                  </w:rPr>
                  <m:t>2</m:t>
                </m:r>
              </m:sup>
            </m:sSubSup>
          </m:num>
          <m:den>
            <m:r>
              <w:rPr>
                <w:rFonts w:ascii="Cambria Math" w:hAnsi="Cambria Math"/>
                <w:noProof/>
                <w:szCs w:val="28"/>
              </w:rPr>
              <m:t>n</m:t>
            </m:r>
          </m:den>
        </m:f>
        <m: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Y</m:t>
                </m:r>
              </m:sub>
              <m:sup>
                <m:r>
                  <m:rPr>
                    <m:sty m:val="p"/>
                  </m:rPr>
                  <w:rPr>
                    <w:rFonts w:ascii="Cambria Math" w:hAnsi="Cambria Math"/>
                    <w:noProof/>
                    <w:szCs w:val="28"/>
                  </w:rPr>
                  <m:t>2</m:t>
                </m:r>
              </m:sup>
            </m:sSubSup>
          </m:num>
          <m:den>
            <m:r>
              <w:rPr>
                <w:rFonts w:ascii="Cambria Math" w:hAnsi="Cambria Math"/>
                <w:noProof/>
                <w:szCs w:val="28"/>
              </w:rPr>
              <m:t>m</m:t>
            </m:r>
          </m:den>
        </m:f>
      </m:oMath>
      <w:r w:rsidRPr="00413187">
        <w:rPr>
          <w:noProof/>
          <w:szCs w:val="28"/>
        </w:rPr>
        <w:t xml:space="preserve"> – несмещенная оценка параметра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w</m:t>
            </m:r>
          </m:sub>
          <m:sup>
            <m:r>
              <m:rPr>
                <m:sty m:val="p"/>
              </m:rPr>
              <w:rPr>
                <w:rFonts w:ascii="Cambria Math" w:hAnsi="Cambria Math"/>
                <w:noProof/>
                <w:szCs w:val="28"/>
              </w:rPr>
              <m:t>2</m:t>
            </m:r>
          </m:sup>
        </m:sSubSup>
        <m:r>
          <m:rPr>
            <m:sty m:val="p"/>
          </m:rP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num>
          <m:den>
            <m:r>
              <w:rPr>
                <w:rFonts w:ascii="Cambria Math" w:hAnsi="Cambria Math"/>
                <w:noProof/>
                <w:szCs w:val="28"/>
              </w:rPr>
              <m:t>n</m:t>
            </m:r>
          </m:den>
        </m:f>
        <m: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num>
          <m:den>
            <m:r>
              <w:rPr>
                <w:rFonts w:ascii="Cambria Math" w:hAnsi="Cambria Math"/>
                <w:noProof/>
                <w:szCs w:val="28"/>
              </w:rPr>
              <m:t>m</m:t>
            </m:r>
          </m:den>
        </m:f>
      </m:oMath>
      <w:r w:rsidRPr="00413187">
        <w:rPr>
          <w:noProof/>
          <w:szCs w:val="28"/>
        </w:rPr>
        <w:t>.</w:t>
      </w:r>
    </w:p>
    <w:p w14:paraId="1CF64561"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acc>
          <m:accPr>
            <m:ctrlPr>
              <w:rPr>
                <w:rFonts w:ascii="Cambria Math" w:hAnsi="Cambria Math"/>
                <w:szCs w:val="28"/>
              </w:rPr>
            </m:ctrlPr>
          </m:accPr>
          <m:e>
            <m:r>
              <w:rPr>
                <w:rFonts w:ascii="Cambria Math" w:hAnsi="Cambria Math"/>
                <w:noProof/>
                <w:szCs w:val="28"/>
              </w:rPr>
              <m:t>f</m:t>
            </m:r>
          </m:e>
        </m:acc>
      </m:oMath>
      <w:r w:rsidRPr="00413187">
        <w:rPr>
          <w:noProof/>
          <w:szCs w:val="28"/>
        </w:rPr>
        <w:t xml:space="preserve"> – оценка числа степеней свободы </w:t>
      </w:r>
      <m:oMath>
        <m:r>
          <w:rPr>
            <w:rFonts w:ascii="Cambria Math" w:hAnsi="Cambria Math"/>
            <w:noProof/>
            <w:szCs w:val="28"/>
          </w:rPr>
          <m:t>f</m:t>
        </m:r>
      </m:oMath>
      <w:r w:rsidRPr="00413187">
        <w:rPr>
          <w:noProof/>
          <w:szCs w:val="28"/>
        </w:rPr>
        <w:t xml:space="preserve"> вида </w:t>
      </w:r>
      <m:oMath>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m:t>
        </m:r>
        <m:f>
          <m:fPr>
            <m:ctrlPr>
              <w:rPr>
                <w:rFonts w:ascii="Cambria Math" w:hAnsi="Cambria Math"/>
                <w:szCs w:val="28"/>
              </w:rPr>
            </m:ctrlPr>
          </m:fPr>
          <m:num>
            <m:sSup>
              <m:sSupPr>
                <m:ctrlPr>
                  <w:rPr>
                    <w:rFonts w:ascii="Cambria Math" w:hAnsi="Cambria Math"/>
                    <w:szCs w:val="28"/>
                  </w:rPr>
                </m:ctrlPr>
              </m:sSupPr>
              <m:e>
                <m:d>
                  <m:dPr>
                    <m:ctrlPr>
                      <w:rPr>
                        <w:rFonts w:ascii="Cambria Math" w:hAnsi="Cambria Math"/>
                        <w:szCs w:val="28"/>
                      </w:rPr>
                    </m:ctrlPr>
                  </m:dPr>
                  <m:e>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X</m:t>
                            </m:r>
                          </m:sub>
                          <m:sup>
                            <m:r>
                              <m:rPr>
                                <m:sty m:val="p"/>
                              </m:rPr>
                              <w:rPr>
                                <w:rFonts w:ascii="Cambria Math" w:hAnsi="Cambria Math"/>
                                <w:noProof/>
                                <w:szCs w:val="28"/>
                              </w:rPr>
                              <m:t>2</m:t>
                            </m:r>
                          </m:sup>
                        </m:sSubSup>
                      </m:num>
                      <m:den>
                        <m:r>
                          <w:rPr>
                            <w:rFonts w:ascii="Cambria Math" w:hAnsi="Cambria Math"/>
                            <w:noProof/>
                            <w:szCs w:val="28"/>
                          </w:rPr>
                          <m:t>n</m:t>
                        </m:r>
                      </m:den>
                    </m:f>
                    <m: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Y</m:t>
                            </m:r>
                          </m:sub>
                          <m:sup>
                            <m:r>
                              <m:rPr>
                                <m:sty m:val="p"/>
                              </m:rPr>
                              <w:rPr>
                                <w:rFonts w:ascii="Cambria Math" w:hAnsi="Cambria Math"/>
                                <w:noProof/>
                                <w:szCs w:val="28"/>
                              </w:rPr>
                              <m:t>2</m:t>
                            </m:r>
                          </m:sup>
                        </m:sSubSup>
                      </m:num>
                      <m:den>
                        <m:r>
                          <w:rPr>
                            <w:rFonts w:ascii="Cambria Math" w:hAnsi="Cambria Math"/>
                            <w:noProof/>
                            <w:szCs w:val="28"/>
                          </w:rPr>
                          <m:t>m</m:t>
                        </m:r>
                      </m:den>
                    </m:f>
                  </m:e>
                </m:d>
              </m:e>
              <m:sup>
                <m:r>
                  <m:rPr>
                    <m:sty m:val="p"/>
                  </m:rPr>
                  <w:rPr>
                    <w:rFonts w:ascii="Cambria Math" w:hAnsi="Cambria Math"/>
                    <w:noProof/>
                    <w:szCs w:val="28"/>
                  </w:rPr>
                  <m:t>2</m:t>
                </m:r>
              </m:sup>
            </m:sSup>
          </m:num>
          <m:den>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X</m:t>
                    </m:r>
                  </m:sub>
                  <m:sup>
                    <m:r>
                      <m:rPr>
                        <m:sty m:val="p"/>
                      </m:rPr>
                      <w:rPr>
                        <w:rFonts w:ascii="Cambria Math" w:hAnsi="Cambria Math"/>
                        <w:noProof/>
                        <w:szCs w:val="28"/>
                      </w:rPr>
                      <m:t>4</m:t>
                    </m:r>
                  </m:sup>
                </m:sSubSup>
              </m:num>
              <m:den>
                <m:sSup>
                  <m:sSupPr>
                    <m:ctrlPr>
                      <w:rPr>
                        <w:rFonts w:ascii="Cambria Math" w:hAnsi="Cambria Math"/>
                        <w:szCs w:val="28"/>
                      </w:rPr>
                    </m:ctrlPr>
                  </m:sSupPr>
                  <m:e>
                    <m:r>
                      <w:rPr>
                        <w:rFonts w:ascii="Cambria Math" w:hAnsi="Cambria Math"/>
                        <w:noProof/>
                        <w:szCs w:val="28"/>
                      </w:rPr>
                      <m:t>n</m:t>
                    </m:r>
                  </m:e>
                  <m:sup>
                    <m:r>
                      <m:rPr>
                        <m:sty m:val="p"/>
                      </m:rPr>
                      <w:rPr>
                        <w:rFonts w:ascii="Cambria Math" w:hAnsi="Cambria Math"/>
                        <w:noProof/>
                        <w:szCs w:val="28"/>
                      </w:rPr>
                      <m:t>2</m:t>
                    </m:r>
                  </m:sup>
                </m:sSup>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1)</m:t>
                </m:r>
              </m:den>
            </m:f>
            <m: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Y</m:t>
                    </m:r>
                  </m:sub>
                  <m:sup>
                    <m:r>
                      <m:rPr>
                        <m:sty m:val="p"/>
                      </m:rPr>
                      <w:rPr>
                        <w:rFonts w:ascii="Cambria Math" w:hAnsi="Cambria Math"/>
                        <w:noProof/>
                        <w:szCs w:val="28"/>
                      </w:rPr>
                      <m:t>4</m:t>
                    </m:r>
                  </m:sup>
                </m:sSubSup>
              </m:num>
              <m:den>
                <m:sSup>
                  <m:sSupPr>
                    <m:ctrlPr>
                      <w:rPr>
                        <w:rFonts w:ascii="Cambria Math" w:hAnsi="Cambria Math"/>
                        <w:szCs w:val="28"/>
                      </w:rPr>
                    </m:ctrlPr>
                  </m:sSupPr>
                  <m:e>
                    <m:r>
                      <w:rPr>
                        <w:rFonts w:ascii="Cambria Math" w:hAnsi="Cambria Math"/>
                        <w:noProof/>
                        <w:szCs w:val="28"/>
                      </w:rPr>
                      <m:t>m</m:t>
                    </m:r>
                  </m:e>
                  <m:sup>
                    <m:r>
                      <m:rPr>
                        <m:sty m:val="p"/>
                      </m:rPr>
                      <w:rPr>
                        <w:rFonts w:ascii="Cambria Math" w:hAnsi="Cambria Math"/>
                        <w:noProof/>
                        <w:szCs w:val="28"/>
                      </w:rPr>
                      <m:t>2</m:t>
                    </m:r>
                  </m:sup>
                </m:sSup>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1)</m:t>
                </m:r>
              </m:den>
            </m:f>
          </m:den>
        </m:f>
        <m:r>
          <m:rPr>
            <m:sty m:val="p"/>
          </m:rPr>
          <w:rPr>
            <w:rFonts w:ascii="Cambria Math" w:hAnsi="Cambria Math"/>
            <w:noProof/>
            <w:szCs w:val="28"/>
          </w:rPr>
          <m:t>.</m:t>
        </m:r>
      </m:oMath>
      <w:r w:rsidRPr="00413187">
        <w:rPr>
          <w:noProof/>
          <w:szCs w:val="28"/>
        </w:rPr>
        <w:t xml:space="preserve"> Покажите, что </w:t>
      </w:r>
      <m:oMath>
        <m:r>
          <m:rPr>
            <m:sty m:val="p"/>
          </m:rPr>
          <w:rPr>
            <w:rFonts w:ascii="Cambria Math" w:hAnsi="Cambria Math"/>
            <w:noProof/>
            <w:szCs w:val="28"/>
          </w:rPr>
          <m:t>min(</m:t>
        </m:r>
        <m:r>
          <w:rPr>
            <w:rFonts w:ascii="Cambria Math" w:hAnsi="Cambria Math"/>
            <w:noProof/>
            <w:szCs w:val="28"/>
          </w:rPr>
          <m:t>n-</m:t>
        </m:r>
        <m:r>
          <m:rPr>
            <m:sty m:val="p"/>
          </m:rPr>
          <w:rPr>
            <w:rFonts w:ascii="Cambria Math" w:hAnsi="Cambria Math"/>
            <w:noProof/>
            <w:szCs w:val="28"/>
          </w:rPr>
          <m:t>1;</m:t>
        </m:r>
        <m:r>
          <w:rPr>
            <w:rFonts w:ascii="Cambria Math" w:hAnsi="Cambria Math"/>
            <w:noProof/>
            <w:szCs w:val="28"/>
          </w:rPr>
          <m:t>m-</m:t>
        </m:r>
        <m:r>
          <m:rPr>
            <m:sty m:val="p"/>
          </m:rPr>
          <w:rPr>
            <w:rFonts w:ascii="Cambria Math" w:hAnsi="Cambria Math"/>
            <w:noProof/>
            <w:szCs w:val="28"/>
          </w:rPr>
          <m:t>1)⩽</m:t>
        </m:r>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m:t>
        </m:r>
        <m:r>
          <w:rPr>
            <w:rFonts w:ascii="Cambria Math" w:hAnsi="Cambria Math"/>
            <w:noProof/>
            <w:szCs w:val="28"/>
          </w:rPr>
          <m:t>n+m-</m:t>
        </m:r>
        <m:r>
          <m:rPr>
            <m:sty m:val="p"/>
          </m:rPr>
          <w:rPr>
            <w:rFonts w:ascii="Cambria Math" w:hAnsi="Cambria Math"/>
            <w:noProof/>
            <w:szCs w:val="28"/>
          </w:rPr>
          <m:t>2</m:t>
        </m:r>
      </m:oMath>
      <w:r w:rsidRPr="00413187">
        <w:rPr>
          <w:noProof/>
          <w:szCs w:val="28"/>
        </w:rPr>
        <w:t>.</w:t>
      </w:r>
    </w:p>
    <w:p w14:paraId="2ED06697" w14:textId="77777777" w:rsidR="00382034" w:rsidRPr="00413187" w:rsidRDefault="00382034" w:rsidP="00382034">
      <w:pPr>
        <w:pStyle w:val="af9"/>
        <w:numPr>
          <w:ilvl w:val="0"/>
          <w:numId w:val="39"/>
        </w:numPr>
        <w:spacing w:line="276" w:lineRule="auto"/>
        <w:ind w:left="426" w:hanging="426"/>
        <w:rPr>
          <w:noProof/>
          <w:szCs w:val="28"/>
        </w:rPr>
      </w:pPr>
      <w:r w:rsidRPr="00413187">
        <w:rPr>
          <w:noProof/>
          <w:szCs w:val="28"/>
        </w:rPr>
        <w:t xml:space="preserve">Инвестор наблюдает за колебаниями котировок акций компаний </w:t>
      </w:r>
      <m:oMath>
        <m:r>
          <w:rPr>
            <w:rFonts w:ascii="Cambria Math" w:hAnsi="Cambria Math"/>
            <w:noProof/>
            <w:szCs w:val="28"/>
          </w:rPr>
          <m:t>A</m:t>
        </m:r>
      </m:oMath>
      <w:r w:rsidRPr="00413187">
        <w:rPr>
          <w:noProof/>
          <w:szCs w:val="28"/>
        </w:rPr>
        <w:t xml:space="preserve"> и </w:t>
      </w:r>
      <m:oMath>
        <m:r>
          <w:rPr>
            <w:rFonts w:ascii="Cambria Math" w:hAnsi="Cambria Math"/>
            <w:noProof/>
            <w:szCs w:val="28"/>
          </w:rPr>
          <m:t>B</m:t>
        </m:r>
      </m:oMath>
      <w:r w:rsidRPr="00413187">
        <w:rPr>
          <w:noProof/>
          <w:szCs w:val="28"/>
        </w:rPr>
        <w:t xml:space="preserve"> в течение </w:t>
      </w:r>
      <m:oMath>
        <m:r>
          <m:rPr>
            <m:sty m:val="p"/>
          </m:rPr>
          <w:rPr>
            <w:rFonts w:ascii="Cambria Math" w:hAnsi="Cambria Math"/>
            <w:noProof/>
            <w:szCs w:val="28"/>
          </w:rPr>
          <m:t>100</m:t>
        </m:r>
      </m:oMath>
      <w:r w:rsidRPr="00413187">
        <w:rPr>
          <w:noProof/>
          <w:szCs w:val="28"/>
        </w:rPr>
        <w:t xml:space="preserve"> торговых дней (по закрытию торгов). В результате наблюдений получена следующая статистика: количество дней, когда обе котировки падали – </w:t>
      </w:r>
      <m:oMath>
        <m:r>
          <m:rPr>
            <m:sty m:val="p"/>
          </m:rPr>
          <w:rPr>
            <w:rFonts w:ascii="Cambria Math" w:hAnsi="Cambria Math"/>
            <w:noProof/>
            <w:szCs w:val="28"/>
          </w:rPr>
          <m:t>26</m:t>
        </m:r>
      </m:oMath>
      <w:r w:rsidRPr="00413187">
        <w:rPr>
          <w:noProof/>
          <w:szCs w:val="28"/>
        </w:rPr>
        <w:t xml:space="preserve">;обе котировки росли – </w:t>
      </w:r>
      <m:oMath>
        <m:r>
          <m:rPr>
            <m:sty m:val="p"/>
          </m:rPr>
          <w:rPr>
            <w:rFonts w:ascii="Cambria Math" w:hAnsi="Cambria Math"/>
            <w:noProof/>
            <w:szCs w:val="28"/>
          </w:rPr>
          <m:t>25</m:t>
        </m:r>
      </m:oMath>
      <w:r w:rsidRPr="00413187">
        <w:rPr>
          <w:noProof/>
          <w:szCs w:val="28"/>
        </w:rPr>
        <w:t xml:space="preserve">; котировки </w:t>
      </w:r>
      <m:oMath>
        <m:r>
          <w:rPr>
            <w:rFonts w:ascii="Cambria Math" w:hAnsi="Cambria Math"/>
            <w:noProof/>
            <w:szCs w:val="28"/>
          </w:rPr>
          <m:t>А</m:t>
        </m:r>
      </m:oMath>
      <w:r w:rsidRPr="00413187">
        <w:rPr>
          <w:noProof/>
          <w:szCs w:val="28"/>
        </w:rPr>
        <w:t xml:space="preserve"> падали, а котировки </w:t>
      </w:r>
      <m:oMath>
        <m:r>
          <w:rPr>
            <w:rFonts w:ascii="Cambria Math" w:hAnsi="Cambria Math"/>
            <w:noProof/>
            <w:szCs w:val="28"/>
          </w:rPr>
          <m:t>В</m:t>
        </m:r>
      </m:oMath>
      <w:r w:rsidRPr="00413187">
        <w:rPr>
          <w:noProof/>
          <w:szCs w:val="28"/>
        </w:rPr>
        <w:t xml:space="preserve"> </w:t>
      </w:r>
      <w:r w:rsidRPr="00413187">
        <w:rPr>
          <w:noProof/>
          <w:szCs w:val="28"/>
        </w:rPr>
        <w:lastRenderedPageBreak/>
        <w:t xml:space="preserve">при этом росли – </w:t>
      </w:r>
      <m:oMath>
        <m:r>
          <m:rPr>
            <m:sty m:val="p"/>
          </m:rPr>
          <w:rPr>
            <w:rFonts w:ascii="Cambria Math" w:hAnsi="Cambria Math"/>
            <w:noProof/>
            <w:szCs w:val="28"/>
          </w:rPr>
          <m:t>29</m:t>
        </m:r>
      </m:oMath>
      <w:r w:rsidRPr="00413187">
        <w:rPr>
          <w:noProof/>
          <w:szCs w:val="28"/>
        </w:rPr>
        <w:t xml:space="preserve">; наоборот, котировки </w:t>
      </w:r>
      <m:oMath>
        <m:r>
          <w:rPr>
            <w:rFonts w:ascii="Cambria Math" w:hAnsi="Cambria Math"/>
            <w:noProof/>
            <w:szCs w:val="28"/>
          </w:rPr>
          <m:t>А</m:t>
        </m:r>
      </m:oMath>
      <w:r w:rsidRPr="00413187">
        <w:rPr>
          <w:noProof/>
          <w:szCs w:val="28"/>
        </w:rPr>
        <w:t xml:space="preserve"> росли, а котировки </w:t>
      </w:r>
      <m:oMath>
        <m:r>
          <w:rPr>
            <w:rFonts w:ascii="Cambria Math" w:hAnsi="Cambria Math"/>
            <w:noProof/>
            <w:szCs w:val="28"/>
          </w:rPr>
          <m:t>В</m:t>
        </m:r>
      </m:oMath>
      <w:r w:rsidRPr="00413187">
        <w:rPr>
          <w:noProof/>
          <w:szCs w:val="28"/>
        </w:rPr>
        <w:t xml:space="preserve"> падали – </w:t>
      </w:r>
      <m:oMath>
        <m:r>
          <m:rPr>
            <m:sty m:val="p"/>
          </m:rPr>
          <w:rPr>
            <w:rFonts w:ascii="Cambria Math" w:hAnsi="Cambria Math"/>
            <w:noProof/>
            <w:szCs w:val="28"/>
          </w:rPr>
          <m:t>20</m:t>
        </m:r>
      </m:oMath>
      <w:r w:rsidRPr="00413187">
        <w:rPr>
          <w:noProof/>
          <w:szCs w:val="28"/>
        </w:rPr>
        <w:t xml:space="preserve">. При </w:t>
      </w:r>
      <m:oMath>
        <m:r>
          <m:rPr>
            <m:sty m:val="p"/>
          </m:rPr>
          <w:rPr>
            <w:rFonts w:ascii="Cambria Math" w:hAnsi="Cambria Math"/>
            <w:noProof/>
            <w:szCs w:val="28"/>
          </w:rPr>
          <m:t>1%</m:t>
        </m:r>
      </m:oMath>
      <w:r w:rsidRPr="00413187">
        <w:rPr>
          <w:noProof/>
          <w:szCs w:val="28"/>
        </w:rPr>
        <w:t xml:space="preserve"> -м уровне значимости проверьте гипотезу о равновероятности указанных четырех комбинаций падения и роста.</w:t>
      </w:r>
    </w:p>
    <w:p w14:paraId="0BFC8C38" w14:textId="77777777" w:rsidR="00382034" w:rsidRPr="00413187" w:rsidRDefault="00382034" w:rsidP="00382034">
      <w:pPr>
        <w:pStyle w:val="af9"/>
        <w:numPr>
          <w:ilvl w:val="0"/>
          <w:numId w:val="39"/>
        </w:numPr>
        <w:spacing w:line="276" w:lineRule="auto"/>
        <w:ind w:left="426" w:hanging="426"/>
        <w:rPr>
          <w:noProof/>
          <w:szCs w:val="28"/>
        </w:rPr>
      </w:pPr>
      <w:r w:rsidRPr="00413187">
        <w:rPr>
          <w:noProof/>
          <w:szCs w:val="28"/>
        </w:rPr>
        <w:t xml:space="preserve">Пассажир, приходящий в случайные моменты времени на автобусную остановку, в течение пяти поездок фиксировал время ожидания автобуса: </w:t>
      </w:r>
      <m:oMath>
        <m:r>
          <m:rPr>
            <m:sty m:val="p"/>
          </m:rPr>
          <w:rPr>
            <w:rFonts w:ascii="Cambria Math" w:hAnsi="Cambria Math"/>
            <w:noProof/>
            <w:szCs w:val="28"/>
          </w:rPr>
          <m:t>5.1;3.7;1.2;9.2;4.8</m:t>
        </m:r>
      </m:oMath>
      <w:r w:rsidRPr="00413187">
        <w:rPr>
          <w:noProof/>
          <w:szCs w:val="28"/>
        </w:rPr>
        <w:t xml:space="preserve"> мин. Проверить гипотезу о том, что время ожидания равномерно распределено на отрезке </w:t>
      </w:r>
      <m:oMath>
        <m:r>
          <m:rPr>
            <m:sty m:val="p"/>
          </m:rPr>
          <w:rPr>
            <w:rFonts w:ascii="Cambria Math" w:hAnsi="Cambria Math"/>
            <w:noProof/>
            <w:szCs w:val="28"/>
          </w:rPr>
          <m:t>[0;10]</m:t>
        </m:r>
      </m:oMath>
      <w:r w:rsidRPr="00413187">
        <w:rPr>
          <w:noProof/>
          <w:szCs w:val="28"/>
        </w:rPr>
        <w:t xml:space="preserve"> на уровне значимости </w:t>
      </w:r>
      <m:oMath>
        <m:r>
          <w:rPr>
            <w:rFonts w:ascii="Cambria Math" w:hAnsi="Cambria Math" w:cs="Cambria Math"/>
            <w:noProof/>
            <w:szCs w:val="28"/>
          </w:rPr>
          <m:t>α</m:t>
        </m:r>
        <m:r>
          <m:rPr>
            <m:sty m:val="p"/>
          </m:rPr>
          <w:rPr>
            <w:rFonts w:ascii="Cambria Math" w:hAnsi="Cambria Math"/>
            <w:noProof/>
            <w:szCs w:val="28"/>
          </w:rPr>
          <m:t>=0.05</m:t>
        </m:r>
      </m:oMath>
      <w:r w:rsidRPr="00413187">
        <w:rPr>
          <w:noProof/>
          <w:szCs w:val="28"/>
        </w:rPr>
        <w:t>.</w:t>
      </w:r>
    </w:p>
    <w:p w14:paraId="729C0041" w14:textId="77777777" w:rsidR="00382034" w:rsidRPr="00413187" w:rsidRDefault="00382034" w:rsidP="00382034">
      <w:pPr>
        <w:pStyle w:val="af9"/>
        <w:numPr>
          <w:ilvl w:val="0"/>
          <w:numId w:val="39"/>
        </w:numPr>
        <w:spacing w:line="276" w:lineRule="auto"/>
        <w:ind w:left="426" w:hanging="426"/>
        <w:rPr>
          <w:noProof/>
          <w:szCs w:val="28"/>
        </w:rPr>
      </w:pPr>
      <w:r w:rsidRPr="00413187">
        <w:rPr>
          <w:noProof/>
          <w:szCs w:val="28"/>
        </w:rPr>
        <w:t xml:space="preserve">Из </w:t>
      </w:r>
      <m:oMath>
        <m:r>
          <m:rPr>
            <m:sty m:val="p"/>
          </m:rPr>
          <w:rPr>
            <w:rFonts w:ascii="Cambria Math" w:hAnsi="Cambria Math"/>
            <w:noProof/>
            <w:szCs w:val="28"/>
          </w:rPr>
          <m:t>300</m:t>
        </m:r>
      </m:oMath>
      <w:r w:rsidRPr="00413187">
        <w:rPr>
          <w:noProof/>
          <w:szCs w:val="28"/>
        </w:rPr>
        <w:t xml:space="preserve"> абитуриентов, поступавших в институт, </w:t>
      </w:r>
      <m:oMath>
        <m:r>
          <m:rPr>
            <m:sty m:val="p"/>
          </m:rPr>
          <w:rPr>
            <w:rFonts w:ascii="Cambria Math" w:hAnsi="Cambria Math"/>
            <w:noProof/>
            <w:szCs w:val="28"/>
          </w:rPr>
          <m:t>97</m:t>
        </m:r>
      </m:oMath>
      <w:r w:rsidRPr="00413187">
        <w:rPr>
          <w:noProof/>
          <w:szCs w:val="28"/>
        </w:rPr>
        <w:t xml:space="preserve"> человек имели оценку "5" по математике в школе и </w:t>
      </w:r>
      <m:oMath>
        <m:r>
          <m:rPr>
            <m:sty m:val="p"/>
          </m:rPr>
          <w:rPr>
            <w:rFonts w:ascii="Cambria Math" w:hAnsi="Cambria Math"/>
            <w:noProof/>
            <w:szCs w:val="28"/>
          </w:rPr>
          <m:t>48</m:t>
        </m:r>
      </m:oMath>
      <w:r w:rsidRPr="00413187">
        <w:rPr>
          <w:noProof/>
          <w:szCs w:val="28"/>
        </w:rPr>
        <w:t xml:space="preserve"> получили оценку "5" на вступительных экзаменах по тому же предмету. Количество абитуриентов, имевших "5" по математике в школе и сдавших вступительный экзамен по математике на "5", составило </w:t>
      </w:r>
      <m:oMath>
        <m:r>
          <m:rPr>
            <m:sty m:val="p"/>
          </m:rPr>
          <w:rPr>
            <w:rFonts w:ascii="Cambria Math" w:hAnsi="Cambria Math"/>
            <w:noProof/>
            <w:szCs w:val="28"/>
          </w:rPr>
          <m:t>18</m:t>
        </m:r>
      </m:oMath>
      <w:r w:rsidRPr="00413187">
        <w:rPr>
          <w:noProof/>
          <w:szCs w:val="28"/>
        </w:rPr>
        <w:t xml:space="preserve"> человек. С уровнем значимости </w:t>
      </w:r>
      <m:oMath>
        <m:r>
          <w:rPr>
            <w:rFonts w:ascii="Cambria Math" w:hAnsi="Cambria Math" w:cs="Cambria Math"/>
            <w:noProof/>
            <w:szCs w:val="28"/>
          </w:rPr>
          <m:t>α</m:t>
        </m:r>
        <m:r>
          <m:rPr>
            <m:sty m:val="p"/>
          </m:rPr>
          <w:rPr>
            <w:rFonts w:ascii="Cambria Math" w:hAnsi="Cambria Math"/>
            <w:noProof/>
            <w:szCs w:val="28"/>
          </w:rPr>
          <m:t>=0,1</m:t>
        </m:r>
      </m:oMath>
      <w:r w:rsidRPr="00413187">
        <w:rPr>
          <w:noProof/>
          <w:szCs w:val="28"/>
        </w:rPr>
        <w:t xml:space="preserve"> проверьте гипотезу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о независимости оценок "5" в школе и на экзаменах.</w:t>
      </w:r>
    </w:p>
    <w:p w14:paraId="65C2BB7E" w14:textId="77777777" w:rsidR="00382034" w:rsidRPr="00413187" w:rsidRDefault="00382034" w:rsidP="00382034">
      <w:pPr>
        <w:pStyle w:val="af9"/>
        <w:numPr>
          <w:ilvl w:val="0"/>
          <w:numId w:val="39"/>
        </w:numPr>
        <w:spacing w:line="276" w:lineRule="auto"/>
        <w:ind w:left="426" w:hanging="426"/>
        <w:rPr>
          <w:noProof/>
          <w:szCs w:val="28"/>
        </w:rPr>
      </w:pPr>
      <w:r w:rsidRPr="00413187">
        <w:rPr>
          <w:noProof/>
          <w:szCs w:val="28"/>
        </w:rPr>
        <w:t xml:space="preserve">Поступающие в институт абитуриенты разбиты на два потока по </w:t>
      </w:r>
      <m:oMath>
        <m:r>
          <m:rPr>
            <m:sty m:val="p"/>
          </m:rPr>
          <w:rPr>
            <w:rFonts w:ascii="Cambria Math" w:hAnsi="Cambria Math"/>
            <w:noProof/>
            <w:szCs w:val="28"/>
          </w:rPr>
          <m:t>300</m:t>
        </m:r>
      </m:oMath>
      <w:r w:rsidRPr="00413187">
        <w:rPr>
          <w:noProof/>
          <w:szCs w:val="28"/>
        </w:rPr>
        <w:t xml:space="preserve"> человек в каждом. Итоги экзамена по одному и тому же предмету на каждом потоке оказались следующими: на 1-ом потоке баллы "2", "3", "4" и "5" получили соответственно </w:t>
      </w:r>
      <m:oMath>
        <m:r>
          <m:rPr>
            <m:sty m:val="p"/>
          </m:rPr>
          <w:rPr>
            <w:rFonts w:ascii="Cambria Math" w:hAnsi="Cambria Math"/>
            <w:noProof/>
            <w:szCs w:val="28"/>
          </w:rPr>
          <m:t>33</m:t>
        </m:r>
      </m:oMath>
      <w:r w:rsidRPr="00413187">
        <w:rPr>
          <w:noProof/>
          <w:szCs w:val="28"/>
        </w:rPr>
        <w:t xml:space="preserve">, </w:t>
      </w:r>
      <m:oMath>
        <m:r>
          <m:rPr>
            <m:sty m:val="p"/>
          </m:rPr>
          <w:rPr>
            <w:rFonts w:ascii="Cambria Math" w:hAnsi="Cambria Math"/>
            <w:noProof/>
            <w:szCs w:val="28"/>
          </w:rPr>
          <m:t>43</m:t>
        </m:r>
      </m:oMath>
      <w:r w:rsidRPr="00413187">
        <w:rPr>
          <w:noProof/>
          <w:szCs w:val="28"/>
        </w:rPr>
        <w:t xml:space="preserve">, </w:t>
      </w:r>
      <m:oMath>
        <m:r>
          <m:rPr>
            <m:sty m:val="p"/>
          </m:rPr>
          <w:rPr>
            <w:rFonts w:ascii="Cambria Math" w:hAnsi="Cambria Math"/>
            <w:noProof/>
            <w:szCs w:val="28"/>
          </w:rPr>
          <m:t>80</m:t>
        </m:r>
      </m:oMath>
      <w:r w:rsidRPr="00413187">
        <w:rPr>
          <w:noProof/>
          <w:szCs w:val="28"/>
        </w:rPr>
        <w:t xml:space="preserve"> и </w:t>
      </w:r>
      <m:oMath>
        <m:r>
          <m:rPr>
            <m:sty m:val="p"/>
          </m:rPr>
          <w:rPr>
            <w:rFonts w:ascii="Cambria Math" w:hAnsi="Cambria Math"/>
            <w:noProof/>
            <w:szCs w:val="28"/>
          </w:rPr>
          <m:t>144</m:t>
        </m:r>
      </m:oMath>
      <w:r w:rsidRPr="00413187">
        <w:rPr>
          <w:noProof/>
          <w:szCs w:val="28"/>
        </w:rPr>
        <w:t xml:space="preserve"> человека; соответствующие же данные для 2-ого потока таковы: </w:t>
      </w:r>
      <m:oMath>
        <m:r>
          <m:rPr>
            <m:sty m:val="p"/>
          </m:rPr>
          <w:rPr>
            <w:rFonts w:ascii="Cambria Math" w:hAnsi="Cambria Math"/>
            <w:noProof/>
            <w:szCs w:val="28"/>
          </w:rPr>
          <m:t>39</m:t>
        </m:r>
      </m:oMath>
      <w:r w:rsidRPr="00413187">
        <w:rPr>
          <w:noProof/>
          <w:szCs w:val="28"/>
        </w:rPr>
        <w:t xml:space="preserve">, </w:t>
      </w:r>
      <m:oMath>
        <m:r>
          <m:rPr>
            <m:sty m:val="p"/>
          </m:rPr>
          <w:rPr>
            <w:rFonts w:ascii="Cambria Math" w:hAnsi="Cambria Math"/>
            <w:noProof/>
            <w:szCs w:val="28"/>
          </w:rPr>
          <m:t>35</m:t>
        </m:r>
      </m:oMath>
      <w:r w:rsidRPr="00413187">
        <w:rPr>
          <w:noProof/>
          <w:szCs w:val="28"/>
        </w:rPr>
        <w:t xml:space="preserve">, </w:t>
      </w:r>
      <m:oMath>
        <m:r>
          <m:rPr>
            <m:sty m:val="p"/>
          </m:rPr>
          <w:rPr>
            <w:rFonts w:ascii="Cambria Math" w:hAnsi="Cambria Math"/>
            <w:noProof/>
            <w:szCs w:val="28"/>
          </w:rPr>
          <m:t>72</m:t>
        </m:r>
      </m:oMath>
      <w:r w:rsidRPr="00413187">
        <w:rPr>
          <w:noProof/>
          <w:szCs w:val="28"/>
        </w:rPr>
        <w:t xml:space="preserve"> и </w:t>
      </w:r>
      <m:oMath>
        <m:r>
          <m:rPr>
            <m:sty m:val="p"/>
          </m:rPr>
          <w:rPr>
            <w:rFonts w:ascii="Cambria Math" w:hAnsi="Cambria Math"/>
            <w:noProof/>
            <w:szCs w:val="28"/>
          </w:rPr>
          <m:t>154</m:t>
        </m:r>
      </m:oMath>
      <w:r w:rsidRPr="00413187">
        <w:rPr>
          <w:noProof/>
          <w:szCs w:val="28"/>
        </w:rPr>
        <w:t xml:space="preserve">. Можно ли при уровне значимости </w:t>
      </w:r>
      <m:oMath>
        <m:r>
          <m:rPr>
            <m:sty m:val="p"/>
          </m:rPr>
          <w:rPr>
            <w:rFonts w:ascii="Cambria Math" w:hAnsi="Cambria Math"/>
            <w:noProof/>
            <w:szCs w:val="28"/>
          </w:rPr>
          <m:t>0.1</m:t>
        </m:r>
      </m:oMath>
      <w:r w:rsidRPr="00413187">
        <w:rPr>
          <w:noProof/>
          <w:szCs w:val="28"/>
        </w:rPr>
        <w:t xml:space="preserve"> утверждать, что оба потока однородными?</w:t>
      </w:r>
    </w:p>
    <w:p w14:paraId="7A9FB09A" w14:textId="77777777" w:rsidR="00382034" w:rsidRPr="00413187" w:rsidRDefault="00382034" w:rsidP="00382034">
      <w:pPr>
        <w:pStyle w:val="af9"/>
        <w:numPr>
          <w:ilvl w:val="0"/>
          <w:numId w:val="39"/>
        </w:numPr>
        <w:spacing w:line="276" w:lineRule="auto"/>
        <w:ind w:left="426" w:hanging="426"/>
        <w:rPr>
          <w:noProof/>
          <w:szCs w:val="28"/>
        </w:rPr>
      </w:pPr>
      <w:r w:rsidRPr="00413187">
        <w:rPr>
          <w:noProof/>
          <w:szCs w:val="28"/>
        </w:rPr>
        <w:t xml:space="preserve">Случайная выборка из </w:t>
      </w:r>
      <m:oMath>
        <m:r>
          <m:rPr>
            <m:sty m:val="p"/>
          </m:rPr>
          <w:rPr>
            <w:rFonts w:ascii="Cambria Math" w:hAnsi="Cambria Math"/>
            <w:noProof/>
            <w:szCs w:val="28"/>
          </w:rPr>
          <m:t>395</m:t>
        </m:r>
      </m:oMath>
      <w:r w:rsidRPr="00413187">
        <w:rPr>
          <w:noProof/>
          <w:szCs w:val="28"/>
        </w:rPr>
        <w:t xml:space="preserve"> человек была разделена по возрастному признаку, а также по тому, переключают ли люди телевизионные каналы во время просмотра передачи. Данные исследования представлены в следующей таблице:</w:t>
      </w:r>
      <m:oMath>
        <m:r>
          <w:rPr>
            <w:rFonts w:ascii="Cambria Math" w:hAnsi="Cambria Math"/>
            <w:noProof/>
            <w:szCs w:val="28"/>
          </w:rPr>
          <m:t xml:space="preserve"> </m:t>
        </m:r>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Переключение\Возраст</m:t>
              </m:r>
            </m:e>
            <m:e>
              <m:r>
                <w:rPr>
                  <w:rFonts w:ascii="Cambria Math" w:hAnsi="Cambria Math"/>
                  <w:noProof/>
                  <w:szCs w:val="28"/>
                </w:rPr>
                <m:t>"</m:t>
              </m:r>
              <m:r>
                <m:rPr>
                  <m:sty m:val="p"/>
                </m:rPr>
                <w:rPr>
                  <w:rFonts w:ascii="Cambria Math" w:hAnsi="Cambria Math"/>
                  <w:noProof/>
                  <w:szCs w:val="28"/>
                </w:rPr>
                <m:t>18</m:t>
              </m:r>
              <m:r>
                <w:rPr>
                  <w:rFonts w:ascii="Cambria Math" w:hAnsi="Cambria Math"/>
                  <w:noProof/>
                  <w:szCs w:val="28"/>
                </w:rPr>
                <m:t>-</m:t>
              </m:r>
              <m:r>
                <m:rPr>
                  <m:sty m:val="p"/>
                </m:rPr>
                <w:rPr>
                  <w:rFonts w:ascii="Cambria Math" w:hAnsi="Cambria Math"/>
                  <w:noProof/>
                  <w:szCs w:val="28"/>
                </w:rPr>
                <m:t>24"</m:t>
              </m:r>
            </m:e>
            <m:e>
              <m:r>
                <m:rPr>
                  <m:sty m:val="p"/>
                </m:rPr>
                <w:rPr>
                  <w:rFonts w:ascii="Cambria Math" w:hAnsi="Cambria Math"/>
                  <w:noProof/>
                  <w:szCs w:val="28"/>
                </w:rPr>
                <m:t>"25</m:t>
              </m:r>
              <m:r>
                <w:rPr>
                  <w:rFonts w:ascii="Cambria Math" w:hAnsi="Cambria Math"/>
                  <w:noProof/>
                  <w:szCs w:val="28"/>
                </w:rPr>
                <m:t>-</m:t>
              </m:r>
              <m:r>
                <m:rPr>
                  <m:sty m:val="p"/>
                </m:rPr>
                <w:rPr>
                  <w:rFonts w:ascii="Cambria Math" w:hAnsi="Cambria Math"/>
                  <w:noProof/>
                  <w:szCs w:val="28"/>
                </w:rPr>
                <m:t>34"</m:t>
              </m:r>
            </m:e>
            <m:e>
              <m:r>
                <m:rPr>
                  <m:sty m:val="p"/>
                </m:rPr>
                <w:rPr>
                  <w:rFonts w:ascii="Cambria Math" w:hAnsi="Cambria Math"/>
                  <w:noProof/>
                  <w:szCs w:val="28"/>
                </w:rPr>
                <m:t>"35</m:t>
              </m:r>
              <m:r>
                <w:rPr>
                  <w:rFonts w:ascii="Cambria Math" w:hAnsi="Cambria Math"/>
                  <w:noProof/>
                  <w:szCs w:val="28"/>
                </w:rPr>
                <m:t>-</m:t>
              </m:r>
              <m:r>
                <m:rPr>
                  <m:sty m:val="p"/>
                </m:rPr>
                <w:rPr>
                  <w:rFonts w:ascii="Cambria Math" w:hAnsi="Cambria Math"/>
                  <w:noProof/>
                  <w:szCs w:val="28"/>
                </w:rPr>
                <m:t>49"</m:t>
              </m:r>
            </m:e>
            <m:e>
              <m:r>
                <m:rPr>
                  <m:sty m:val="p"/>
                </m:rPr>
                <w:rPr>
                  <w:rFonts w:ascii="Cambria Math" w:hAnsi="Cambria Math"/>
                  <w:noProof/>
                  <w:szCs w:val="28"/>
                </w:rPr>
                <m:t>"50</m:t>
              </m:r>
              <m:r>
                <w:rPr>
                  <w:rFonts w:ascii="Cambria Math" w:hAnsi="Cambria Math"/>
                  <w:noProof/>
                  <w:szCs w:val="28"/>
                </w:rPr>
                <m:t>-</m:t>
              </m:r>
              <m:r>
                <m:rPr>
                  <m:sty m:val="p"/>
                </m:rPr>
                <w:rPr>
                  <w:rFonts w:ascii="Cambria Math" w:hAnsi="Cambria Math"/>
                  <w:noProof/>
                  <w:szCs w:val="28"/>
                </w:rPr>
                <m:t>64"</m:t>
              </m:r>
            </m:e>
          </m:mr>
          <m:mr>
            <m:e>
              <m:r>
                <m:rPr>
                  <m:sty m:val="p"/>
                </m:rPr>
                <w:rPr>
                  <w:rFonts w:ascii="Cambria Math" w:hAnsi="Cambria Math"/>
                  <w:noProof/>
                  <w:szCs w:val="28"/>
                </w:rPr>
                <m:t>Да</m:t>
              </m:r>
            </m:e>
            <m:e>
              <m:r>
                <m:rPr>
                  <m:sty m:val="p"/>
                </m:rPr>
                <w:rPr>
                  <w:rFonts w:ascii="Cambria Math" w:hAnsi="Cambria Math"/>
                  <w:noProof/>
                  <w:szCs w:val="28"/>
                </w:rPr>
                <m:t>60</m:t>
              </m:r>
            </m:e>
            <m:e>
              <m:r>
                <m:rPr>
                  <m:sty m:val="p"/>
                </m:rPr>
                <w:rPr>
                  <w:rFonts w:ascii="Cambria Math" w:hAnsi="Cambria Math"/>
                  <w:noProof/>
                  <w:szCs w:val="28"/>
                </w:rPr>
                <m:t>54</m:t>
              </m:r>
            </m:e>
            <m:e>
              <m:r>
                <m:rPr>
                  <m:sty m:val="p"/>
                </m:rPr>
                <w:rPr>
                  <w:rFonts w:ascii="Cambria Math" w:hAnsi="Cambria Math"/>
                  <w:noProof/>
                  <w:szCs w:val="28"/>
                </w:rPr>
                <m:t>46</m:t>
              </m:r>
            </m:e>
            <m:e>
              <m:r>
                <m:rPr>
                  <m:sty m:val="p"/>
                </m:rPr>
                <w:rPr>
                  <w:rFonts w:ascii="Cambria Math" w:hAnsi="Cambria Math"/>
                  <w:noProof/>
                  <w:szCs w:val="28"/>
                </w:rPr>
                <m:t>41</m:t>
              </m:r>
            </m:e>
          </m:mr>
          <m:mr>
            <m:e>
              <m:r>
                <m:rPr>
                  <m:sty m:val="p"/>
                </m:rPr>
                <w:rPr>
                  <w:rFonts w:ascii="Cambria Math" w:hAnsi="Cambria Math"/>
                  <w:noProof/>
                  <w:szCs w:val="28"/>
                </w:rPr>
                <m:t>Нет</m:t>
              </m:r>
            </m:e>
            <m:e>
              <m:r>
                <m:rPr>
                  <m:sty m:val="p"/>
                </m:rPr>
                <w:rPr>
                  <w:rFonts w:ascii="Cambria Math" w:hAnsi="Cambria Math"/>
                  <w:noProof/>
                  <w:szCs w:val="28"/>
                </w:rPr>
                <m:t>40</m:t>
              </m:r>
            </m:e>
            <m:e>
              <m:r>
                <m:rPr>
                  <m:sty m:val="p"/>
                </m:rPr>
                <w:rPr>
                  <w:rFonts w:ascii="Cambria Math" w:hAnsi="Cambria Math"/>
                  <w:noProof/>
                  <w:szCs w:val="28"/>
                </w:rPr>
                <m:t>44</m:t>
              </m:r>
            </m:e>
            <m:e>
              <m:r>
                <m:rPr>
                  <m:sty m:val="p"/>
                </m:rPr>
                <w:rPr>
                  <w:rFonts w:ascii="Cambria Math" w:hAnsi="Cambria Math"/>
                  <w:noProof/>
                  <w:szCs w:val="28"/>
                </w:rPr>
                <m:t>53</m:t>
              </m:r>
            </m:e>
            <m:e>
              <m:r>
                <m:rPr>
                  <m:sty m:val="p"/>
                </m:rPr>
                <w:rPr>
                  <w:rFonts w:ascii="Cambria Math" w:hAnsi="Cambria Math"/>
                  <w:noProof/>
                  <w:szCs w:val="28"/>
                </w:rPr>
                <m:t>57</m:t>
              </m:r>
            </m:e>
          </m:mr>
          <m:mr>
            <m:e/>
            <m:e/>
            <m:e/>
            <m:e/>
            <m:e/>
          </m:mr>
        </m:m>
        <m:r>
          <w:rPr>
            <w:rFonts w:ascii="Cambria Math" w:hAnsi="Cambria Math"/>
            <w:noProof/>
            <w:szCs w:val="28"/>
          </w:rPr>
          <m:t xml:space="preserve"> </m:t>
        </m:r>
      </m:oMath>
    </w:p>
    <w:p w14:paraId="0C3F52DE" w14:textId="640B0023" w:rsidR="00382034" w:rsidRPr="00382034" w:rsidRDefault="00382034" w:rsidP="00382034">
      <w:pPr>
        <w:pStyle w:val="af9"/>
        <w:tabs>
          <w:tab w:val="center" w:pos="4800"/>
          <w:tab w:val="right" w:pos="9500"/>
        </w:tabs>
        <w:spacing w:line="276" w:lineRule="auto"/>
        <w:ind w:left="57" w:firstLine="0"/>
        <w:rPr>
          <w:noProof/>
          <w:szCs w:val="28"/>
        </w:rPr>
      </w:pPr>
      <w:r w:rsidRPr="00413187">
        <w:rPr>
          <w:noProof/>
          <w:szCs w:val="28"/>
        </w:rPr>
        <w:t xml:space="preserve">Используя приведенные данные, проверьте на </w:t>
      </w:r>
      <m:oMath>
        <m:r>
          <m:rPr>
            <m:sty m:val="p"/>
          </m:rPr>
          <w:rPr>
            <w:rFonts w:ascii="Cambria Math" w:hAnsi="Cambria Math"/>
            <w:noProof/>
            <w:szCs w:val="28"/>
          </w:rPr>
          <m:t>5%</m:t>
        </m:r>
        <m:r>
          <w:rPr>
            <w:rFonts w:ascii="Cambria Math" w:hAnsi="Cambria Math"/>
            <w:noProof/>
            <w:szCs w:val="28"/>
          </w:rPr>
          <m:t xml:space="preserve"> </m:t>
        </m:r>
      </m:oMath>
      <w:r w:rsidRPr="00413187">
        <w:rPr>
          <w:noProof/>
          <w:szCs w:val="28"/>
        </w:rPr>
        <w:t xml:space="preserve">-уровне значимости гипотезу о том, что переключение каналов и возраст являются независмимыми признаками Найдите </w:t>
      </w:r>
      <m:oMath>
        <m:r>
          <w:rPr>
            <w:rFonts w:ascii="Cambria Math" w:hAnsi="Cambria Math"/>
            <w:noProof/>
            <w:szCs w:val="28"/>
          </w:rPr>
          <m:t>P</m:t>
        </m:r>
      </m:oMath>
      <w:r w:rsidRPr="00413187">
        <w:rPr>
          <w:noProof/>
          <w:szCs w:val="28"/>
        </w:rPr>
        <w:t>-значение критерия.</w:t>
      </w:r>
    </w:p>
    <w:p w14:paraId="6E7BBE94" w14:textId="77777777" w:rsidR="003B56B4" w:rsidRDefault="003B56B4" w:rsidP="00382034">
      <w:pPr>
        <w:pStyle w:val="af9"/>
        <w:ind w:left="0" w:firstLine="0"/>
        <w:jc w:val="center"/>
        <w:rPr>
          <w:rFonts w:eastAsia="Calibri"/>
          <w:b/>
        </w:rPr>
      </w:pPr>
    </w:p>
    <w:p w14:paraId="303CBB9D" w14:textId="77777777" w:rsidR="003B56B4" w:rsidRDefault="003B56B4" w:rsidP="00382034">
      <w:pPr>
        <w:pStyle w:val="af9"/>
        <w:ind w:left="0" w:firstLine="0"/>
        <w:jc w:val="center"/>
        <w:rPr>
          <w:rFonts w:eastAsia="Calibri"/>
          <w:b/>
        </w:rPr>
      </w:pPr>
    </w:p>
    <w:p w14:paraId="131FD2D4" w14:textId="77777777" w:rsidR="003B56B4" w:rsidRDefault="003B56B4" w:rsidP="00382034">
      <w:pPr>
        <w:pStyle w:val="af9"/>
        <w:ind w:left="0" w:firstLine="0"/>
        <w:jc w:val="center"/>
        <w:rPr>
          <w:rFonts w:eastAsia="Calibri"/>
          <w:b/>
        </w:rPr>
      </w:pPr>
    </w:p>
    <w:p w14:paraId="40B40D7D" w14:textId="0E2A9842" w:rsidR="00A5275B" w:rsidRDefault="00F82AC8" w:rsidP="00382034">
      <w:pPr>
        <w:pStyle w:val="af9"/>
        <w:ind w:left="0" w:firstLine="0"/>
        <w:jc w:val="center"/>
        <w:rPr>
          <w:rFonts w:eastAsia="Calibri"/>
          <w:b/>
        </w:rPr>
      </w:pPr>
      <w:r w:rsidRPr="008774E9">
        <w:rPr>
          <w:rFonts w:eastAsia="Calibri"/>
          <w:b/>
        </w:rPr>
        <w:t>Пример</w:t>
      </w:r>
      <w:r w:rsidR="003D1BD3">
        <w:rPr>
          <w:rFonts w:eastAsia="Calibri"/>
          <w:b/>
        </w:rPr>
        <w:t xml:space="preserve"> экзамен</w:t>
      </w:r>
      <w:r w:rsidRPr="008774E9">
        <w:rPr>
          <w:rFonts w:eastAsia="Calibri"/>
          <w:b/>
        </w:rPr>
        <w:t>ационн</w:t>
      </w:r>
      <w:r w:rsidR="003B738F">
        <w:rPr>
          <w:rFonts w:eastAsia="Calibri"/>
          <w:b/>
        </w:rPr>
        <w:t>ого</w:t>
      </w:r>
      <w:r w:rsidRPr="008774E9">
        <w:rPr>
          <w:rFonts w:eastAsia="Calibri"/>
          <w:b/>
        </w:rPr>
        <w:t xml:space="preserve"> биле</w:t>
      </w:r>
      <w:r w:rsidR="003B738F">
        <w:rPr>
          <w:rFonts w:eastAsia="Calibri"/>
          <w:b/>
        </w:rPr>
        <w:t>та</w:t>
      </w:r>
    </w:p>
    <w:p w14:paraId="362A5CC2" w14:textId="6586E910" w:rsidR="00382034" w:rsidRPr="00382034" w:rsidRDefault="00F82AC8" w:rsidP="00382034">
      <w:pPr>
        <w:pStyle w:val="af9"/>
        <w:ind w:left="0" w:firstLine="0"/>
        <w:jc w:val="center"/>
        <w:rPr>
          <w:rFonts w:eastAsia="Calibri"/>
          <w:b/>
        </w:rPr>
      </w:pPr>
      <w:r w:rsidRPr="00382034">
        <w:rPr>
          <w:rFonts w:eastAsia="Calibri"/>
          <w:b/>
          <w:szCs w:val="28"/>
        </w:rPr>
        <w:t xml:space="preserve">Экзаменационный билет </w:t>
      </w:r>
      <w:r w:rsidR="00382034" w:rsidRPr="00382034">
        <w:rPr>
          <w:rFonts w:eastAsia="Calibri"/>
          <w:b/>
          <w:szCs w:val="28"/>
        </w:rPr>
        <w:t>№</w:t>
      </w:r>
    </w:p>
    <w:p w14:paraId="12834D63" w14:textId="77777777" w:rsidR="00382034" w:rsidRDefault="00382034" w:rsidP="00216D17">
      <w:pPr>
        <w:rPr>
          <w:noProof/>
        </w:rPr>
      </w:pPr>
    </w:p>
    <w:p w14:paraId="069624EC" w14:textId="49566591" w:rsidR="00457182" w:rsidRDefault="00BC3DBE" w:rsidP="00216D17">
      <w:pPr>
        <w:rPr>
          <w:rFonts w:eastAsia="Calibri"/>
        </w:rPr>
      </w:pPr>
      <w:r>
        <w:rPr>
          <w:noProof/>
        </w:rPr>
        <w:lastRenderedPageBreak/>
        <w:drawing>
          <wp:inline distT="0" distB="0" distL="0" distR="0" wp14:anchorId="38D5578E" wp14:editId="0A51FB69">
            <wp:extent cx="6072469" cy="6853107"/>
            <wp:effectExtent l="0" t="0" r="5080" b="5080"/>
            <wp:docPr id="4" name="Рисунок 4"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текст&#10;&#10;Автоматически созданное описание"/>
                    <pic:cNvPicPr/>
                  </pic:nvPicPr>
                  <pic:blipFill>
                    <a:blip r:embed="rId8"/>
                    <a:stretch>
                      <a:fillRect/>
                    </a:stretch>
                  </pic:blipFill>
                  <pic:spPr>
                    <a:xfrm>
                      <a:off x="0" y="0"/>
                      <a:ext cx="6072469" cy="6853107"/>
                    </a:xfrm>
                    <a:prstGeom prst="rect">
                      <a:avLst/>
                    </a:prstGeom>
                  </pic:spPr>
                </pic:pic>
              </a:graphicData>
            </a:graphic>
          </wp:inline>
        </w:drawing>
      </w:r>
    </w:p>
    <w:p w14:paraId="7645E3ED" w14:textId="77777777" w:rsidR="00382034" w:rsidRDefault="00382034" w:rsidP="00382034">
      <w:pPr>
        <w:pStyle w:val="1"/>
        <w:spacing w:before="0" w:after="0"/>
      </w:pPr>
      <w:bookmarkStart w:id="50" w:name="_Toc92104627"/>
      <w:bookmarkStart w:id="51" w:name="_Toc92105283"/>
      <w:bookmarkStart w:id="52" w:name="_Hlk9167225"/>
    </w:p>
    <w:p w14:paraId="680E45E7" w14:textId="77777777" w:rsidR="00382034" w:rsidRDefault="00382034" w:rsidP="00382034">
      <w:pPr>
        <w:pStyle w:val="1"/>
        <w:spacing w:before="0" w:after="0"/>
      </w:pPr>
    </w:p>
    <w:p w14:paraId="7697D208" w14:textId="77777777" w:rsidR="00382034" w:rsidRDefault="00382034">
      <w:pPr>
        <w:spacing w:line="240" w:lineRule="auto"/>
        <w:ind w:firstLine="0"/>
        <w:jc w:val="left"/>
        <w:rPr>
          <w:b/>
          <w:sz w:val="28"/>
        </w:rPr>
      </w:pPr>
      <w:r>
        <w:br w:type="page"/>
      </w:r>
    </w:p>
    <w:p w14:paraId="16EADE8A" w14:textId="7367F2B2" w:rsidR="00355E96" w:rsidRDefault="00355E96" w:rsidP="003B56B4">
      <w:pPr>
        <w:pStyle w:val="1"/>
        <w:numPr>
          <w:ilvl w:val="0"/>
          <w:numId w:val="45"/>
        </w:numPr>
        <w:spacing w:before="0" w:after="0"/>
      </w:pPr>
      <w:r w:rsidRPr="00903163">
        <w:lastRenderedPageBreak/>
        <w:t>Перечень основной и дополнительной учебной литературы</w:t>
      </w:r>
      <w:r>
        <w:t xml:space="preserve">, </w:t>
      </w:r>
      <w:r w:rsidRPr="00355E96">
        <w:t>необходимой для освоения дисциплины</w:t>
      </w:r>
      <w:bookmarkEnd w:id="50"/>
      <w:bookmarkEnd w:id="51"/>
    </w:p>
    <w:p w14:paraId="2598CED3" w14:textId="117FD337" w:rsidR="00AD7CAF" w:rsidRPr="00AD7CAF" w:rsidRDefault="00AD7CAF" w:rsidP="00AD7CAF">
      <w:pPr>
        <w:pStyle w:val="af9"/>
        <w:ind w:firstLine="0"/>
        <w:rPr>
          <w:b/>
          <w:szCs w:val="28"/>
        </w:rPr>
      </w:pPr>
      <w:r w:rsidRPr="00AD7CAF">
        <w:rPr>
          <w:b/>
          <w:szCs w:val="28"/>
        </w:rPr>
        <w:t>а) основная</w:t>
      </w:r>
    </w:p>
    <w:bookmarkEnd w:id="52"/>
    <w:p w14:paraId="467AFA14" w14:textId="1C335844" w:rsidR="005604CF" w:rsidRPr="005040F1" w:rsidRDefault="005040F1" w:rsidP="005040F1">
      <w:pPr>
        <w:ind w:firstLine="426"/>
        <w:rPr>
          <w:sz w:val="28"/>
          <w:szCs w:val="28"/>
        </w:rPr>
      </w:pPr>
      <w:r w:rsidRPr="005040F1">
        <w:rPr>
          <w:sz w:val="28"/>
          <w:szCs w:val="28"/>
        </w:rPr>
        <w:t xml:space="preserve">8.1. </w:t>
      </w:r>
      <w:r w:rsidR="00631C62" w:rsidRPr="005040F1">
        <w:rPr>
          <w:sz w:val="28"/>
          <w:szCs w:val="28"/>
        </w:rPr>
        <w:t xml:space="preserve">Соловьев, В. И. Анализ данных в экономике: теория вероятностей, прикладная статистика, обработка и визуализация данных в </w:t>
      </w:r>
      <w:proofErr w:type="spellStart"/>
      <w:r w:rsidR="00631C62" w:rsidRPr="005040F1">
        <w:rPr>
          <w:sz w:val="28"/>
          <w:szCs w:val="28"/>
        </w:rPr>
        <w:t>Microsoft</w:t>
      </w:r>
      <w:proofErr w:type="spellEnd"/>
      <w:r w:rsidR="00631C62" w:rsidRPr="005040F1">
        <w:rPr>
          <w:sz w:val="28"/>
          <w:szCs w:val="28"/>
        </w:rPr>
        <w:t xml:space="preserve"> </w:t>
      </w:r>
      <w:proofErr w:type="spellStart"/>
      <w:r w:rsidR="00631C62" w:rsidRPr="005040F1">
        <w:rPr>
          <w:sz w:val="28"/>
          <w:szCs w:val="28"/>
        </w:rPr>
        <w:t>Excel</w:t>
      </w:r>
      <w:proofErr w:type="spellEnd"/>
      <w:r w:rsidR="00631C62" w:rsidRPr="005040F1">
        <w:rPr>
          <w:sz w:val="28"/>
          <w:szCs w:val="28"/>
        </w:rPr>
        <w:t xml:space="preserve">: учебник для направления </w:t>
      </w:r>
      <w:proofErr w:type="spellStart"/>
      <w:r w:rsidR="00631C62" w:rsidRPr="005040F1">
        <w:rPr>
          <w:sz w:val="28"/>
          <w:szCs w:val="28"/>
        </w:rPr>
        <w:t>бакалавриата</w:t>
      </w:r>
      <w:proofErr w:type="spellEnd"/>
      <w:r w:rsidR="00631C62" w:rsidRPr="005040F1">
        <w:rPr>
          <w:sz w:val="28"/>
          <w:szCs w:val="28"/>
        </w:rPr>
        <w:t xml:space="preserve"> "Экономика и управление" / В. И. Соловьев; </w:t>
      </w:r>
      <w:proofErr w:type="spellStart"/>
      <w:r w:rsidR="00631C62" w:rsidRPr="005040F1">
        <w:rPr>
          <w:sz w:val="28"/>
          <w:szCs w:val="28"/>
        </w:rPr>
        <w:t>Финуниверситет</w:t>
      </w:r>
      <w:proofErr w:type="spellEnd"/>
      <w:r w:rsidR="00631C62" w:rsidRPr="005040F1">
        <w:rPr>
          <w:sz w:val="28"/>
          <w:szCs w:val="28"/>
        </w:rPr>
        <w:t xml:space="preserve">. - Москва: </w:t>
      </w:r>
      <w:proofErr w:type="spellStart"/>
      <w:r w:rsidR="00631C62" w:rsidRPr="005040F1">
        <w:rPr>
          <w:sz w:val="28"/>
          <w:szCs w:val="28"/>
        </w:rPr>
        <w:t>Кнорус</w:t>
      </w:r>
      <w:proofErr w:type="spellEnd"/>
      <w:r w:rsidR="00631C62" w:rsidRPr="005040F1">
        <w:rPr>
          <w:sz w:val="28"/>
          <w:szCs w:val="28"/>
        </w:rPr>
        <w:t xml:space="preserve">, 2019. - 498 с. - </w:t>
      </w:r>
      <w:proofErr w:type="gramStart"/>
      <w:r w:rsidR="00631C62" w:rsidRPr="005040F1">
        <w:rPr>
          <w:sz w:val="28"/>
          <w:szCs w:val="28"/>
        </w:rPr>
        <w:t>Текст :</w:t>
      </w:r>
      <w:proofErr w:type="gramEnd"/>
      <w:r w:rsidR="00631C62" w:rsidRPr="005040F1">
        <w:rPr>
          <w:sz w:val="28"/>
          <w:szCs w:val="28"/>
        </w:rPr>
        <w:t xml:space="preserve"> непосредственный. - То же. – 2021. - ЭБС BOOK.ru. - URL: https://book.ru/book/938856 (дата обращения: 22.11.2022). – </w:t>
      </w:r>
      <w:proofErr w:type="gramStart"/>
      <w:r w:rsidR="00631C62" w:rsidRPr="005040F1">
        <w:rPr>
          <w:sz w:val="28"/>
          <w:szCs w:val="28"/>
        </w:rPr>
        <w:t>Текст :</w:t>
      </w:r>
      <w:proofErr w:type="gramEnd"/>
      <w:r w:rsidR="00631C62" w:rsidRPr="005040F1">
        <w:rPr>
          <w:sz w:val="28"/>
          <w:szCs w:val="28"/>
        </w:rPr>
        <w:t xml:space="preserve"> электронный.</w:t>
      </w:r>
    </w:p>
    <w:p w14:paraId="03F8F2AD" w14:textId="08DA2790" w:rsidR="00F67656" w:rsidRPr="005040F1" w:rsidRDefault="005040F1" w:rsidP="005040F1">
      <w:pPr>
        <w:rPr>
          <w:sz w:val="28"/>
          <w:szCs w:val="28"/>
        </w:rPr>
      </w:pPr>
      <w:r w:rsidRPr="005040F1">
        <w:rPr>
          <w:sz w:val="28"/>
          <w:szCs w:val="28"/>
        </w:rPr>
        <w:t xml:space="preserve">8.2. </w:t>
      </w:r>
      <w:r w:rsidR="008A2AA1" w:rsidRPr="005040F1">
        <w:rPr>
          <w:sz w:val="28"/>
          <w:szCs w:val="28"/>
        </w:rPr>
        <w:t xml:space="preserve">Сборник задач по курсу "Математика в экономике". В 3 ч. Ч. 3: Теория вероятностей: учебное пособие для студ., </w:t>
      </w:r>
      <w:proofErr w:type="spellStart"/>
      <w:r w:rsidR="008A2AA1" w:rsidRPr="005040F1">
        <w:rPr>
          <w:sz w:val="28"/>
          <w:szCs w:val="28"/>
        </w:rPr>
        <w:t>обуч</w:t>
      </w:r>
      <w:proofErr w:type="spellEnd"/>
      <w:r w:rsidR="008A2AA1" w:rsidRPr="005040F1">
        <w:rPr>
          <w:sz w:val="28"/>
          <w:szCs w:val="28"/>
        </w:rPr>
        <w:t xml:space="preserve">. по спец. "Бух. учет, анализ и аудит", Финансы и кредит", "Налоги и налогообложение" и "Мировая экономика" / А. В. </w:t>
      </w:r>
      <w:proofErr w:type="spellStart"/>
      <w:r w:rsidR="008A2AA1" w:rsidRPr="005040F1">
        <w:rPr>
          <w:sz w:val="28"/>
          <w:szCs w:val="28"/>
        </w:rPr>
        <w:t>Браилов</w:t>
      </w:r>
      <w:proofErr w:type="spellEnd"/>
      <w:r w:rsidR="008A2AA1" w:rsidRPr="005040F1">
        <w:rPr>
          <w:sz w:val="28"/>
          <w:szCs w:val="28"/>
        </w:rPr>
        <w:t xml:space="preserve">, А. С. Солодовников; под ред. В. А. </w:t>
      </w:r>
      <w:proofErr w:type="spellStart"/>
      <w:r w:rsidR="008A2AA1" w:rsidRPr="005040F1">
        <w:rPr>
          <w:sz w:val="28"/>
          <w:szCs w:val="28"/>
        </w:rPr>
        <w:t>Бабайцева</w:t>
      </w:r>
      <w:proofErr w:type="spellEnd"/>
      <w:r w:rsidR="008A2AA1" w:rsidRPr="005040F1">
        <w:rPr>
          <w:sz w:val="28"/>
          <w:szCs w:val="28"/>
        </w:rPr>
        <w:t xml:space="preserve">, В. Б. </w:t>
      </w:r>
      <w:proofErr w:type="spellStart"/>
      <w:r w:rsidR="008A2AA1" w:rsidRPr="005040F1">
        <w:rPr>
          <w:sz w:val="28"/>
          <w:szCs w:val="28"/>
        </w:rPr>
        <w:t>Гисина</w:t>
      </w:r>
      <w:proofErr w:type="spellEnd"/>
      <w:r w:rsidR="008A2AA1" w:rsidRPr="005040F1">
        <w:rPr>
          <w:sz w:val="28"/>
          <w:szCs w:val="28"/>
        </w:rPr>
        <w:t xml:space="preserve">. </w:t>
      </w:r>
      <w:r w:rsidR="00F80831" w:rsidRPr="005040F1">
        <w:rPr>
          <w:sz w:val="28"/>
          <w:szCs w:val="28"/>
        </w:rPr>
        <w:t>–</w:t>
      </w:r>
      <w:r w:rsidR="008A2AA1" w:rsidRPr="005040F1">
        <w:rPr>
          <w:sz w:val="28"/>
          <w:szCs w:val="28"/>
        </w:rPr>
        <w:t xml:space="preserve"> Москва: Финансы и статистика, 2013, 2017. - 125 с. – Текст: непосредственный.</w:t>
      </w:r>
    </w:p>
    <w:p w14:paraId="26CEE46A" w14:textId="1216B073" w:rsidR="002A4C9E" w:rsidRPr="005040F1" w:rsidRDefault="005040F1" w:rsidP="005040F1">
      <w:pPr>
        <w:pStyle w:val="2"/>
        <w:rPr>
          <w:b w:val="0"/>
          <w:szCs w:val="28"/>
        </w:rPr>
      </w:pPr>
      <w:bookmarkStart w:id="53" w:name="_Toc9169654"/>
      <w:bookmarkStart w:id="54" w:name="_Toc92104628"/>
      <w:bookmarkStart w:id="55" w:name="_Toc92104817"/>
      <w:bookmarkStart w:id="56" w:name="_Toc92105284"/>
      <w:r>
        <w:rPr>
          <w:szCs w:val="28"/>
        </w:rPr>
        <w:t xml:space="preserve">           </w:t>
      </w:r>
      <w:r w:rsidR="002A4C9E" w:rsidRPr="005040F1">
        <w:rPr>
          <w:szCs w:val="28"/>
        </w:rPr>
        <w:t xml:space="preserve">б) </w:t>
      </w:r>
      <w:r w:rsidR="00222642" w:rsidRPr="005040F1">
        <w:rPr>
          <w:szCs w:val="28"/>
        </w:rPr>
        <w:t>дополнительная:</w:t>
      </w:r>
      <w:bookmarkEnd w:id="53"/>
      <w:bookmarkEnd w:id="54"/>
      <w:bookmarkEnd w:id="55"/>
      <w:bookmarkEnd w:id="56"/>
      <w:r w:rsidR="00222642" w:rsidRPr="005040F1">
        <w:rPr>
          <w:szCs w:val="28"/>
        </w:rPr>
        <w:t xml:space="preserve"> </w:t>
      </w:r>
    </w:p>
    <w:p w14:paraId="1DA79EBD" w14:textId="449011D0" w:rsidR="00000FA6" w:rsidRPr="005040F1" w:rsidRDefault="005040F1" w:rsidP="005040F1">
      <w:pPr>
        <w:rPr>
          <w:sz w:val="28"/>
          <w:szCs w:val="28"/>
        </w:rPr>
      </w:pPr>
      <w:r w:rsidRPr="005040F1">
        <w:rPr>
          <w:sz w:val="28"/>
          <w:szCs w:val="28"/>
        </w:rPr>
        <w:t xml:space="preserve">8.3. </w:t>
      </w:r>
      <w:r w:rsidR="00631C62" w:rsidRPr="005040F1">
        <w:rPr>
          <w:sz w:val="28"/>
          <w:szCs w:val="28"/>
        </w:rPr>
        <w:t>Сборник задач по теории вероятностей, математической статистике и теории случайных функций: учебное пособие / под ред. А. А. Свешникова. - Санкт-</w:t>
      </w:r>
      <w:proofErr w:type="gramStart"/>
      <w:r w:rsidR="00631C62" w:rsidRPr="005040F1">
        <w:rPr>
          <w:sz w:val="28"/>
          <w:szCs w:val="28"/>
        </w:rPr>
        <w:t>Петербург :</w:t>
      </w:r>
      <w:proofErr w:type="gramEnd"/>
      <w:r w:rsidR="00631C62" w:rsidRPr="005040F1">
        <w:rPr>
          <w:sz w:val="28"/>
          <w:szCs w:val="28"/>
        </w:rPr>
        <w:t xml:space="preserve"> Лань, 2013. - 446 с. - </w:t>
      </w:r>
      <w:proofErr w:type="gramStart"/>
      <w:r w:rsidR="00631C62" w:rsidRPr="005040F1">
        <w:rPr>
          <w:sz w:val="28"/>
          <w:szCs w:val="28"/>
        </w:rPr>
        <w:t>Текст :</w:t>
      </w:r>
      <w:proofErr w:type="gramEnd"/>
      <w:r w:rsidR="00631C62" w:rsidRPr="005040F1">
        <w:rPr>
          <w:sz w:val="28"/>
          <w:szCs w:val="28"/>
        </w:rPr>
        <w:t xml:space="preserve"> непосредственный. - То же. – 2021. - ЭБС Лань. - URL: https://e.l</w:t>
      </w:r>
      <w:r w:rsidR="0084498D" w:rsidRPr="005040F1">
        <w:rPr>
          <w:sz w:val="28"/>
          <w:szCs w:val="28"/>
        </w:rPr>
        <w:t>anbook.com/book/168507 (дата обращения: 22.1</w:t>
      </w:r>
      <w:r w:rsidR="00631C62" w:rsidRPr="005040F1">
        <w:rPr>
          <w:sz w:val="28"/>
          <w:szCs w:val="28"/>
        </w:rPr>
        <w:t xml:space="preserve">1.2022). - </w:t>
      </w:r>
      <w:proofErr w:type="gramStart"/>
      <w:r w:rsidR="00631C62" w:rsidRPr="005040F1">
        <w:rPr>
          <w:sz w:val="28"/>
          <w:szCs w:val="28"/>
        </w:rPr>
        <w:t>Текст :</w:t>
      </w:r>
      <w:proofErr w:type="gramEnd"/>
      <w:r w:rsidR="00631C62" w:rsidRPr="005040F1">
        <w:rPr>
          <w:sz w:val="28"/>
          <w:szCs w:val="28"/>
        </w:rPr>
        <w:t xml:space="preserve"> электронный.</w:t>
      </w:r>
    </w:p>
    <w:p w14:paraId="24766135" w14:textId="77777777" w:rsidR="00173EA1" w:rsidRPr="00000FA6" w:rsidRDefault="00173EA1" w:rsidP="00173EA1">
      <w:pPr>
        <w:pStyle w:val="af9"/>
        <w:ind w:left="709" w:firstLine="0"/>
      </w:pPr>
    </w:p>
    <w:p w14:paraId="2A9992F3" w14:textId="56A163BB" w:rsidR="00D24AD1" w:rsidRPr="008C1585" w:rsidRDefault="00D24AD1" w:rsidP="003B56B4">
      <w:pPr>
        <w:pStyle w:val="1"/>
        <w:numPr>
          <w:ilvl w:val="0"/>
          <w:numId w:val="45"/>
        </w:numPr>
        <w:spacing w:before="0" w:after="0"/>
      </w:pPr>
      <w:bookmarkStart w:id="57" w:name="_Toc92104629"/>
      <w:bookmarkStart w:id="58" w:name="_Toc92105285"/>
      <w:r w:rsidRPr="003F4B9B">
        <w:t>Перечень ресурсов информационно-телекоммуникационной сети «Интернет», необходимых для освоения дисциплины</w:t>
      </w:r>
      <w:r w:rsidRPr="00673BEC">
        <w:t>.</w:t>
      </w:r>
      <w:bookmarkEnd w:id="57"/>
      <w:bookmarkEnd w:id="58"/>
      <w:r w:rsidRPr="00673BEC">
        <w:t xml:space="preserve"> </w:t>
      </w:r>
    </w:p>
    <w:p w14:paraId="481C800F" w14:textId="73807848" w:rsidR="00000FA6" w:rsidRPr="00000FA6" w:rsidRDefault="00000FA6" w:rsidP="003B56B4">
      <w:pPr>
        <w:pStyle w:val="af9"/>
        <w:numPr>
          <w:ilvl w:val="1"/>
          <w:numId w:val="45"/>
        </w:numPr>
        <w:ind w:left="0" w:firstLine="709"/>
        <w:rPr>
          <w:szCs w:val="28"/>
        </w:rPr>
      </w:pPr>
      <w:r w:rsidRPr="00000FA6">
        <w:rPr>
          <w:szCs w:val="28"/>
        </w:rPr>
        <w:t xml:space="preserve">Информационно-образовательный портал Финансового университета при Правительстве Российской Федерации. </w:t>
      </w:r>
      <w:hyperlink r:id="rId9" w:history="1">
        <w:r w:rsidRPr="00000FA6">
          <w:t>http://portal.ufrf.ru/</w:t>
        </w:r>
      </w:hyperlink>
      <w:r w:rsidRPr="00000FA6">
        <w:rPr>
          <w:szCs w:val="28"/>
        </w:rPr>
        <w:t>.</w:t>
      </w:r>
    </w:p>
    <w:p w14:paraId="08699F23" w14:textId="77777777" w:rsidR="00000FA6" w:rsidRPr="00000FA6" w:rsidRDefault="00000FA6" w:rsidP="003B56B4">
      <w:pPr>
        <w:pStyle w:val="af9"/>
        <w:numPr>
          <w:ilvl w:val="1"/>
          <w:numId w:val="45"/>
        </w:numPr>
        <w:ind w:left="0" w:firstLine="709"/>
        <w:rPr>
          <w:szCs w:val="28"/>
        </w:rPr>
      </w:pPr>
      <w:r w:rsidRPr="008C1585">
        <w:rPr>
          <w:szCs w:val="28"/>
        </w:rPr>
        <w:t>Сайт департамента анализа данных, принятия решений и финансовых технологий.</w:t>
      </w:r>
      <w:r w:rsidRPr="00000FA6">
        <w:rPr>
          <w:szCs w:val="28"/>
        </w:rPr>
        <w:t xml:space="preserve"> </w:t>
      </w:r>
      <w:hyperlink r:id="rId10" w:history="1">
        <w:r w:rsidRPr="00000FA6">
          <w:t>http://www.fa.ru/org/dep/findata/</w:t>
        </w:r>
      </w:hyperlink>
    </w:p>
    <w:p w14:paraId="570AB377" w14:textId="77777777" w:rsidR="00000FA6" w:rsidRPr="00000FA6" w:rsidRDefault="00000FA6" w:rsidP="003B56B4">
      <w:pPr>
        <w:pStyle w:val="af9"/>
        <w:numPr>
          <w:ilvl w:val="1"/>
          <w:numId w:val="45"/>
        </w:numPr>
        <w:ind w:left="0" w:firstLine="709"/>
        <w:rPr>
          <w:szCs w:val="28"/>
        </w:rPr>
      </w:pPr>
      <w:r w:rsidRPr="00000FA6">
        <w:rPr>
          <w:szCs w:val="28"/>
        </w:rPr>
        <w:t xml:space="preserve">Электронная библиотека Финансового университета (ЭБ) </w:t>
      </w:r>
      <w:hyperlink r:id="rId11" w:history="1">
        <w:r w:rsidRPr="00000FA6">
          <w:rPr>
            <w:szCs w:val="28"/>
          </w:rPr>
          <w:t>http://elib.fa.ru/</w:t>
        </w:r>
      </w:hyperlink>
    </w:p>
    <w:p w14:paraId="5093CD72" w14:textId="77777777" w:rsidR="00000FA6" w:rsidRPr="00000FA6" w:rsidRDefault="00000FA6" w:rsidP="003B56B4">
      <w:pPr>
        <w:pStyle w:val="af9"/>
        <w:numPr>
          <w:ilvl w:val="1"/>
          <w:numId w:val="45"/>
        </w:numPr>
        <w:ind w:left="0" w:firstLine="709"/>
        <w:rPr>
          <w:szCs w:val="28"/>
        </w:rPr>
      </w:pPr>
      <w:r w:rsidRPr="00000FA6">
        <w:rPr>
          <w:szCs w:val="28"/>
        </w:rPr>
        <w:lastRenderedPageBreak/>
        <w:t xml:space="preserve">Электронно-библиотечная система BOOK.RU </w:t>
      </w:r>
      <w:hyperlink r:id="rId12" w:history="1">
        <w:r w:rsidRPr="00000FA6">
          <w:rPr>
            <w:szCs w:val="28"/>
          </w:rPr>
          <w:t>http://www.book.ru</w:t>
        </w:r>
      </w:hyperlink>
    </w:p>
    <w:p w14:paraId="513D79DC" w14:textId="77777777" w:rsidR="00000FA6" w:rsidRPr="00000FA6" w:rsidRDefault="00000FA6" w:rsidP="003B56B4">
      <w:pPr>
        <w:pStyle w:val="af9"/>
        <w:numPr>
          <w:ilvl w:val="1"/>
          <w:numId w:val="45"/>
        </w:numPr>
        <w:ind w:left="0" w:firstLine="709"/>
        <w:rPr>
          <w:szCs w:val="28"/>
        </w:rPr>
      </w:pPr>
      <w:r w:rsidRPr="00000FA6">
        <w:rPr>
          <w:szCs w:val="28"/>
        </w:rPr>
        <w:t xml:space="preserve">Электронно-библиотечная система «Университетская библиотека ОНЛАЙН» </w:t>
      </w:r>
      <w:hyperlink r:id="rId13" w:history="1">
        <w:r w:rsidRPr="00000FA6">
          <w:rPr>
            <w:szCs w:val="28"/>
          </w:rPr>
          <w:t>http://biblioclub.ru/</w:t>
        </w:r>
      </w:hyperlink>
    </w:p>
    <w:p w14:paraId="3E78D8E5" w14:textId="77777777" w:rsidR="00000FA6" w:rsidRPr="00000FA6" w:rsidRDefault="00000FA6" w:rsidP="003B56B4">
      <w:pPr>
        <w:pStyle w:val="af9"/>
        <w:numPr>
          <w:ilvl w:val="1"/>
          <w:numId w:val="45"/>
        </w:numPr>
        <w:ind w:left="0" w:firstLine="709"/>
        <w:rPr>
          <w:szCs w:val="28"/>
        </w:rPr>
      </w:pPr>
      <w:r w:rsidRPr="00000FA6">
        <w:rPr>
          <w:szCs w:val="28"/>
        </w:rPr>
        <w:t xml:space="preserve">Электронно-библиотечная система </w:t>
      </w:r>
      <w:proofErr w:type="spellStart"/>
      <w:r w:rsidRPr="00000FA6">
        <w:rPr>
          <w:szCs w:val="28"/>
        </w:rPr>
        <w:t>Znanium</w:t>
      </w:r>
      <w:proofErr w:type="spellEnd"/>
      <w:r w:rsidRPr="00000FA6">
        <w:rPr>
          <w:szCs w:val="28"/>
        </w:rPr>
        <w:t xml:space="preserve"> </w:t>
      </w:r>
      <w:hyperlink r:id="rId14" w:history="1">
        <w:r w:rsidRPr="00000FA6">
          <w:rPr>
            <w:szCs w:val="28"/>
          </w:rPr>
          <w:t>http://www.znanium.com</w:t>
        </w:r>
      </w:hyperlink>
    </w:p>
    <w:p w14:paraId="3D259937" w14:textId="77777777" w:rsidR="00000FA6" w:rsidRPr="00000FA6" w:rsidRDefault="00000FA6" w:rsidP="003B56B4">
      <w:pPr>
        <w:pStyle w:val="af9"/>
        <w:numPr>
          <w:ilvl w:val="1"/>
          <w:numId w:val="45"/>
        </w:numPr>
        <w:ind w:left="0" w:firstLine="709"/>
        <w:rPr>
          <w:szCs w:val="28"/>
        </w:rPr>
      </w:pPr>
      <w:r w:rsidRPr="00000FA6">
        <w:rPr>
          <w:szCs w:val="28"/>
        </w:rPr>
        <w:t xml:space="preserve">Электронно-библиотечная система издательства «ЮРАЙТ» </w:t>
      </w:r>
      <w:hyperlink r:id="rId15" w:history="1">
        <w:r w:rsidRPr="00000FA6">
          <w:rPr>
            <w:szCs w:val="28"/>
          </w:rPr>
          <w:t>https://www.biblio-online.ru/</w:t>
        </w:r>
      </w:hyperlink>
      <w:r w:rsidRPr="00000FA6">
        <w:rPr>
          <w:szCs w:val="28"/>
        </w:rPr>
        <w:t xml:space="preserve">  </w:t>
      </w:r>
    </w:p>
    <w:p w14:paraId="6673AC85" w14:textId="77777777" w:rsidR="00000FA6" w:rsidRPr="00000FA6" w:rsidRDefault="00000FA6" w:rsidP="003B56B4">
      <w:pPr>
        <w:pStyle w:val="af9"/>
        <w:numPr>
          <w:ilvl w:val="1"/>
          <w:numId w:val="45"/>
        </w:numPr>
        <w:ind w:left="0" w:firstLine="709"/>
        <w:rPr>
          <w:szCs w:val="28"/>
        </w:rPr>
      </w:pPr>
      <w:r w:rsidRPr="00000FA6">
        <w:rPr>
          <w:szCs w:val="28"/>
        </w:rPr>
        <w:t xml:space="preserve">Электронно-библиотечная система издательства «Лань» </w:t>
      </w:r>
      <w:hyperlink r:id="rId16" w:history="1">
        <w:r w:rsidRPr="00000FA6">
          <w:rPr>
            <w:szCs w:val="28"/>
          </w:rPr>
          <w:t>https://e.lanbook.com/</w:t>
        </w:r>
      </w:hyperlink>
    </w:p>
    <w:p w14:paraId="7EAE467A" w14:textId="77777777" w:rsidR="00000FA6" w:rsidRPr="00000FA6" w:rsidRDefault="00000FA6" w:rsidP="003B56B4">
      <w:pPr>
        <w:pStyle w:val="af9"/>
        <w:numPr>
          <w:ilvl w:val="1"/>
          <w:numId w:val="45"/>
        </w:numPr>
        <w:ind w:left="0" w:firstLine="709"/>
        <w:rPr>
          <w:szCs w:val="28"/>
        </w:rPr>
      </w:pPr>
      <w:r w:rsidRPr="00000FA6">
        <w:rPr>
          <w:szCs w:val="28"/>
        </w:rPr>
        <w:t xml:space="preserve">Деловая онлайн-библиотека </w:t>
      </w:r>
      <w:proofErr w:type="spellStart"/>
      <w:r w:rsidRPr="00000FA6">
        <w:rPr>
          <w:szCs w:val="28"/>
        </w:rPr>
        <w:t>Alpina</w:t>
      </w:r>
      <w:proofErr w:type="spellEnd"/>
      <w:r w:rsidRPr="00000FA6">
        <w:rPr>
          <w:szCs w:val="28"/>
        </w:rPr>
        <w:t xml:space="preserve"> </w:t>
      </w:r>
      <w:proofErr w:type="spellStart"/>
      <w:r w:rsidRPr="00000FA6">
        <w:rPr>
          <w:szCs w:val="28"/>
        </w:rPr>
        <w:t>Digital</w:t>
      </w:r>
      <w:proofErr w:type="spellEnd"/>
      <w:r w:rsidRPr="00000FA6">
        <w:rPr>
          <w:szCs w:val="28"/>
        </w:rPr>
        <w:t xml:space="preserve"> </w:t>
      </w:r>
      <w:hyperlink r:id="rId17" w:history="1">
        <w:r w:rsidRPr="00000FA6">
          <w:rPr>
            <w:szCs w:val="28"/>
          </w:rPr>
          <w:t>http://lib.alpinadigital.ru/</w:t>
        </w:r>
      </w:hyperlink>
    </w:p>
    <w:p w14:paraId="017DC103" w14:textId="22C75A66" w:rsidR="00426210" w:rsidRDefault="00000FA6" w:rsidP="003B56B4">
      <w:pPr>
        <w:pStyle w:val="af9"/>
        <w:numPr>
          <w:ilvl w:val="1"/>
          <w:numId w:val="45"/>
        </w:numPr>
        <w:ind w:left="0" w:firstLine="709"/>
        <w:rPr>
          <w:szCs w:val="28"/>
        </w:rPr>
      </w:pPr>
      <w:r w:rsidRPr="00000FA6">
        <w:rPr>
          <w:szCs w:val="28"/>
        </w:rPr>
        <w:t xml:space="preserve">Научная электронная библиотека eLibrary.ru </w:t>
      </w:r>
      <w:hyperlink r:id="rId18" w:history="1">
        <w:r w:rsidRPr="00000FA6">
          <w:rPr>
            <w:szCs w:val="28"/>
          </w:rPr>
          <w:t>http://elibrary.ru</w:t>
        </w:r>
      </w:hyperlink>
      <w:r w:rsidRPr="00000FA6">
        <w:rPr>
          <w:szCs w:val="28"/>
        </w:rPr>
        <w:t xml:space="preserve"> </w:t>
      </w:r>
    </w:p>
    <w:p w14:paraId="54E3CD7A" w14:textId="77777777" w:rsidR="0084498D" w:rsidRPr="0084498D" w:rsidRDefault="0084498D" w:rsidP="0084498D">
      <w:pPr>
        <w:pStyle w:val="af9"/>
        <w:ind w:left="709" w:firstLine="0"/>
        <w:rPr>
          <w:szCs w:val="28"/>
        </w:rPr>
      </w:pPr>
    </w:p>
    <w:p w14:paraId="332DDBD7" w14:textId="43C99468" w:rsidR="00126E98" w:rsidRDefault="00126E98" w:rsidP="003B56B4">
      <w:pPr>
        <w:pStyle w:val="1"/>
        <w:numPr>
          <w:ilvl w:val="0"/>
          <w:numId w:val="45"/>
        </w:numPr>
        <w:spacing w:before="0" w:after="0"/>
      </w:pPr>
      <w:r>
        <w:tab/>
      </w:r>
      <w:bookmarkStart w:id="59" w:name="_Toc92104630"/>
      <w:bookmarkStart w:id="60" w:name="_Toc92105286"/>
      <w:r w:rsidRPr="003F4B9B">
        <w:t>Методические указания для обучающихся по освоению дисциплины</w:t>
      </w:r>
      <w:bookmarkEnd w:id="59"/>
      <w:bookmarkEnd w:id="60"/>
    </w:p>
    <w:p w14:paraId="00DB60C1" w14:textId="5DBAC3F5" w:rsidR="00173EA1" w:rsidRDefault="00126E98" w:rsidP="005040F1">
      <w:pPr>
        <w:rPr>
          <w:i/>
          <w:sz w:val="28"/>
          <w:szCs w:val="28"/>
        </w:rPr>
      </w:pPr>
      <w:r w:rsidRPr="00126E98">
        <w:rPr>
          <w:sz w:val="28"/>
          <w:szCs w:val="28"/>
        </w:rPr>
        <w:t>Самостоятельная работа студентов проходит в компьютерных классах.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r w:rsidR="00936951" w:rsidRPr="00936951">
        <w:rPr>
          <w:strike/>
          <w:sz w:val="28"/>
          <w:szCs w:val="28"/>
          <w:highlight w:val="yellow"/>
        </w:rPr>
        <w:t xml:space="preserve"> </w:t>
      </w:r>
      <w:r w:rsidR="00936951" w:rsidRPr="00936951">
        <w:rPr>
          <w:sz w:val="28"/>
          <w:szCs w:val="28"/>
        </w:rPr>
        <w:t xml:space="preserve">Практические занятия проходят, как правило, в интерактивной форме. </w:t>
      </w:r>
      <w:r w:rsidR="00936951">
        <w:rPr>
          <w:sz w:val="28"/>
          <w:szCs w:val="28"/>
        </w:rPr>
        <w:t>И</w:t>
      </w:r>
      <w:r w:rsidR="00936951" w:rsidRPr="00936951">
        <w:rPr>
          <w:sz w:val="28"/>
          <w:szCs w:val="28"/>
        </w:rPr>
        <w:t>нтерактивная форма – решение лабораторных (практических) работ по тематике занятия в малых группах (</w:t>
      </w:r>
      <w:r w:rsidR="001563DF" w:rsidRPr="00936951">
        <w:rPr>
          <w:sz w:val="28"/>
          <w:szCs w:val="28"/>
        </w:rPr>
        <w:t>2–</w:t>
      </w:r>
      <w:proofErr w:type="gramStart"/>
      <w:r w:rsidR="001563DF" w:rsidRPr="00936951">
        <w:rPr>
          <w:sz w:val="28"/>
          <w:szCs w:val="28"/>
        </w:rPr>
        <w:t xml:space="preserve">4 </w:t>
      </w:r>
      <w:r w:rsidR="00936951" w:rsidRPr="00936951">
        <w:rPr>
          <w:sz w:val="28"/>
          <w:szCs w:val="28"/>
        </w:rPr>
        <w:t xml:space="preserve"> студента</w:t>
      </w:r>
      <w:proofErr w:type="gramEnd"/>
      <w:r w:rsidR="00936951" w:rsidRPr="00936951">
        <w:rPr>
          <w:sz w:val="28"/>
          <w:szCs w:val="28"/>
        </w:rPr>
        <w:t xml:space="preserve">) </w:t>
      </w:r>
      <w:r w:rsidR="00756EF2">
        <w:rPr>
          <w:sz w:val="28"/>
          <w:szCs w:val="28"/>
        </w:rPr>
        <w:t>с использованием инструментария</w:t>
      </w:r>
      <w:r w:rsidR="00936951" w:rsidRPr="00936951">
        <w:rPr>
          <w:sz w:val="28"/>
          <w:szCs w:val="28"/>
        </w:rPr>
        <w:t xml:space="preserve"> </w:t>
      </w:r>
      <w:r w:rsidR="00756EF2">
        <w:rPr>
          <w:sz w:val="28"/>
          <w:szCs w:val="28"/>
        </w:rPr>
        <w:t>«</w:t>
      </w:r>
      <w:proofErr w:type="spellStart"/>
      <w:r w:rsidR="00936951" w:rsidRPr="00936951">
        <w:rPr>
          <w:i/>
          <w:sz w:val="28"/>
          <w:szCs w:val="28"/>
          <w:lang w:val="en-US"/>
        </w:rPr>
        <w:t>Jupyter</w:t>
      </w:r>
      <w:proofErr w:type="spellEnd"/>
      <w:r w:rsidR="00936951" w:rsidRPr="00936951">
        <w:rPr>
          <w:i/>
          <w:sz w:val="28"/>
          <w:szCs w:val="28"/>
        </w:rPr>
        <w:t xml:space="preserve"> </w:t>
      </w:r>
      <w:r w:rsidR="00936951" w:rsidRPr="00936951">
        <w:rPr>
          <w:i/>
          <w:sz w:val="28"/>
          <w:szCs w:val="28"/>
          <w:lang w:val="en-US"/>
        </w:rPr>
        <w:t>Notebook</w:t>
      </w:r>
      <w:r w:rsidR="00756EF2">
        <w:rPr>
          <w:i/>
          <w:sz w:val="28"/>
          <w:szCs w:val="28"/>
        </w:rPr>
        <w:t>»</w:t>
      </w:r>
      <w:r w:rsidR="00936951" w:rsidRPr="00936951">
        <w:rPr>
          <w:i/>
          <w:sz w:val="28"/>
          <w:szCs w:val="28"/>
        </w:rPr>
        <w:t xml:space="preserve">, </w:t>
      </w:r>
      <w:r w:rsidR="00756EF2">
        <w:rPr>
          <w:i/>
          <w:sz w:val="28"/>
          <w:szCs w:val="28"/>
        </w:rPr>
        <w:t>«</w:t>
      </w:r>
      <w:r w:rsidR="00936951" w:rsidRPr="00936951">
        <w:rPr>
          <w:i/>
          <w:sz w:val="28"/>
          <w:szCs w:val="28"/>
          <w:lang w:val="en-US"/>
        </w:rPr>
        <w:t>Wolfram</w:t>
      </w:r>
      <w:r w:rsidR="00936951" w:rsidRPr="00936951">
        <w:rPr>
          <w:i/>
          <w:sz w:val="28"/>
          <w:szCs w:val="28"/>
        </w:rPr>
        <w:t xml:space="preserve"> </w:t>
      </w:r>
      <w:r w:rsidR="00936951" w:rsidRPr="00936951">
        <w:rPr>
          <w:i/>
          <w:sz w:val="28"/>
          <w:szCs w:val="28"/>
          <w:lang w:val="en-US"/>
        </w:rPr>
        <w:t>Mathematica</w:t>
      </w:r>
      <w:r w:rsidR="00756EF2">
        <w:rPr>
          <w:i/>
          <w:sz w:val="28"/>
          <w:szCs w:val="28"/>
        </w:rPr>
        <w:t>»</w:t>
      </w:r>
      <w:r w:rsidR="00936951" w:rsidRPr="00936951">
        <w:rPr>
          <w:i/>
          <w:sz w:val="28"/>
          <w:szCs w:val="28"/>
        </w:rPr>
        <w:t xml:space="preserve">, </w:t>
      </w:r>
      <w:r w:rsidR="00756EF2">
        <w:rPr>
          <w:i/>
          <w:sz w:val="28"/>
          <w:szCs w:val="28"/>
        </w:rPr>
        <w:t>«</w:t>
      </w:r>
      <w:r w:rsidR="00936951" w:rsidRPr="00936951">
        <w:rPr>
          <w:i/>
          <w:sz w:val="28"/>
          <w:szCs w:val="28"/>
          <w:lang w:val="en-US"/>
        </w:rPr>
        <w:t>MATLAB</w:t>
      </w:r>
      <w:r w:rsidR="00756EF2">
        <w:rPr>
          <w:i/>
          <w:sz w:val="28"/>
          <w:szCs w:val="28"/>
        </w:rPr>
        <w:t>»</w:t>
      </w:r>
      <w:r w:rsidR="00756EF2" w:rsidRPr="00756EF2">
        <w:rPr>
          <w:i/>
          <w:sz w:val="28"/>
          <w:szCs w:val="28"/>
        </w:rPr>
        <w:t>.</w:t>
      </w:r>
    </w:p>
    <w:p w14:paraId="60FC886F" w14:textId="77777777" w:rsidR="00A5275B" w:rsidRPr="001563DF" w:rsidRDefault="00A5275B" w:rsidP="001563DF">
      <w:pPr>
        <w:spacing w:line="276" w:lineRule="auto"/>
        <w:rPr>
          <w:i/>
          <w:sz w:val="28"/>
          <w:szCs w:val="28"/>
        </w:rPr>
      </w:pPr>
    </w:p>
    <w:p w14:paraId="3EDBF677" w14:textId="6650DD12" w:rsidR="00220975" w:rsidRPr="00D52430" w:rsidRDefault="00220975" w:rsidP="005040F1">
      <w:pPr>
        <w:pStyle w:val="1"/>
        <w:numPr>
          <w:ilvl w:val="0"/>
          <w:numId w:val="45"/>
        </w:numPr>
        <w:spacing w:before="0" w:after="0"/>
      </w:pPr>
      <w:bookmarkStart w:id="61" w:name="_Toc92104631"/>
      <w:bookmarkStart w:id="62" w:name="_Toc92105287"/>
      <w:r w:rsidRPr="003F4B9B">
        <w:t>Перечень информационных технологий, используемых при осуществлении образовательного процесса по дисциплине</w:t>
      </w:r>
      <w:r>
        <w:t xml:space="preserve">, </w:t>
      </w:r>
      <w:r w:rsidRPr="00D52430">
        <w:t>включая перечень необходимого программного обеспечения и информационных справочных систем</w:t>
      </w:r>
      <w:bookmarkEnd w:id="61"/>
      <w:bookmarkEnd w:id="62"/>
    </w:p>
    <w:p w14:paraId="0B7DCA47" w14:textId="16DB20D2" w:rsidR="00220975" w:rsidRDefault="00220975" w:rsidP="005040F1">
      <w:pPr>
        <w:pStyle w:val="af9"/>
        <w:numPr>
          <w:ilvl w:val="1"/>
          <w:numId w:val="45"/>
        </w:numPr>
        <w:rPr>
          <w:szCs w:val="28"/>
        </w:rPr>
      </w:pPr>
      <w:r w:rsidRPr="00220975">
        <w:rPr>
          <w:szCs w:val="28"/>
        </w:rPr>
        <w:t>Комплект лицензионного программного обеспечения:</w:t>
      </w:r>
    </w:p>
    <w:p w14:paraId="1B95BB06" w14:textId="538E6988" w:rsidR="00220975" w:rsidRPr="005040F1" w:rsidRDefault="002F403E" w:rsidP="005040F1">
      <w:pPr>
        <w:pStyle w:val="af9"/>
        <w:numPr>
          <w:ilvl w:val="2"/>
          <w:numId w:val="45"/>
        </w:numPr>
        <w:spacing w:line="240" w:lineRule="auto"/>
        <w:ind w:hanging="11"/>
        <w:rPr>
          <w:szCs w:val="28"/>
          <w:lang w:val="en-US"/>
        </w:rPr>
      </w:pPr>
      <w:proofErr w:type="spellStart"/>
      <w:r w:rsidRPr="005040F1">
        <w:rPr>
          <w:szCs w:val="28"/>
          <w:lang w:val="en-US"/>
        </w:rPr>
        <w:t>Пакет</w:t>
      </w:r>
      <w:proofErr w:type="spellEnd"/>
      <w:r w:rsidRPr="005040F1">
        <w:rPr>
          <w:szCs w:val="28"/>
          <w:lang w:val="en-US"/>
        </w:rPr>
        <w:t xml:space="preserve"> </w:t>
      </w:r>
      <w:proofErr w:type="spellStart"/>
      <w:r w:rsidRPr="005040F1">
        <w:rPr>
          <w:szCs w:val="28"/>
          <w:lang w:val="en-US"/>
        </w:rPr>
        <w:t>офисных</w:t>
      </w:r>
      <w:proofErr w:type="spellEnd"/>
      <w:r w:rsidRPr="005040F1">
        <w:rPr>
          <w:szCs w:val="28"/>
          <w:lang w:val="en-US"/>
        </w:rPr>
        <w:t xml:space="preserve"> </w:t>
      </w:r>
      <w:proofErr w:type="spellStart"/>
      <w:r w:rsidRPr="005040F1">
        <w:rPr>
          <w:szCs w:val="28"/>
          <w:lang w:val="en-US"/>
        </w:rPr>
        <w:t>программ</w:t>
      </w:r>
      <w:proofErr w:type="spellEnd"/>
      <w:r w:rsidRPr="005040F1">
        <w:rPr>
          <w:szCs w:val="28"/>
          <w:lang w:val="en-US"/>
        </w:rPr>
        <w:t xml:space="preserve"> </w:t>
      </w:r>
    </w:p>
    <w:p w14:paraId="4A95DB9B" w14:textId="32C99F83" w:rsidR="00220975" w:rsidRPr="00A5275B" w:rsidRDefault="00220975" w:rsidP="005040F1">
      <w:pPr>
        <w:pStyle w:val="af9"/>
        <w:numPr>
          <w:ilvl w:val="2"/>
          <w:numId w:val="45"/>
        </w:numPr>
        <w:spacing w:line="240" w:lineRule="auto"/>
        <w:ind w:hanging="11"/>
        <w:rPr>
          <w:szCs w:val="28"/>
        </w:rPr>
      </w:pPr>
      <w:r w:rsidRPr="00A5275B">
        <w:rPr>
          <w:szCs w:val="28"/>
        </w:rPr>
        <w:t>Антивирус </w:t>
      </w:r>
      <w:r w:rsidR="00A5275B" w:rsidRPr="00A5275B">
        <w:rPr>
          <w:szCs w:val="28"/>
          <w:lang w:val="en-US"/>
        </w:rPr>
        <w:t>Kaspersky</w:t>
      </w:r>
    </w:p>
    <w:p w14:paraId="6590B7C9" w14:textId="77777777" w:rsidR="00220975" w:rsidRDefault="00220975" w:rsidP="003B56B4">
      <w:pPr>
        <w:pStyle w:val="af9"/>
        <w:numPr>
          <w:ilvl w:val="1"/>
          <w:numId w:val="45"/>
        </w:numPr>
        <w:ind w:left="0" w:firstLine="0"/>
        <w:rPr>
          <w:szCs w:val="28"/>
        </w:rPr>
      </w:pPr>
      <w:r w:rsidRPr="00220975">
        <w:rPr>
          <w:szCs w:val="28"/>
        </w:rPr>
        <w:t xml:space="preserve"> Современные профессиональные базы данных и информационные справочные системы:</w:t>
      </w:r>
    </w:p>
    <w:p w14:paraId="1247080E" w14:textId="0278E964" w:rsidR="00220975" w:rsidRDefault="00C4431E" w:rsidP="005040F1">
      <w:pPr>
        <w:pStyle w:val="af9"/>
        <w:numPr>
          <w:ilvl w:val="2"/>
          <w:numId w:val="45"/>
        </w:numPr>
        <w:spacing w:line="240" w:lineRule="auto"/>
        <w:ind w:hanging="11"/>
        <w:rPr>
          <w:szCs w:val="28"/>
        </w:rPr>
      </w:pPr>
      <w:r w:rsidRPr="00F400A1">
        <w:rPr>
          <w:szCs w:val="28"/>
        </w:rPr>
        <w:t>Информационно</w:t>
      </w:r>
      <w:r>
        <w:rPr>
          <w:szCs w:val="28"/>
        </w:rPr>
        <w:t>-</w:t>
      </w:r>
      <w:r w:rsidR="00220975" w:rsidRPr="00220975">
        <w:rPr>
          <w:szCs w:val="28"/>
        </w:rPr>
        <w:t>правовая система «Консультант Плюс».</w:t>
      </w:r>
    </w:p>
    <w:p w14:paraId="3D972A2A" w14:textId="2D2B2D65" w:rsidR="00220975" w:rsidRDefault="00C4431E" w:rsidP="005040F1">
      <w:pPr>
        <w:pStyle w:val="af9"/>
        <w:numPr>
          <w:ilvl w:val="2"/>
          <w:numId w:val="45"/>
        </w:numPr>
        <w:spacing w:line="240" w:lineRule="auto"/>
        <w:ind w:hanging="11"/>
        <w:rPr>
          <w:szCs w:val="28"/>
        </w:rPr>
      </w:pPr>
      <w:r w:rsidRPr="00F400A1">
        <w:rPr>
          <w:szCs w:val="28"/>
        </w:rPr>
        <w:t>Информационно</w:t>
      </w:r>
      <w:r>
        <w:rPr>
          <w:szCs w:val="28"/>
        </w:rPr>
        <w:t>-</w:t>
      </w:r>
      <w:r w:rsidR="00220975" w:rsidRPr="00220975">
        <w:rPr>
          <w:szCs w:val="28"/>
        </w:rPr>
        <w:t>правовая система «Гарант».</w:t>
      </w:r>
    </w:p>
    <w:p w14:paraId="3C44E5C2" w14:textId="4823E9DF" w:rsidR="00C4431E" w:rsidRPr="00C4431E" w:rsidRDefault="00C4431E" w:rsidP="005040F1">
      <w:pPr>
        <w:pStyle w:val="af9"/>
        <w:numPr>
          <w:ilvl w:val="2"/>
          <w:numId w:val="45"/>
        </w:numPr>
        <w:shd w:val="clear" w:color="auto" w:fill="FFFFFF"/>
        <w:tabs>
          <w:tab w:val="left" w:pos="442"/>
        </w:tabs>
        <w:ind w:firstLine="131"/>
        <w:rPr>
          <w:rFonts w:eastAsia="Calibri"/>
          <w:bCs/>
          <w:szCs w:val="28"/>
        </w:rPr>
      </w:pPr>
      <w:r w:rsidRPr="00C4431E">
        <w:rPr>
          <w:rFonts w:eastAsia="Calibri"/>
          <w:bCs/>
          <w:szCs w:val="28"/>
        </w:rPr>
        <w:lastRenderedPageBreak/>
        <w:t xml:space="preserve">Электронная энциклопедия: </w:t>
      </w:r>
      <w:hyperlink r:id="rId19" w:history="1">
        <w:r w:rsidRPr="00C4431E">
          <w:rPr>
            <w:rFonts w:eastAsia="Calibri"/>
            <w:bCs/>
            <w:color w:val="0000FF"/>
            <w:szCs w:val="28"/>
            <w:u w:val="single"/>
            <w:lang w:val="en-US"/>
          </w:rPr>
          <w:t>http</w:t>
        </w:r>
        <w:r w:rsidRPr="00C4431E">
          <w:rPr>
            <w:rFonts w:eastAsia="Calibri"/>
            <w:bCs/>
            <w:color w:val="0000FF"/>
            <w:szCs w:val="28"/>
            <w:u w:val="single"/>
          </w:rPr>
          <w:t>://</w:t>
        </w:r>
        <w:proofErr w:type="spellStart"/>
        <w:r w:rsidRPr="00C4431E">
          <w:rPr>
            <w:rFonts w:eastAsia="Calibri"/>
            <w:bCs/>
            <w:color w:val="0000FF"/>
            <w:szCs w:val="28"/>
            <w:u w:val="single"/>
            <w:lang w:val="en-US"/>
          </w:rPr>
          <w:t>ru</w:t>
        </w:r>
        <w:proofErr w:type="spellEnd"/>
        <w:r w:rsidRPr="00C4431E">
          <w:rPr>
            <w:rFonts w:eastAsia="Calibri"/>
            <w:bCs/>
            <w:color w:val="0000FF"/>
            <w:szCs w:val="28"/>
            <w:u w:val="single"/>
          </w:rPr>
          <w:t>.</w:t>
        </w:r>
        <w:proofErr w:type="spellStart"/>
        <w:r w:rsidRPr="00C4431E">
          <w:rPr>
            <w:rFonts w:eastAsia="Calibri"/>
            <w:bCs/>
            <w:color w:val="0000FF"/>
            <w:szCs w:val="28"/>
            <w:u w:val="single"/>
            <w:lang w:val="en-US"/>
          </w:rPr>
          <w:t>wikipedia</w:t>
        </w:r>
        <w:proofErr w:type="spellEnd"/>
        <w:r w:rsidRPr="00C4431E">
          <w:rPr>
            <w:rFonts w:eastAsia="Calibri"/>
            <w:bCs/>
            <w:color w:val="0000FF"/>
            <w:szCs w:val="28"/>
            <w:u w:val="single"/>
          </w:rPr>
          <w:t>.</w:t>
        </w:r>
        <w:r w:rsidRPr="00C4431E">
          <w:rPr>
            <w:rFonts w:eastAsia="Calibri"/>
            <w:bCs/>
            <w:color w:val="0000FF"/>
            <w:szCs w:val="28"/>
            <w:u w:val="single"/>
            <w:lang w:val="en-US"/>
          </w:rPr>
          <w:t>org</w:t>
        </w:r>
        <w:r w:rsidRPr="00C4431E">
          <w:rPr>
            <w:rFonts w:eastAsia="Calibri"/>
            <w:bCs/>
            <w:color w:val="0000FF"/>
            <w:szCs w:val="28"/>
            <w:u w:val="single"/>
          </w:rPr>
          <w:t>/</w:t>
        </w:r>
        <w:r w:rsidRPr="00C4431E">
          <w:rPr>
            <w:rFonts w:eastAsia="Calibri"/>
            <w:bCs/>
            <w:color w:val="0000FF"/>
            <w:szCs w:val="28"/>
            <w:u w:val="single"/>
            <w:lang w:val="en-US"/>
          </w:rPr>
          <w:t>wiki</w:t>
        </w:r>
        <w:r w:rsidRPr="00C4431E">
          <w:rPr>
            <w:rFonts w:eastAsia="Calibri"/>
            <w:bCs/>
            <w:color w:val="0000FF"/>
            <w:szCs w:val="28"/>
            <w:u w:val="single"/>
          </w:rPr>
          <w:t>/</w:t>
        </w:r>
        <w:r w:rsidRPr="00C4431E">
          <w:rPr>
            <w:rFonts w:eastAsia="Calibri"/>
            <w:bCs/>
            <w:color w:val="0000FF"/>
            <w:szCs w:val="28"/>
            <w:u w:val="single"/>
            <w:lang w:val="en-US"/>
          </w:rPr>
          <w:t>Wiki</w:t>
        </w:r>
      </w:hyperlink>
    </w:p>
    <w:p w14:paraId="6C793529" w14:textId="523E21BF" w:rsidR="00C4431E" w:rsidRPr="005040F1" w:rsidRDefault="00C4431E" w:rsidP="005040F1">
      <w:pPr>
        <w:pStyle w:val="af9"/>
        <w:numPr>
          <w:ilvl w:val="2"/>
          <w:numId w:val="45"/>
        </w:numPr>
        <w:shd w:val="clear" w:color="auto" w:fill="FFFFFF"/>
        <w:tabs>
          <w:tab w:val="left" w:pos="442"/>
        </w:tabs>
        <w:ind w:firstLine="131"/>
        <w:rPr>
          <w:rFonts w:eastAsia="Calibri"/>
          <w:bCs/>
          <w:szCs w:val="28"/>
        </w:rPr>
      </w:pPr>
      <w:r w:rsidRPr="005040F1">
        <w:rPr>
          <w:rFonts w:eastAsia="Calibri"/>
          <w:bCs/>
          <w:szCs w:val="28"/>
        </w:rPr>
        <w:t>Система комплексного раскрытия информации «СКРИН» -</w:t>
      </w:r>
      <w:r w:rsidRPr="005040F1">
        <w:rPr>
          <w:rFonts w:eastAsia="Calibri"/>
          <w:bCs/>
          <w:szCs w:val="28"/>
          <w:lang w:val="en-US"/>
        </w:rPr>
        <w:t>http</w:t>
      </w:r>
      <w:r w:rsidRPr="005040F1">
        <w:rPr>
          <w:rFonts w:eastAsia="Calibri"/>
          <w:bCs/>
          <w:szCs w:val="28"/>
        </w:rPr>
        <w:t>://</w:t>
      </w:r>
      <w:r w:rsidRPr="005040F1">
        <w:rPr>
          <w:rFonts w:eastAsia="Calibri"/>
          <w:bCs/>
          <w:szCs w:val="28"/>
          <w:lang w:val="en-US"/>
        </w:rPr>
        <w:t>www</w:t>
      </w:r>
      <w:r w:rsidRPr="005040F1">
        <w:rPr>
          <w:rFonts w:eastAsia="Calibri"/>
          <w:bCs/>
          <w:szCs w:val="28"/>
        </w:rPr>
        <w:t>.</w:t>
      </w:r>
      <w:proofErr w:type="spellStart"/>
      <w:r w:rsidRPr="005040F1">
        <w:rPr>
          <w:rFonts w:eastAsia="Calibri"/>
          <w:bCs/>
          <w:szCs w:val="28"/>
          <w:lang w:val="en-US"/>
        </w:rPr>
        <w:t>skrin</w:t>
      </w:r>
      <w:proofErr w:type="spellEnd"/>
      <w:r w:rsidRPr="005040F1">
        <w:rPr>
          <w:rFonts w:eastAsia="Calibri"/>
          <w:bCs/>
          <w:szCs w:val="28"/>
        </w:rPr>
        <w:t>.</w:t>
      </w:r>
      <w:proofErr w:type="spellStart"/>
      <w:r w:rsidRPr="005040F1">
        <w:rPr>
          <w:rFonts w:eastAsia="Calibri"/>
          <w:bCs/>
          <w:szCs w:val="28"/>
          <w:lang w:val="en-US"/>
        </w:rPr>
        <w:t>ru</w:t>
      </w:r>
      <w:proofErr w:type="spellEnd"/>
      <w:r w:rsidRPr="005040F1">
        <w:rPr>
          <w:rFonts w:eastAsia="Calibri"/>
          <w:bCs/>
          <w:szCs w:val="28"/>
        </w:rPr>
        <w:t>/</w:t>
      </w:r>
    </w:p>
    <w:p w14:paraId="78D94B24" w14:textId="56EB6990" w:rsidR="000F6D11" w:rsidRPr="00C4431E" w:rsidRDefault="000F6D11" w:rsidP="005040F1">
      <w:pPr>
        <w:pStyle w:val="af9"/>
        <w:numPr>
          <w:ilvl w:val="1"/>
          <w:numId w:val="45"/>
        </w:numPr>
        <w:ind w:left="0" w:firstLine="0"/>
        <w:rPr>
          <w:i/>
          <w:szCs w:val="28"/>
        </w:rPr>
      </w:pPr>
      <w:r w:rsidRPr="000F6D11">
        <w:rPr>
          <w:szCs w:val="28"/>
        </w:rPr>
        <w:t>Сертифицированные программные и аппаратные средства защиты информации</w:t>
      </w:r>
      <w:r w:rsidR="00C4431E">
        <w:rPr>
          <w:i/>
          <w:szCs w:val="28"/>
        </w:rPr>
        <w:t xml:space="preserve"> - </w:t>
      </w:r>
      <w:r w:rsidRPr="00C4431E">
        <w:rPr>
          <w:szCs w:val="28"/>
        </w:rPr>
        <w:t>не предусмотрены.</w:t>
      </w:r>
    </w:p>
    <w:p w14:paraId="4B5C0A67" w14:textId="77777777" w:rsidR="00220975" w:rsidRDefault="00220975" w:rsidP="005040F1">
      <w:pPr>
        <w:pStyle w:val="af9"/>
        <w:numPr>
          <w:ilvl w:val="1"/>
          <w:numId w:val="45"/>
        </w:numPr>
        <w:ind w:left="0" w:firstLine="0"/>
        <w:rPr>
          <w:i/>
          <w:szCs w:val="28"/>
        </w:rPr>
      </w:pPr>
      <w:r w:rsidRPr="00B33CEE">
        <w:rPr>
          <w:szCs w:val="28"/>
        </w:rPr>
        <w:t>Эконометрический пакет «</w:t>
      </w:r>
      <w:r w:rsidRPr="00B33CEE">
        <w:rPr>
          <w:i/>
          <w:szCs w:val="28"/>
          <w:lang w:val="en-US"/>
        </w:rPr>
        <w:t>R</w:t>
      </w:r>
      <w:r w:rsidRPr="00B33CEE">
        <w:rPr>
          <w:i/>
          <w:szCs w:val="28"/>
        </w:rPr>
        <w:t xml:space="preserve">» </w:t>
      </w:r>
      <w:r w:rsidRPr="00B33CEE">
        <w:rPr>
          <w:szCs w:val="28"/>
        </w:rPr>
        <w:t>и интерфейс «</w:t>
      </w:r>
      <w:proofErr w:type="spellStart"/>
      <w:r w:rsidRPr="00B33CEE">
        <w:rPr>
          <w:i/>
          <w:szCs w:val="28"/>
          <w:lang w:val="en-US"/>
        </w:rPr>
        <w:t>RStudio</w:t>
      </w:r>
      <w:proofErr w:type="spellEnd"/>
      <w:r w:rsidRPr="00B33CEE">
        <w:rPr>
          <w:i/>
          <w:szCs w:val="28"/>
        </w:rPr>
        <w:t>»</w:t>
      </w:r>
      <w:r w:rsidRPr="00B33CEE">
        <w:rPr>
          <w:szCs w:val="28"/>
        </w:rPr>
        <w:t>.</w:t>
      </w:r>
    </w:p>
    <w:p w14:paraId="2507E929" w14:textId="77777777" w:rsidR="00220975" w:rsidRDefault="00220975" w:rsidP="005040F1">
      <w:pPr>
        <w:pStyle w:val="af9"/>
        <w:numPr>
          <w:ilvl w:val="1"/>
          <w:numId w:val="45"/>
        </w:numPr>
        <w:ind w:left="0" w:firstLine="0"/>
        <w:rPr>
          <w:i/>
          <w:szCs w:val="28"/>
        </w:rPr>
      </w:pPr>
      <w:r w:rsidRPr="00B33CEE">
        <w:rPr>
          <w:szCs w:val="28"/>
        </w:rPr>
        <w:t xml:space="preserve">Библиотеки </w:t>
      </w:r>
      <w:r w:rsidRPr="00B33CEE">
        <w:rPr>
          <w:i/>
          <w:szCs w:val="28"/>
          <w:lang w:val="en-US"/>
        </w:rPr>
        <w:t>Python</w:t>
      </w:r>
      <w:r w:rsidRPr="00B33CEE">
        <w:rPr>
          <w:szCs w:val="28"/>
        </w:rPr>
        <w:t xml:space="preserve"> для организации работы в «</w:t>
      </w:r>
      <w:proofErr w:type="spellStart"/>
      <w:r w:rsidRPr="00B33CEE">
        <w:rPr>
          <w:i/>
          <w:szCs w:val="28"/>
          <w:lang w:val="en-US"/>
        </w:rPr>
        <w:t>Jupyter</w:t>
      </w:r>
      <w:proofErr w:type="spellEnd"/>
      <w:r w:rsidRPr="00B33CEE">
        <w:rPr>
          <w:i/>
          <w:szCs w:val="28"/>
        </w:rPr>
        <w:t xml:space="preserve"> </w:t>
      </w:r>
      <w:r w:rsidRPr="00B33CEE">
        <w:rPr>
          <w:i/>
          <w:szCs w:val="28"/>
          <w:lang w:val="en-US"/>
        </w:rPr>
        <w:t>Notebook</w:t>
      </w:r>
      <w:r w:rsidRPr="00B33CEE">
        <w:rPr>
          <w:i/>
          <w:szCs w:val="28"/>
        </w:rPr>
        <w:t>».</w:t>
      </w:r>
    </w:p>
    <w:p w14:paraId="3B889845" w14:textId="77777777" w:rsidR="00220975" w:rsidRDefault="00220975" w:rsidP="005040F1">
      <w:pPr>
        <w:pStyle w:val="af9"/>
        <w:numPr>
          <w:ilvl w:val="1"/>
          <w:numId w:val="45"/>
        </w:numPr>
        <w:ind w:left="0" w:firstLine="0"/>
        <w:rPr>
          <w:i/>
          <w:szCs w:val="28"/>
        </w:rPr>
      </w:pPr>
      <w:r w:rsidRPr="00B33CEE">
        <w:rPr>
          <w:szCs w:val="28"/>
        </w:rPr>
        <w:t>Приложения c использованием «</w:t>
      </w:r>
      <w:proofErr w:type="spellStart"/>
      <w:r w:rsidRPr="00B33CEE">
        <w:rPr>
          <w:i/>
          <w:szCs w:val="28"/>
        </w:rPr>
        <w:t>Wolfram</w:t>
      </w:r>
      <w:proofErr w:type="spellEnd"/>
      <w:r w:rsidRPr="00B33CEE">
        <w:rPr>
          <w:i/>
          <w:szCs w:val="28"/>
        </w:rPr>
        <w:t xml:space="preserve"> </w:t>
      </w:r>
      <w:proofErr w:type="spellStart"/>
      <w:r w:rsidRPr="00B33CEE">
        <w:rPr>
          <w:i/>
          <w:szCs w:val="28"/>
        </w:rPr>
        <w:t>Mathematica</w:t>
      </w:r>
      <w:proofErr w:type="spellEnd"/>
      <w:r w:rsidRPr="00B33CEE">
        <w:rPr>
          <w:i/>
          <w:szCs w:val="28"/>
        </w:rPr>
        <w:t>»</w:t>
      </w:r>
      <w:r w:rsidRPr="00B33CEE">
        <w:rPr>
          <w:szCs w:val="28"/>
        </w:rPr>
        <w:t xml:space="preserve"> </w:t>
      </w:r>
      <w:hyperlink r:id="rId20" w:history="1">
        <w:r w:rsidRPr="00B33CEE">
          <w:rPr>
            <w:rStyle w:val="af3"/>
            <w:szCs w:val="28"/>
          </w:rPr>
          <w:t>https://demonstrations.wolfram.com/</w:t>
        </w:r>
      </w:hyperlink>
    </w:p>
    <w:p w14:paraId="275E5904" w14:textId="6037FAC9" w:rsidR="009D7C72" w:rsidRPr="00A5275B" w:rsidRDefault="00220975" w:rsidP="005040F1">
      <w:pPr>
        <w:pStyle w:val="af9"/>
        <w:numPr>
          <w:ilvl w:val="1"/>
          <w:numId w:val="45"/>
        </w:numPr>
        <w:ind w:left="0" w:firstLine="0"/>
        <w:rPr>
          <w:rStyle w:val="af3"/>
          <w:i/>
          <w:color w:val="auto"/>
          <w:szCs w:val="28"/>
          <w:u w:val="none"/>
        </w:rPr>
      </w:pPr>
      <w:r w:rsidRPr="00B33CEE">
        <w:rPr>
          <w:szCs w:val="28"/>
        </w:rPr>
        <w:t>Программа «</w:t>
      </w:r>
      <w:proofErr w:type="spellStart"/>
      <w:r w:rsidRPr="00B33CEE">
        <w:rPr>
          <w:i/>
          <w:szCs w:val="28"/>
          <w:lang w:val="en-US"/>
        </w:rPr>
        <w:t>MatCalc</w:t>
      </w:r>
      <w:proofErr w:type="spellEnd"/>
      <w:r w:rsidRPr="00B33CEE">
        <w:rPr>
          <w:szCs w:val="28"/>
        </w:rPr>
        <w:t xml:space="preserve">» </w:t>
      </w:r>
      <w:hyperlink r:id="rId21" w:history="1">
        <w:r w:rsidRPr="00436891">
          <w:rPr>
            <w:rStyle w:val="af3"/>
          </w:rPr>
          <w:t>https://matcalc.ru/</w:t>
        </w:r>
      </w:hyperlink>
    </w:p>
    <w:p w14:paraId="5E9CE994" w14:textId="77777777" w:rsidR="00A5275B" w:rsidRPr="003734CC" w:rsidRDefault="00A5275B" w:rsidP="00A5275B">
      <w:pPr>
        <w:pStyle w:val="af9"/>
        <w:ind w:left="0" w:firstLine="0"/>
        <w:rPr>
          <w:i/>
          <w:szCs w:val="28"/>
        </w:rPr>
      </w:pPr>
    </w:p>
    <w:p w14:paraId="43F616A9" w14:textId="03FA573E" w:rsidR="003734CC" w:rsidRDefault="003734CC" w:rsidP="003B56B4">
      <w:pPr>
        <w:pStyle w:val="1"/>
        <w:numPr>
          <w:ilvl w:val="0"/>
          <w:numId w:val="45"/>
        </w:numPr>
        <w:spacing w:before="0" w:after="0"/>
      </w:pPr>
      <w:r w:rsidRPr="003734CC">
        <w:t xml:space="preserve"> </w:t>
      </w:r>
      <w:bookmarkStart w:id="63" w:name="_Toc92104632"/>
      <w:bookmarkStart w:id="64" w:name="_Toc92105288"/>
      <w:r>
        <w:t>Описание материально-технической базы, необходимой для осуществления образовательного процесса по дисциплине</w:t>
      </w:r>
      <w:bookmarkEnd w:id="63"/>
      <w:bookmarkEnd w:id="64"/>
    </w:p>
    <w:p w14:paraId="52D01CEC" w14:textId="77777777" w:rsidR="003734CC" w:rsidRPr="003734CC" w:rsidRDefault="003734CC" w:rsidP="003734CC">
      <w:pPr>
        <w:rPr>
          <w:sz w:val="28"/>
          <w:szCs w:val="28"/>
        </w:rPr>
      </w:pPr>
      <w:r w:rsidRPr="003734CC">
        <w:rPr>
          <w:sz w:val="28"/>
          <w:szCs w:val="28"/>
        </w:rPr>
        <w:t xml:space="preserve">Компьютерный класс, оснащённый системой динамического проецирования. Для освоения дисциплины необходим компьютер. При этом возможно использование компьютеров в компьютерных классах университета. </w:t>
      </w:r>
    </w:p>
    <w:p w14:paraId="4C28DFB6" w14:textId="14F2672C" w:rsidR="003734CC" w:rsidRPr="003734CC" w:rsidRDefault="003734CC" w:rsidP="003734CC">
      <w:pPr>
        <w:rPr>
          <w:sz w:val="28"/>
          <w:szCs w:val="28"/>
        </w:rPr>
      </w:pPr>
      <w:r w:rsidRPr="003734CC">
        <w:rPr>
          <w:sz w:val="28"/>
          <w:szCs w:val="28"/>
        </w:rPr>
        <w:t>Все изучаемые технологии доступны на личных компьютерах студентов.</w:t>
      </w:r>
      <w:bookmarkEnd w:id="30"/>
      <w:bookmarkEnd w:id="31"/>
    </w:p>
    <w:sectPr w:rsidR="003734CC" w:rsidRPr="003734CC" w:rsidSect="00EE4CED">
      <w:footerReference w:type="even" r:id="rId22"/>
      <w:footerReference w:type="default" r:id="rId23"/>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7C2DE" w14:textId="77777777" w:rsidR="00F1672D" w:rsidRDefault="00F1672D">
      <w:r>
        <w:separator/>
      </w:r>
    </w:p>
  </w:endnote>
  <w:endnote w:type="continuationSeparator" w:id="0">
    <w:p w14:paraId="40682893" w14:textId="77777777" w:rsidR="00F1672D" w:rsidRDefault="00F16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72BFD" w14:textId="5501178F" w:rsidR="003B56B4" w:rsidRDefault="003B56B4"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620F48F9" w14:textId="77777777" w:rsidR="003B56B4" w:rsidRDefault="003B56B4" w:rsidP="00221197">
    <w:pPr>
      <w:pStyle w:val="ae"/>
      <w:ind w:right="360"/>
    </w:pPr>
  </w:p>
  <w:p w14:paraId="7F6F5DE8" w14:textId="77777777" w:rsidR="003B56B4" w:rsidRDefault="003B56B4"/>
  <w:p w14:paraId="6E728B3C" w14:textId="77777777" w:rsidR="003B56B4" w:rsidRDefault="003B56B4"/>
  <w:p w14:paraId="3B5463AD" w14:textId="77777777" w:rsidR="003B56B4" w:rsidRDefault="003B56B4"/>
  <w:p w14:paraId="2F80A676" w14:textId="77777777" w:rsidR="003B56B4" w:rsidRDefault="003B56B4"/>
  <w:p w14:paraId="757EC2B3" w14:textId="77777777" w:rsidR="003B56B4" w:rsidRDefault="003B56B4"/>
  <w:p w14:paraId="1B0031F5" w14:textId="77777777" w:rsidR="003B56B4" w:rsidRDefault="003B56B4"/>
  <w:p w14:paraId="71895141" w14:textId="77777777" w:rsidR="003B56B4" w:rsidRDefault="003B56B4"/>
  <w:p w14:paraId="3BFF0EDE" w14:textId="77777777" w:rsidR="003B56B4" w:rsidRDefault="003B56B4"/>
  <w:p w14:paraId="42EA35FC" w14:textId="77777777" w:rsidR="003B56B4" w:rsidRDefault="003B56B4"/>
  <w:p w14:paraId="2E25EE7F" w14:textId="77777777" w:rsidR="003B56B4" w:rsidRDefault="003B56B4"/>
  <w:p w14:paraId="003B51D6" w14:textId="77777777" w:rsidR="003B56B4" w:rsidRDefault="003B56B4"/>
  <w:p w14:paraId="64634864" w14:textId="77777777" w:rsidR="003B56B4" w:rsidRDefault="003B56B4"/>
  <w:p w14:paraId="7A2DACA0" w14:textId="77777777" w:rsidR="003B56B4" w:rsidRDefault="003B56B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41075"/>
      <w:docPartObj>
        <w:docPartGallery w:val="Page Numbers (Bottom of Page)"/>
        <w:docPartUnique/>
      </w:docPartObj>
    </w:sdtPr>
    <w:sdtContent>
      <w:p w14:paraId="2F33AA0A" w14:textId="458DFAA4" w:rsidR="003B56B4" w:rsidRDefault="003B56B4">
        <w:pPr>
          <w:pStyle w:val="ae"/>
        </w:pPr>
        <w:r>
          <w:fldChar w:fldCharType="begin"/>
        </w:r>
        <w:r>
          <w:instrText>PAGE   \* MERGEFORMAT</w:instrText>
        </w:r>
        <w:r>
          <w:fldChar w:fldCharType="separate"/>
        </w:r>
        <w:r w:rsidR="005040F1">
          <w:rPr>
            <w:noProof/>
          </w:rPr>
          <w:t>21</w:t>
        </w:r>
        <w:r>
          <w:fldChar w:fldCharType="end"/>
        </w:r>
      </w:p>
    </w:sdtContent>
  </w:sdt>
  <w:p w14:paraId="07584722" w14:textId="01F7437D" w:rsidR="003B56B4" w:rsidRDefault="003B56B4" w:rsidP="003C410F">
    <w:pPr>
      <w:pStyle w:val="a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1EC59" w14:textId="77777777" w:rsidR="00F1672D" w:rsidRDefault="00F1672D">
      <w:r>
        <w:separator/>
      </w:r>
    </w:p>
  </w:footnote>
  <w:footnote w:type="continuationSeparator" w:id="0">
    <w:p w14:paraId="199D682D" w14:textId="77777777" w:rsidR="00F1672D" w:rsidRDefault="00F167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A33"/>
    <w:multiLevelType w:val="multilevel"/>
    <w:tmpl w:val="E1868858"/>
    <w:lvl w:ilvl="0">
      <w:start w:val="1"/>
      <w:numFmt w:val="decimal"/>
      <w:lvlText w:val="%1."/>
      <w:lvlJc w:val="left"/>
      <w:pPr>
        <w:ind w:left="520" w:hanging="520"/>
      </w:pPr>
      <w:rPr>
        <w:rFonts w:hint="default"/>
      </w:rPr>
    </w:lvl>
    <w:lvl w:ilvl="1">
      <w:start w:val="1"/>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73CD4"/>
    <w:multiLevelType w:val="hybridMultilevel"/>
    <w:tmpl w:val="BDF4CD50"/>
    <w:lvl w:ilvl="0" w:tplc="04190001">
      <w:start w:val="1"/>
      <w:numFmt w:val="bullet"/>
      <w:lvlText w:val=""/>
      <w:lvlJc w:val="left"/>
      <w:pPr>
        <w:tabs>
          <w:tab w:val="num" w:pos="3588"/>
        </w:tabs>
        <w:ind w:left="3588" w:hanging="360"/>
      </w:pPr>
      <w:rPr>
        <w:rFonts w:ascii="Symbol" w:hAnsi="Symbol" w:hint="default"/>
      </w:rPr>
    </w:lvl>
    <w:lvl w:ilvl="1" w:tplc="04190003" w:tentative="1">
      <w:start w:val="1"/>
      <w:numFmt w:val="bullet"/>
      <w:lvlText w:val="o"/>
      <w:lvlJc w:val="left"/>
      <w:pPr>
        <w:tabs>
          <w:tab w:val="num" w:pos="4308"/>
        </w:tabs>
        <w:ind w:left="4308" w:hanging="360"/>
      </w:pPr>
      <w:rPr>
        <w:rFonts w:ascii="Courier New" w:hAnsi="Courier New" w:cs="Courier New" w:hint="default"/>
      </w:rPr>
    </w:lvl>
    <w:lvl w:ilvl="2" w:tplc="04190005" w:tentative="1">
      <w:start w:val="1"/>
      <w:numFmt w:val="bullet"/>
      <w:lvlText w:val=""/>
      <w:lvlJc w:val="left"/>
      <w:pPr>
        <w:tabs>
          <w:tab w:val="num" w:pos="5028"/>
        </w:tabs>
        <w:ind w:left="5028" w:hanging="360"/>
      </w:pPr>
      <w:rPr>
        <w:rFonts w:ascii="Wingdings" w:hAnsi="Wingdings" w:hint="default"/>
      </w:rPr>
    </w:lvl>
    <w:lvl w:ilvl="3" w:tplc="04190001" w:tentative="1">
      <w:start w:val="1"/>
      <w:numFmt w:val="bullet"/>
      <w:lvlText w:val=""/>
      <w:lvlJc w:val="left"/>
      <w:pPr>
        <w:tabs>
          <w:tab w:val="num" w:pos="5748"/>
        </w:tabs>
        <w:ind w:left="5748" w:hanging="360"/>
      </w:pPr>
      <w:rPr>
        <w:rFonts w:ascii="Symbol" w:hAnsi="Symbol" w:hint="default"/>
      </w:rPr>
    </w:lvl>
    <w:lvl w:ilvl="4" w:tplc="04190003" w:tentative="1">
      <w:start w:val="1"/>
      <w:numFmt w:val="bullet"/>
      <w:lvlText w:val="o"/>
      <w:lvlJc w:val="left"/>
      <w:pPr>
        <w:tabs>
          <w:tab w:val="num" w:pos="6468"/>
        </w:tabs>
        <w:ind w:left="6468" w:hanging="360"/>
      </w:pPr>
      <w:rPr>
        <w:rFonts w:ascii="Courier New" w:hAnsi="Courier New" w:cs="Courier New" w:hint="default"/>
      </w:rPr>
    </w:lvl>
    <w:lvl w:ilvl="5" w:tplc="04190005" w:tentative="1">
      <w:start w:val="1"/>
      <w:numFmt w:val="bullet"/>
      <w:lvlText w:val=""/>
      <w:lvlJc w:val="left"/>
      <w:pPr>
        <w:tabs>
          <w:tab w:val="num" w:pos="7188"/>
        </w:tabs>
        <w:ind w:left="7188" w:hanging="360"/>
      </w:pPr>
      <w:rPr>
        <w:rFonts w:ascii="Wingdings" w:hAnsi="Wingdings" w:hint="default"/>
      </w:rPr>
    </w:lvl>
    <w:lvl w:ilvl="6" w:tplc="04190001" w:tentative="1">
      <w:start w:val="1"/>
      <w:numFmt w:val="bullet"/>
      <w:lvlText w:val=""/>
      <w:lvlJc w:val="left"/>
      <w:pPr>
        <w:tabs>
          <w:tab w:val="num" w:pos="7908"/>
        </w:tabs>
        <w:ind w:left="7908" w:hanging="360"/>
      </w:pPr>
      <w:rPr>
        <w:rFonts w:ascii="Symbol" w:hAnsi="Symbol" w:hint="default"/>
      </w:rPr>
    </w:lvl>
    <w:lvl w:ilvl="7" w:tplc="04190003" w:tentative="1">
      <w:start w:val="1"/>
      <w:numFmt w:val="bullet"/>
      <w:lvlText w:val="o"/>
      <w:lvlJc w:val="left"/>
      <w:pPr>
        <w:tabs>
          <w:tab w:val="num" w:pos="8628"/>
        </w:tabs>
        <w:ind w:left="8628" w:hanging="360"/>
      </w:pPr>
      <w:rPr>
        <w:rFonts w:ascii="Courier New" w:hAnsi="Courier New" w:cs="Courier New" w:hint="default"/>
      </w:rPr>
    </w:lvl>
    <w:lvl w:ilvl="8" w:tplc="04190005" w:tentative="1">
      <w:start w:val="1"/>
      <w:numFmt w:val="bullet"/>
      <w:lvlText w:val=""/>
      <w:lvlJc w:val="left"/>
      <w:pPr>
        <w:tabs>
          <w:tab w:val="num" w:pos="9348"/>
        </w:tabs>
        <w:ind w:left="9348" w:hanging="360"/>
      </w:pPr>
      <w:rPr>
        <w:rFonts w:ascii="Wingdings" w:hAnsi="Wingdings" w:hint="default"/>
      </w:rPr>
    </w:lvl>
  </w:abstractNum>
  <w:abstractNum w:abstractNumId="2" w15:restartNumberingAfterBreak="0">
    <w:nsid w:val="022D1552"/>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 w15:restartNumberingAfterBreak="0">
    <w:nsid w:val="031C0244"/>
    <w:multiLevelType w:val="hybridMultilevel"/>
    <w:tmpl w:val="3F4CB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570741"/>
    <w:multiLevelType w:val="hybridMultilevel"/>
    <w:tmpl w:val="0D5489C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 w15:restartNumberingAfterBreak="0">
    <w:nsid w:val="08F84DE9"/>
    <w:multiLevelType w:val="hybridMultilevel"/>
    <w:tmpl w:val="E71E1164"/>
    <w:lvl w:ilvl="0" w:tplc="619AB8E0">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965B31"/>
    <w:multiLevelType w:val="hybridMultilevel"/>
    <w:tmpl w:val="4C06022A"/>
    <w:lvl w:ilvl="0" w:tplc="D6D06DB0">
      <w:start w:val="1"/>
      <w:numFmt w:val="decimal"/>
      <w:lvlText w:val="%1."/>
      <w:lvlJc w:val="left"/>
      <w:pPr>
        <w:ind w:left="114" w:hanging="57"/>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0ECA1E71"/>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9C2EB0"/>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9" w15:restartNumberingAfterBreak="0">
    <w:nsid w:val="16D77394"/>
    <w:multiLevelType w:val="hybridMultilevel"/>
    <w:tmpl w:val="63E82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74687"/>
    <w:multiLevelType w:val="hybridMultilevel"/>
    <w:tmpl w:val="F15E59BA"/>
    <w:lvl w:ilvl="0" w:tplc="967223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C404E5"/>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12" w15:restartNumberingAfterBreak="0">
    <w:nsid w:val="1F717B2F"/>
    <w:multiLevelType w:val="hybridMultilevel"/>
    <w:tmpl w:val="30DCD8EE"/>
    <w:lvl w:ilvl="0" w:tplc="04190001">
      <w:start w:val="1"/>
      <w:numFmt w:val="bullet"/>
      <w:lvlText w:val=""/>
      <w:lvlJc w:val="left"/>
      <w:pPr>
        <w:ind w:left="977" w:hanging="360"/>
      </w:pPr>
      <w:rPr>
        <w:rFonts w:ascii="Symbol" w:hAnsi="Symbol" w:hint="default"/>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3" w15:restartNumberingAfterBreak="0">
    <w:nsid w:val="220145C1"/>
    <w:multiLevelType w:val="multilevel"/>
    <w:tmpl w:val="21A2CB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C604E6"/>
    <w:multiLevelType w:val="hybridMultilevel"/>
    <w:tmpl w:val="5186EDEC"/>
    <w:lvl w:ilvl="0" w:tplc="D6D06DB0">
      <w:start w:val="1"/>
      <w:numFmt w:val="decimal"/>
      <w:lvlText w:val="%1."/>
      <w:lvlJc w:val="left"/>
      <w:pPr>
        <w:ind w:left="114" w:hanging="57"/>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 w15:restartNumberingAfterBreak="0">
    <w:nsid w:val="27E3641D"/>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6" w15:restartNumberingAfterBreak="0">
    <w:nsid w:val="2CF74346"/>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3E6B5B"/>
    <w:multiLevelType w:val="multilevel"/>
    <w:tmpl w:val="89E476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1D3367D"/>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831BF9"/>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20" w15:restartNumberingAfterBreak="0">
    <w:nsid w:val="3659398E"/>
    <w:multiLevelType w:val="hybridMultilevel"/>
    <w:tmpl w:val="9BDA82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36DB3F39"/>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22" w15:restartNumberingAfterBreak="0">
    <w:nsid w:val="457A2B0E"/>
    <w:multiLevelType w:val="multilevel"/>
    <w:tmpl w:val="E904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8D5FEE"/>
    <w:multiLevelType w:val="hybridMultilevel"/>
    <w:tmpl w:val="E7FEB85E"/>
    <w:lvl w:ilvl="0" w:tplc="D6D06DB0">
      <w:start w:val="1"/>
      <w:numFmt w:val="decimal"/>
      <w:lvlText w:val="%1."/>
      <w:lvlJc w:val="left"/>
      <w:pPr>
        <w:ind w:left="57" w:hanging="5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3C0A52"/>
    <w:multiLevelType w:val="hybridMultilevel"/>
    <w:tmpl w:val="5F48C7AC"/>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51EF75CC"/>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BD33C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7" w15:restartNumberingAfterBreak="0">
    <w:nsid w:val="579D6649"/>
    <w:multiLevelType w:val="hybridMultilevel"/>
    <w:tmpl w:val="AB06A256"/>
    <w:lvl w:ilvl="0" w:tplc="04190001">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28" w15:restartNumberingAfterBreak="0">
    <w:nsid w:val="59F30F1B"/>
    <w:multiLevelType w:val="hybridMultilevel"/>
    <w:tmpl w:val="4DC0233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9" w15:restartNumberingAfterBreak="0">
    <w:nsid w:val="5DDB6AB4"/>
    <w:multiLevelType w:val="hybridMultilevel"/>
    <w:tmpl w:val="7FA66B1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0" w15:restartNumberingAfterBreak="0">
    <w:nsid w:val="5ECB4E38"/>
    <w:multiLevelType w:val="multilevel"/>
    <w:tmpl w:val="71CC2BE8"/>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1" w15:restartNumberingAfterBreak="0">
    <w:nsid w:val="5F1206FA"/>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2" w15:restartNumberingAfterBreak="0">
    <w:nsid w:val="5FF755B5"/>
    <w:multiLevelType w:val="multilevel"/>
    <w:tmpl w:val="7E48FF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D87BD7"/>
    <w:multiLevelType w:val="hybridMultilevel"/>
    <w:tmpl w:val="95D6B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56473F"/>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5" w15:restartNumberingAfterBreak="0">
    <w:nsid w:val="6F933637"/>
    <w:multiLevelType w:val="hybridMultilevel"/>
    <w:tmpl w:val="6B7AC44E"/>
    <w:lvl w:ilvl="0" w:tplc="067E4C52">
      <w:start w:val="3"/>
      <w:numFmt w:val="bullet"/>
      <w:lvlText w:val="-"/>
      <w:lvlJc w:val="left"/>
      <w:pPr>
        <w:ind w:left="1772" w:hanging="360"/>
      </w:pPr>
      <w:rPr>
        <w:rFonts w:ascii="Times New Roman" w:eastAsia="Times New Roman" w:hAnsi="Times New Roman" w:cs="Times New Roman" w:hint="default"/>
      </w:rPr>
    </w:lvl>
    <w:lvl w:ilvl="1" w:tplc="04190003" w:tentative="1">
      <w:start w:val="1"/>
      <w:numFmt w:val="bullet"/>
      <w:lvlText w:val="o"/>
      <w:lvlJc w:val="left"/>
      <w:pPr>
        <w:ind w:left="2492" w:hanging="360"/>
      </w:pPr>
      <w:rPr>
        <w:rFonts w:ascii="Courier New" w:hAnsi="Courier New" w:cs="Courier New" w:hint="default"/>
      </w:rPr>
    </w:lvl>
    <w:lvl w:ilvl="2" w:tplc="04190005" w:tentative="1">
      <w:start w:val="1"/>
      <w:numFmt w:val="bullet"/>
      <w:lvlText w:val=""/>
      <w:lvlJc w:val="left"/>
      <w:pPr>
        <w:ind w:left="3212" w:hanging="360"/>
      </w:pPr>
      <w:rPr>
        <w:rFonts w:ascii="Wingdings" w:hAnsi="Wingdings" w:hint="default"/>
      </w:rPr>
    </w:lvl>
    <w:lvl w:ilvl="3" w:tplc="04190001" w:tentative="1">
      <w:start w:val="1"/>
      <w:numFmt w:val="bullet"/>
      <w:lvlText w:val=""/>
      <w:lvlJc w:val="left"/>
      <w:pPr>
        <w:ind w:left="3932" w:hanging="360"/>
      </w:pPr>
      <w:rPr>
        <w:rFonts w:ascii="Symbol" w:hAnsi="Symbol" w:hint="default"/>
      </w:rPr>
    </w:lvl>
    <w:lvl w:ilvl="4" w:tplc="04190003" w:tentative="1">
      <w:start w:val="1"/>
      <w:numFmt w:val="bullet"/>
      <w:lvlText w:val="o"/>
      <w:lvlJc w:val="left"/>
      <w:pPr>
        <w:ind w:left="4652" w:hanging="360"/>
      </w:pPr>
      <w:rPr>
        <w:rFonts w:ascii="Courier New" w:hAnsi="Courier New" w:cs="Courier New" w:hint="default"/>
      </w:rPr>
    </w:lvl>
    <w:lvl w:ilvl="5" w:tplc="04190005" w:tentative="1">
      <w:start w:val="1"/>
      <w:numFmt w:val="bullet"/>
      <w:lvlText w:val=""/>
      <w:lvlJc w:val="left"/>
      <w:pPr>
        <w:ind w:left="5372" w:hanging="360"/>
      </w:pPr>
      <w:rPr>
        <w:rFonts w:ascii="Wingdings" w:hAnsi="Wingdings" w:hint="default"/>
      </w:rPr>
    </w:lvl>
    <w:lvl w:ilvl="6" w:tplc="04190001" w:tentative="1">
      <w:start w:val="1"/>
      <w:numFmt w:val="bullet"/>
      <w:lvlText w:val=""/>
      <w:lvlJc w:val="left"/>
      <w:pPr>
        <w:ind w:left="6092" w:hanging="360"/>
      </w:pPr>
      <w:rPr>
        <w:rFonts w:ascii="Symbol" w:hAnsi="Symbol" w:hint="default"/>
      </w:rPr>
    </w:lvl>
    <w:lvl w:ilvl="7" w:tplc="04190003" w:tentative="1">
      <w:start w:val="1"/>
      <w:numFmt w:val="bullet"/>
      <w:lvlText w:val="o"/>
      <w:lvlJc w:val="left"/>
      <w:pPr>
        <w:ind w:left="6812" w:hanging="360"/>
      </w:pPr>
      <w:rPr>
        <w:rFonts w:ascii="Courier New" w:hAnsi="Courier New" w:cs="Courier New" w:hint="default"/>
      </w:rPr>
    </w:lvl>
    <w:lvl w:ilvl="8" w:tplc="04190005" w:tentative="1">
      <w:start w:val="1"/>
      <w:numFmt w:val="bullet"/>
      <w:lvlText w:val=""/>
      <w:lvlJc w:val="left"/>
      <w:pPr>
        <w:ind w:left="7532" w:hanging="360"/>
      </w:pPr>
      <w:rPr>
        <w:rFonts w:ascii="Wingdings" w:hAnsi="Wingdings" w:hint="default"/>
      </w:rPr>
    </w:lvl>
  </w:abstractNum>
  <w:abstractNum w:abstractNumId="36" w15:restartNumberingAfterBreak="0">
    <w:nsid w:val="71C742AD"/>
    <w:multiLevelType w:val="hybridMultilevel"/>
    <w:tmpl w:val="46B4CF16"/>
    <w:lvl w:ilvl="0" w:tplc="D6D06DB0">
      <w:start w:val="1"/>
      <w:numFmt w:val="decimal"/>
      <w:lvlText w:val="%1."/>
      <w:lvlJc w:val="left"/>
      <w:pPr>
        <w:ind w:left="57" w:hanging="5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657519"/>
    <w:multiLevelType w:val="hybridMultilevel"/>
    <w:tmpl w:val="15ACE08C"/>
    <w:lvl w:ilvl="0" w:tplc="DD0A4BA2">
      <w:start w:val="1"/>
      <w:numFmt w:val="decimal"/>
      <w:lvlText w:val="8.%1."/>
      <w:lvlJc w:val="left"/>
      <w:pPr>
        <w:ind w:left="404" w:hanging="316"/>
      </w:pPr>
      <w:rPr>
        <w:rFonts w:hint="default"/>
        <w:b w:val="0"/>
        <w:bCs/>
        <w:w w:val="101"/>
        <w:sz w:val="28"/>
        <w:szCs w:val="28"/>
      </w:rPr>
    </w:lvl>
    <w:lvl w:ilvl="1" w:tplc="04190019" w:tentative="1">
      <w:start w:val="1"/>
      <w:numFmt w:val="lowerLetter"/>
      <w:lvlText w:val="%2."/>
      <w:lvlJc w:val="left"/>
      <w:pPr>
        <w:ind w:left="1844" w:hanging="360"/>
      </w:pPr>
    </w:lvl>
    <w:lvl w:ilvl="2" w:tplc="0419001B" w:tentative="1">
      <w:start w:val="1"/>
      <w:numFmt w:val="lowerRoman"/>
      <w:lvlText w:val="%3."/>
      <w:lvlJc w:val="right"/>
      <w:pPr>
        <w:ind w:left="2564" w:hanging="180"/>
      </w:pPr>
    </w:lvl>
    <w:lvl w:ilvl="3" w:tplc="0419000F" w:tentative="1">
      <w:start w:val="1"/>
      <w:numFmt w:val="decimal"/>
      <w:lvlText w:val="%4."/>
      <w:lvlJc w:val="left"/>
      <w:pPr>
        <w:ind w:left="3284" w:hanging="360"/>
      </w:pPr>
    </w:lvl>
    <w:lvl w:ilvl="4" w:tplc="04190019" w:tentative="1">
      <w:start w:val="1"/>
      <w:numFmt w:val="lowerLetter"/>
      <w:lvlText w:val="%5."/>
      <w:lvlJc w:val="left"/>
      <w:pPr>
        <w:ind w:left="4004" w:hanging="360"/>
      </w:pPr>
    </w:lvl>
    <w:lvl w:ilvl="5" w:tplc="0419001B" w:tentative="1">
      <w:start w:val="1"/>
      <w:numFmt w:val="lowerRoman"/>
      <w:lvlText w:val="%6."/>
      <w:lvlJc w:val="right"/>
      <w:pPr>
        <w:ind w:left="4724" w:hanging="180"/>
      </w:pPr>
    </w:lvl>
    <w:lvl w:ilvl="6" w:tplc="0419000F" w:tentative="1">
      <w:start w:val="1"/>
      <w:numFmt w:val="decimal"/>
      <w:lvlText w:val="%7."/>
      <w:lvlJc w:val="left"/>
      <w:pPr>
        <w:ind w:left="5444" w:hanging="360"/>
      </w:pPr>
    </w:lvl>
    <w:lvl w:ilvl="7" w:tplc="04190019" w:tentative="1">
      <w:start w:val="1"/>
      <w:numFmt w:val="lowerLetter"/>
      <w:lvlText w:val="%8."/>
      <w:lvlJc w:val="left"/>
      <w:pPr>
        <w:ind w:left="6164" w:hanging="360"/>
      </w:pPr>
    </w:lvl>
    <w:lvl w:ilvl="8" w:tplc="0419001B" w:tentative="1">
      <w:start w:val="1"/>
      <w:numFmt w:val="lowerRoman"/>
      <w:lvlText w:val="%9."/>
      <w:lvlJc w:val="right"/>
      <w:pPr>
        <w:ind w:left="6884" w:hanging="180"/>
      </w:pPr>
    </w:lvl>
  </w:abstractNum>
  <w:abstractNum w:abstractNumId="38" w15:restartNumberingAfterBreak="0">
    <w:nsid w:val="75E10DF2"/>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39" w15:restartNumberingAfterBreak="0">
    <w:nsid w:val="76B01E20"/>
    <w:multiLevelType w:val="multilevel"/>
    <w:tmpl w:val="4B8827B0"/>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i w:val="0"/>
        <w:color w:val="auto"/>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0" w15:restartNumberingAfterBreak="0">
    <w:nsid w:val="79B84CF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1" w15:restartNumberingAfterBreak="0">
    <w:nsid w:val="7D127ECC"/>
    <w:multiLevelType w:val="hybridMultilevel"/>
    <w:tmpl w:val="6A6AC06A"/>
    <w:lvl w:ilvl="0" w:tplc="E4E011EE">
      <w:start w:val="1"/>
      <w:numFmt w:val="decimal"/>
      <w:lvlText w:val="9.%1"/>
      <w:lvlJc w:val="left"/>
      <w:pPr>
        <w:ind w:left="1080" w:hanging="360"/>
      </w:pPr>
      <w:rPr>
        <w:rFonts w:hint="default"/>
        <w:b w:val="0"/>
        <w:bCs/>
        <w:w w:val="10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D765FC5"/>
    <w:multiLevelType w:val="hybridMultilevel"/>
    <w:tmpl w:val="66A08C80"/>
    <w:lvl w:ilvl="0" w:tplc="FFFFFFFF">
      <w:start w:val="1"/>
      <w:numFmt w:val="decimal"/>
      <w:suff w:val="space"/>
      <w:lvlText w:val="%1."/>
      <w:lvlJc w:val="right"/>
      <w:pPr>
        <w:ind w:left="397" w:firstLine="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7E6F4E44"/>
    <w:multiLevelType w:val="multilevel"/>
    <w:tmpl w:val="02C0DE52"/>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i w:val="0"/>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39"/>
  </w:num>
  <w:num w:numId="3">
    <w:abstractNumId w:val="4"/>
  </w:num>
  <w:num w:numId="4">
    <w:abstractNumId w:val="33"/>
  </w:num>
  <w:num w:numId="5">
    <w:abstractNumId w:val="16"/>
  </w:num>
  <w:num w:numId="6">
    <w:abstractNumId w:val="10"/>
  </w:num>
  <w:num w:numId="7">
    <w:abstractNumId w:val="11"/>
  </w:num>
  <w:num w:numId="8">
    <w:abstractNumId w:val="12"/>
  </w:num>
  <w:num w:numId="9">
    <w:abstractNumId w:val="27"/>
  </w:num>
  <w:num w:numId="10">
    <w:abstractNumId w:val="24"/>
  </w:num>
  <w:num w:numId="11">
    <w:abstractNumId w:val="28"/>
  </w:num>
  <w:num w:numId="12">
    <w:abstractNumId w:val="29"/>
  </w:num>
  <w:num w:numId="13">
    <w:abstractNumId w:val="15"/>
  </w:num>
  <w:num w:numId="14">
    <w:abstractNumId w:val="8"/>
  </w:num>
  <w:num w:numId="15">
    <w:abstractNumId w:val="21"/>
  </w:num>
  <w:num w:numId="16">
    <w:abstractNumId w:val="3"/>
  </w:num>
  <w:num w:numId="17">
    <w:abstractNumId w:val="5"/>
  </w:num>
  <w:num w:numId="18">
    <w:abstractNumId w:val="31"/>
  </w:num>
  <w:num w:numId="19">
    <w:abstractNumId w:val="20"/>
  </w:num>
  <w:num w:numId="20">
    <w:abstractNumId w:val="38"/>
  </w:num>
  <w:num w:numId="21">
    <w:abstractNumId w:val="19"/>
  </w:num>
  <w:num w:numId="22">
    <w:abstractNumId w:val="26"/>
  </w:num>
  <w:num w:numId="23">
    <w:abstractNumId w:val="34"/>
  </w:num>
  <w:num w:numId="24">
    <w:abstractNumId w:val="2"/>
  </w:num>
  <w:num w:numId="25">
    <w:abstractNumId w:val="40"/>
  </w:num>
  <w:num w:numId="26">
    <w:abstractNumId w:val="30"/>
  </w:num>
  <w:num w:numId="27">
    <w:abstractNumId w:val="35"/>
  </w:num>
  <w:num w:numId="28">
    <w:abstractNumId w:val="18"/>
  </w:num>
  <w:num w:numId="29">
    <w:abstractNumId w:val="37"/>
  </w:num>
  <w:num w:numId="30">
    <w:abstractNumId w:val="41"/>
  </w:num>
  <w:num w:numId="31">
    <w:abstractNumId w:val="9"/>
  </w:num>
  <w:num w:numId="32">
    <w:abstractNumId w:val="32"/>
  </w:num>
  <w:num w:numId="33">
    <w:abstractNumId w:val="13"/>
  </w:num>
  <w:num w:numId="34">
    <w:abstractNumId w:val="22"/>
  </w:num>
  <w:num w:numId="35">
    <w:abstractNumId w:val="25"/>
  </w:num>
  <w:num w:numId="36">
    <w:abstractNumId w:val="7"/>
  </w:num>
  <w:num w:numId="37">
    <w:abstractNumId w:val="0"/>
  </w:num>
  <w:num w:numId="38">
    <w:abstractNumId w:val="17"/>
  </w:num>
  <w:num w:numId="39">
    <w:abstractNumId w:val="36"/>
  </w:num>
  <w:num w:numId="40">
    <w:abstractNumId w:val="23"/>
  </w:num>
  <w:num w:numId="41">
    <w:abstractNumId w:val="6"/>
  </w:num>
  <w:num w:numId="42">
    <w:abstractNumId w:val="14"/>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9C7"/>
    <w:rsid w:val="00000FA6"/>
    <w:rsid w:val="00001DBF"/>
    <w:rsid w:val="00002D38"/>
    <w:rsid w:val="0000412F"/>
    <w:rsid w:val="000044D0"/>
    <w:rsid w:val="000057CE"/>
    <w:rsid w:val="00006256"/>
    <w:rsid w:val="0000712E"/>
    <w:rsid w:val="00007324"/>
    <w:rsid w:val="00007773"/>
    <w:rsid w:val="00012741"/>
    <w:rsid w:val="00014537"/>
    <w:rsid w:val="000168C7"/>
    <w:rsid w:val="000208E6"/>
    <w:rsid w:val="00021528"/>
    <w:rsid w:val="00021A30"/>
    <w:rsid w:val="00024377"/>
    <w:rsid w:val="00024C9A"/>
    <w:rsid w:val="00025AD6"/>
    <w:rsid w:val="00026A0B"/>
    <w:rsid w:val="00027070"/>
    <w:rsid w:val="00027303"/>
    <w:rsid w:val="00027F82"/>
    <w:rsid w:val="00031028"/>
    <w:rsid w:val="00031AC4"/>
    <w:rsid w:val="000329F1"/>
    <w:rsid w:val="00032E90"/>
    <w:rsid w:val="0003579D"/>
    <w:rsid w:val="000357F2"/>
    <w:rsid w:val="00036994"/>
    <w:rsid w:val="000371EE"/>
    <w:rsid w:val="000375C7"/>
    <w:rsid w:val="00037FF2"/>
    <w:rsid w:val="00040CDE"/>
    <w:rsid w:val="000425A2"/>
    <w:rsid w:val="0004421D"/>
    <w:rsid w:val="00046D1F"/>
    <w:rsid w:val="0004749A"/>
    <w:rsid w:val="0005105D"/>
    <w:rsid w:val="0005161F"/>
    <w:rsid w:val="00051FEE"/>
    <w:rsid w:val="00052540"/>
    <w:rsid w:val="00052917"/>
    <w:rsid w:val="0005533A"/>
    <w:rsid w:val="00055B2F"/>
    <w:rsid w:val="0005684F"/>
    <w:rsid w:val="00056DD9"/>
    <w:rsid w:val="00057683"/>
    <w:rsid w:val="00061047"/>
    <w:rsid w:val="00061E5F"/>
    <w:rsid w:val="00062924"/>
    <w:rsid w:val="00063E65"/>
    <w:rsid w:val="00064FB5"/>
    <w:rsid w:val="00066874"/>
    <w:rsid w:val="00067D39"/>
    <w:rsid w:val="0007062C"/>
    <w:rsid w:val="00070C5F"/>
    <w:rsid w:val="000761B5"/>
    <w:rsid w:val="000763B4"/>
    <w:rsid w:val="00076817"/>
    <w:rsid w:val="00080103"/>
    <w:rsid w:val="00081595"/>
    <w:rsid w:val="000815FD"/>
    <w:rsid w:val="00082773"/>
    <w:rsid w:val="00085614"/>
    <w:rsid w:val="00085730"/>
    <w:rsid w:val="0008599D"/>
    <w:rsid w:val="00085E1B"/>
    <w:rsid w:val="000866A5"/>
    <w:rsid w:val="0009045C"/>
    <w:rsid w:val="000910BA"/>
    <w:rsid w:val="000914B6"/>
    <w:rsid w:val="00091677"/>
    <w:rsid w:val="000939D5"/>
    <w:rsid w:val="00093B1F"/>
    <w:rsid w:val="00094F95"/>
    <w:rsid w:val="00094FC4"/>
    <w:rsid w:val="0009522F"/>
    <w:rsid w:val="00095A74"/>
    <w:rsid w:val="000A0144"/>
    <w:rsid w:val="000A06B4"/>
    <w:rsid w:val="000A1BBA"/>
    <w:rsid w:val="000A1EF7"/>
    <w:rsid w:val="000A3128"/>
    <w:rsid w:val="000A42BB"/>
    <w:rsid w:val="000A46DD"/>
    <w:rsid w:val="000A480E"/>
    <w:rsid w:val="000A4CDF"/>
    <w:rsid w:val="000A5F2F"/>
    <w:rsid w:val="000A6EB7"/>
    <w:rsid w:val="000A752C"/>
    <w:rsid w:val="000B00D7"/>
    <w:rsid w:val="000B0A86"/>
    <w:rsid w:val="000B1B03"/>
    <w:rsid w:val="000B24F4"/>
    <w:rsid w:val="000B2525"/>
    <w:rsid w:val="000B2939"/>
    <w:rsid w:val="000B326B"/>
    <w:rsid w:val="000B36B2"/>
    <w:rsid w:val="000B383F"/>
    <w:rsid w:val="000B3C9E"/>
    <w:rsid w:val="000B4EEB"/>
    <w:rsid w:val="000B5363"/>
    <w:rsid w:val="000B5D59"/>
    <w:rsid w:val="000B5E88"/>
    <w:rsid w:val="000B7C75"/>
    <w:rsid w:val="000B7D1F"/>
    <w:rsid w:val="000C017A"/>
    <w:rsid w:val="000C0787"/>
    <w:rsid w:val="000C19B5"/>
    <w:rsid w:val="000C2E55"/>
    <w:rsid w:val="000C488D"/>
    <w:rsid w:val="000C4B7C"/>
    <w:rsid w:val="000C692C"/>
    <w:rsid w:val="000C7347"/>
    <w:rsid w:val="000D0556"/>
    <w:rsid w:val="000D1502"/>
    <w:rsid w:val="000D2B91"/>
    <w:rsid w:val="000D2F31"/>
    <w:rsid w:val="000D38BB"/>
    <w:rsid w:val="000D3BD8"/>
    <w:rsid w:val="000D5389"/>
    <w:rsid w:val="000D5BED"/>
    <w:rsid w:val="000D658A"/>
    <w:rsid w:val="000D751F"/>
    <w:rsid w:val="000D78CF"/>
    <w:rsid w:val="000D7DFE"/>
    <w:rsid w:val="000E0F84"/>
    <w:rsid w:val="000E2033"/>
    <w:rsid w:val="000E2232"/>
    <w:rsid w:val="000E27CC"/>
    <w:rsid w:val="000E7072"/>
    <w:rsid w:val="000E70C8"/>
    <w:rsid w:val="000F02A6"/>
    <w:rsid w:val="000F12E5"/>
    <w:rsid w:val="000F13D2"/>
    <w:rsid w:val="000F374B"/>
    <w:rsid w:val="000F3798"/>
    <w:rsid w:val="000F4662"/>
    <w:rsid w:val="000F58DE"/>
    <w:rsid w:val="000F5A8E"/>
    <w:rsid w:val="000F5FDF"/>
    <w:rsid w:val="000F6D11"/>
    <w:rsid w:val="000F705F"/>
    <w:rsid w:val="000F729B"/>
    <w:rsid w:val="0010042E"/>
    <w:rsid w:val="0010520F"/>
    <w:rsid w:val="00105EF1"/>
    <w:rsid w:val="001065BF"/>
    <w:rsid w:val="00106BC9"/>
    <w:rsid w:val="001107CF"/>
    <w:rsid w:val="001126E5"/>
    <w:rsid w:val="0012170D"/>
    <w:rsid w:val="001218AF"/>
    <w:rsid w:val="00121F98"/>
    <w:rsid w:val="001238F6"/>
    <w:rsid w:val="00123D5F"/>
    <w:rsid w:val="00124A34"/>
    <w:rsid w:val="00125AE7"/>
    <w:rsid w:val="00126437"/>
    <w:rsid w:val="001265CB"/>
    <w:rsid w:val="00126E98"/>
    <w:rsid w:val="00127098"/>
    <w:rsid w:val="00127A08"/>
    <w:rsid w:val="00127CB8"/>
    <w:rsid w:val="00131157"/>
    <w:rsid w:val="001321A7"/>
    <w:rsid w:val="00132418"/>
    <w:rsid w:val="00132DAA"/>
    <w:rsid w:val="00133690"/>
    <w:rsid w:val="001339C5"/>
    <w:rsid w:val="00134210"/>
    <w:rsid w:val="00135196"/>
    <w:rsid w:val="00136A81"/>
    <w:rsid w:val="00136DF4"/>
    <w:rsid w:val="00137F1C"/>
    <w:rsid w:val="0014044E"/>
    <w:rsid w:val="001404BB"/>
    <w:rsid w:val="00140B36"/>
    <w:rsid w:val="001417EF"/>
    <w:rsid w:val="00141C47"/>
    <w:rsid w:val="001423EF"/>
    <w:rsid w:val="001436D2"/>
    <w:rsid w:val="00144382"/>
    <w:rsid w:val="0014499E"/>
    <w:rsid w:val="001449E2"/>
    <w:rsid w:val="00145303"/>
    <w:rsid w:val="00146170"/>
    <w:rsid w:val="001463B2"/>
    <w:rsid w:val="001469C7"/>
    <w:rsid w:val="001500A9"/>
    <w:rsid w:val="001510F3"/>
    <w:rsid w:val="001511D5"/>
    <w:rsid w:val="00153B95"/>
    <w:rsid w:val="00154A00"/>
    <w:rsid w:val="0015568E"/>
    <w:rsid w:val="001563DF"/>
    <w:rsid w:val="00157C75"/>
    <w:rsid w:val="00160340"/>
    <w:rsid w:val="0016046C"/>
    <w:rsid w:val="0016160E"/>
    <w:rsid w:val="00162866"/>
    <w:rsid w:val="00163C1B"/>
    <w:rsid w:val="00164833"/>
    <w:rsid w:val="00165180"/>
    <w:rsid w:val="00171C3F"/>
    <w:rsid w:val="00172090"/>
    <w:rsid w:val="0017238A"/>
    <w:rsid w:val="0017395F"/>
    <w:rsid w:val="00173EA1"/>
    <w:rsid w:val="00174621"/>
    <w:rsid w:val="001755FC"/>
    <w:rsid w:val="00175686"/>
    <w:rsid w:val="00175E5A"/>
    <w:rsid w:val="001761BE"/>
    <w:rsid w:val="00177D9E"/>
    <w:rsid w:val="001818A7"/>
    <w:rsid w:val="001842F9"/>
    <w:rsid w:val="00184C2B"/>
    <w:rsid w:val="001903E6"/>
    <w:rsid w:val="001912F4"/>
    <w:rsid w:val="0019312B"/>
    <w:rsid w:val="00193731"/>
    <w:rsid w:val="0019470A"/>
    <w:rsid w:val="00195316"/>
    <w:rsid w:val="00196578"/>
    <w:rsid w:val="00196F1D"/>
    <w:rsid w:val="00197C2A"/>
    <w:rsid w:val="00197E83"/>
    <w:rsid w:val="001A03B8"/>
    <w:rsid w:val="001A0416"/>
    <w:rsid w:val="001A4085"/>
    <w:rsid w:val="001A4387"/>
    <w:rsid w:val="001A5087"/>
    <w:rsid w:val="001A5691"/>
    <w:rsid w:val="001A7D8B"/>
    <w:rsid w:val="001B0350"/>
    <w:rsid w:val="001B0929"/>
    <w:rsid w:val="001B24C6"/>
    <w:rsid w:val="001B2E2A"/>
    <w:rsid w:val="001B4618"/>
    <w:rsid w:val="001B4BC1"/>
    <w:rsid w:val="001B5C9A"/>
    <w:rsid w:val="001B62EE"/>
    <w:rsid w:val="001B7518"/>
    <w:rsid w:val="001C13B4"/>
    <w:rsid w:val="001C217A"/>
    <w:rsid w:val="001C2C10"/>
    <w:rsid w:val="001C4321"/>
    <w:rsid w:val="001C4B48"/>
    <w:rsid w:val="001D10E5"/>
    <w:rsid w:val="001D24B1"/>
    <w:rsid w:val="001D3A91"/>
    <w:rsid w:val="001D4B8C"/>
    <w:rsid w:val="001D7379"/>
    <w:rsid w:val="001E2141"/>
    <w:rsid w:val="001E27B5"/>
    <w:rsid w:val="001E2BD7"/>
    <w:rsid w:val="001E3EB2"/>
    <w:rsid w:val="001E4768"/>
    <w:rsid w:val="001E4B2A"/>
    <w:rsid w:val="001E5E4A"/>
    <w:rsid w:val="001E7D9E"/>
    <w:rsid w:val="001F19D7"/>
    <w:rsid w:val="001F1DEE"/>
    <w:rsid w:val="001F25BE"/>
    <w:rsid w:val="001F3426"/>
    <w:rsid w:val="001F34F1"/>
    <w:rsid w:val="001F3A01"/>
    <w:rsid w:val="001F3A76"/>
    <w:rsid w:val="001F44EF"/>
    <w:rsid w:val="001F4650"/>
    <w:rsid w:val="001F4F93"/>
    <w:rsid w:val="001F6727"/>
    <w:rsid w:val="001F7E2E"/>
    <w:rsid w:val="00200760"/>
    <w:rsid w:val="00201504"/>
    <w:rsid w:val="0020162D"/>
    <w:rsid w:val="00201B3C"/>
    <w:rsid w:val="00202252"/>
    <w:rsid w:val="0020377C"/>
    <w:rsid w:val="00204359"/>
    <w:rsid w:val="002049B5"/>
    <w:rsid w:val="00210519"/>
    <w:rsid w:val="0021080E"/>
    <w:rsid w:val="00210AE3"/>
    <w:rsid w:val="002124EB"/>
    <w:rsid w:val="002144A1"/>
    <w:rsid w:val="00214B17"/>
    <w:rsid w:val="00214E2C"/>
    <w:rsid w:val="00215329"/>
    <w:rsid w:val="00215C7F"/>
    <w:rsid w:val="00215E22"/>
    <w:rsid w:val="0021672F"/>
    <w:rsid w:val="00216D17"/>
    <w:rsid w:val="00216E46"/>
    <w:rsid w:val="00217899"/>
    <w:rsid w:val="00217CBC"/>
    <w:rsid w:val="0022026C"/>
    <w:rsid w:val="00220975"/>
    <w:rsid w:val="002209D4"/>
    <w:rsid w:val="00220C28"/>
    <w:rsid w:val="00220D7F"/>
    <w:rsid w:val="00221197"/>
    <w:rsid w:val="002213E7"/>
    <w:rsid w:val="00222642"/>
    <w:rsid w:val="00222661"/>
    <w:rsid w:val="0022348B"/>
    <w:rsid w:val="00224EB0"/>
    <w:rsid w:val="00225D56"/>
    <w:rsid w:val="002268D9"/>
    <w:rsid w:val="002320DB"/>
    <w:rsid w:val="002321DE"/>
    <w:rsid w:val="0023295A"/>
    <w:rsid w:val="00232C5C"/>
    <w:rsid w:val="00233B99"/>
    <w:rsid w:val="00233E45"/>
    <w:rsid w:val="002342C3"/>
    <w:rsid w:val="002355B3"/>
    <w:rsid w:val="002369CB"/>
    <w:rsid w:val="00236A0D"/>
    <w:rsid w:val="00237CE3"/>
    <w:rsid w:val="00241C7D"/>
    <w:rsid w:val="00241D47"/>
    <w:rsid w:val="00242193"/>
    <w:rsid w:val="00243029"/>
    <w:rsid w:val="00243043"/>
    <w:rsid w:val="00243A07"/>
    <w:rsid w:val="00243C34"/>
    <w:rsid w:val="00244918"/>
    <w:rsid w:val="00245297"/>
    <w:rsid w:val="002460E0"/>
    <w:rsid w:val="00246DF2"/>
    <w:rsid w:val="00251789"/>
    <w:rsid w:val="002534CE"/>
    <w:rsid w:val="002534EC"/>
    <w:rsid w:val="002535F5"/>
    <w:rsid w:val="002539A9"/>
    <w:rsid w:val="00253E07"/>
    <w:rsid w:val="002547BB"/>
    <w:rsid w:val="0025569E"/>
    <w:rsid w:val="00256782"/>
    <w:rsid w:val="002600D6"/>
    <w:rsid w:val="002627E3"/>
    <w:rsid w:val="00263151"/>
    <w:rsid w:val="00264045"/>
    <w:rsid w:val="002652C6"/>
    <w:rsid w:val="00271D36"/>
    <w:rsid w:val="00271F2F"/>
    <w:rsid w:val="00272381"/>
    <w:rsid w:val="00277D04"/>
    <w:rsid w:val="002807BB"/>
    <w:rsid w:val="002812E1"/>
    <w:rsid w:val="00281505"/>
    <w:rsid w:val="00281F78"/>
    <w:rsid w:val="002821F8"/>
    <w:rsid w:val="00283C66"/>
    <w:rsid w:val="00284DF3"/>
    <w:rsid w:val="00284FB9"/>
    <w:rsid w:val="0028600F"/>
    <w:rsid w:val="00286C42"/>
    <w:rsid w:val="002878C4"/>
    <w:rsid w:val="00290584"/>
    <w:rsid w:val="002941F7"/>
    <w:rsid w:val="00294383"/>
    <w:rsid w:val="002A4C9E"/>
    <w:rsid w:val="002A5AA5"/>
    <w:rsid w:val="002A6DA6"/>
    <w:rsid w:val="002A7A4A"/>
    <w:rsid w:val="002B02F1"/>
    <w:rsid w:val="002B4363"/>
    <w:rsid w:val="002B50CD"/>
    <w:rsid w:val="002B56C1"/>
    <w:rsid w:val="002B615A"/>
    <w:rsid w:val="002B7B13"/>
    <w:rsid w:val="002C2521"/>
    <w:rsid w:val="002C326B"/>
    <w:rsid w:val="002C3C90"/>
    <w:rsid w:val="002C5051"/>
    <w:rsid w:val="002C61F5"/>
    <w:rsid w:val="002C6AA1"/>
    <w:rsid w:val="002C74C3"/>
    <w:rsid w:val="002C7B66"/>
    <w:rsid w:val="002D009D"/>
    <w:rsid w:val="002D0347"/>
    <w:rsid w:val="002D1140"/>
    <w:rsid w:val="002D1D68"/>
    <w:rsid w:val="002D2448"/>
    <w:rsid w:val="002D3E92"/>
    <w:rsid w:val="002D5CE7"/>
    <w:rsid w:val="002E0C01"/>
    <w:rsid w:val="002E0D9D"/>
    <w:rsid w:val="002E2B59"/>
    <w:rsid w:val="002E363E"/>
    <w:rsid w:val="002E4BF3"/>
    <w:rsid w:val="002E52D9"/>
    <w:rsid w:val="002E5A74"/>
    <w:rsid w:val="002E614B"/>
    <w:rsid w:val="002E621F"/>
    <w:rsid w:val="002E7708"/>
    <w:rsid w:val="002F2517"/>
    <w:rsid w:val="002F2B00"/>
    <w:rsid w:val="002F390A"/>
    <w:rsid w:val="002F3AC2"/>
    <w:rsid w:val="002F403E"/>
    <w:rsid w:val="002F4844"/>
    <w:rsid w:val="002F617C"/>
    <w:rsid w:val="002F6792"/>
    <w:rsid w:val="00304155"/>
    <w:rsid w:val="00305118"/>
    <w:rsid w:val="0031391B"/>
    <w:rsid w:val="00313E3B"/>
    <w:rsid w:val="003143CB"/>
    <w:rsid w:val="0031743B"/>
    <w:rsid w:val="00317E8D"/>
    <w:rsid w:val="0032297C"/>
    <w:rsid w:val="00322AB0"/>
    <w:rsid w:val="00322BD0"/>
    <w:rsid w:val="00323116"/>
    <w:rsid w:val="00326674"/>
    <w:rsid w:val="00330DA4"/>
    <w:rsid w:val="00330E1E"/>
    <w:rsid w:val="003322D0"/>
    <w:rsid w:val="00332E9D"/>
    <w:rsid w:val="0033365E"/>
    <w:rsid w:val="00333990"/>
    <w:rsid w:val="00333D63"/>
    <w:rsid w:val="00336974"/>
    <w:rsid w:val="00340CFC"/>
    <w:rsid w:val="0034105B"/>
    <w:rsid w:val="00342615"/>
    <w:rsid w:val="00342C29"/>
    <w:rsid w:val="00343313"/>
    <w:rsid w:val="00344E83"/>
    <w:rsid w:val="00345097"/>
    <w:rsid w:val="00347E18"/>
    <w:rsid w:val="00350F53"/>
    <w:rsid w:val="00351AD9"/>
    <w:rsid w:val="0035324F"/>
    <w:rsid w:val="00353771"/>
    <w:rsid w:val="00354E30"/>
    <w:rsid w:val="00355362"/>
    <w:rsid w:val="0035590D"/>
    <w:rsid w:val="00355E96"/>
    <w:rsid w:val="00356D11"/>
    <w:rsid w:val="003577B9"/>
    <w:rsid w:val="00362FD8"/>
    <w:rsid w:val="00363998"/>
    <w:rsid w:val="00364118"/>
    <w:rsid w:val="003648FA"/>
    <w:rsid w:val="00364D82"/>
    <w:rsid w:val="00367A09"/>
    <w:rsid w:val="00371199"/>
    <w:rsid w:val="003734CC"/>
    <w:rsid w:val="003751FC"/>
    <w:rsid w:val="00375C60"/>
    <w:rsid w:val="00382034"/>
    <w:rsid w:val="0038240F"/>
    <w:rsid w:val="00382B63"/>
    <w:rsid w:val="00384B97"/>
    <w:rsid w:val="003856CE"/>
    <w:rsid w:val="003864DA"/>
    <w:rsid w:val="003874BD"/>
    <w:rsid w:val="003918D1"/>
    <w:rsid w:val="0039308E"/>
    <w:rsid w:val="00394DB9"/>
    <w:rsid w:val="00396774"/>
    <w:rsid w:val="003979E9"/>
    <w:rsid w:val="003A03AF"/>
    <w:rsid w:val="003A0B71"/>
    <w:rsid w:val="003A0F20"/>
    <w:rsid w:val="003A154A"/>
    <w:rsid w:val="003A2210"/>
    <w:rsid w:val="003A284B"/>
    <w:rsid w:val="003A3B56"/>
    <w:rsid w:val="003A54D2"/>
    <w:rsid w:val="003A77DB"/>
    <w:rsid w:val="003B09C3"/>
    <w:rsid w:val="003B1E8E"/>
    <w:rsid w:val="003B3AE7"/>
    <w:rsid w:val="003B43EC"/>
    <w:rsid w:val="003B5032"/>
    <w:rsid w:val="003B51BC"/>
    <w:rsid w:val="003B5610"/>
    <w:rsid w:val="003B56B4"/>
    <w:rsid w:val="003B738F"/>
    <w:rsid w:val="003C09D3"/>
    <w:rsid w:val="003C1A1D"/>
    <w:rsid w:val="003C3C19"/>
    <w:rsid w:val="003C410F"/>
    <w:rsid w:val="003C516C"/>
    <w:rsid w:val="003C68D8"/>
    <w:rsid w:val="003C796D"/>
    <w:rsid w:val="003D1BD3"/>
    <w:rsid w:val="003D1FB4"/>
    <w:rsid w:val="003D2988"/>
    <w:rsid w:val="003D33F5"/>
    <w:rsid w:val="003D373B"/>
    <w:rsid w:val="003D442B"/>
    <w:rsid w:val="003D4D34"/>
    <w:rsid w:val="003D53FE"/>
    <w:rsid w:val="003D5495"/>
    <w:rsid w:val="003D759B"/>
    <w:rsid w:val="003E08A4"/>
    <w:rsid w:val="003E08BC"/>
    <w:rsid w:val="003E08C3"/>
    <w:rsid w:val="003E1287"/>
    <w:rsid w:val="003E1E73"/>
    <w:rsid w:val="003E21DB"/>
    <w:rsid w:val="003E2FD5"/>
    <w:rsid w:val="003E3198"/>
    <w:rsid w:val="003E32B3"/>
    <w:rsid w:val="003E3E68"/>
    <w:rsid w:val="003E584B"/>
    <w:rsid w:val="003E5ABE"/>
    <w:rsid w:val="003E69CB"/>
    <w:rsid w:val="003E6C1C"/>
    <w:rsid w:val="003E6CBB"/>
    <w:rsid w:val="003F141F"/>
    <w:rsid w:val="003F4B9B"/>
    <w:rsid w:val="003F781C"/>
    <w:rsid w:val="004001E2"/>
    <w:rsid w:val="00401263"/>
    <w:rsid w:val="00401E4A"/>
    <w:rsid w:val="004029A8"/>
    <w:rsid w:val="00403452"/>
    <w:rsid w:val="004034D5"/>
    <w:rsid w:val="00403ECC"/>
    <w:rsid w:val="0040413A"/>
    <w:rsid w:val="00404988"/>
    <w:rsid w:val="004050BE"/>
    <w:rsid w:val="00406979"/>
    <w:rsid w:val="00407614"/>
    <w:rsid w:val="00407A3D"/>
    <w:rsid w:val="00407C8D"/>
    <w:rsid w:val="004117CA"/>
    <w:rsid w:val="00411CDD"/>
    <w:rsid w:val="00412DC0"/>
    <w:rsid w:val="00412FE8"/>
    <w:rsid w:val="00413187"/>
    <w:rsid w:val="00414827"/>
    <w:rsid w:val="00415BB2"/>
    <w:rsid w:val="004165A8"/>
    <w:rsid w:val="00417C40"/>
    <w:rsid w:val="00420B67"/>
    <w:rsid w:val="0042106F"/>
    <w:rsid w:val="0042116B"/>
    <w:rsid w:val="0042203F"/>
    <w:rsid w:val="004229A6"/>
    <w:rsid w:val="00426210"/>
    <w:rsid w:val="00426653"/>
    <w:rsid w:val="0043006A"/>
    <w:rsid w:val="0043078B"/>
    <w:rsid w:val="00433510"/>
    <w:rsid w:val="00433FE9"/>
    <w:rsid w:val="0043551D"/>
    <w:rsid w:val="00440874"/>
    <w:rsid w:val="0044089E"/>
    <w:rsid w:val="00440BC2"/>
    <w:rsid w:val="00441EC7"/>
    <w:rsid w:val="0044298C"/>
    <w:rsid w:val="00444219"/>
    <w:rsid w:val="0044527E"/>
    <w:rsid w:val="00445AB7"/>
    <w:rsid w:val="004467BC"/>
    <w:rsid w:val="00450193"/>
    <w:rsid w:val="00450C89"/>
    <w:rsid w:val="00454AA7"/>
    <w:rsid w:val="004554C8"/>
    <w:rsid w:val="004568F4"/>
    <w:rsid w:val="00457182"/>
    <w:rsid w:val="0045788A"/>
    <w:rsid w:val="00457C32"/>
    <w:rsid w:val="00457C96"/>
    <w:rsid w:val="00460015"/>
    <w:rsid w:val="004612CD"/>
    <w:rsid w:val="00461A6F"/>
    <w:rsid w:val="004655D4"/>
    <w:rsid w:val="0046617E"/>
    <w:rsid w:val="0046731D"/>
    <w:rsid w:val="00472054"/>
    <w:rsid w:val="004727A2"/>
    <w:rsid w:val="0047392A"/>
    <w:rsid w:val="004800C2"/>
    <w:rsid w:val="00480A91"/>
    <w:rsid w:val="00480B81"/>
    <w:rsid w:val="00481BD3"/>
    <w:rsid w:val="004836DC"/>
    <w:rsid w:val="00484510"/>
    <w:rsid w:val="00484EBF"/>
    <w:rsid w:val="004858F6"/>
    <w:rsid w:val="00486278"/>
    <w:rsid w:val="004870D7"/>
    <w:rsid w:val="004923C0"/>
    <w:rsid w:val="004928A9"/>
    <w:rsid w:val="004928B3"/>
    <w:rsid w:val="00493639"/>
    <w:rsid w:val="004936AA"/>
    <w:rsid w:val="00493891"/>
    <w:rsid w:val="00494646"/>
    <w:rsid w:val="004958F5"/>
    <w:rsid w:val="00495B73"/>
    <w:rsid w:val="0049633C"/>
    <w:rsid w:val="00496F39"/>
    <w:rsid w:val="00496F6F"/>
    <w:rsid w:val="00497B87"/>
    <w:rsid w:val="004A038D"/>
    <w:rsid w:val="004A1175"/>
    <w:rsid w:val="004A20EC"/>
    <w:rsid w:val="004A2449"/>
    <w:rsid w:val="004A43E3"/>
    <w:rsid w:val="004A4E8A"/>
    <w:rsid w:val="004A553D"/>
    <w:rsid w:val="004A58C7"/>
    <w:rsid w:val="004A62D9"/>
    <w:rsid w:val="004A6E95"/>
    <w:rsid w:val="004A6F12"/>
    <w:rsid w:val="004B0CB6"/>
    <w:rsid w:val="004B0F84"/>
    <w:rsid w:val="004B2588"/>
    <w:rsid w:val="004B31F0"/>
    <w:rsid w:val="004B3377"/>
    <w:rsid w:val="004B49A1"/>
    <w:rsid w:val="004B4EB3"/>
    <w:rsid w:val="004B6AD6"/>
    <w:rsid w:val="004B7A8A"/>
    <w:rsid w:val="004B7C65"/>
    <w:rsid w:val="004C0603"/>
    <w:rsid w:val="004C0C0B"/>
    <w:rsid w:val="004C0DFC"/>
    <w:rsid w:val="004C3947"/>
    <w:rsid w:val="004C43AF"/>
    <w:rsid w:val="004C5FCC"/>
    <w:rsid w:val="004C62C9"/>
    <w:rsid w:val="004C7AAB"/>
    <w:rsid w:val="004C7AEA"/>
    <w:rsid w:val="004D00EE"/>
    <w:rsid w:val="004D1B85"/>
    <w:rsid w:val="004D4777"/>
    <w:rsid w:val="004D5E5B"/>
    <w:rsid w:val="004E08B6"/>
    <w:rsid w:val="004E1502"/>
    <w:rsid w:val="004E35F0"/>
    <w:rsid w:val="004E3CA9"/>
    <w:rsid w:val="004E3DE4"/>
    <w:rsid w:val="004E562B"/>
    <w:rsid w:val="004E57B5"/>
    <w:rsid w:val="004E6647"/>
    <w:rsid w:val="004E6DBB"/>
    <w:rsid w:val="004F0667"/>
    <w:rsid w:val="004F08B0"/>
    <w:rsid w:val="004F181D"/>
    <w:rsid w:val="00501277"/>
    <w:rsid w:val="00503149"/>
    <w:rsid w:val="00503AC3"/>
    <w:rsid w:val="00503B34"/>
    <w:rsid w:val="005040F1"/>
    <w:rsid w:val="00505049"/>
    <w:rsid w:val="00505212"/>
    <w:rsid w:val="00505DCD"/>
    <w:rsid w:val="005068CE"/>
    <w:rsid w:val="00506EF3"/>
    <w:rsid w:val="0051056C"/>
    <w:rsid w:val="0051145B"/>
    <w:rsid w:val="00511AD1"/>
    <w:rsid w:val="00511F30"/>
    <w:rsid w:val="00512674"/>
    <w:rsid w:val="00512C03"/>
    <w:rsid w:val="00513A50"/>
    <w:rsid w:val="00513A95"/>
    <w:rsid w:val="0051521F"/>
    <w:rsid w:val="00517250"/>
    <w:rsid w:val="0051736A"/>
    <w:rsid w:val="0051750E"/>
    <w:rsid w:val="00517F90"/>
    <w:rsid w:val="00520D6B"/>
    <w:rsid w:val="00523D6A"/>
    <w:rsid w:val="00524568"/>
    <w:rsid w:val="005248D7"/>
    <w:rsid w:val="00524F64"/>
    <w:rsid w:val="0052594A"/>
    <w:rsid w:val="00527936"/>
    <w:rsid w:val="00527C02"/>
    <w:rsid w:val="00527D10"/>
    <w:rsid w:val="0053144C"/>
    <w:rsid w:val="00531595"/>
    <w:rsid w:val="005326EF"/>
    <w:rsid w:val="0053520A"/>
    <w:rsid w:val="005356FC"/>
    <w:rsid w:val="00535F4D"/>
    <w:rsid w:val="00536880"/>
    <w:rsid w:val="00540848"/>
    <w:rsid w:val="00541A21"/>
    <w:rsid w:val="00541AB7"/>
    <w:rsid w:val="005428EA"/>
    <w:rsid w:val="00542AA2"/>
    <w:rsid w:val="00544FE7"/>
    <w:rsid w:val="00546275"/>
    <w:rsid w:val="005464DB"/>
    <w:rsid w:val="005466E7"/>
    <w:rsid w:val="0054693C"/>
    <w:rsid w:val="00550123"/>
    <w:rsid w:val="0055133B"/>
    <w:rsid w:val="00552838"/>
    <w:rsid w:val="005544E3"/>
    <w:rsid w:val="00554C28"/>
    <w:rsid w:val="005561F5"/>
    <w:rsid w:val="00557398"/>
    <w:rsid w:val="00557D17"/>
    <w:rsid w:val="005604CF"/>
    <w:rsid w:val="00560848"/>
    <w:rsid w:val="005616AB"/>
    <w:rsid w:val="00561D6D"/>
    <w:rsid w:val="00562250"/>
    <w:rsid w:val="00564F05"/>
    <w:rsid w:val="00566EA6"/>
    <w:rsid w:val="005703AE"/>
    <w:rsid w:val="0057042C"/>
    <w:rsid w:val="00570D08"/>
    <w:rsid w:val="005733FA"/>
    <w:rsid w:val="00573E85"/>
    <w:rsid w:val="005743EB"/>
    <w:rsid w:val="00574EA4"/>
    <w:rsid w:val="00576664"/>
    <w:rsid w:val="00576E75"/>
    <w:rsid w:val="00576FAE"/>
    <w:rsid w:val="00577162"/>
    <w:rsid w:val="00577B3F"/>
    <w:rsid w:val="005806BD"/>
    <w:rsid w:val="00580A4F"/>
    <w:rsid w:val="00580D75"/>
    <w:rsid w:val="005827AE"/>
    <w:rsid w:val="005832E9"/>
    <w:rsid w:val="00584AB7"/>
    <w:rsid w:val="00584D56"/>
    <w:rsid w:val="005857E1"/>
    <w:rsid w:val="00585C70"/>
    <w:rsid w:val="00587DFB"/>
    <w:rsid w:val="00590141"/>
    <w:rsid w:val="0059264F"/>
    <w:rsid w:val="00592D2D"/>
    <w:rsid w:val="00593360"/>
    <w:rsid w:val="005954AE"/>
    <w:rsid w:val="00595F94"/>
    <w:rsid w:val="00596512"/>
    <w:rsid w:val="005A10BB"/>
    <w:rsid w:val="005A1431"/>
    <w:rsid w:val="005A52C6"/>
    <w:rsid w:val="005A54CB"/>
    <w:rsid w:val="005A562D"/>
    <w:rsid w:val="005A6067"/>
    <w:rsid w:val="005B025D"/>
    <w:rsid w:val="005B1DF9"/>
    <w:rsid w:val="005B2916"/>
    <w:rsid w:val="005B38F7"/>
    <w:rsid w:val="005B3A6C"/>
    <w:rsid w:val="005B3E6A"/>
    <w:rsid w:val="005B4DAB"/>
    <w:rsid w:val="005B5569"/>
    <w:rsid w:val="005C2EBF"/>
    <w:rsid w:val="005C3718"/>
    <w:rsid w:val="005C726D"/>
    <w:rsid w:val="005C78D1"/>
    <w:rsid w:val="005D0991"/>
    <w:rsid w:val="005D0AC0"/>
    <w:rsid w:val="005D18AC"/>
    <w:rsid w:val="005D28AB"/>
    <w:rsid w:val="005D2ABB"/>
    <w:rsid w:val="005D317C"/>
    <w:rsid w:val="005D4345"/>
    <w:rsid w:val="005D447A"/>
    <w:rsid w:val="005D4DD7"/>
    <w:rsid w:val="005D5B9C"/>
    <w:rsid w:val="005D7B26"/>
    <w:rsid w:val="005E0E6A"/>
    <w:rsid w:val="005E150F"/>
    <w:rsid w:val="005E23B6"/>
    <w:rsid w:val="005E32F7"/>
    <w:rsid w:val="005E33EE"/>
    <w:rsid w:val="005E3952"/>
    <w:rsid w:val="005E53CF"/>
    <w:rsid w:val="005E7061"/>
    <w:rsid w:val="005E71EC"/>
    <w:rsid w:val="005F0572"/>
    <w:rsid w:val="005F09D1"/>
    <w:rsid w:val="005F46C5"/>
    <w:rsid w:val="005F5482"/>
    <w:rsid w:val="005F55D4"/>
    <w:rsid w:val="005F60C0"/>
    <w:rsid w:val="005F6F6B"/>
    <w:rsid w:val="005F713D"/>
    <w:rsid w:val="005F723D"/>
    <w:rsid w:val="006003AF"/>
    <w:rsid w:val="00600510"/>
    <w:rsid w:val="006013C0"/>
    <w:rsid w:val="00601AFE"/>
    <w:rsid w:val="006035F6"/>
    <w:rsid w:val="00604BFE"/>
    <w:rsid w:val="00605C2A"/>
    <w:rsid w:val="00606E27"/>
    <w:rsid w:val="0060742D"/>
    <w:rsid w:val="0060743E"/>
    <w:rsid w:val="006078DF"/>
    <w:rsid w:val="00611637"/>
    <w:rsid w:val="00616EDA"/>
    <w:rsid w:val="0062106F"/>
    <w:rsid w:val="00621A35"/>
    <w:rsid w:val="00622066"/>
    <w:rsid w:val="00622130"/>
    <w:rsid w:val="00624006"/>
    <w:rsid w:val="00624B62"/>
    <w:rsid w:val="00624BEF"/>
    <w:rsid w:val="0062505D"/>
    <w:rsid w:val="006255BC"/>
    <w:rsid w:val="0062636D"/>
    <w:rsid w:val="00627056"/>
    <w:rsid w:val="0063024E"/>
    <w:rsid w:val="00631C62"/>
    <w:rsid w:val="00631FBB"/>
    <w:rsid w:val="006331C9"/>
    <w:rsid w:val="0063587E"/>
    <w:rsid w:val="00636101"/>
    <w:rsid w:val="0063701F"/>
    <w:rsid w:val="00637BF3"/>
    <w:rsid w:val="006416EA"/>
    <w:rsid w:val="0064347E"/>
    <w:rsid w:val="006436B8"/>
    <w:rsid w:val="00645604"/>
    <w:rsid w:val="00647293"/>
    <w:rsid w:val="006472B0"/>
    <w:rsid w:val="006526FB"/>
    <w:rsid w:val="006542CE"/>
    <w:rsid w:val="006546A5"/>
    <w:rsid w:val="00654A2B"/>
    <w:rsid w:val="00655509"/>
    <w:rsid w:val="006563BF"/>
    <w:rsid w:val="0065698F"/>
    <w:rsid w:val="00656AC3"/>
    <w:rsid w:val="00657844"/>
    <w:rsid w:val="00663EFE"/>
    <w:rsid w:val="006667D6"/>
    <w:rsid w:val="00667C1B"/>
    <w:rsid w:val="0067183E"/>
    <w:rsid w:val="00671E76"/>
    <w:rsid w:val="006731B5"/>
    <w:rsid w:val="00673BEC"/>
    <w:rsid w:val="00675DA5"/>
    <w:rsid w:val="00675DC7"/>
    <w:rsid w:val="00675F5A"/>
    <w:rsid w:val="00677DD3"/>
    <w:rsid w:val="0068015A"/>
    <w:rsid w:val="00680DF7"/>
    <w:rsid w:val="00682254"/>
    <w:rsid w:val="00683BED"/>
    <w:rsid w:val="00685F31"/>
    <w:rsid w:val="0068640B"/>
    <w:rsid w:val="006873F2"/>
    <w:rsid w:val="00687FAC"/>
    <w:rsid w:val="00690792"/>
    <w:rsid w:val="00690DFA"/>
    <w:rsid w:val="00691A25"/>
    <w:rsid w:val="00692544"/>
    <w:rsid w:val="00692CE4"/>
    <w:rsid w:val="0069357F"/>
    <w:rsid w:val="006945F4"/>
    <w:rsid w:val="00694D3F"/>
    <w:rsid w:val="00696FCA"/>
    <w:rsid w:val="006A27E3"/>
    <w:rsid w:val="006A2F1A"/>
    <w:rsid w:val="006A3154"/>
    <w:rsid w:val="006A53EE"/>
    <w:rsid w:val="006A5463"/>
    <w:rsid w:val="006A5EF6"/>
    <w:rsid w:val="006B25FB"/>
    <w:rsid w:val="006B2C73"/>
    <w:rsid w:val="006B4703"/>
    <w:rsid w:val="006B4A03"/>
    <w:rsid w:val="006B52EF"/>
    <w:rsid w:val="006B61CF"/>
    <w:rsid w:val="006B6243"/>
    <w:rsid w:val="006C0453"/>
    <w:rsid w:val="006C1B1F"/>
    <w:rsid w:val="006C2411"/>
    <w:rsid w:val="006C36D9"/>
    <w:rsid w:val="006C4C66"/>
    <w:rsid w:val="006C5FC4"/>
    <w:rsid w:val="006C6CF4"/>
    <w:rsid w:val="006C7BBE"/>
    <w:rsid w:val="006D3451"/>
    <w:rsid w:val="006D5F24"/>
    <w:rsid w:val="006D6C57"/>
    <w:rsid w:val="006D7848"/>
    <w:rsid w:val="006E06F4"/>
    <w:rsid w:val="006E2082"/>
    <w:rsid w:val="006E2654"/>
    <w:rsid w:val="006E2E62"/>
    <w:rsid w:val="006E4A89"/>
    <w:rsid w:val="006E4CFB"/>
    <w:rsid w:val="006E5353"/>
    <w:rsid w:val="006E54BD"/>
    <w:rsid w:val="006E5E30"/>
    <w:rsid w:val="006E5F55"/>
    <w:rsid w:val="006E6056"/>
    <w:rsid w:val="006F1556"/>
    <w:rsid w:val="006F2778"/>
    <w:rsid w:val="006F359A"/>
    <w:rsid w:val="006F400F"/>
    <w:rsid w:val="006F402A"/>
    <w:rsid w:val="006F49D0"/>
    <w:rsid w:val="006F5F89"/>
    <w:rsid w:val="006F7AAA"/>
    <w:rsid w:val="006F7FB2"/>
    <w:rsid w:val="00701F04"/>
    <w:rsid w:val="0070307B"/>
    <w:rsid w:val="00704373"/>
    <w:rsid w:val="007045DE"/>
    <w:rsid w:val="007063CE"/>
    <w:rsid w:val="00706A3D"/>
    <w:rsid w:val="00706A70"/>
    <w:rsid w:val="00706BD7"/>
    <w:rsid w:val="007106FE"/>
    <w:rsid w:val="00710844"/>
    <w:rsid w:val="007108D0"/>
    <w:rsid w:val="00710BCF"/>
    <w:rsid w:val="0071188E"/>
    <w:rsid w:val="00712EAC"/>
    <w:rsid w:val="0071388E"/>
    <w:rsid w:val="00714423"/>
    <w:rsid w:val="00715DCE"/>
    <w:rsid w:val="0071704E"/>
    <w:rsid w:val="007205DC"/>
    <w:rsid w:val="00720869"/>
    <w:rsid w:val="00721A7A"/>
    <w:rsid w:val="00723F93"/>
    <w:rsid w:val="007256C5"/>
    <w:rsid w:val="0072792B"/>
    <w:rsid w:val="007319D6"/>
    <w:rsid w:val="00732075"/>
    <w:rsid w:val="00734261"/>
    <w:rsid w:val="00734CB8"/>
    <w:rsid w:val="00735ECB"/>
    <w:rsid w:val="00740493"/>
    <w:rsid w:val="00741A4D"/>
    <w:rsid w:val="007453FC"/>
    <w:rsid w:val="00745781"/>
    <w:rsid w:val="007458BD"/>
    <w:rsid w:val="0074614F"/>
    <w:rsid w:val="00746634"/>
    <w:rsid w:val="00750118"/>
    <w:rsid w:val="00751616"/>
    <w:rsid w:val="007517E3"/>
    <w:rsid w:val="00751FAD"/>
    <w:rsid w:val="00752626"/>
    <w:rsid w:val="00754BE2"/>
    <w:rsid w:val="00756B77"/>
    <w:rsid w:val="00756EF2"/>
    <w:rsid w:val="0075733E"/>
    <w:rsid w:val="00760174"/>
    <w:rsid w:val="00761B44"/>
    <w:rsid w:val="00765C0C"/>
    <w:rsid w:val="00765E86"/>
    <w:rsid w:val="007661CD"/>
    <w:rsid w:val="00767A47"/>
    <w:rsid w:val="00770561"/>
    <w:rsid w:val="00770711"/>
    <w:rsid w:val="00771130"/>
    <w:rsid w:val="00771798"/>
    <w:rsid w:val="00774EAB"/>
    <w:rsid w:val="007751CA"/>
    <w:rsid w:val="00777A18"/>
    <w:rsid w:val="00780334"/>
    <w:rsid w:val="00781BB1"/>
    <w:rsid w:val="007827DC"/>
    <w:rsid w:val="00782D6D"/>
    <w:rsid w:val="00782D9D"/>
    <w:rsid w:val="007852D5"/>
    <w:rsid w:val="00785A0D"/>
    <w:rsid w:val="007862F3"/>
    <w:rsid w:val="007877E6"/>
    <w:rsid w:val="00787F6F"/>
    <w:rsid w:val="00791473"/>
    <w:rsid w:val="00794C7F"/>
    <w:rsid w:val="00795780"/>
    <w:rsid w:val="00795AA2"/>
    <w:rsid w:val="0079634C"/>
    <w:rsid w:val="00797423"/>
    <w:rsid w:val="00797B66"/>
    <w:rsid w:val="007A089B"/>
    <w:rsid w:val="007A0BE5"/>
    <w:rsid w:val="007A0DA0"/>
    <w:rsid w:val="007A3BA9"/>
    <w:rsid w:val="007A48E1"/>
    <w:rsid w:val="007A5118"/>
    <w:rsid w:val="007A6C73"/>
    <w:rsid w:val="007A79F7"/>
    <w:rsid w:val="007B03B0"/>
    <w:rsid w:val="007B1CDA"/>
    <w:rsid w:val="007B4D86"/>
    <w:rsid w:val="007B5ACA"/>
    <w:rsid w:val="007C20C3"/>
    <w:rsid w:val="007C2571"/>
    <w:rsid w:val="007C2EC4"/>
    <w:rsid w:val="007C4335"/>
    <w:rsid w:val="007C4A5D"/>
    <w:rsid w:val="007C54B4"/>
    <w:rsid w:val="007C557C"/>
    <w:rsid w:val="007C58C2"/>
    <w:rsid w:val="007D0B98"/>
    <w:rsid w:val="007D13C9"/>
    <w:rsid w:val="007D2044"/>
    <w:rsid w:val="007D3838"/>
    <w:rsid w:val="007D3840"/>
    <w:rsid w:val="007D569D"/>
    <w:rsid w:val="007E0286"/>
    <w:rsid w:val="007E0B2E"/>
    <w:rsid w:val="007E25E8"/>
    <w:rsid w:val="007E34FD"/>
    <w:rsid w:val="007E5055"/>
    <w:rsid w:val="007E531B"/>
    <w:rsid w:val="007E53BB"/>
    <w:rsid w:val="007E6377"/>
    <w:rsid w:val="007E7170"/>
    <w:rsid w:val="007E777F"/>
    <w:rsid w:val="007E7E67"/>
    <w:rsid w:val="007F1F1D"/>
    <w:rsid w:val="007F4745"/>
    <w:rsid w:val="007F65BD"/>
    <w:rsid w:val="007F7262"/>
    <w:rsid w:val="008002EE"/>
    <w:rsid w:val="008004EE"/>
    <w:rsid w:val="00800E26"/>
    <w:rsid w:val="00800E6A"/>
    <w:rsid w:val="00800F9C"/>
    <w:rsid w:val="0080201F"/>
    <w:rsid w:val="008021CA"/>
    <w:rsid w:val="00802295"/>
    <w:rsid w:val="0080243D"/>
    <w:rsid w:val="008027EA"/>
    <w:rsid w:val="00802E2A"/>
    <w:rsid w:val="00803D1E"/>
    <w:rsid w:val="00804A12"/>
    <w:rsid w:val="00805676"/>
    <w:rsid w:val="00805EB4"/>
    <w:rsid w:val="00806B2D"/>
    <w:rsid w:val="0080700C"/>
    <w:rsid w:val="00807FBE"/>
    <w:rsid w:val="00811505"/>
    <w:rsid w:val="00811D61"/>
    <w:rsid w:val="00813F28"/>
    <w:rsid w:val="00815C49"/>
    <w:rsid w:val="00816AD1"/>
    <w:rsid w:val="00817D65"/>
    <w:rsid w:val="00817D6C"/>
    <w:rsid w:val="00820B0A"/>
    <w:rsid w:val="00821081"/>
    <w:rsid w:val="00821A9C"/>
    <w:rsid w:val="008226FF"/>
    <w:rsid w:val="0082432F"/>
    <w:rsid w:val="00825644"/>
    <w:rsid w:val="008259D9"/>
    <w:rsid w:val="008263FE"/>
    <w:rsid w:val="00826E1F"/>
    <w:rsid w:val="00826FA6"/>
    <w:rsid w:val="00827022"/>
    <w:rsid w:val="008273A1"/>
    <w:rsid w:val="00827DB5"/>
    <w:rsid w:val="00830019"/>
    <w:rsid w:val="008306C1"/>
    <w:rsid w:val="008329A8"/>
    <w:rsid w:val="00832DAD"/>
    <w:rsid w:val="00832F44"/>
    <w:rsid w:val="0083321B"/>
    <w:rsid w:val="00833342"/>
    <w:rsid w:val="00833EFA"/>
    <w:rsid w:val="0083721C"/>
    <w:rsid w:val="00837CCB"/>
    <w:rsid w:val="00843E6D"/>
    <w:rsid w:val="00844615"/>
    <w:rsid w:val="0084498D"/>
    <w:rsid w:val="008500C4"/>
    <w:rsid w:val="0085177F"/>
    <w:rsid w:val="00852D82"/>
    <w:rsid w:val="008549F2"/>
    <w:rsid w:val="00855492"/>
    <w:rsid w:val="00855586"/>
    <w:rsid w:val="00855A37"/>
    <w:rsid w:val="00855E5A"/>
    <w:rsid w:val="00855EE1"/>
    <w:rsid w:val="00860635"/>
    <w:rsid w:val="00860881"/>
    <w:rsid w:val="00862225"/>
    <w:rsid w:val="008624CE"/>
    <w:rsid w:val="008661CE"/>
    <w:rsid w:val="00875E91"/>
    <w:rsid w:val="00876728"/>
    <w:rsid w:val="008774E9"/>
    <w:rsid w:val="0087772F"/>
    <w:rsid w:val="008807EE"/>
    <w:rsid w:val="00880E2E"/>
    <w:rsid w:val="0088128E"/>
    <w:rsid w:val="0088149C"/>
    <w:rsid w:val="00881904"/>
    <w:rsid w:val="00881BE7"/>
    <w:rsid w:val="00882D1C"/>
    <w:rsid w:val="0088523C"/>
    <w:rsid w:val="008853E9"/>
    <w:rsid w:val="0088799E"/>
    <w:rsid w:val="00887E19"/>
    <w:rsid w:val="00887E1B"/>
    <w:rsid w:val="00890309"/>
    <w:rsid w:val="00893096"/>
    <w:rsid w:val="00895163"/>
    <w:rsid w:val="00895530"/>
    <w:rsid w:val="00895808"/>
    <w:rsid w:val="0089591B"/>
    <w:rsid w:val="008A0E83"/>
    <w:rsid w:val="008A1A4D"/>
    <w:rsid w:val="008A214A"/>
    <w:rsid w:val="008A28CB"/>
    <w:rsid w:val="008A2A18"/>
    <w:rsid w:val="008A2AA1"/>
    <w:rsid w:val="008A35D6"/>
    <w:rsid w:val="008A7566"/>
    <w:rsid w:val="008B0716"/>
    <w:rsid w:val="008B2442"/>
    <w:rsid w:val="008B3325"/>
    <w:rsid w:val="008B3478"/>
    <w:rsid w:val="008B43D2"/>
    <w:rsid w:val="008B5262"/>
    <w:rsid w:val="008B6F32"/>
    <w:rsid w:val="008C0009"/>
    <w:rsid w:val="008C1585"/>
    <w:rsid w:val="008C2316"/>
    <w:rsid w:val="008C3B55"/>
    <w:rsid w:val="008C3CFF"/>
    <w:rsid w:val="008C3F0B"/>
    <w:rsid w:val="008C4D1D"/>
    <w:rsid w:val="008C71BD"/>
    <w:rsid w:val="008D0FE7"/>
    <w:rsid w:val="008D1547"/>
    <w:rsid w:val="008D3C7F"/>
    <w:rsid w:val="008D5614"/>
    <w:rsid w:val="008D638D"/>
    <w:rsid w:val="008D652C"/>
    <w:rsid w:val="008D7317"/>
    <w:rsid w:val="008E041D"/>
    <w:rsid w:val="008E0D83"/>
    <w:rsid w:val="008E1522"/>
    <w:rsid w:val="008E2A07"/>
    <w:rsid w:val="008E2E3E"/>
    <w:rsid w:val="008E349F"/>
    <w:rsid w:val="008E34C7"/>
    <w:rsid w:val="008E3673"/>
    <w:rsid w:val="008E3953"/>
    <w:rsid w:val="008E3EBC"/>
    <w:rsid w:val="008E3F9C"/>
    <w:rsid w:val="008E45A2"/>
    <w:rsid w:val="008E4734"/>
    <w:rsid w:val="008E6945"/>
    <w:rsid w:val="008F0074"/>
    <w:rsid w:val="008F1D54"/>
    <w:rsid w:val="008F2AC7"/>
    <w:rsid w:val="008F5F81"/>
    <w:rsid w:val="008F6F1B"/>
    <w:rsid w:val="00902043"/>
    <w:rsid w:val="00904D92"/>
    <w:rsid w:val="00904E10"/>
    <w:rsid w:val="009057A7"/>
    <w:rsid w:val="0091046F"/>
    <w:rsid w:val="00910CC6"/>
    <w:rsid w:val="00911EC1"/>
    <w:rsid w:val="00912450"/>
    <w:rsid w:val="00912CCA"/>
    <w:rsid w:val="009132DF"/>
    <w:rsid w:val="00913A60"/>
    <w:rsid w:val="009160A4"/>
    <w:rsid w:val="00916567"/>
    <w:rsid w:val="009214B2"/>
    <w:rsid w:val="00922422"/>
    <w:rsid w:val="00924471"/>
    <w:rsid w:val="00925920"/>
    <w:rsid w:val="009260AE"/>
    <w:rsid w:val="00927028"/>
    <w:rsid w:val="00927CF5"/>
    <w:rsid w:val="00927D00"/>
    <w:rsid w:val="009300E5"/>
    <w:rsid w:val="00930974"/>
    <w:rsid w:val="00933AE3"/>
    <w:rsid w:val="0093447B"/>
    <w:rsid w:val="00934BF8"/>
    <w:rsid w:val="00936812"/>
    <w:rsid w:val="00936951"/>
    <w:rsid w:val="00940049"/>
    <w:rsid w:val="0094105F"/>
    <w:rsid w:val="00942C0D"/>
    <w:rsid w:val="00943353"/>
    <w:rsid w:val="009445AA"/>
    <w:rsid w:val="00944709"/>
    <w:rsid w:val="009465D4"/>
    <w:rsid w:val="00951A07"/>
    <w:rsid w:val="009530FA"/>
    <w:rsid w:val="00953476"/>
    <w:rsid w:val="00953CE9"/>
    <w:rsid w:val="0095679B"/>
    <w:rsid w:val="0096394F"/>
    <w:rsid w:val="0096517E"/>
    <w:rsid w:val="00967563"/>
    <w:rsid w:val="00967F10"/>
    <w:rsid w:val="00967FF7"/>
    <w:rsid w:val="0097045D"/>
    <w:rsid w:val="00971018"/>
    <w:rsid w:val="009722A8"/>
    <w:rsid w:val="009726A3"/>
    <w:rsid w:val="009732EC"/>
    <w:rsid w:val="009749A1"/>
    <w:rsid w:val="00974ADB"/>
    <w:rsid w:val="00974F95"/>
    <w:rsid w:val="00975A82"/>
    <w:rsid w:val="00975CC5"/>
    <w:rsid w:val="009804F3"/>
    <w:rsid w:val="009823F3"/>
    <w:rsid w:val="00982BA3"/>
    <w:rsid w:val="00983B73"/>
    <w:rsid w:val="009840E3"/>
    <w:rsid w:val="00984E15"/>
    <w:rsid w:val="00984F10"/>
    <w:rsid w:val="0099071F"/>
    <w:rsid w:val="00992F62"/>
    <w:rsid w:val="00993A55"/>
    <w:rsid w:val="00994245"/>
    <w:rsid w:val="009945FF"/>
    <w:rsid w:val="00995FBC"/>
    <w:rsid w:val="009961EB"/>
    <w:rsid w:val="009A04DD"/>
    <w:rsid w:val="009A13AD"/>
    <w:rsid w:val="009A1F84"/>
    <w:rsid w:val="009A2816"/>
    <w:rsid w:val="009A3597"/>
    <w:rsid w:val="009A4601"/>
    <w:rsid w:val="009A4ED1"/>
    <w:rsid w:val="009A51BC"/>
    <w:rsid w:val="009A622B"/>
    <w:rsid w:val="009B3C48"/>
    <w:rsid w:val="009B4C9C"/>
    <w:rsid w:val="009B61CC"/>
    <w:rsid w:val="009C0B93"/>
    <w:rsid w:val="009C1245"/>
    <w:rsid w:val="009C141C"/>
    <w:rsid w:val="009C19D6"/>
    <w:rsid w:val="009C268F"/>
    <w:rsid w:val="009C2789"/>
    <w:rsid w:val="009C3B77"/>
    <w:rsid w:val="009C4F64"/>
    <w:rsid w:val="009C52DF"/>
    <w:rsid w:val="009C54FB"/>
    <w:rsid w:val="009C6D50"/>
    <w:rsid w:val="009C709E"/>
    <w:rsid w:val="009C70E9"/>
    <w:rsid w:val="009D1E2E"/>
    <w:rsid w:val="009D27B2"/>
    <w:rsid w:val="009D29D3"/>
    <w:rsid w:val="009D2C6E"/>
    <w:rsid w:val="009D3D5D"/>
    <w:rsid w:val="009D4BD4"/>
    <w:rsid w:val="009D4DA0"/>
    <w:rsid w:val="009D5960"/>
    <w:rsid w:val="009D7AE2"/>
    <w:rsid w:val="009D7C72"/>
    <w:rsid w:val="009E1845"/>
    <w:rsid w:val="009E2614"/>
    <w:rsid w:val="009E2A6F"/>
    <w:rsid w:val="009E4571"/>
    <w:rsid w:val="009E6929"/>
    <w:rsid w:val="009E7033"/>
    <w:rsid w:val="009E77FF"/>
    <w:rsid w:val="009E7DFE"/>
    <w:rsid w:val="009E7FAB"/>
    <w:rsid w:val="009E7FF6"/>
    <w:rsid w:val="009F023A"/>
    <w:rsid w:val="009F112D"/>
    <w:rsid w:val="009F24A2"/>
    <w:rsid w:val="009F3E0E"/>
    <w:rsid w:val="009F3FA9"/>
    <w:rsid w:val="009F439F"/>
    <w:rsid w:val="009F4635"/>
    <w:rsid w:val="009F5041"/>
    <w:rsid w:val="009F51A3"/>
    <w:rsid w:val="009F520F"/>
    <w:rsid w:val="009F58F8"/>
    <w:rsid w:val="009F5A5E"/>
    <w:rsid w:val="009F63E8"/>
    <w:rsid w:val="009F6F6F"/>
    <w:rsid w:val="009F749F"/>
    <w:rsid w:val="009F7515"/>
    <w:rsid w:val="009F7AF5"/>
    <w:rsid w:val="00A00CB4"/>
    <w:rsid w:val="00A01BD6"/>
    <w:rsid w:val="00A025B3"/>
    <w:rsid w:val="00A03B5A"/>
    <w:rsid w:val="00A0683F"/>
    <w:rsid w:val="00A06F67"/>
    <w:rsid w:val="00A07480"/>
    <w:rsid w:val="00A10321"/>
    <w:rsid w:val="00A107D1"/>
    <w:rsid w:val="00A10B1D"/>
    <w:rsid w:val="00A12088"/>
    <w:rsid w:val="00A1214E"/>
    <w:rsid w:val="00A12880"/>
    <w:rsid w:val="00A13A02"/>
    <w:rsid w:val="00A14B1C"/>
    <w:rsid w:val="00A22AA3"/>
    <w:rsid w:val="00A235E0"/>
    <w:rsid w:val="00A23ED1"/>
    <w:rsid w:val="00A24151"/>
    <w:rsid w:val="00A245FF"/>
    <w:rsid w:val="00A258E0"/>
    <w:rsid w:val="00A25DB5"/>
    <w:rsid w:val="00A278F5"/>
    <w:rsid w:val="00A316EB"/>
    <w:rsid w:val="00A3268A"/>
    <w:rsid w:val="00A333BB"/>
    <w:rsid w:val="00A36413"/>
    <w:rsid w:val="00A36FEE"/>
    <w:rsid w:val="00A40EC2"/>
    <w:rsid w:val="00A42308"/>
    <w:rsid w:val="00A4329D"/>
    <w:rsid w:val="00A440E0"/>
    <w:rsid w:val="00A455D1"/>
    <w:rsid w:val="00A4614B"/>
    <w:rsid w:val="00A46462"/>
    <w:rsid w:val="00A465F9"/>
    <w:rsid w:val="00A467F8"/>
    <w:rsid w:val="00A46AA8"/>
    <w:rsid w:val="00A46B6A"/>
    <w:rsid w:val="00A47133"/>
    <w:rsid w:val="00A47E49"/>
    <w:rsid w:val="00A50ED0"/>
    <w:rsid w:val="00A51216"/>
    <w:rsid w:val="00A513F2"/>
    <w:rsid w:val="00A51F56"/>
    <w:rsid w:val="00A5275B"/>
    <w:rsid w:val="00A52CBC"/>
    <w:rsid w:val="00A52F5E"/>
    <w:rsid w:val="00A54997"/>
    <w:rsid w:val="00A54EE4"/>
    <w:rsid w:val="00A55560"/>
    <w:rsid w:val="00A558A8"/>
    <w:rsid w:val="00A5611A"/>
    <w:rsid w:val="00A5751D"/>
    <w:rsid w:val="00A57ED1"/>
    <w:rsid w:val="00A6097C"/>
    <w:rsid w:val="00A61137"/>
    <w:rsid w:val="00A627B0"/>
    <w:rsid w:val="00A63CD9"/>
    <w:rsid w:val="00A642B7"/>
    <w:rsid w:val="00A64B35"/>
    <w:rsid w:val="00A659FE"/>
    <w:rsid w:val="00A67B46"/>
    <w:rsid w:val="00A716EE"/>
    <w:rsid w:val="00A729F3"/>
    <w:rsid w:val="00A72EFE"/>
    <w:rsid w:val="00A73993"/>
    <w:rsid w:val="00A739DE"/>
    <w:rsid w:val="00A747A3"/>
    <w:rsid w:val="00A751E0"/>
    <w:rsid w:val="00A75FDC"/>
    <w:rsid w:val="00A76681"/>
    <w:rsid w:val="00A81A07"/>
    <w:rsid w:val="00A8244D"/>
    <w:rsid w:val="00A835EA"/>
    <w:rsid w:val="00A84C68"/>
    <w:rsid w:val="00A85193"/>
    <w:rsid w:val="00A85DC6"/>
    <w:rsid w:val="00A86F5B"/>
    <w:rsid w:val="00A8795A"/>
    <w:rsid w:val="00A91CBA"/>
    <w:rsid w:val="00A9277B"/>
    <w:rsid w:val="00A954FC"/>
    <w:rsid w:val="00A962A8"/>
    <w:rsid w:val="00A96F51"/>
    <w:rsid w:val="00A97A50"/>
    <w:rsid w:val="00AA224B"/>
    <w:rsid w:val="00AA3216"/>
    <w:rsid w:val="00AA3DD1"/>
    <w:rsid w:val="00AA41E7"/>
    <w:rsid w:val="00AA428A"/>
    <w:rsid w:val="00AA50FD"/>
    <w:rsid w:val="00AA685D"/>
    <w:rsid w:val="00AA7933"/>
    <w:rsid w:val="00AB01F1"/>
    <w:rsid w:val="00AB02FD"/>
    <w:rsid w:val="00AB0A25"/>
    <w:rsid w:val="00AB1B43"/>
    <w:rsid w:val="00AB20F6"/>
    <w:rsid w:val="00AB265C"/>
    <w:rsid w:val="00AB281F"/>
    <w:rsid w:val="00AB3BCB"/>
    <w:rsid w:val="00AB447F"/>
    <w:rsid w:val="00AB650E"/>
    <w:rsid w:val="00AB69E2"/>
    <w:rsid w:val="00AB6F6C"/>
    <w:rsid w:val="00AC1A73"/>
    <w:rsid w:val="00AC23D9"/>
    <w:rsid w:val="00AC297D"/>
    <w:rsid w:val="00AC2D1E"/>
    <w:rsid w:val="00AC302C"/>
    <w:rsid w:val="00AC3388"/>
    <w:rsid w:val="00AC3396"/>
    <w:rsid w:val="00AC3E70"/>
    <w:rsid w:val="00AC4403"/>
    <w:rsid w:val="00AC45C6"/>
    <w:rsid w:val="00AC4B37"/>
    <w:rsid w:val="00AC5877"/>
    <w:rsid w:val="00AC72C6"/>
    <w:rsid w:val="00AD0B27"/>
    <w:rsid w:val="00AD39DD"/>
    <w:rsid w:val="00AD49D5"/>
    <w:rsid w:val="00AD7C06"/>
    <w:rsid w:val="00AD7CAF"/>
    <w:rsid w:val="00AE0662"/>
    <w:rsid w:val="00AE1939"/>
    <w:rsid w:val="00AE386F"/>
    <w:rsid w:val="00AE591B"/>
    <w:rsid w:val="00AE6BBC"/>
    <w:rsid w:val="00AE7614"/>
    <w:rsid w:val="00AE7702"/>
    <w:rsid w:val="00AE7A25"/>
    <w:rsid w:val="00AF04C0"/>
    <w:rsid w:val="00AF1048"/>
    <w:rsid w:val="00AF2901"/>
    <w:rsid w:val="00AF2C3B"/>
    <w:rsid w:val="00AF34F9"/>
    <w:rsid w:val="00AF5248"/>
    <w:rsid w:val="00AF5AC6"/>
    <w:rsid w:val="00AF71E3"/>
    <w:rsid w:val="00B00160"/>
    <w:rsid w:val="00B00423"/>
    <w:rsid w:val="00B00683"/>
    <w:rsid w:val="00B01425"/>
    <w:rsid w:val="00B030F4"/>
    <w:rsid w:val="00B04F71"/>
    <w:rsid w:val="00B05C6C"/>
    <w:rsid w:val="00B10058"/>
    <w:rsid w:val="00B114D4"/>
    <w:rsid w:val="00B115DB"/>
    <w:rsid w:val="00B1381F"/>
    <w:rsid w:val="00B1754C"/>
    <w:rsid w:val="00B214B3"/>
    <w:rsid w:val="00B220A7"/>
    <w:rsid w:val="00B2241F"/>
    <w:rsid w:val="00B2449E"/>
    <w:rsid w:val="00B24D0B"/>
    <w:rsid w:val="00B276BC"/>
    <w:rsid w:val="00B30146"/>
    <w:rsid w:val="00B320E4"/>
    <w:rsid w:val="00B33CEE"/>
    <w:rsid w:val="00B345DE"/>
    <w:rsid w:val="00B3631B"/>
    <w:rsid w:val="00B363D8"/>
    <w:rsid w:val="00B36CFD"/>
    <w:rsid w:val="00B40AFC"/>
    <w:rsid w:val="00B40DCA"/>
    <w:rsid w:val="00B41720"/>
    <w:rsid w:val="00B41D1F"/>
    <w:rsid w:val="00B41F93"/>
    <w:rsid w:val="00B42C23"/>
    <w:rsid w:val="00B44871"/>
    <w:rsid w:val="00B45710"/>
    <w:rsid w:val="00B502A2"/>
    <w:rsid w:val="00B503AC"/>
    <w:rsid w:val="00B51360"/>
    <w:rsid w:val="00B51AAF"/>
    <w:rsid w:val="00B51F33"/>
    <w:rsid w:val="00B52931"/>
    <w:rsid w:val="00B5364F"/>
    <w:rsid w:val="00B53D97"/>
    <w:rsid w:val="00B540C7"/>
    <w:rsid w:val="00B54B53"/>
    <w:rsid w:val="00B55099"/>
    <w:rsid w:val="00B569A3"/>
    <w:rsid w:val="00B56F5F"/>
    <w:rsid w:val="00B5796A"/>
    <w:rsid w:val="00B60104"/>
    <w:rsid w:val="00B60AAF"/>
    <w:rsid w:val="00B60C31"/>
    <w:rsid w:val="00B626A1"/>
    <w:rsid w:val="00B62D8E"/>
    <w:rsid w:val="00B6402D"/>
    <w:rsid w:val="00B65B9D"/>
    <w:rsid w:val="00B65BE8"/>
    <w:rsid w:val="00B665A8"/>
    <w:rsid w:val="00B67178"/>
    <w:rsid w:val="00B70FA8"/>
    <w:rsid w:val="00B721F4"/>
    <w:rsid w:val="00B72B92"/>
    <w:rsid w:val="00B74510"/>
    <w:rsid w:val="00B74812"/>
    <w:rsid w:val="00B74A03"/>
    <w:rsid w:val="00B7540F"/>
    <w:rsid w:val="00B77CF4"/>
    <w:rsid w:val="00B81655"/>
    <w:rsid w:val="00B82DCF"/>
    <w:rsid w:val="00B83DC3"/>
    <w:rsid w:val="00B84066"/>
    <w:rsid w:val="00B84CE5"/>
    <w:rsid w:val="00B8669D"/>
    <w:rsid w:val="00B868DD"/>
    <w:rsid w:val="00B915ED"/>
    <w:rsid w:val="00B92A24"/>
    <w:rsid w:val="00B93B1B"/>
    <w:rsid w:val="00B95C1E"/>
    <w:rsid w:val="00B96645"/>
    <w:rsid w:val="00B96FB9"/>
    <w:rsid w:val="00BA0808"/>
    <w:rsid w:val="00BA2DE4"/>
    <w:rsid w:val="00BA3096"/>
    <w:rsid w:val="00BA4281"/>
    <w:rsid w:val="00BA43B6"/>
    <w:rsid w:val="00BA4EEE"/>
    <w:rsid w:val="00BA54F4"/>
    <w:rsid w:val="00BA5EE9"/>
    <w:rsid w:val="00BA6A3D"/>
    <w:rsid w:val="00BA7B53"/>
    <w:rsid w:val="00BB366B"/>
    <w:rsid w:val="00BB39D7"/>
    <w:rsid w:val="00BB4AD7"/>
    <w:rsid w:val="00BB4B2C"/>
    <w:rsid w:val="00BB4B33"/>
    <w:rsid w:val="00BB4C5F"/>
    <w:rsid w:val="00BB50A0"/>
    <w:rsid w:val="00BB5D6D"/>
    <w:rsid w:val="00BB61A7"/>
    <w:rsid w:val="00BB6A94"/>
    <w:rsid w:val="00BB6AD5"/>
    <w:rsid w:val="00BB74BD"/>
    <w:rsid w:val="00BB7EF8"/>
    <w:rsid w:val="00BC069F"/>
    <w:rsid w:val="00BC1019"/>
    <w:rsid w:val="00BC1D66"/>
    <w:rsid w:val="00BC2AC9"/>
    <w:rsid w:val="00BC35B4"/>
    <w:rsid w:val="00BC3DBE"/>
    <w:rsid w:val="00BC3F24"/>
    <w:rsid w:val="00BC7A73"/>
    <w:rsid w:val="00BD03B0"/>
    <w:rsid w:val="00BD05F3"/>
    <w:rsid w:val="00BD16D5"/>
    <w:rsid w:val="00BD1971"/>
    <w:rsid w:val="00BD3341"/>
    <w:rsid w:val="00BD3A5E"/>
    <w:rsid w:val="00BD3FAD"/>
    <w:rsid w:val="00BD565C"/>
    <w:rsid w:val="00BD6358"/>
    <w:rsid w:val="00BD7CE2"/>
    <w:rsid w:val="00BE1542"/>
    <w:rsid w:val="00BE2334"/>
    <w:rsid w:val="00BE5F0F"/>
    <w:rsid w:val="00BE5F35"/>
    <w:rsid w:val="00BE62D9"/>
    <w:rsid w:val="00BF1740"/>
    <w:rsid w:val="00BF1D3D"/>
    <w:rsid w:val="00BF246B"/>
    <w:rsid w:val="00BF4407"/>
    <w:rsid w:val="00BF4564"/>
    <w:rsid w:val="00BF4975"/>
    <w:rsid w:val="00BF4B0A"/>
    <w:rsid w:val="00BF5D79"/>
    <w:rsid w:val="00BF5F07"/>
    <w:rsid w:val="00BF618B"/>
    <w:rsid w:val="00BF6C81"/>
    <w:rsid w:val="00BF77EC"/>
    <w:rsid w:val="00C013FE"/>
    <w:rsid w:val="00C0357C"/>
    <w:rsid w:val="00C0380A"/>
    <w:rsid w:val="00C04604"/>
    <w:rsid w:val="00C058B0"/>
    <w:rsid w:val="00C05AD8"/>
    <w:rsid w:val="00C05F22"/>
    <w:rsid w:val="00C06C95"/>
    <w:rsid w:val="00C109C5"/>
    <w:rsid w:val="00C115B3"/>
    <w:rsid w:val="00C12023"/>
    <w:rsid w:val="00C12AE5"/>
    <w:rsid w:val="00C1390B"/>
    <w:rsid w:val="00C140E2"/>
    <w:rsid w:val="00C145C2"/>
    <w:rsid w:val="00C14755"/>
    <w:rsid w:val="00C14E75"/>
    <w:rsid w:val="00C1655C"/>
    <w:rsid w:val="00C20079"/>
    <w:rsid w:val="00C2007E"/>
    <w:rsid w:val="00C20821"/>
    <w:rsid w:val="00C21BFD"/>
    <w:rsid w:val="00C2305A"/>
    <w:rsid w:val="00C25544"/>
    <w:rsid w:val="00C27327"/>
    <w:rsid w:val="00C274A9"/>
    <w:rsid w:val="00C27F47"/>
    <w:rsid w:val="00C30BFE"/>
    <w:rsid w:val="00C30ED0"/>
    <w:rsid w:val="00C31D48"/>
    <w:rsid w:val="00C31F45"/>
    <w:rsid w:val="00C32AC0"/>
    <w:rsid w:val="00C3370C"/>
    <w:rsid w:val="00C33CCA"/>
    <w:rsid w:val="00C33FEF"/>
    <w:rsid w:val="00C34CBE"/>
    <w:rsid w:val="00C35A2A"/>
    <w:rsid w:val="00C36AE1"/>
    <w:rsid w:val="00C36D61"/>
    <w:rsid w:val="00C36F9A"/>
    <w:rsid w:val="00C37C3F"/>
    <w:rsid w:val="00C40441"/>
    <w:rsid w:val="00C412F8"/>
    <w:rsid w:val="00C42B06"/>
    <w:rsid w:val="00C43EB5"/>
    <w:rsid w:val="00C4431E"/>
    <w:rsid w:val="00C443B3"/>
    <w:rsid w:val="00C45583"/>
    <w:rsid w:val="00C4626E"/>
    <w:rsid w:val="00C46755"/>
    <w:rsid w:val="00C46AB3"/>
    <w:rsid w:val="00C46B49"/>
    <w:rsid w:val="00C475E5"/>
    <w:rsid w:val="00C47684"/>
    <w:rsid w:val="00C47C9B"/>
    <w:rsid w:val="00C50489"/>
    <w:rsid w:val="00C50591"/>
    <w:rsid w:val="00C50C6A"/>
    <w:rsid w:val="00C50F83"/>
    <w:rsid w:val="00C52B94"/>
    <w:rsid w:val="00C54EF9"/>
    <w:rsid w:val="00C553E6"/>
    <w:rsid w:val="00C56C95"/>
    <w:rsid w:val="00C56D93"/>
    <w:rsid w:val="00C56FE0"/>
    <w:rsid w:val="00C571BE"/>
    <w:rsid w:val="00C5720D"/>
    <w:rsid w:val="00C601FF"/>
    <w:rsid w:val="00C60290"/>
    <w:rsid w:val="00C641D3"/>
    <w:rsid w:val="00C641FC"/>
    <w:rsid w:val="00C6437B"/>
    <w:rsid w:val="00C64926"/>
    <w:rsid w:val="00C674B9"/>
    <w:rsid w:val="00C7062D"/>
    <w:rsid w:val="00C70A22"/>
    <w:rsid w:val="00C72C79"/>
    <w:rsid w:val="00C737B0"/>
    <w:rsid w:val="00C73FC9"/>
    <w:rsid w:val="00C76839"/>
    <w:rsid w:val="00C76EE7"/>
    <w:rsid w:val="00C80817"/>
    <w:rsid w:val="00C8112A"/>
    <w:rsid w:val="00C81744"/>
    <w:rsid w:val="00C81B28"/>
    <w:rsid w:val="00C83B62"/>
    <w:rsid w:val="00C848AA"/>
    <w:rsid w:val="00C84999"/>
    <w:rsid w:val="00C851A0"/>
    <w:rsid w:val="00C852FC"/>
    <w:rsid w:val="00C85B4E"/>
    <w:rsid w:val="00C86430"/>
    <w:rsid w:val="00C86708"/>
    <w:rsid w:val="00C902D2"/>
    <w:rsid w:val="00C921F1"/>
    <w:rsid w:val="00C9250F"/>
    <w:rsid w:val="00C93871"/>
    <w:rsid w:val="00C93B1E"/>
    <w:rsid w:val="00C93E20"/>
    <w:rsid w:val="00C9466F"/>
    <w:rsid w:val="00C949BC"/>
    <w:rsid w:val="00C94B7A"/>
    <w:rsid w:val="00C94E3B"/>
    <w:rsid w:val="00C96CD1"/>
    <w:rsid w:val="00CA1A85"/>
    <w:rsid w:val="00CA3683"/>
    <w:rsid w:val="00CA370D"/>
    <w:rsid w:val="00CA394C"/>
    <w:rsid w:val="00CA48D6"/>
    <w:rsid w:val="00CA4C71"/>
    <w:rsid w:val="00CA4EED"/>
    <w:rsid w:val="00CA53B7"/>
    <w:rsid w:val="00CA6933"/>
    <w:rsid w:val="00CA7A60"/>
    <w:rsid w:val="00CB098A"/>
    <w:rsid w:val="00CB0B76"/>
    <w:rsid w:val="00CB2956"/>
    <w:rsid w:val="00CB5AFE"/>
    <w:rsid w:val="00CB6F31"/>
    <w:rsid w:val="00CB7FCB"/>
    <w:rsid w:val="00CC003E"/>
    <w:rsid w:val="00CC045F"/>
    <w:rsid w:val="00CC0C2A"/>
    <w:rsid w:val="00CC269F"/>
    <w:rsid w:val="00CC3FEF"/>
    <w:rsid w:val="00CC4035"/>
    <w:rsid w:val="00CC5BF5"/>
    <w:rsid w:val="00CC6D8E"/>
    <w:rsid w:val="00CC7239"/>
    <w:rsid w:val="00CD1423"/>
    <w:rsid w:val="00CD16E8"/>
    <w:rsid w:val="00CD2519"/>
    <w:rsid w:val="00CD425B"/>
    <w:rsid w:val="00CD4D29"/>
    <w:rsid w:val="00CD7345"/>
    <w:rsid w:val="00CD7A32"/>
    <w:rsid w:val="00CE0DCA"/>
    <w:rsid w:val="00CE104C"/>
    <w:rsid w:val="00CE1819"/>
    <w:rsid w:val="00CE317C"/>
    <w:rsid w:val="00CE39A5"/>
    <w:rsid w:val="00CE3E03"/>
    <w:rsid w:val="00CE436C"/>
    <w:rsid w:val="00CE4622"/>
    <w:rsid w:val="00CE54C5"/>
    <w:rsid w:val="00CE5F9D"/>
    <w:rsid w:val="00CE73BD"/>
    <w:rsid w:val="00CF0BA0"/>
    <w:rsid w:val="00CF0CFF"/>
    <w:rsid w:val="00CF1656"/>
    <w:rsid w:val="00CF1B7A"/>
    <w:rsid w:val="00CF2B07"/>
    <w:rsid w:val="00CF3701"/>
    <w:rsid w:val="00CF3DE2"/>
    <w:rsid w:val="00CF476C"/>
    <w:rsid w:val="00CF493B"/>
    <w:rsid w:val="00CF4BEE"/>
    <w:rsid w:val="00CF602A"/>
    <w:rsid w:val="00CF72B1"/>
    <w:rsid w:val="00D00885"/>
    <w:rsid w:val="00D00CDF"/>
    <w:rsid w:val="00D0153D"/>
    <w:rsid w:val="00D01904"/>
    <w:rsid w:val="00D02034"/>
    <w:rsid w:val="00D03D01"/>
    <w:rsid w:val="00D04B1D"/>
    <w:rsid w:val="00D04B3C"/>
    <w:rsid w:val="00D05CD3"/>
    <w:rsid w:val="00D05E93"/>
    <w:rsid w:val="00D06218"/>
    <w:rsid w:val="00D065A7"/>
    <w:rsid w:val="00D07AFE"/>
    <w:rsid w:val="00D10049"/>
    <w:rsid w:val="00D11B4B"/>
    <w:rsid w:val="00D12056"/>
    <w:rsid w:val="00D1240F"/>
    <w:rsid w:val="00D129A6"/>
    <w:rsid w:val="00D12B30"/>
    <w:rsid w:val="00D130BD"/>
    <w:rsid w:val="00D1778D"/>
    <w:rsid w:val="00D17FCB"/>
    <w:rsid w:val="00D17FF1"/>
    <w:rsid w:val="00D2129E"/>
    <w:rsid w:val="00D22943"/>
    <w:rsid w:val="00D22A6A"/>
    <w:rsid w:val="00D22E9B"/>
    <w:rsid w:val="00D239F9"/>
    <w:rsid w:val="00D23FCB"/>
    <w:rsid w:val="00D24358"/>
    <w:rsid w:val="00D24AD1"/>
    <w:rsid w:val="00D24F1B"/>
    <w:rsid w:val="00D25926"/>
    <w:rsid w:val="00D2645E"/>
    <w:rsid w:val="00D2730D"/>
    <w:rsid w:val="00D27D76"/>
    <w:rsid w:val="00D30340"/>
    <w:rsid w:val="00D3074B"/>
    <w:rsid w:val="00D31655"/>
    <w:rsid w:val="00D3218B"/>
    <w:rsid w:val="00D32682"/>
    <w:rsid w:val="00D33D41"/>
    <w:rsid w:val="00D34290"/>
    <w:rsid w:val="00D356B8"/>
    <w:rsid w:val="00D357E5"/>
    <w:rsid w:val="00D35962"/>
    <w:rsid w:val="00D4053D"/>
    <w:rsid w:val="00D4270B"/>
    <w:rsid w:val="00D44145"/>
    <w:rsid w:val="00D45678"/>
    <w:rsid w:val="00D50E5E"/>
    <w:rsid w:val="00D52430"/>
    <w:rsid w:val="00D52F2C"/>
    <w:rsid w:val="00D531D5"/>
    <w:rsid w:val="00D551FB"/>
    <w:rsid w:val="00D55390"/>
    <w:rsid w:val="00D55C24"/>
    <w:rsid w:val="00D57570"/>
    <w:rsid w:val="00D63AF8"/>
    <w:rsid w:val="00D6428A"/>
    <w:rsid w:val="00D647D9"/>
    <w:rsid w:val="00D6487A"/>
    <w:rsid w:val="00D64BE0"/>
    <w:rsid w:val="00D6521F"/>
    <w:rsid w:val="00D65360"/>
    <w:rsid w:val="00D66F30"/>
    <w:rsid w:val="00D67483"/>
    <w:rsid w:val="00D6788B"/>
    <w:rsid w:val="00D70759"/>
    <w:rsid w:val="00D720D6"/>
    <w:rsid w:val="00D725EE"/>
    <w:rsid w:val="00D72D1C"/>
    <w:rsid w:val="00D733C0"/>
    <w:rsid w:val="00D74341"/>
    <w:rsid w:val="00D74A6F"/>
    <w:rsid w:val="00D7567E"/>
    <w:rsid w:val="00D75DDF"/>
    <w:rsid w:val="00D76F42"/>
    <w:rsid w:val="00D76F73"/>
    <w:rsid w:val="00D779E2"/>
    <w:rsid w:val="00D779EE"/>
    <w:rsid w:val="00D807C6"/>
    <w:rsid w:val="00D83275"/>
    <w:rsid w:val="00D87901"/>
    <w:rsid w:val="00D87F60"/>
    <w:rsid w:val="00D90BA6"/>
    <w:rsid w:val="00D92736"/>
    <w:rsid w:val="00D92A2C"/>
    <w:rsid w:val="00D93FAB"/>
    <w:rsid w:val="00D9414F"/>
    <w:rsid w:val="00DA0D62"/>
    <w:rsid w:val="00DA10E1"/>
    <w:rsid w:val="00DA127F"/>
    <w:rsid w:val="00DA1A6D"/>
    <w:rsid w:val="00DA26A3"/>
    <w:rsid w:val="00DA332D"/>
    <w:rsid w:val="00DA332E"/>
    <w:rsid w:val="00DA3C4A"/>
    <w:rsid w:val="00DA467D"/>
    <w:rsid w:val="00DA4F82"/>
    <w:rsid w:val="00DA5066"/>
    <w:rsid w:val="00DA7891"/>
    <w:rsid w:val="00DB2659"/>
    <w:rsid w:val="00DB33BE"/>
    <w:rsid w:val="00DB54A8"/>
    <w:rsid w:val="00DB747B"/>
    <w:rsid w:val="00DC02D8"/>
    <w:rsid w:val="00DC04CC"/>
    <w:rsid w:val="00DC0BE3"/>
    <w:rsid w:val="00DC1012"/>
    <w:rsid w:val="00DC2454"/>
    <w:rsid w:val="00DC2BA2"/>
    <w:rsid w:val="00DC3B9E"/>
    <w:rsid w:val="00DC569E"/>
    <w:rsid w:val="00DC5EAB"/>
    <w:rsid w:val="00DC67F3"/>
    <w:rsid w:val="00DD023C"/>
    <w:rsid w:val="00DD0BEA"/>
    <w:rsid w:val="00DD1F42"/>
    <w:rsid w:val="00DD300D"/>
    <w:rsid w:val="00DD34E8"/>
    <w:rsid w:val="00DD3ABA"/>
    <w:rsid w:val="00DD4E8E"/>
    <w:rsid w:val="00DD5213"/>
    <w:rsid w:val="00DD5A6B"/>
    <w:rsid w:val="00DD6494"/>
    <w:rsid w:val="00DD6930"/>
    <w:rsid w:val="00DD6B0A"/>
    <w:rsid w:val="00DD6ED7"/>
    <w:rsid w:val="00DD6F6B"/>
    <w:rsid w:val="00DD73A4"/>
    <w:rsid w:val="00DD7AA1"/>
    <w:rsid w:val="00DE047C"/>
    <w:rsid w:val="00DE17E7"/>
    <w:rsid w:val="00DE19A2"/>
    <w:rsid w:val="00DE4896"/>
    <w:rsid w:val="00DE48FF"/>
    <w:rsid w:val="00DE546F"/>
    <w:rsid w:val="00DE59AF"/>
    <w:rsid w:val="00DE5A55"/>
    <w:rsid w:val="00DE68AD"/>
    <w:rsid w:val="00DE7A9D"/>
    <w:rsid w:val="00DF1B6B"/>
    <w:rsid w:val="00DF20CA"/>
    <w:rsid w:val="00DF3948"/>
    <w:rsid w:val="00DF431A"/>
    <w:rsid w:val="00DF4EA3"/>
    <w:rsid w:val="00DF51C9"/>
    <w:rsid w:val="00DF7219"/>
    <w:rsid w:val="00DF7EEF"/>
    <w:rsid w:val="00E00128"/>
    <w:rsid w:val="00E01011"/>
    <w:rsid w:val="00E011BA"/>
    <w:rsid w:val="00E01835"/>
    <w:rsid w:val="00E01C99"/>
    <w:rsid w:val="00E02C52"/>
    <w:rsid w:val="00E0369B"/>
    <w:rsid w:val="00E03964"/>
    <w:rsid w:val="00E045E6"/>
    <w:rsid w:val="00E04C1A"/>
    <w:rsid w:val="00E04D96"/>
    <w:rsid w:val="00E05E13"/>
    <w:rsid w:val="00E07572"/>
    <w:rsid w:val="00E076F3"/>
    <w:rsid w:val="00E10791"/>
    <w:rsid w:val="00E10793"/>
    <w:rsid w:val="00E11DB3"/>
    <w:rsid w:val="00E1279E"/>
    <w:rsid w:val="00E132E5"/>
    <w:rsid w:val="00E148D7"/>
    <w:rsid w:val="00E15D0A"/>
    <w:rsid w:val="00E15E82"/>
    <w:rsid w:val="00E17456"/>
    <w:rsid w:val="00E1750C"/>
    <w:rsid w:val="00E17FA8"/>
    <w:rsid w:val="00E21787"/>
    <w:rsid w:val="00E22FC5"/>
    <w:rsid w:val="00E23C8B"/>
    <w:rsid w:val="00E24CF0"/>
    <w:rsid w:val="00E25E4E"/>
    <w:rsid w:val="00E261DF"/>
    <w:rsid w:val="00E270B3"/>
    <w:rsid w:val="00E276F1"/>
    <w:rsid w:val="00E27D0B"/>
    <w:rsid w:val="00E31056"/>
    <w:rsid w:val="00E318C0"/>
    <w:rsid w:val="00E31DE6"/>
    <w:rsid w:val="00E37FEA"/>
    <w:rsid w:val="00E4038C"/>
    <w:rsid w:val="00E404C5"/>
    <w:rsid w:val="00E417DD"/>
    <w:rsid w:val="00E42237"/>
    <w:rsid w:val="00E43A00"/>
    <w:rsid w:val="00E4428A"/>
    <w:rsid w:val="00E44F26"/>
    <w:rsid w:val="00E47CE9"/>
    <w:rsid w:val="00E5058A"/>
    <w:rsid w:val="00E505DB"/>
    <w:rsid w:val="00E5297F"/>
    <w:rsid w:val="00E52C60"/>
    <w:rsid w:val="00E533A3"/>
    <w:rsid w:val="00E5650A"/>
    <w:rsid w:val="00E56978"/>
    <w:rsid w:val="00E61A8C"/>
    <w:rsid w:val="00E61CD2"/>
    <w:rsid w:val="00E625B5"/>
    <w:rsid w:val="00E63366"/>
    <w:rsid w:val="00E64588"/>
    <w:rsid w:val="00E65535"/>
    <w:rsid w:val="00E65FC5"/>
    <w:rsid w:val="00E67109"/>
    <w:rsid w:val="00E70371"/>
    <w:rsid w:val="00E70E1C"/>
    <w:rsid w:val="00E729D8"/>
    <w:rsid w:val="00E72B72"/>
    <w:rsid w:val="00E739FB"/>
    <w:rsid w:val="00E73E7B"/>
    <w:rsid w:val="00E74E40"/>
    <w:rsid w:val="00E76864"/>
    <w:rsid w:val="00E81F58"/>
    <w:rsid w:val="00E82371"/>
    <w:rsid w:val="00E83ABE"/>
    <w:rsid w:val="00E83D77"/>
    <w:rsid w:val="00E83FAB"/>
    <w:rsid w:val="00E84070"/>
    <w:rsid w:val="00E85722"/>
    <w:rsid w:val="00E85BF3"/>
    <w:rsid w:val="00E85EB7"/>
    <w:rsid w:val="00E910BD"/>
    <w:rsid w:val="00E91492"/>
    <w:rsid w:val="00E916BD"/>
    <w:rsid w:val="00E92C8D"/>
    <w:rsid w:val="00E9556C"/>
    <w:rsid w:val="00E95914"/>
    <w:rsid w:val="00E95FEA"/>
    <w:rsid w:val="00E96414"/>
    <w:rsid w:val="00EA121E"/>
    <w:rsid w:val="00EA23C3"/>
    <w:rsid w:val="00EA259D"/>
    <w:rsid w:val="00EA5018"/>
    <w:rsid w:val="00EA56B3"/>
    <w:rsid w:val="00EA5DCD"/>
    <w:rsid w:val="00EB1739"/>
    <w:rsid w:val="00EB1ECC"/>
    <w:rsid w:val="00EB3E64"/>
    <w:rsid w:val="00EB4908"/>
    <w:rsid w:val="00EB6407"/>
    <w:rsid w:val="00EB73A6"/>
    <w:rsid w:val="00EC016E"/>
    <w:rsid w:val="00EC08C2"/>
    <w:rsid w:val="00EC08FA"/>
    <w:rsid w:val="00EC2FC4"/>
    <w:rsid w:val="00EC4610"/>
    <w:rsid w:val="00EC62F0"/>
    <w:rsid w:val="00EC6B86"/>
    <w:rsid w:val="00EC7372"/>
    <w:rsid w:val="00EC7A7F"/>
    <w:rsid w:val="00EC7E14"/>
    <w:rsid w:val="00ED1733"/>
    <w:rsid w:val="00ED2FA9"/>
    <w:rsid w:val="00ED329C"/>
    <w:rsid w:val="00ED36D5"/>
    <w:rsid w:val="00ED416C"/>
    <w:rsid w:val="00ED41F1"/>
    <w:rsid w:val="00ED45BD"/>
    <w:rsid w:val="00ED5DC9"/>
    <w:rsid w:val="00ED685E"/>
    <w:rsid w:val="00ED725C"/>
    <w:rsid w:val="00EE06AF"/>
    <w:rsid w:val="00EE088C"/>
    <w:rsid w:val="00EE13A0"/>
    <w:rsid w:val="00EE161C"/>
    <w:rsid w:val="00EE2507"/>
    <w:rsid w:val="00EE327E"/>
    <w:rsid w:val="00EE4CED"/>
    <w:rsid w:val="00EE4F66"/>
    <w:rsid w:val="00EE6D1F"/>
    <w:rsid w:val="00EE71A9"/>
    <w:rsid w:val="00EF0CF7"/>
    <w:rsid w:val="00EF1903"/>
    <w:rsid w:val="00EF4F60"/>
    <w:rsid w:val="00EF6961"/>
    <w:rsid w:val="00EF7649"/>
    <w:rsid w:val="00EF78D8"/>
    <w:rsid w:val="00F00F16"/>
    <w:rsid w:val="00F01219"/>
    <w:rsid w:val="00F02EE7"/>
    <w:rsid w:val="00F03638"/>
    <w:rsid w:val="00F03A32"/>
    <w:rsid w:val="00F03E88"/>
    <w:rsid w:val="00F04D1A"/>
    <w:rsid w:val="00F04D4C"/>
    <w:rsid w:val="00F05475"/>
    <w:rsid w:val="00F05E9B"/>
    <w:rsid w:val="00F06E78"/>
    <w:rsid w:val="00F1051B"/>
    <w:rsid w:val="00F10561"/>
    <w:rsid w:val="00F158BA"/>
    <w:rsid w:val="00F15C2C"/>
    <w:rsid w:val="00F1672D"/>
    <w:rsid w:val="00F17936"/>
    <w:rsid w:val="00F17DD5"/>
    <w:rsid w:val="00F17F99"/>
    <w:rsid w:val="00F20694"/>
    <w:rsid w:val="00F22345"/>
    <w:rsid w:val="00F23053"/>
    <w:rsid w:val="00F23CAF"/>
    <w:rsid w:val="00F301D7"/>
    <w:rsid w:val="00F307B1"/>
    <w:rsid w:val="00F315C5"/>
    <w:rsid w:val="00F316E7"/>
    <w:rsid w:val="00F340CF"/>
    <w:rsid w:val="00F3557D"/>
    <w:rsid w:val="00F368AC"/>
    <w:rsid w:val="00F368E3"/>
    <w:rsid w:val="00F3699F"/>
    <w:rsid w:val="00F37243"/>
    <w:rsid w:val="00F37563"/>
    <w:rsid w:val="00F377C1"/>
    <w:rsid w:val="00F400A1"/>
    <w:rsid w:val="00F40319"/>
    <w:rsid w:val="00F40453"/>
    <w:rsid w:val="00F406AA"/>
    <w:rsid w:val="00F41514"/>
    <w:rsid w:val="00F43590"/>
    <w:rsid w:val="00F45E0A"/>
    <w:rsid w:val="00F4772C"/>
    <w:rsid w:val="00F47EFA"/>
    <w:rsid w:val="00F50387"/>
    <w:rsid w:val="00F5276A"/>
    <w:rsid w:val="00F531E3"/>
    <w:rsid w:val="00F5482D"/>
    <w:rsid w:val="00F57A77"/>
    <w:rsid w:val="00F616E4"/>
    <w:rsid w:val="00F61D42"/>
    <w:rsid w:val="00F62092"/>
    <w:rsid w:val="00F64159"/>
    <w:rsid w:val="00F6486E"/>
    <w:rsid w:val="00F64A1A"/>
    <w:rsid w:val="00F64A57"/>
    <w:rsid w:val="00F64E7A"/>
    <w:rsid w:val="00F660EA"/>
    <w:rsid w:val="00F662E0"/>
    <w:rsid w:val="00F67656"/>
    <w:rsid w:val="00F678DB"/>
    <w:rsid w:val="00F67A90"/>
    <w:rsid w:val="00F7053A"/>
    <w:rsid w:val="00F70730"/>
    <w:rsid w:val="00F73788"/>
    <w:rsid w:val="00F73E83"/>
    <w:rsid w:val="00F743B5"/>
    <w:rsid w:val="00F74EEC"/>
    <w:rsid w:val="00F76518"/>
    <w:rsid w:val="00F77EA9"/>
    <w:rsid w:val="00F80775"/>
    <w:rsid w:val="00F807D0"/>
    <w:rsid w:val="00F80831"/>
    <w:rsid w:val="00F815FA"/>
    <w:rsid w:val="00F8211D"/>
    <w:rsid w:val="00F8237A"/>
    <w:rsid w:val="00F82AC8"/>
    <w:rsid w:val="00F83B63"/>
    <w:rsid w:val="00F84180"/>
    <w:rsid w:val="00F861CF"/>
    <w:rsid w:val="00F8642C"/>
    <w:rsid w:val="00F86472"/>
    <w:rsid w:val="00F87691"/>
    <w:rsid w:val="00F900A9"/>
    <w:rsid w:val="00F907CE"/>
    <w:rsid w:val="00F9106E"/>
    <w:rsid w:val="00F95564"/>
    <w:rsid w:val="00F961B2"/>
    <w:rsid w:val="00F96436"/>
    <w:rsid w:val="00F96591"/>
    <w:rsid w:val="00F96C38"/>
    <w:rsid w:val="00F97B60"/>
    <w:rsid w:val="00FA053F"/>
    <w:rsid w:val="00FA1BD0"/>
    <w:rsid w:val="00FA2212"/>
    <w:rsid w:val="00FA2B2A"/>
    <w:rsid w:val="00FA3265"/>
    <w:rsid w:val="00FA329C"/>
    <w:rsid w:val="00FA504B"/>
    <w:rsid w:val="00FA592C"/>
    <w:rsid w:val="00FA62F9"/>
    <w:rsid w:val="00FA65BC"/>
    <w:rsid w:val="00FA71BC"/>
    <w:rsid w:val="00FA7261"/>
    <w:rsid w:val="00FB08A6"/>
    <w:rsid w:val="00FB1D95"/>
    <w:rsid w:val="00FB327A"/>
    <w:rsid w:val="00FB52BC"/>
    <w:rsid w:val="00FB53CF"/>
    <w:rsid w:val="00FB5C19"/>
    <w:rsid w:val="00FB6714"/>
    <w:rsid w:val="00FB78F5"/>
    <w:rsid w:val="00FC017B"/>
    <w:rsid w:val="00FC1C79"/>
    <w:rsid w:val="00FC324E"/>
    <w:rsid w:val="00FC54D5"/>
    <w:rsid w:val="00FC5884"/>
    <w:rsid w:val="00FC5F3B"/>
    <w:rsid w:val="00FD0BBB"/>
    <w:rsid w:val="00FD281B"/>
    <w:rsid w:val="00FD2A86"/>
    <w:rsid w:val="00FD2E03"/>
    <w:rsid w:val="00FD34E7"/>
    <w:rsid w:val="00FD3596"/>
    <w:rsid w:val="00FD383D"/>
    <w:rsid w:val="00FD4881"/>
    <w:rsid w:val="00FD53E4"/>
    <w:rsid w:val="00FD6D96"/>
    <w:rsid w:val="00FD7269"/>
    <w:rsid w:val="00FD7396"/>
    <w:rsid w:val="00FE0B12"/>
    <w:rsid w:val="00FE2C9E"/>
    <w:rsid w:val="00FE3C65"/>
    <w:rsid w:val="00FE55D7"/>
    <w:rsid w:val="00FE5C83"/>
    <w:rsid w:val="00FE6F2C"/>
    <w:rsid w:val="00FE7F42"/>
    <w:rsid w:val="00FF2E07"/>
    <w:rsid w:val="00FF4B72"/>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FB854"/>
  <w15:chartTrackingRefBased/>
  <w15:docId w15:val="{18F4304B-33AB-4D45-B89E-C9CD9E08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00F"/>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qFormat/>
    <w:rsid w:val="00221197"/>
    <w:pPr>
      <w:spacing w:before="240" w:after="60"/>
      <w:outlineLvl w:val="6"/>
    </w:pPr>
    <w:rPr>
      <w:sz w:val="24"/>
      <w:szCs w:val="24"/>
    </w:rPr>
  </w:style>
  <w:style w:type="paragraph" w:styleId="8">
    <w:name w:val="heading 8"/>
    <w:basedOn w:val="a"/>
    <w:next w:val="a"/>
    <w:link w:val="80"/>
    <w:qFormat/>
    <w:pPr>
      <w:keepNext/>
      <w:ind w:left="1843" w:hanging="1843"/>
      <w:jc w:val="center"/>
      <w:outlineLvl w:val="7"/>
    </w:pPr>
    <w:rPr>
      <w:b/>
      <w:szCs w:val="32"/>
    </w:rPr>
  </w:style>
  <w:style w:type="paragraph" w:styleId="9">
    <w:name w:val="heading 9"/>
    <w:basedOn w:val="a"/>
    <w:next w:val="a"/>
    <w:link w:val="90"/>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link w:val="a5"/>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1">
    <w:name w:val="Body Text 3"/>
    <w:basedOn w:val="a"/>
    <w:link w:val="32"/>
    <w:rsid w:val="00221197"/>
    <w:pPr>
      <w:spacing w:after="120" w:line="240" w:lineRule="auto"/>
      <w:ind w:firstLine="0"/>
      <w:jc w:val="left"/>
    </w:pPr>
    <w:rPr>
      <w:sz w:val="16"/>
    </w:rPr>
  </w:style>
  <w:style w:type="paragraph" w:customStyle="1" w:styleId="a8">
    <w:name w:val="Название"/>
    <w:basedOn w:val="a"/>
    <w:qFormat/>
    <w:rsid w:val="00221197"/>
    <w:pPr>
      <w:widowControl w:val="0"/>
      <w:spacing w:before="340"/>
      <w:ind w:firstLine="720"/>
      <w:jc w:val="center"/>
    </w:pPr>
    <w:rPr>
      <w:b/>
      <w:sz w:val="36"/>
    </w:rPr>
  </w:style>
  <w:style w:type="paragraph" w:styleId="a9">
    <w:name w:val="Body Text"/>
    <w:basedOn w:val="a"/>
    <w:link w:val="aa"/>
    <w:rsid w:val="00221197"/>
    <w:pPr>
      <w:spacing w:line="240" w:lineRule="auto"/>
      <w:ind w:firstLine="0"/>
      <w:jc w:val="left"/>
    </w:pPr>
    <w:rPr>
      <w:sz w:val="24"/>
    </w:rPr>
  </w:style>
  <w:style w:type="paragraph" w:styleId="33">
    <w:name w:val="Body Text Indent 3"/>
    <w:basedOn w:val="a"/>
    <w:link w:val="34"/>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link w:val="22"/>
    <w:rsid w:val="00221197"/>
    <w:pPr>
      <w:spacing w:line="240" w:lineRule="auto"/>
      <w:ind w:firstLine="709"/>
    </w:pPr>
    <w:rPr>
      <w:sz w:val="24"/>
    </w:rPr>
  </w:style>
  <w:style w:type="paragraph" w:styleId="ab">
    <w:name w:val="Body Text Indent"/>
    <w:basedOn w:val="a"/>
    <w:link w:val="ac"/>
    <w:rsid w:val="00221197"/>
    <w:pPr>
      <w:spacing w:line="240" w:lineRule="auto"/>
      <w:ind w:firstLine="709"/>
      <w:jc w:val="left"/>
    </w:pPr>
    <w:rPr>
      <w:sz w:val="24"/>
    </w:rPr>
  </w:style>
  <w:style w:type="paragraph" w:styleId="23">
    <w:name w:val="Body Text Indent 2"/>
    <w:basedOn w:val="a"/>
    <w:link w:val="24"/>
    <w:rsid w:val="00221197"/>
    <w:pPr>
      <w:tabs>
        <w:tab w:val="left" w:pos="1276"/>
      </w:tabs>
      <w:spacing w:line="240" w:lineRule="auto"/>
      <w:ind w:left="357" w:hanging="357"/>
    </w:pPr>
    <w:rPr>
      <w:sz w:val="24"/>
    </w:rPr>
  </w:style>
  <w:style w:type="paragraph" w:customStyle="1" w:styleId="ad">
    <w:name w:val="обратный адрес"/>
    <w:basedOn w:val="a"/>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styleId="af0">
    <w:name w:val="page number"/>
    <w:basedOn w:val="a0"/>
    <w:rsid w:val="00221197"/>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color w:val="0000FF"/>
      <w:u w:val="single"/>
    </w:rPr>
  </w:style>
  <w:style w:type="paragraph" w:customStyle="1" w:styleId="af4">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1"/>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9"/>
    <w:rsid w:val="006A5EF6"/>
    <w:rPr>
      <w:b/>
      <w:sz w:val="28"/>
    </w:rPr>
  </w:style>
  <w:style w:type="character" w:customStyle="1" w:styleId="10">
    <w:name w:val="Заголовок 1 Знак"/>
    <w:link w:val="1"/>
    <w:uiPriority w:val="99"/>
    <w:rsid w:val="006A5EF6"/>
    <w:rPr>
      <w:b/>
      <w:sz w:val="28"/>
    </w:rPr>
  </w:style>
  <w:style w:type="character" w:customStyle="1" w:styleId="af">
    <w:name w:val="Нижний колонтитул Знак"/>
    <w:link w:val="ae"/>
    <w:uiPriority w:val="99"/>
    <w:rsid w:val="00CA394C"/>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rsid w:val="003E69CB"/>
    <w:rPr>
      <w:rFonts w:ascii="Calibri" w:hAnsi="Calibri"/>
      <w:lang w:eastAsia="en-US"/>
    </w:rPr>
  </w:style>
  <w:style w:type="character" w:styleId="af7">
    <w:name w:val="footnote reference"/>
    <w:rsid w:val="003E69CB"/>
    <w:rPr>
      <w:vertAlign w:val="superscript"/>
    </w:rPr>
  </w:style>
  <w:style w:type="paragraph" w:styleId="af8">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E10793"/>
    <w:pPr>
      <w:tabs>
        <w:tab w:val="left" w:pos="0"/>
        <w:tab w:val="left" w:pos="660"/>
        <w:tab w:val="right" w:leader="dot" w:pos="9638"/>
      </w:tabs>
      <w:spacing w:line="240" w:lineRule="auto"/>
      <w:ind w:firstLine="0"/>
    </w:pPr>
  </w:style>
  <w:style w:type="paragraph" w:styleId="25">
    <w:name w:val="toc 2"/>
    <w:basedOn w:val="a"/>
    <w:next w:val="a"/>
    <w:autoRedefine/>
    <w:uiPriority w:val="39"/>
    <w:unhideWhenUsed/>
    <w:rsid w:val="005827AE"/>
    <w:pPr>
      <w:tabs>
        <w:tab w:val="left" w:pos="1540"/>
        <w:tab w:val="right" w:leader="dot" w:pos="9628"/>
      </w:tabs>
      <w:spacing w:line="240" w:lineRule="auto"/>
      <w:ind w:left="320"/>
    </w:pPr>
    <w:rPr>
      <w:strike/>
      <w:noProof/>
      <w:sz w:val="28"/>
      <w:szCs w:val="28"/>
    </w:rPr>
  </w:style>
  <w:style w:type="paragraph" w:styleId="35">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9">
    <w:name w:val="List Paragraph"/>
    <w:basedOn w:val="a"/>
    <w:uiPriority w:val="34"/>
    <w:qFormat/>
    <w:rsid w:val="00A467F8"/>
    <w:pPr>
      <w:ind w:left="720" w:firstLine="709"/>
      <w:contextualSpacing/>
    </w:pPr>
    <w:rPr>
      <w:sz w:val="28"/>
      <w:szCs w:val="24"/>
    </w:rPr>
  </w:style>
  <w:style w:type="paragraph" w:styleId="afa">
    <w:name w:val="Balloon Text"/>
    <w:basedOn w:val="a"/>
    <w:link w:val="afb"/>
    <w:uiPriority w:val="99"/>
    <w:semiHidden/>
    <w:unhideWhenUsed/>
    <w:rsid w:val="00765C0C"/>
    <w:pPr>
      <w:spacing w:line="240" w:lineRule="auto"/>
    </w:pPr>
    <w:rPr>
      <w:rFonts w:ascii="Segoe UI" w:hAnsi="Segoe UI" w:cs="Segoe UI"/>
      <w:sz w:val="18"/>
      <w:szCs w:val="18"/>
    </w:rPr>
  </w:style>
  <w:style w:type="character" w:customStyle="1" w:styleId="afb">
    <w:name w:val="Текст выноски Знак"/>
    <w:link w:val="afa"/>
    <w:uiPriority w:val="99"/>
    <w:semiHidden/>
    <w:rsid w:val="00765C0C"/>
    <w:rPr>
      <w:rFonts w:ascii="Segoe UI" w:hAnsi="Segoe UI" w:cs="Segoe UI"/>
      <w:sz w:val="18"/>
      <w:szCs w:val="18"/>
    </w:rPr>
  </w:style>
  <w:style w:type="character" w:styleId="afc">
    <w:name w:val="Placeholder Text"/>
    <w:uiPriority w:val="99"/>
    <w:semiHidden/>
    <w:rsid w:val="002D5CE7"/>
    <w:rPr>
      <w:color w:val="808080"/>
    </w:rPr>
  </w:style>
  <w:style w:type="table" w:customStyle="1" w:styleId="TableNormal">
    <w:name w:val="Table Normal"/>
    <w:uiPriority w:val="2"/>
    <w:semiHidden/>
    <w:unhideWhenUsed/>
    <w:qFormat/>
    <w:rsid w:val="00B7540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40F"/>
    <w:pPr>
      <w:widowControl w:val="0"/>
      <w:spacing w:line="240" w:lineRule="auto"/>
      <w:ind w:firstLine="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E74E4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5">
    <w:name w:val="Неразрешенное упоминание1"/>
    <w:basedOn w:val="a0"/>
    <w:uiPriority w:val="99"/>
    <w:semiHidden/>
    <w:unhideWhenUsed/>
    <w:rsid w:val="00673BEC"/>
    <w:rPr>
      <w:color w:val="605E5C"/>
      <w:shd w:val="clear" w:color="auto" w:fill="E1DFDD"/>
    </w:rPr>
  </w:style>
  <w:style w:type="table" w:customStyle="1" w:styleId="TableNormal2">
    <w:name w:val="Table Normal2"/>
    <w:uiPriority w:val="2"/>
    <w:semiHidden/>
    <w:unhideWhenUsed/>
    <w:qFormat/>
    <w:rsid w:val="00D07AF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d">
    <w:name w:val="No Spacing"/>
    <w:uiPriority w:val="1"/>
    <w:qFormat/>
    <w:rsid w:val="00F73E83"/>
    <w:pPr>
      <w:ind w:firstLine="454"/>
      <w:jc w:val="both"/>
    </w:pPr>
    <w:rPr>
      <w:sz w:val="32"/>
    </w:rPr>
  </w:style>
  <w:style w:type="table" w:customStyle="1" w:styleId="27">
    <w:name w:val="Сетка таблицы2"/>
    <w:basedOn w:val="a1"/>
    <w:next w:val="af1"/>
    <w:uiPriority w:val="39"/>
    <w:rsid w:val="001436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2F617C"/>
    <w:rPr>
      <w:b/>
      <w:bCs/>
      <w:sz w:val="32"/>
      <w:szCs w:val="32"/>
    </w:rPr>
  </w:style>
  <w:style w:type="character" w:customStyle="1" w:styleId="28">
    <w:name w:val="Неразрешенное упоминание2"/>
    <w:basedOn w:val="a0"/>
    <w:uiPriority w:val="99"/>
    <w:semiHidden/>
    <w:unhideWhenUsed/>
    <w:rsid w:val="00916567"/>
    <w:rPr>
      <w:color w:val="605E5C"/>
      <w:shd w:val="clear" w:color="auto" w:fill="E1DFDD"/>
    </w:rPr>
  </w:style>
  <w:style w:type="character" w:customStyle="1" w:styleId="30">
    <w:name w:val="Заголовок 3 Знак"/>
    <w:basedOn w:val="a0"/>
    <w:link w:val="3"/>
    <w:uiPriority w:val="99"/>
    <w:rsid w:val="007852D5"/>
    <w:rPr>
      <w:rFonts w:ascii="Arial" w:hAnsi="Arial"/>
      <w:b/>
      <w:sz w:val="22"/>
    </w:rPr>
  </w:style>
  <w:style w:type="character" w:customStyle="1" w:styleId="40">
    <w:name w:val="Заголовок 4 Знак"/>
    <w:basedOn w:val="a0"/>
    <w:link w:val="4"/>
    <w:uiPriority w:val="99"/>
    <w:rsid w:val="007852D5"/>
    <w:rPr>
      <w:sz w:val="28"/>
    </w:rPr>
  </w:style>
  <w:style w:type="character" w:customStyle="1" w:styleId="50">
    <w:name w:val="Заголовок 5 Знак"/>
    <w:basedOn w:val="a0"/>
    <w:link w:val="5"/>
    <w:uiPriority w:val="99"/>
    <w:rsid w:val="007852D5"/>
    <w:rPr>
      <w:b/>
      <w:sz w:val="34"/>
    </w:rPr>
  </w:style>
  <w:style w:type="character" w:customStyle="1" w:styleId="60">
    <w:name w:val="Заголовок 6 Знак"/>
    <w:basedOn w:val="a0"/>
    <w:link w:val="6"/>
    <w:uiPriority w:val="99"/>
    <w:rsid w:val="007852D5"/>
    <w:rPr>
      <w:b/>
      <w:sz w:val="22"/>
    </w:rPr>
  </w:style>
  <w:style w:type="character" w:customStyle="1" w:styleId="70">
    <w:name w:val="Заголовок 7 Знак"/>
    <w:basedOn w:val="a0"/>
    <w:link w:val="7"/>
    <w:rsid w:val="00382034"/>
    <w:rPr>
      <w:sz w:val="24"/>
      <w:szCs w:val="24"/>
    </w:rPr>
  </w:style>
  <w:style w:type="character" w:customStyle="1" w:styleId="80">
    <w:name w:val="Заголовок 8 Знак"/>
    <w:basedOn w:val="a0"/>
    <w:link w:val="8"/>
    <w:rsid w:val="00382034"/>
    <w:rPr>
      <w:b/>
      <w:sz w:val="32"/>
      <w:szCs w:val="32"/>
    </w:rPr>
  </w:style>
  <w:style w:type="character" w:customStyle="1" w:styleId="a5">
    <w:name w:val="Верхний колонтитул Знак"/>
    <w:basedOn w:val="a0"/>
    <w:link w:val="a4"/>
    <w:rsid w:val="00382034"/>
    <w:rPr>
      <w:sz w:val="32"/>
    </w:rPr>
  </w:style>
  <w:style w:type="character" w:customStyle="1" w:styleId="32">
    <w:name w:val="Основной текст 3 Знак"/>
    <w:basedOn w:val="a0"/>
    <w:link w:val="31"/>
    <w:rsid w:val="00382034"/>
    <w:rPr>
      <w:sz w:val="16"/>
    </w:rPr>
  </w:style>
  <w:style w:type="character" w:customStyle="1" w:styleId="aa">
    <w:name w:val="Основной текст Знак"/>
    <w:basedOn w:val="a0"/>
    <w:link w:val="a9"/>
    <w:rsid w:val="00382034"/>
    <w:rPr>
      <w:sz w:val="24"/>
    </w:rPr>
  </w:style>
  <w:style w:type="character" w:customStyle="1" w:styleId="34">
    <w:name w:val="Основной текст с отступом 3 Знак"/>
    <w:basedOn w:val="a0"/>
    <w:link w:val="33"/>
    <w:rsid w:val="00382034"/>
    <w:rPr>
      <w:sz w:val="32"/>
    </w:rPr>
  </w:style>
  <w:style w:type="character" w:customStyle="1" w:styleId="22">
    <w:name w:val="Основной текст 2 Знак"/>
    <w:basedOn w:val="a0"/>
    <w:link w:val="21"/>
    <w:rsid w:val="00382034"/>
    <w:rPr>
      <w:sz w:val="24"/>
    </w:rPr>
  </w:style>
  <w:style w:type="character" w:customStyle="1" w:styleId="ac">
    <w:name w:val="Основной текст с отступом Знак"/>
    <w:basedOn w:val="a0"/>
    <w:link w:val="ab"/>
    <w:rsid w:val="00382034"/>
    <w:rPr>
      <w:sz w:val="24"/>
    </w:rPr>
  </w:style>
  <w:style w:type="character" w:customStyle="1" w:styleId="24">
    <w:name w:val="Основной текст с отступом 2 Знак"/>
    <w:basedOn w:val="a0"/>
    <w:link w:val="23"/>
    <w:rsid w:val="003820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974">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83911385">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963544">
      <w:bodyDiv w:val="1"/>
      <w:marLeft w:val="0"/>
      <w:marRight w:val="0"/>
      <w:marTop w:val="0"/>
      <w:marBottom w:val="0"/>
      <w:divBdr>
        <w:top w:val="none" w:sz="0" w:space="0" w:color="auto"/>
        <w:left w:val="none" w:sz="0" w:space="0" w:color="auto"/>
        <w:bottom w:val="none" w:sz="0" w:space="0" w:color="auto"/>
        <w:right w:val="none" w:sz="0" w:space="0" w:color="auto"/>
      </w:divBdr>
    </w:div>
    <w:div w:id="1140803388">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1546163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88925182">
      <w:bodyDiv w:val="1"/>
      <w:marLeft w:val="0"/>
      <w:marRight w:val="0"/>
      <w:marTop w:val="0"/>
      <w:marBottom w:val="0"/>
      <w:divBdr>
        <w:top w:val="none" w:sz="0" w:space="0" w:color="auto"/>
        <w:left w:val="none" w:sz="0" w:space="0" w:color="auto"/>
        <w:bottom w:val="none" w:sz="0" w:space="0" w:color="auto"/>
        <w:right w:val="none" w:sz="0" w:space="0" w:color="auto"/>
      </w:divBdr>
    </w:div>
    <w:div w:id="1631935475">
      <w:bodyDiv w:val="1"/>
      <w:marLeft w:val="0"/>
      <w:marRight w:val="0"/>
      <w:marTop w:val="0"/>
      <w:marBottom w:val="0"/>
      <w:divBdr>
        <w:top w:val="none" w:sz="0" w:space="0" w:color="auto"/>
        <w:left w:val="none" w:sz="0" w:space="0" w:color="auto"/>
        <w:bottom w:val="none" w:sz="0" w:space="0" w:color="auto"/>
        <w:right w:val="none" w:sz="0" w:space="0" w:color="auto"/>
      </w:divBdr>
      <w:divsChild>
        <w:div w:id="689645887">
          <w:marLeft w:val="0"/>
          <w:marRight w:val="0"/>
          <w:marTop w:val="0"/>
          <w:marBottom w:val="0"/>
          <w:divBdr>
            <w:top w:val="none" w:sz="0" w:space="0" w:color="auto"/>
            <w:left w:val="none" w:sz="0" w:space="0" w:color="auto"/>
            <w:bottom w:val="none" w:sz="0" w:space="0" w:color="auto"/>
            <w:right w:val="none" w:sz="0" w:space="0" w:color="auto"/>
          </w:divBdr>
        </w:div>
        <w:div w:id="2017924347">
          <w:marLeft w:val="0"/>
          <w:marRight w:val="0"/>
          <w:marTop w:val="0"/>
          <w:marBottom w:val="0"/>
          <w:divBdr>
            <w:top w:val="none" w:sz="0" w:space="0" w:color="auto"/>
            <w:left w:val="none" w:sz="0" w:space="0" w:color="auto"/>
            <w:bottom w:val="none" w:sz="0" w:space="0" w:color="auto"/>
            <w:right w:val="none" w:sz="0" w:space="0" w:color="auto"/>
          </w:divBdr>
        </w:div>
      </w:divsChild>
    </w:div>
    <w:div w:id="1760329073">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073113317">
      <w:bodyDiv w:val="1"/>
      <w:marLeft w:val="0"/>
      <w:marRight w:val="0"/>
      <w:marTop w:val="0"/>
      <w:marBottom w:val="0"/>
      <w:divBdr>
        <w:top w:val="none" w:sz="0" w:space="0" w:color="auto"/>
        <w:left w:val="none" w:sz="0" w:space="0" w:color="auto"/>
        <w:bottom w:val="none" w:sz="0" w:space="0" w:color="auto"/>
        <w:right w:val="none" w:sz="0" w:space="0" w:color="auto"/>
      </w:divBdr>
    </w:div>
    <w:div w:id="21255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s://matcalc.ru/"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demonstrations.wolfra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iblio-online.ru/" TargetMode="External"/><Relationship Id="rId23" Type="http://schemas.openxmlformats.org/officeDocument/2006/relationships/footer" Target="footer2.xml"/><Relationship Id="rId10" Type="http://schemas.openxmlformats.org/officeDocument/2006/relationships/hyperlink" Target="http://www.fa.ru/org/dep/findata/"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CBC8E-54AD-49D7-B1A6-21B7FFDF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60</Pages>
  <Words>16211</Words>
  <Characters>92409</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108404</CharactersWithSpaces>
  <SharedDoc>false</SharedDoc>
  <HLinks>
    <vt:vector size="108" baseType="variant">
      <vt:variant>
        <vt:i4>6422624</vt:i4>
      </vt:variant>
      <vt:variant>
        <vt:i4>138</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2022-11-06T09:03:00Z</cp:lastPrinted>
  <dcterms:created xsi:type="dcterms:W3CDTF">2022-12-05T07:28:00Z</dcterms:created>
  <dcterms:modified xsi:type="dcterms:W3CDTF">2022-12-08T13:13:00Z</dcterms:modified>
</cp:coreProperties>
</file>