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324F99" w:rsidRPr="00324F99">
        <w:rPr>
          <w:rFonts w:ascii="Times New Roman" w:hAnsi="Times New Roman" w:cs="Times New Roman"/>
          <w:sz w:val="24"/>
          <w:szCs w:val="24"/>
        </w:rPr>
        <w:t>Бизнес-аналитика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C54691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46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Pr="00C54691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Pr="00C54691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C54691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54691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C54691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69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Pr="00C54691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Pr="00C54691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C54691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54691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C54691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691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C54691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C54691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691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C54691">
        <w:rPr>
          <w:rFonts w:ascii="Times New Roman" w:hAnsi="Times New Roman" w:cs="Times New Roman"/>
          <w:sz w:val="24"/>
          <w:szCs w:val="24"/>
        </w:rPr>
        <w:t>преддипл</w:t>
      </w:r>
      <w:bookmarkStart w:id="0" w:name="_GoBack"/>
      <w:bookmarkEnd w:id="0"/>
      <w:r w:rsidR="00506654" w:rsidRPr="00C54691">
        <w:rPr>
          <w:rFonts w:ascii="Times New Roman" w:hAnsi="Times New Roman" w:cs="Times New Roman"/>
          <w:sz w:val="24"/>
          <w:szCs w:val="24"/>
        </w:rPr>
        <w:t>омная практика</w:t>
      </w:r>
    </w:p>
    <w:sectPr w:rsidR="00250323" w:rsidRPr="00C546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24F99"/>
    <w:rsid w:val="003D3B68"/>
    <w:rsid w:val="00473705"/>
    <w:rsid w:val="004D4DD6"/>
    <w:rsid w:val="00506654"/>
    <w:rsid w:val="005A6191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54691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89A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10</cp:revision>
  <dcterms:created xsi:type="dcterms:W3CDTF">2024-04-26T10:37:00Z</dcterms:created>
  <dcterms:modified xsi:type="dcterms:W3CDTF">2026-04-22T11:32:00Z</dcterms:modified>
</cp:coreProperties>
</file>