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4854" w14:textId="50AA5273" w:rsidR="0025473E" w:rsidRPr="0025473E" w:rsidRDefault="0025473E" w:rsidP="00E839A7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47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Шаблон</w:t>
      </w:r>
      <w:r w:rsidRPr="00E83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внешней</w:t>
      </w:r>
      <w:r w:rsidRPr="00E83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рецензии</w:t>
      </w:r>
      <w:r w:rsidRPr="00E83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E83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ВКР</w:t>
      </w:r>
      <w:r w:rsidRPr="00E83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магистранта</w:t>
      </w:r>
    </w:p>
    <w:p w14:paraId="34E39CD2" w14:textId="77777777" w:rsidR="00E839A7" w:rsidRDefault="00E839A7" w:rsidP="00E839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A7E5A" w14:textId="5AF2EFBA" w:rsidR="0025473E" w:rsidRPr="0025473E" w:rsidRDefault="0025473E" w:rsidP="00E839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73E">
        <w:rPr>
          <w:rFonts w:ascii="Times New Roman" w:hAnsi="Times New Roman" w:cs="Times New Roman"/>
          <w:b/>
          <w:bCs/>
          <w:sz w:val="28"/>
          <w:szCs w:val="28"/>
        </w:rPr>
        <w:t>Рецензия</w:t>
      </w:r>
      <w:r w:rsidRPr="0025473E">
        <w:rPr>
          <w:rFonts w:ascii="Times New Roman" w:hAnsi="Times New Roman" w:cs="Times New Roman"/>
          <w:sz w:val="28"/>
          <w:szCs w:val="28"/>
        </w:rPr>
        <w:br/>
        <w:t>на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выпускную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квалификационную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работу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студента</w:t>
      </w:r>
      <w:r w:rsidRPr="0025473E">
        <w:rPr>
          <w:rFonts w:ascii="Times New Roman" w:hAnsi="Times New Roman" w:cs="Times New Roman"/>
          <w:sz w:val="28"/>
          <w:szCs w:val="28"/>
        </w:rPr>
        <w:br/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>[Ф.И.О.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>студента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>полностью]</w:t>
      </w:r>
    </w:p>
    <w:p w14:paraId="42AE399B" w14:textId="2B579B70" w:rsidR="0025473E" w:rsidRPr="0025473E" w:rsidRDefault="0025473E" w:rsidP="0025473E">
      <w:pPr>
        <w:rPr>
          <w:rFonts w:ascii="Times New Roman" w:hAnsi="Times New Roman" w:cs="Times New Roman"/>
          <w:sz w:val="28"/>
          <w:szCs w:val="28"/>
        </w:rPr>
      </w:pPr>
      <w:r w:rsidRPr="0025473E">
        <w:rPr>
          <w:rFonts w:ascii="Times New Roman" w:hAnsi="Times New Roman" w:cs="Times New Roman"/>
          <w:b/>
          <w:bCs/>
          <w:sz w:val="28"/>
          <w:szCs w:val="28"/>
        </w:rPr>
        <w:t>Факультет: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="00E839A7">
        <w:rPr>
          <w:rFonts w:ascii="Times New Roman" w:hAnsi="Times New Roman" w:cs="Times New Roman"/>
          <w:sz w:val="28"/>
          <w:szCs w:val="28"/>
        </w:rPr>
        <w:t>Факультет «Высшая школа управления»</w:t>
      </w:r>
      <w:r w:rsidRPr="0025473E">
        <w:rPr>
          <w:rFonts w:ascii="Times New Roman" w:hAnsi="Times New Roman" w:cs="Times New Roman"/>
          <w:sz w:val="28"/>
          <w:szCs w:val="28"/>
        </w:rPr>
        <w:br/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>Направление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>подготовки: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38.04.02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Менеджмент</w:t>
      </w:r>
      <w:r w:rsidRPr="0025473E">
        <w:rPr>
          <w:rFonts w:ascii="Times New Roman" w:hAnsi="Times New Roman" w:cs="Times New Roman"/>
          <w:sz w:val="28"/>
          <w:szCs w:val="28"/>
        </w:rPr>
        <w:br/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>Направленность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>программы: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="00E839A7">
        <w:rPr>
          <w:rFonts w:ascii="Times New Roman" w:hAnsi="Times New Roman" w:cs="Times New Roman"/>
          <w:sz w:val="28"/>
          <w:szCs w:val="28"/>
        </w:rPr>
        <w:t>Финансовый маркетинг</w:t>
      </w:r>
      <w:r w:rsidRPr="0025473E">
        <w:rPr>
          <w:rFonts w:ascii="Times New Roman" w:hAnsi="Times New Roman" w:cs="Times New Roman"/>
          <w:sz w:val="28"/>
          <w:szCs w:val="28"/>
        </w:rPr>
        <w:br/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>ВКР: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«[Тема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работы]»</w:t>
      </w:r>
      <w:r w:rsidRPr="0025473E">
        <w:rPr>
          <w:rFonts w:ascii="Times New Roman" w:hAnsi="Times New Roman" w:cs="Times New Roman"/>
          <w:sz w:val="28"/>
          <w:szCs w:val="28"/>
        </w:rPr>
        <w:br/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>Рецензент: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[Должность,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место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работы,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Ф.И.О.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рецензента]</w:t>
      </w:r>
    </w:p>
    <w:p w14:paraId="30E4D357" w14:textId="2A9B626F" w:rsidR="0025473E" w:rsidRPr="0025473E" w:rsidRDefault="0025473E" w:rsidP="002547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6935DD" w14:textId="77777777" w:rsidR="00772D7B" w:rsidRPr="00772D7B" w:rsidRDefault="00772D7B" w:rsidP="00CD5C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D7B">
        <w:rPr>
          <w:rFonts w:ascii="Times New Roman" w:hAnsi="Times New Roman" w:cs="Times New Roman"/>
          <w:sz w:val="28"/>
          <w:szCs w:val="28"/>
        </w:rPr>
        <w:t>Выпускная квалификационная работа [Фамилия И.О.] посвящена критически важной проблеме современной [отрасль/сфера деятельности] — [суть проблемы одним предложением]. Автор убедительно обосновывает актуальность темы, опираясь на глубокий анализ [геополитической ситуации / рыночных тенденций / регуляторных изменений / технологических вызовов] и дефицита исследований, фокусирующихся на [конкретный аспект]. Тема раскрыта полно: от теоретических основ [общая тема] до практических механизмов [прикладной результат] на примере [конкретная организация / сектор]. Работа демонстрирует системный подход, охватывая все ключевые аспекты — от нормативно-правовой базы до зарубежного опыта и инструментов цифровизации.</w:t>
      </w:r>
    </w:p>
    <w:p w14:paraId="2516A960" w14:textId="77777777" w:rsidR="00772D7B" w:rsidRPr="00772D7B" w:rsidRDefault="00772D7B" w:rsidP="00CD5C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D7B">
        <w:rPr>
          <w:rFonts w:ascii="Times New Roman" w:hAnsi="Times New Roman" w:cs="Times New Roman"/>
          <w:sz w:val="28"/>
          <w:szCs w:val="28"/>
        </w:rPr>
        <w:t>Полнота изложения материала свидетельствует о комплексном подходе к исследованию. Во введении представлена актуальность исследования, перечислены его цель и задачи, объект и предмет, описана теоретическая и информационная базы исследования. В рамках первой главы рассмотрены теоретические аспекты [тема главы 1], а именно: [сущность и основные элементы / место и роль / опыт зарубежных стран]. Во второй главе представлены практические аспекты [тема главы 2]: результаты анализа внешней и внутренней среды [организации], результаты анализа применяемой [стратегии / модели], а также оценка ее эффективности. Третья глава посвящена разработке предложений по совершенствованию [предмет исследования] в условиях [контекст / ограничения]. В заключении сформулированы основные выводы.</w:t>
      </w:r>
    </w:p>
    <w:p w14:paraId="6D14F737" w14:textId="77777777" w:rsidR="00772D7B" w:rsidRPr="00772D7B" w:rsidRDefault="00772D7B" w:rsidP="00CD5C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D7B">
        <w:rPr>
          <w:rFonts w:ascii="Times New Roman" w:hAnsi="Times New Roman" w:cs="Times New Roman"/>
          <w:sz w:val="28"/>
          <w:szCs w:val="28"/>
        </w:rPr>
        <w:t xml:space="preserve">Степень достижения цели и задач работы не вызывает сомнений. Поставленная цель — [сформулировать цель из ВКР] — достигнута через поэтапное решение задач: от изучения теоретических основ до внедрения конкретных инструментов в практику компании. Автор демонстрирует </w:t>
      </w:r>
      <w:r w:rsidRPr="00772D7B">
        <w:rPr>
          <w:rFonts w:ascii="Times New Roman" w:hAnsi="Times New Roman" w:cs="Times New Roman"/>
          <w:sz w:val="28"/>
          <w:szCs w:val="28"/>
        </w:rPr>
        <w:lastRenderedPageBreak/>
        <w:t>системность мышления, сочетая анализ рисков, моделирование процессов и прогнозирование результатов.</w:t>
      </w:r>
    </w:p>
    <w:p w14:paraId="7DCB401E" w14:textId="77777777" w:rsidR="00772D7B" w:rsidRPr="00772D7B" w:rsidRDefault="00772D7B" w:rsidP="00CD5C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D7B">
        <w:rPr>
          <w:rFonts w:ascii="Times New Roman" w:hAnsi="Times New Roman" w:cs="Times New Roman"/>
          <w:sz w:val="28"/>
          <w:szCs w:val="28"/>
        </w:rPr>
        <w:t>Проведенное исследование демонстрирует высокую степень самостоятельности. [Фамилия И.О.] не только анализирует теоретические концепции, но и предлагает оригинальные решения для конкретной [организации / сферы]. Глубина проработки материала подтверждается детальным анализом [объекта] с применением современных методик ([SWOT, PEST, 7P, портфельный анализ, расчет CLV/CAC, финансовое моделирование и др.]), а также критической оценкой зарубежного опыта (кейсы [компания 1], [компания 2], [компания 3]).</w:t>
      </w:r>
    </w:p>
    <w:p w14:paraId="7967B0C9" w14:textId="77777777" w:rsidR="00772D7B" w:rsidRPr="00772D7B" w:rsidRDefault="00772D7B" w:rsidP="00CD5C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D7B">
        <w:rPr>
          <w:rFonts w:ascii="Times New Roman" w:hAnsi="Times New Roman" w:cs="Times New Roman"/>
          <w:sz w:val="28"/>
          <w:szCs w:val="28"/>
        </w:rPr>
        <w:t>Качество проведенного анализа является безусловным достоинством работы. Автор сочетает количественные методы ([расчет показателей / прогнозирование / оценка эффективности]) с качественными (сравнительный анализ конкурентов, оценка рисков, экспертные интервью). Все выводы обоснованы актуальными данными: [источники: отчеты ЦБ РФ / Росстат / корпоративная отчетность за 20__–20__ гг. / результаты отраслевых исследований]. Практические рекомендации — [конкретные предложения автора, например: новая платформа, цифровой продукт, реорганизация процесса] — стали логичным итогом исследования. Они подкреплены расчетами экономической эффективности (или управленческой/социальной значимости), что подтверждает их реализуемость.</w:t>
      </w:r>
    </w:p>
    <w:p w14:paraId="103CC940" w14:textId="77777777" w:rsidR="00772D7B" w:rsidRPr="00772D7B" w:rsidRDefault="00772D7B" w:rsidP="00CD5C47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2D7B">
        <w:rPr>
          <w:rFonts w:ascii="Times New Roman" w:hAnsi="Times New Roman" w:cs="Times New Roman"/>
          <w:sz w:val="28"/>
          <w:szCs w:val="28"/>
          <w:highlight w:val="yellow"/>
        </w:rPr>
        <w:t>Наряду с достоинствами, работа имеет следующие недостатки:</w:t>
      </w:r>
    </w:p>
    <w:p w14:paraId="07015041" w14:textId="77777777" w:rsidR="00772D7B" w:rsidRPr="00772D7B" w:rsidRDefault="00772D7B" w:rsidP="00772D7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2D7B">
        <w:rPr>
          <w:rFonts w:ascii="Times New Roman" w:hAnsi="Times New Roman" w:cs="Times New Roman"/>
          <w:sz w:val="28"/>
          <w:szCs w:val="28"/>
          <w:highlight w:val="yellow"/>
        </w:rPr>
        <w:t>На с. ___ автор не в полной мере учитывает [фактор / альтернативный подход / риск], который мог бы усилить аргументацию.</w:t>
      </w:r>
    </w:p>
    <w:p w14:paraId="58708356" w14:textId="77777777" w:rsidR="00772D7B" w:rsidRPr="00772D7B" w:rsidRDefault="00772D7B" w:rsidP="00772D7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2D7B">
        <w:rPr>
          <w:rFonts w:ascii="Times New Roman" w:hAnsi="Times New Roman" w:cs="Times New Roman"/>
          <w:sz w:val="28"/>
          <w:szCs w:val="28"/>
          <w:highlight w:val="yellow"/>
        </w:rPr>
        <w:t>В разделе, посвященном [конкретный параграф или таблица], следовало бы более детально обосновать выбор [методики / источника данных].</w:t>
      </w:r>
    </w:p>
    <w:p w14:paraId="6F6B5D25" w14:textId="77777777" w:rsidR="00772D7B" w:rsidRPr="00772D7B" w:rsidRDefault="00772D7B" w:rsidP="00772D7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2D7B">
        <w:rPr>
          <w:rFonts w:ascii="Times New Roman" w:hAnsi="Times New Roman" w:cs="Times New Roman"/>
          <w:sz w:val="28"/>
          <w:szCs w:val="28"/>
          <w:highlight w:val="yellow"/>
        </w:rPr>
        <w:t>[Необязательное замечание по оформлению, стилю изложения или графическому материалу, например: отдельные таблицы выходят за границы страницы / в списке литературы встречаются устаревшие источники 2018–2019 гг.].</w:t>
      </w:r>
    </w:p>
    <w:p w14:paraId="5D0DB2ED" w14:textId="77777777" w:rsidR="00CD5C47" w:rsidRDefault="00772D7B" w:rsidP="00CD5C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D7B">
        <w:rPr>
          <w:rFonts w:ascii="Times New Roman" w:hAnsi="Times New Roman" w:cs="Times New Roman"/>
          <w:sz w:val="28"/>
          <w:szCs w:val="28"/>
        </w:rPr>
        <w:t>Указанные замечания носят рекомендательный характер и не снижают общего высокого уровня работы.</w:t>
      </w:r>
    </w:p>
    <w:p w14:paraId="28C1C34D" w14:textId="77777777" w:rsidR="00CD5C47" w:rsidRDefault="00772D7B" w:rsidP="00CD5C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D7B">
        <w:rPr>
          <w:rFonts w:ascii="Times New Roman" w:hAnsi="Times New Roman" w:cs="Times New Roman"/>
          <w:sz w:val="28"/>
          <w:szCs w:val="28"/>
        </w:rPr>
        <w:t>Практическая значимость исследования выходит за рамки [конкретная организация / кейс]. Разработанные автором [проект / модель / методика] предлагает [суть вклада: стандарт, отраслевое решение, подход к управлению], что может быть использовано в деятельности [тип организаций / подразделений / сфера].</w:t>
      </w:r>
    </w:p>
    <w:p w14:paraId="69CD595A" w14:textId="77777777" w:rsidR="00CD5C47" w:rsidRDefault="00772D7B" w:rsidP="00CD5C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D7B">
        <w:rPr>
          <w:rFonts w:ascii="Times New Roman" w:hAnsi="Times New Roman" w:cs="Times New Roman"/>
          <w:sz w:val="28"/>
          <w:szCs w:val="28"/>
        </w:rPr>
        <w:lastRenderedPageBreak/>
        <w:t>Считаю, что ВКР [Фамилия И.О.] написана на высоком компетентностном уровне.</w:t>
      </w:r>
    </w:p>
    <w:p w14:paraId="5FF7F85A" w14:textId="64B5EE62" w:rsidR="00772D7B" w:rsidRPr="00772D7B" w:rsidRDefault="00772D7B" w:rsidP="00CD5C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D7B">
        <w:rPr>
          <w:rFonts w:ascii="Times New Roman" w:hAnsi="Times New Roman" w:cs="Times New Roman"/>
          <w:sz w:val="28"/>
          <w:szCs w:val="28"/>
        </w:rPr>
        <w:t>Вывод: выпускная квалификационная работа</w:t>
      </w:r>
      <w:r w:rsidR="00CD5C47">
        <w:rPr>
          <w:rFonts w:ascii="Times New Roman" w:hAnsi="Times New Roman" w:cs="Times New Roman"/>
          <w:sz w:val="28"/>
          <w:szCs w:val="28"/>
        </w:rPr>
        <w:t xml:space="preserve"> </w:t>
      </w:r>
      <w:r w:rsidR="00CD5C47" w:rsidRPr="00772D7B">
        <w:rPr>
          <w:rFonts w:ascii="Times New Roman" w:hAnsi="Times New Roman" w:cs="Times New Roman"/>
          <w:sz w:val="28"/>
          <w:szCs w:val="28"/>
        </w:rPr>
        <w:t xml:space="preserve">[Фамилия И.О.] </w:t>
      </w:r>
      <w:r w:rsidRPr="00772D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2D7B"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 w:rsidRPr="00772D7B">
        <w:rPr>
          <w:rFonts w:ascii="Times New Roman" w:hAnsi="Times New Roman" w:cs="Times New Roman"/>
          <w:sz w:val="28"/>
          <w:szCs w:val="28"/>
        </w:rPr>
        <w:t xml:space="preserve"> требованиям, предъявляемым к выпускным квалификационным работам по программам магистратуры, рекомендуется к защите на заседании государственной экзаменационной комиссии и заслуживает оценки «[отлично / хорошо]».</w:t>
      </w:r>
    </w:p>
    <w:p w14:paraId="36270B17" w14:textId="564C2FCA" w:rsidR="0025473E" w:rsidRPr="0025473E" w:rsidRDefault="0025473E" w:rsidP="002547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132D9" w14:textId="77777777" w:rsidR="0025473E" w:rsidRPr="0025473E" w:rsidRDefault="0025473E" w:rsidP="00772D7B">
      <w:pPr>
        <w:rPr>
          <w:rFonts w:ascii="Times New Roman" w:hAnsi="Times New Roman" w:cs="Times New Roman"/>
          <w:sz w:val="28"/>
          <w:szCs w:val="28"/>
        </w:rPr>
      </w:pPr>
      <w:r w:rsidRPr="0025473E">
        <w:rPr>
          <w:rFonts w:ascii="Times New Roman" w:hAnsi="Times New Roman" w:cs="Times New Roman"/>
          <w:b/>
          <w:bCs/>
          <w:sz w:val="28"/>
          <w:szCs w:val="28"/>
        </w:rPr>
        <w:t>Рецензент:</w:t>
      </w:r>
    </w:p>
    <w:p w14:paraId="3456ADA6" w14:textId="671DDA01" w:rsidR="007248C5" w:rsidRDefault="0025473E" w:rsidP="00772D7B">
      <w:pPr>
        <w:rPr>
          <w:rFonts w:ascii="Times New Roman" w:hAnsi="Times New Roman" w:cs="Times New Roman"/>
          <w:sz w:val="28"/>
          <w:szCs w:val="28"/>
        </w:rPr>
      </w:pPr>
      <w:r w:rsidRPr="0025473E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25473E">
        <w:rPr>
          <w:rFonts w:ascii="Times New Roman" w:hAnsi="Times New Roman" w:cs="Times New Roman"/>
          <w:sz w:val="28"/>
          <w:szCs w:val="28"/>
        </w:rPr>
        <w:t>Должность]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="007248C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248C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7248C5">
        <w:rPr>
          <w:rFonts w:ascii="Times New Roman" w:hAnsi="Times New Roman" w:cs="Times New Roman"/>
          <w:sz w:val="28"/>
          <w:szCs w:val="28"/>
        </w:rPr>
        <w:t xml:space="preserve">   </w:t>
      </w:r>
      <w:r w:rsidRPr="0025473E">
        <w:rPr>
          <w:rFonts w:ascii="Times New Roman" w:hAnsi="Times New Roman" w:cs="Times New Roman"/>
          <w:sz w:val="28"/>
          <w:szCs w:val="28"/>
        </w:rPr>
        <w:t>[Подпись]</w:t>
      </w:r>
      <w:r w:rsidR="007248C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248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48C5">
        <w:rPr>
          <w:rFonts w:ascii="Times New Roman" w:hAnsi="Times New Roman" w:cs="Times New Roman"/>
          <w:sz w:val="28"/>
          <w:szCs w:val="28"/>
        </w:rPr>
        <w:t xml:space="preserve">   </w:t>
      </w:r>
      <w:r w:rsidR="007248C5" w:rsidRPr="0025473E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7248C5" w:rsidRPr="0025473E">
        <w:rPr>
          <w:rFonts w:ascii="Times New Roman" w:hAnsi="Times New Roman" w:cs="Times New Roman"/>
          <w:sz w:val="28"/>
          <w:szCs w:val="28"/>
        </w:rPr>
        <w:t>И.О. Фамилия]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858DD" w14:textId="15BB4A3F" w:rsidR="0025473E" w:rsidRPr="0025473E" w:rsidRDefault="007248C5" w:rsidP="00772D7B">
      <w:pPr>
        <w:rPr>
          <w:rFonts w:ascii="Times New Roman" w:hAnsi="Times New Roman" w:cs="Times New Roman"/>
          <w:sz w:val="28"/>
          <w:szCs w:val="28"/>
        </w:rPr>
      </w:pPr>
      <w:r w:rsidRPr="0025473E">
        <w:rPr>
          <w:rFonts w:ascii="Times New Roman" w:hAnsi="Times New Roman" w:cs="Times New Roman"/>
          <w:sz w:val="28"/>
          <w:szCs w:val="28"/>
        </w:rPr>
        <w:t xml:space="preserve">[Место </w:t>
      </w:r>
      <w:proofErr w:type="gramStart"/>
      <w:r w:rsidRPr="0025473E">
        <w:rPr>
          <w:rFonts w:ascii="Times New Roman" w:hAnsi="Times New Roman" w:cs="Times New Roman"/>
          <w:sz w:val="28"/>
          <w:szCs w:val="28"/>
        </w:rPr>
        <w:t>работы]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73E" w:rsidRPr="0025473E">
        <w:rPr>
          <w:rFonts w:ascii="Times New Roman" w:hAnsi="Times New Roman" w:cs="Times New Roman"/>
          <w:sz w:val="28"/>
          <w:szCs w:val="28"/>
        </w:rPr>
        <w:br/>
      </w:r>
      <w:r w:rsidR="0025473E" w:rsidRPr="0025473E">
        <w:rPr>
          <w:rFonts w:ascii="Times New Roman" w:hAnsi="Times New Roman" w:cs="Times New Roman"/>
          <w:sz w:val="28"/>
          <w:szCs w:val="28"/>
        </w:rPr>
        <w:br/>
        <w:t>[Контактные</w:t>
      </w:r>
      <w:r w:rsidR="0025473E"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="0025473E" w:rsidRPr="0025473E">
        <w:rPr>
          <w:rFonts w:ascii="Times New Roman" w:hAnsi="Times New Roman" w:cs="Times New Roman"/>
          <w:sz w:val="28"/>
          <w:szCs w:val="28"/>
        </w:rPr>
        <w:t>данные</w:t>
      </w:r>
      <w:r w:rsidR="0025473E"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="0025473E" w:rsidRPr="0025473E">
        <w:rPr>
          <w:rFonts w:ascii="Times New Roman" w:hAnsi="Times New Roman" w:cs="Times New Roman"/>
          <w:sz w:val="28"/>
          <w:szCs w:val="28"/>
        </w:rPr>
        <w:t>(опционально)]</w:t>
      </w:r>
    </w:p>
    <w:p w14:paraId="696AA4FE" w14:textId="0FD44777" w:rsidR="008D166C" w:rsidRDefault="0025473E">
      <w:pPr>
        <w:rPr>
          <w:rFonts w:ascii="Times New Roman" w:hAnsi="Times New Roman" w:cs="Times New Roman"/>
          <w:sz w:val="28"/>
          <w:szCs w:val="28"/>
        </w:rPr>
      </w:pPr>
      <w:r w:rsidRPr="0025473E">
        <w:rPr>
          <w:rFonts w:ascii="Times New Roman" w:hAnsi="Times New Roman" w:cs="Times New Roman"/>
          <w:sz w:val="28"/>
          <w:szCs w:val="28"/>
        </w:rPr>
        <w:t>«_</w:t>
      </w:r>
      <w:r w:rsidR="00860F47">
        <w:rPr>
          <w:rFonts w:ascii="Times New Roman" w:hAnsi="Times New Roman" w:cs="Times New Roman"/>
          <w:sz w:val="28"/>
          <w:szCs w:val="28"/>
        </w:rPr>
        <w:t>__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r w:rsidRPr="0025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48C5" w:rsidRPr="007248C5">
        <w:rPr>
          <w:rFonts w:ascii="Times New Roman" w:hAnsi="Times New Roman" w:cs="Times New Roman"/>
          <w:sz w:val="28"/>
          <w:szCs w:val="28"/>
        </w:rPr>
        <w:t>20</w:t>
      </w:r>
      <w:r w:rsidR="00860F47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25473E">
        <w:rPr>
          <w:rFonts w:ascii="Times New Roman" w:hAnsi="Times New Roman" w:cs="Times New Roman"/>
          <w:sz w:val="28"/>
          <w:szCs w:val="28"/>
        </w:rPr>
        <w:t xml:space="preserve"> </w:t>
      </w:r>
      <w:r w:rsidRPr="0025473E">
        <w:rPr>
          <w:rFonts w:ascii="Times New Roman" w:hAnsi="Times New Roman" w:cs="Times New Roman"/>
          <w:sz w:val="28"/>
          <w:szCs w:val="28"/>
        </w:rPr>
        <w:t>г.</w:t>
      </w:r>
    </w:p>
    <w:p w14:paraId="239553DB" w14:textId="5AC56916" w:rsidR="00860F47" w:rsidRPr="00860F47" w:rsidRDefault="00860F47">
      <w:pPr>
        <w:rPr>
          <w:rFonts w:ascii="Times New Roman" w:hAnsi="Times New Roman" w:cs="Times New Roman"/>
          <w:sz w:val="28"/>
          <w:szCs w:val="28"/>
        </w:rPr>
      </w:pPr>
    </w:p>
    <w:sectPr w:rsidR="00860F47" w:rsidRPr="0086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7879"/>
    <w:multiLevelType w:val="multilevel"/>
    <w:tmpl w:val="38A8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A3241"/>
    <w:multiLevelType w:val="multilevel"/>
    <w:tmpl w:val="592E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3402E"/>
    <w:multiLevelType w:val="multilevel"/>
    <w:tmpl w:val="ED22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E92A75"/>
    <w:multiLevelType w:val="multilevel"/>
    <w:tmpl w:val="EFAE8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2572A7"/>
    <w:multiLevelType w:val="multilevel"/>
    <w:tmpl w:val="6440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585334">
    <w:abstractNumId w:val="0"/>
  </w:num>
  <w:num w:numId="2" w16cid:durableId="880826667">
    <w:abstractNumId w:val="1"/>
  </w:num>
  <w:num w:numId="3" w16cid:durableId="747773098">
    <w:abstractNumId w:val="4"/>
  </w:num>
  <w:num w:numId="4" w16cid:durableId="1698502588">
    <w:abstractNumId w:val="2"/>
  </w:num>
  <w:num w:numId="5" w16cid:durableId="38033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3E"/>
    <w:rsid w:val="0025473E"/>
    <w:rsid w:val="005F413A"/>
    <w:rsid w:val="007248C5"/>
    <w:rsid w:val="0075353A"/>
    <w:rsid w:val="00772D7B"/>
    <w:rsid w:val="00860F47"/>
    <w:rsid w:val="008D166C"/>
    <w:rsid w:val="009F20EE"/>
    <w:rsid w:val="00B14C8F"/>
    <w:rsid w:val="00CD5C47"/>
    <w:rsid w:val="00CF3846"/>
    <w:rsid w:val="00E8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B298"/>
  <w15:chartTrackingRefBased/>
  <w15:docId w15:val="{CD45A10A-7CEE-40D9-8268-1DB3B96A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7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7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7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7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7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7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4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47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7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47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47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4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Самира Джендубаева</dc:creator>
  <cp:keywords/>
  <dc:description/>
  <cp:lastModifiedBy>Самира Джендубаева</cp:lastModifiedBy>
  <cp:revision>1</cp:revision>
  <dcterms:created xsi:type="dcterms:W3CDTF">2026-05-10T13:07:00Z</dcterms:created>
  <dcterms:modified xsi:type="dcterms:W3CDTF">2026-05-10T13:15:00Z</dcterms:modified>
</cp:coreProperties>
</file>