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F991D" w14:textId="1B7AF756" w:rsidR="00054ED0" w:rsidRPr="00054ED0" w:rsidRDefault="00054ED0" w:rsidP="00054ED0">
      <w:pPr>
        <w:spacing w:line="295" w:lineRule="atLeast"/>
        <w:ind w:firstLine="0"/>
        <w:jc w:val="center"/>
        <w:outlineLvl w:val="1"/>
        <w:rPr>
          <w:rFonts w:eastAsia="Times New Roman" w:cs="Times New Roman"/>
          <w:color w:val="000000"/>
          <w:sz w:val="45"/>
          <w:szCs w:val="45"/>
          <w:lang w:eastAsia="ru-RU"/>
        </w:rPr>
      </w:pPr>
      <w:r w:rsidRPr="00054ED0">
        <w:rPr>
          <w:rFonts w:eastAsia="Times New Roman" w:cs="Times New Roman"/>
          <w:noProof/>
          <w:color w:val="0000FF"/>
          <w:sz w:val="45"/>
          <w:szCs w:val="45"/>
          <w:lang w:eastAsia="ru-RU"/>
        </w:rPr>
        <w:drawing>
          <wp:inline distT="0" distB="0" distL="0" distR="0" wp14:anchorId="399538A8" wp14:editId="2CAB4E50">
            <wp:extent cx="8255" cy="8255"/>
            <wp:effectExtent l="0" t="0" r="0" b="0"/>
            <wp:docPr id="1" name="Рисунок 1" descr="Проход по ссылкам навигаци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ход по ссылкам навигаци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EBE" w:rsidRPr="00054ED0">
        <w:rPr>
          <w:rFonts w:eastAsia="Times New Roman" w:cs="Times New Roman"/>
          <w:color w:val="000000"/>
          <w:sz w:val="45"/>
          <w:szCs w:val="45"/>
          <w:lang w:eastAsia="ru-RU"/>
        </w:rPr>
        <w:t xml:space="preserve"> </w:t>
      </w:r>
    </w:p>
    <w:tbl>
      <w:tblPr>
        <w:tblW w:w="15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5"/>
      </w:tblGrid>
      <w:tr w:rsidR="00054ED0" w:rsidRPr="00054ED0" w14:paraId="28B4C278" w14:textId="77777777" w:rsidTr="00054ED0">
        <w:tc>
          <w:tcPr>
            <w:tcW w:w="15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1C294" w14:textId="68BDC20D" w:rsidR="00054ED0" w:rsidRPr="00054ED0" w:rsidRDefault="00054ED0" w:rsidP="00054ED0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D0">
              <w:rPr>
                <w:rFonts w:eastAsia="Times New Roman" w:cs="Times New Roman"/>
                <w:sz w:val="24"/>
                <w:szCs w:val="24"/>
                <w:lang w:eastAsia="ru-RU"/>
              </w:rPr>
              <w:t>​</w:t>
            </w:r>
          </w:p>
          <w:p w14:paraId="28117E40" w14:textId="5DCEA4BB" w:rsidR="00054ED0" w:rsidRPr="00054ED0" w:rsidRDefault="00A07A79" w:rsidP="00202E16">
            <w:pPr>
              <w:spacing w:line="295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tooltip="Ежегодная Всероссийская научно-практическая конференция " w:history="1">
              <w:r w:rsidR="00054ED0" w:rsidRPr="00054ED0">
                <w:rPr>
                  <w:rFonts w:eastAsia="Times New Roman" w:cs="Times New Roman"/>
                  <w:color w:val="006984"/>
                  <w:sz w:val="45"/>
                  <w:szCs w:val="45"/>
                  <w:lang w:eastAsia="ru-RU"/>
                </w:rPr>
                <w:t xml:space="preserve">Ежегодная Всероссийская научно-практическая конференция </w:t>
              </w:r>
              <w:r w:rsidR="00054ED0" w:rsidRPr="00054ED0">
                <w:rPr>
                  <w:rFonts w:eastAsia="Times New Roman" w:cs="Times New Roman"/>
                  <w:color w:val="006984"/>
                  <w:sz w:val="45"/>
                  <w:szCs w:val="45"/>
                  <w:lang w:eastAsia="ru-RU"/>
                </w:rPr>
                <w:t>«</w:t>
              </w:r>
              <w:r w:rsidR="0041753E">
                <w:rPr>
                  <w:rFonts w:eastAsia="Times New Roman" w:cs="Times New Roman"/>
                  <w:color w:val="006984"/>
                  <w:sz w:val="45"/>
                  <w:szCs w:val="45"/>
                  <w:lang w:eastAsia="ru-RU"/>
                </w:rPr>
                <w:t>Актуальные</w:t>
              </w:r>
            </w:hyperlink>
          </w:p>
          <w:p w14:paraId="42251380" w14:textId="2B29F08B" w:rsidR="00054ED0" w:rsidRPr="00054ED0" w:rsidRDefault="00A07A79" w:rsidP="00054ED0">
            <w:pPr>
              <w:spacing w:line="295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tooltip="Ежегодная Всероссийская научно-практическая конференция " w:history="1">
              <w:r w:rsidR="0041753E">
                <w:rPr>
                  <w:rFonts w:eastAsia="Times New Roman" w:cs="Times New Roman"/>
                  <w:color w:val="006984"/>
                  <w:sz w:val="45"/>
                  <w:szCs w:val="45"/>
                  <w:lang w:eastAsia="ru-RU"/>
                </w:rPr>
                <w:t>тренды в экономике и финансах</w:t>
              </w:r>
              <w:r w:rsidR="00054ED0" w:rsidRPr="00054ED0">
                <w:rPr>
                  <w:rFonts w:eastAsia="Times New Roman" w:cs="Times New Roman"/>
                  <w:color w:val="006984"/>
                  <w:sz w:val="45"/>
                  <w:szCs w:val="45"/>
                  <w:lang w:eastAsia="ru-RU"/>
                </w:rPr>
                <w:t>»</w:t>
              </w:r>
            </w:hyperlink>
          </w:p>
          <w:tbl>
            <w:tblPr>
              <w:tblW w:w="142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76"/>
            </w:tblGrid>
            <w:tr w:rsidR="00054ED0" w:rsidRPr="00054ED0" w14:paraId="44E01F07" w14:textId="77777777" w:rsidTr="00054ED0">
              <w:tc>
                <w:tcPr>
                  <w:tcW w:w="14276" w:type="dxa"/>
                  <w:shd w:val="clear" w:color="auto" w:fill="auto"/>
                  <w:hideMark/>
                </w:tcPr>
                <w:p w14:paraId="2B95FDB2" w14:textId="77777777" w:rsidR="00202E16" w:rsidRPr="00202E16" w:rsidRDefault="00202E16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Cs w:val="28"/>
                      <w:lang w:eastAsia="ru-RU"/>
                    </w:rPr>
                  </w:pPr>
                  <w:r w:rsidRPr="00202E16">
                    <w:rPr>
                      <w:rFonts w:eastAsia="Times New Roman" w:cs="Times New Roman"/>
                      <w:i/>
                      <w:iCs/>
                      <w:szCs w:val="28"/>
                      <w:lang w:eastAsia="ru-RU"/>
                    </w:rPr>
                    <w:t>07.12.2023 г.</w:t>
                  </w:r>
                </w:p>
                <w:p w14:paraId="2369DC76" w14:textId="37574F9D" w:rsidR="00054ED0" w:rsidRPr="00054ED0" w:rsidRDefault="00054ED0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  <w:p w14:paraId="2F3B4EDE" w14:textId="77777777" w:rsidR="00054ED0" w:rsidRPr="00054ED0" w:rsidRDefault="00054ED0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b/>
                      <w:bCs/>
                      <w:color w:val="B10026"/>
                      <w:szCs w:val="28"/>
                      <w:lang w:eastAsia="ru-RU"/>
                    </w:rPr>
                    <w:t>форма проведения - видео выступление</w:t>
                  </w:r>
                </w:p>
                <w:p w14:paraId="114D76BD" w14:textId="77777777" w:rsidR="00054ED0" w:rsidRPr="00054ED0" w:rsidRDefault="00054ED0" w:rsidP="00054ED0">
                  <w:pPr>
                    <w:spacing w:after="15"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1"/>
                    <w:gridCol w:w="8805"/>
                  </w:tblGrid>
                  <w:tr w:rsidR="00054ED0" w:rsidRPr="00054ED0" w14:paraId="71AA901F" w14:textId="77777777">
                    <w:tc>
                      <w:tcPr>
                        <w:tcW w:w="5637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3D0ED33" w14:textId="77777777" w:rsidR="00054ED0" w:rsidRPr="00054ED0" w:rsidRDefault="00054ED0" w:rsidP="00054ED0">
                        <w:pPr>
                          <w:spacing w:line="240" w:lineRule="auto"/>
                          <w:ind w:firstLine="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 ​​</w:t>
                        </w:r>
                        <w:r w:rsidRPr="00054ED0">
                          <w:rPr>
                            <w:rFonts w:eastAsia="Times New Roman" w:cs="Times New Roman"/>
                            <w:noProof/>
                            <w:szCs w:val="28"/>
                            <w:lang w:eastAsia="ru-RU"/>
                          </w:rPr>
                          <w:drawing>
                            <wp:inline distT="0" distB="0" distL="0" distR="0" wp14:anchorId="42E81F44" wp14:editId="5E044320">
                              <wp:extent cx="2811145" cy="2684145"/>
                              <wp:effectExtent l="0" t="0" r="8255" b="1905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1145" cy="268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3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128B4BD" w14:textId="77777777" w:rsidR="00054ED0" w:rsidRPr="00054ED0" w:rsidRDefault="00054ED0" w:rsidP="00054ED0">
                        <w:pPr>
                          <w:spacing w:line="240" w:lineRule="auto"/>
                          <w:ind w:firstLine="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МИНИСТЕРСТВО ЭКОНОМИКИ ОМСКОЙ ОБЛАСТИ</w:t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  <w:t>ОМСКИЙ ФИЛИАЛ ФИНАНСОВОГО УНИВЕРСИТЕТА</w:t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  <w:t>ПРИ ПРАВИТЕЛЬСТВЕ РФ</w:t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  <w:t>ОМСКИЙ НАУЧНЫЙ ЦЕНТР СО РАН</w:t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  <w:t>ОРОО ВОЛЬНОЕ ЭКОНОМИЧЕСКОЕ ОБЩЕСТВО РОССИИ</w:t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  <w:t>ЛАБОРАТОРИЯ ЭКОНОМИЧЕСКИХ ИССЛЕДОВАНИЙ ОМСКОЙ ОБЛАСТИ</w:t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</w:r>
                        <w:r w:rsidRPr="00054ED0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14:paraId="3767F0D2" w14:textId="4E9BEF80" w:rsid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  <w:p w14:paraId="4F3FEC59" w14:textId="625AECEB" w:rsid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553FE45D" w14:textId="0F289A55" w:rsid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23B55A7D" w14:textId="52CA5C37" w:rsid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38408E9C" w14:textId="1FABCE57" w:rsidR="00F85EBE" w:rsidRDefault="00F85EBE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1D17A704" w14:textId="77777777" w:rsidR="00F85EBE" w:rsidRDefault="00F85EBE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36DF86CE" w14:textId="38435A16" w:rsid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0AE3E240" w14:textId="77777777" w:rsidR="00054ED0" w:rsidRP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98E6FFF" w14:textId="77777777" w:rsidR="00054ED0" w:rsidRPr="00054ED0" w:rsidRDefault="00054ED0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lastRenderedPageBreak/>
                    <w:t>ПРОГРАММА</w:t>
                  </w:r>
                </w:p>
                <w:p w14:paraId="29D9FC3F" w14:textId="34327054" w:rsidR="00054ED0" w:rsidRPr="00054ED0" w:rsidRDefault="00054ED0" w:rsidP="00202E1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color w:val="007D8C"/>
                      <w:szCs w:val="28"/>
                      <w:lang w:eastAsia="ru-RU"/>
                    </w:rPr>
                    <w:t>ЕЖЕГОДНОЙ ВСЕРОССИЙСКОЙ НАУЧНО-ПРАКТИЧЕСКОЙ КОНФЕРЕНЦИИ </w:t>
                  </w:r>
                </w:p>
                <w:p w14:paraId="2AAEBD2D" w14:textId="29D3BBAA" w:rsidR="00054ED0" w:rsidRDefault="00054ED0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«</w:t>
                  </w:r>
                  <w:r w:rsidR="0041753E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АКТУАЛЬНЫЕ ТРЕНДЫ В ЭКОНОМИКЕ И ФИНАНСАХ</w:t>
                  </w:r>
                  <w:r w:rsidRPr="00054ED0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»</w:t>
                  </w:r>
                </w:p>
                <w:p w14:paraId="3AD32BF8" w14:textId="3C74B338" w:rsidR="0041753E" w:rsidRPr="0041753E" w:rsidRDefault="0041753E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1753E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 декабря 2023 г.</w:t>
                  </w:r>
                </w:p>
                <w:p w14:paraId="609D6A32" w14:textId="77777777" w:rsidR="00054ED0" w:rsidRPr="00054ED0" w:rsidRDefault="00054ED0" w:rsidP="00054ED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14:paraId="217791B9" w14:textId="59E0A359" w:rsidR="00054ED0" w:rsidRP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54ED0">
                    <w:rPr>
                      <w:rFonts w:eastAsia="Times New Roman" w:cs="Times New Roman"/>
                      <w:b/>
                      <w:bCs/>
                      <w:color w:val="007D8C"/>
                      <w:szCs w:val="28"/>
                      <w:u w:val="single"/>
                      <w:lang w:eastAsia="ru-RU"/>
                    </w:rPr>
                    <w:t>СЕКЦИИ В РАБОТЕ КОНФЕРЕНЦИИ:</w:t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  <w:p w14:paraId="5017367A" w14:textId="77777777" w:rsidR="0041753E" w:rsidRDefault="0041753E" w:rsidP="0041753E">
                  <w:pPr>
                    <w:spacing w:line="240" w:lineRule="auto"/>
                    <w:ind w:left="360" w:firstLine="0"/>
                    <w:jc w:val="left"/>
                  </w:pPr>
                  <w:r>
                    <w:t xml:space="preserve">1. Корпоративное и региональное управление; </w:t>
                  </w:r>
                </w:p>
                <w:p w14:paraId="6520C412" w14:textId="77777777" w:rsidR="0041753E" w:rsidRDefault="0041753E" w:rsidP="0041753E">
                  <w:pPr>
                    <w:spacing w:line="240" w:lineRule="auto"/>
                    <w:ind w:left="360" w:firstLine="0"/>
                    <w:jc w:val="left"/>
                  </w:pPr>
                  <w:r>
                    <w:t xml:space="preserve">2. Финансовое обеспечение социально-экономической сферы региона; </w:t>
                  </w:r>
                </w:p>
                <w:p w14:paraId="1591D166" w14:textId="77777777" w:rsidR="0041753E" w:rsidRDefault="0041753E" w:rsidP="0041753E">
                  <w:pPr>
                    <w:spacing w:line="240" w:lineRule="auto"/>
                    <w:ind w:left="360" w:firstLine="0"/>
                    <w:jc w:val="left"/>
                  </w:pPr>
                  <w:r>
                    <w:t xml:space="preserve">3. Актуальные аспекты цифровой экономики; </w:t>
                  </w:r>
                </w:p>
                <w:p w14:paraId="09CDA7B8" w14:textId="77777777" w:rsidR="00202E16" w:rsidRDefault="0041753E" w:rsidP="0041753E">
                  <w:pPr>
                    <w:spacing w:line="240" w:lineRule="auto"/>
                    <w:ind w:left="360" w:firstLine="0"/>
                    <w:jc w:val="left"/>
                    <w:rPr>
                      <w:rFonts w:eastAsia="Times New Roman" w:cs="Times New Roman"/>
                      <w:b/>
                      <w:bCs/>
                      <w:color w:val="007D8C"/>
                      <w:szCs w:val="28"/>
                      <w:u w:val="single"/>
                      <w:lang w:eastAsia="ru-RU"/>
                    </w:rPr>
                  </w:pPr>
                  <w:r>
                    <w:t>4. Гуманитарные векторы регионального развития</w:t>
                  </w:r>
                  <w:r>
                    <w:t>.</w:t>
                  </w:r>
                  <w:r w:rsidR="00054ED0"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0418BD59" w14:textId="5D9A76D5" w:rsidR="00054ED0" w:rsidRPr="0041753E" w:rsidRDefault="00054ED0" w:rsidP="0041753E">
                  <w:pPr>
                    <w:spacing w:line="240" w:lineRule="auto"/>
                    <w:ind w:left="360" w:firstLine="0"/>
                    <w:jc w:val="left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054ED0">
                    <w:rPr>
                      <w:rFonts w:eastAsia="Times New Roman" w:cs="Times New Roman"/>
                      <w:b/>
                      <w:bCs/>
                      <w:color w:val="007D8C"/>
                      <w:szCs w:val="28"/>
                      <w:u w:val="single"/>
                      <w:lang w:eastAsia="ru-RU"/>
                    </w:rPr>
                    <w:t>ОРГКОМИТЕТ КОНФЕРЕНЦИИ: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Председатель: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Ивашкевич Т.В. – к.э.н., доцент, директор Омского филиала  Финансового университета при Правительстве Российской Федерации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Заместитель председателя: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Ковалев А.И. – д.э.н., профессор, ведущий научный сотрудник Омского филиала Финансового университета при Правительстве Российской Федерации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Члены оргкомитета: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Бурмистрова Н.А. – к.п.н., доцент, зав. кафедрой «Естественно-научные и гуманитарные дисциплины»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Евсеенко С.В. – к.э.н., доцент, зав. кафедрой «Финансы и учет»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1753E">
                    <w:rPr>
                      <w:rFonts w:eastAsia="Times New Roman" w:cs="Times New Roman"/>
                      <w:szCs w:val="28"/>
                      <w:lang w:eastAsia="ru-RU"/>
                    </w:rPr>
                    <w:t>Милюшенко О.А.</w:t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– </w:t>
                  </w:r>
                  <w:r w:rsidR="0041753E">
                    <w:rPr>
                      <w:rFonts w:eastAsia="Times New Roman" w:cs="Times New Roman"/>
                      <w:szCs w:val="28"/>
                      <w:lang w:eastAsia="ru-RU"/>
                    </w:rPr>
                    <w:t>к</w:t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.э.н., </w:t>
                  </w:r>
                  <w:r w:rsidR="0041753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доцент, </w:t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зав. кафедрой «Экономика и менеджмент»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Фрик О.В. – к.ф.н., доцент, руководитель консалтингового центра Омского филиала Финансового университета при Правительстве Российской Федерации</w:t>
                  </w:r>
                  <w:r w:rsidRPr="00054ED0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4ED0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1427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76"/>
                  </w:tblGrid>
                  <w:tr w:rsidR="00054ED0" w:rsidRPr="00054ED0" w14:paraId="4FAA3856" w14:textId="77777777">
                    <w:tc>
                      <w:tcPr>
                        <w:tcW w:w="14276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24B7C1" w14:textId="06A16C1F" w:rsidR="00054ED0" w:rsidRPr="00054ED0" w:rsidRDefault="00054ED0" w:rsidP="00054ED0">
                        <w:pPr>
                          <w:spacing w:line="240" w:lineRule="auto"/>
                          <w:ind w:firstLine="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040112F" w14:textId="77777777" w:rsidR="00054ED0" w:rsidRPr="00054ED0" w:rsidRDefault="00054ED0" w:rsidP="00054ED0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513190C" w14:textId="77777777" w:rsidR="00054ED0" w:rsidRPr="00054ED0" w:rsidRDefault="00054ED0" w:rsidP="00054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70376A" w14:textId="6102D6DD" w:rsidR="00135C78" w:rsidRPr="00202E16" w:rsidRDefault="00135C78" w:rsidP="00202E16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35C78">
        <w:lastRenderedPageBreak/>
        <w:t xml:space="preserve">Приветствуем участников </w:t>
      </w:r>
      <w:r w:rsidRPr="00054ED0">
        <w:rPr>
          <w:rFonts w:eastAsia="Times New Roman" w:cs="Times New Roman"/>
          <w:szCs w:val="28"/>
          <w:lang w:eastAsia="ru-RU"/>
        </w:rPr>
        <w:t>ЕЖЕГОДНОЙ ВСЕРОССИЙСКОЙ НАУЧНО-ПРАКТИЧЕСКОЙ КОНФЕРЕНЦИИ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4ED0">
        <w:rPr>
          <w:rFonts w:eastAsia="Times New Roman" w:cs="Times New Roman"/>
          <w:szCs w:val="28"/>
          <w:lang w:eastAsia="ru-RU"/>
        </w:rPr>
        <w:t>«</w:t>
      </w:r>
      <w:r w:rsidR="0041753E">
        <w:rPr>
          <w:rFonts w:eastAsia="Times New Roman" w:cs="Times New Roman"/>
          <w:szCs w:val="28"/>
          <w:lang w:eastAsia="ru-RU"/>
        </w:rPr>
        <w:t>Актуальные тренды в экономике и финансах</w:t>
      </w:r>
      <w:r w:rsidRPr="00054ED0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и рады представить поступившие видео-выступления.</w:t>
      </w:r>
    </w:p>
    <w:sectPr w:rsidR="00135C78" w:rsidRPr="00202E16" w:rsidSect="00054ED0">
      <w:footerReference w:type="default" r:id="rId13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B217B" w14:textId="77777777" w:rsidR="00A07A79" w:rsidRDefault="00A07A79" w:rsidP="00114E58">
      <w:pPr>
        <w:spacing w:line="240" w:lineRule="auto"/>
      </w:pPr>
      <w:r>
        <w:separator/>
      </w:r>
    </w:p>
  </w:endnote>
  <w:endnote w:type="continuationSeparator" w:id="0">
    <w:p w14:paraId="20CEF652" w14:textId="77777777" w:rsidR="00A07A79" w:rsidRDefault="00A07A79" w:rsidP="00114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6971389"/>
      <w:docPartObj>
        <w:docPartGallery w:val="Page Numbers (Bottom of Page)"/>
        <w:docPartUnique/>
      </w:docPartObj>
    </w:sdtPr>
    <w:sdtEndPr/>
    <w:sdtContent>
      <w:p w14:paraId="2DAF732E" w14:textId="77777777" w:rsidR="009A0731" w:rsidRDefault="007337B5">
        <w:pPr>
          <w:pStyle w:val="ac"/>
          <w:jc w:val="center"/>
        </w:pPr>
        <w:r>
          <w:fldChar w:fldCharType="begin"/>
        </w:r>
        <w:r w:rsidR="009A0731">
          <w:instrText>PAGE   \* MERGEFORMAT</w:instrText>
        </w:r>
        <w:r>
          <w:fldChar w:fldCharType="separate"/>
        </w:r>
        <w:r w:rsidR="00A25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27AC3" w14:textId="77777777" w:rsidR="009A0731" w:rsidRDefault="009A073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96063" w14:textId="77777777" w:rsidR="00A07A79" w:rsidRDefault="00A07A79" w:rsidP="00114E58">
      <w:pPr>
        <w:spacing w:line="240" w:lineRule="auto"/>
      </w:pPr>
      <w:r>
        <w:separator/>
      </w:r>
    </w:p>
  </w:footnote>
  <w:footnote w:type="continuationSeparator" w:id="0">
    <w:p w14:paraId="5D5C338B" w14:textId="77777777" w:rsidR="00A07A79" w:rsidRDefault="00A07A79" w:rsidP="00114E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3B8"/>
    <w:multiLevelType w:val="hybridMultilevel"/>
    <w:tmpl w:val="92E873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C03CD"/>
    <w:multiLevelType w:val="hybridMultilevel"/>
    <w:tmpl w:val="1952C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627F4"/>
    <w:multiLevelType w:val="hybridMultilevel"/>
    <w:tmpl w:val="ED128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0924F4"/>
    <w:multiLevelType w:val="hybridMultilevel"/>
    <w:tmpl w:val="C74EA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7B2E79"/>
    <w:multiLevelType w:val="hybridMultilevel"/>
    <w:tmpl w:val="26C83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4AB42DD"/>
    <w:multiLevelType w:val="multilevel"/>
    <w:tmpl w:val="C5EE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2D2015"/>
    <w:multiLevelType w:val="hybridMultilevel"/>
    <w:tmpl w:val="1DE0A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EA7781"/>
    <w:multiLevelType w:val="hybridMultilevel"/>
    <w:tmpl w:val="86E6C208"/>
    <w:lvl w:ilvl="0" w:tplc="E43C72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5758D7"/>
    <w:multiLevelType w:val="hybridMultilevel"/>
    <w:tmpl w:val="D7B85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96357D"/>
    <w:multiLevelType w:val="hybridMultilevel"/>
    <w:tmpl w:val="68EEE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4645F2"/>
    <w:multiLevelType w:val="hybridMultilevel"/>
    <w:tmpl w:val="2A3EFD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A80F5C"/>
    <w:multiLevelType w:val="hybridMultilevel"/>
    <w:tmpl w:val="F9CA3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2D93B23"/>
    <w:multiLevelType w:val="hybridMultilevel"/>
    <w:tmpl w:val="D69CA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353A79"/>
    <w:multiLevelType w:val="hybridMultilevel"/>
    <w:tmpl w:val="EB14D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CA65CC"/>
    <w:multiLevelType w:val="hybridMultilevel"/>
    <w:tmpl w:val="249A7B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AEC0FDE"/>
    <w:multiLevelType w:val="hybridMultilevel"/>
    <w:tmpl w:val="F3AA551E"/>
    <w:lvl w:ilvl="0" w:tplc="9E8A8C1A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A72461"/>
    <w:multiLevelType w:val="hybridMultilevel"/>
    <w:tmpl w:val="C4C2D9E6"/>
    <w:lvl w:ilvl="0" w:tplc="9E8A8C1A">
      <w:start w:val="1"/>
      <w:numFmt w:val="bullet"/>
      <w:lvlText w:val="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C37A1B"/>
    <w:multiLevelType w:val="multilevel"/>
    <w:tmpl w:val="22C8D244"/>
    <w:lvl w:ilvl="0">
      <w:start w:val="1"/>
      <w:numFmt w:val="decimal"/>
      <w:lvlText w:val="1.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8" w15:restartNumberingAfterBreak="0">
    <w:nsid w:val="2B2E317F"/>
    <w:multiLevelType w:val="hybridMultilevel"/>
    <w:tmpl w:val="340E5828"/>
    <w:lvl w:ilvl="0" w:tplc="9E8A8C1A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184B40"/>
    <w:multiLevelType w:val="hybridMultilevel"/>
    <w:tmpl w:val="3620D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637E82"/>
    <w:multiLevelType w:val="hybridMultilevel"/>
    <w:tmpl w:val="44168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6F62D4"/>
    <w:multiLevelType w:val="hybridMultilevel"/>
    <w:tmpl w:val="77C4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AA26FD"/>
    <w:multiLevelType w:val="hybridMultilevel"/>
    <w:tmpl w:val="4DBC9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B4DBF"/>
    <w:multiLevelType w:val="hybridMultilevel"/>
    <w:tmpl w:val="9752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F584C"/>
    <w:multiLevelType w:val="hybridMultilevel"/>
    <w:tmpl w:val="54CEC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8382E"/>
    <w:multiLevelType w:val="hybridMultilevel"/>
    <w:tmpl w:val="F2CE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814431"/>
    <w:multiLevelType w:val="hybridMultilevel"/>
    <w:tmpl w:val="C0563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C6DDC"/>
    <w:multiLevelType w:val="hybridMultilevel"/>
    <w:tmpl w:val="E646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93477"/>
    <w:multiLevelType w:val="hybridMultilevel"/>
    <w:tmpl w:val="EFE836CC"/>
    <w:lvl w:ilvl="0" w:tplc="9E8A8C1A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156FDA"/>
    <w:multiLevelType w:val="hybridMultilevel"/>
    <w:tmpl w:val="A5D8F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A02C81"/>
    <w:multiLevelType w:val="hybridMultilevel"/>
    <w:tmpl w:val="1688B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82239A"/>
    <w:multiLevelType w:val="multilevel"/>
    <w:tmpl w:val="A10E2304"/>
    <w:lvl w:ilvl="0">
      <w:start w:val="1"/>
      <w:numFmt w:val="decimal"/>
      <w:lvlText w:val="2.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2" w15:restartNumberingAfterBreak="0">
    <w:nsid w:val="593E6E56"/>
    <w:multiLevelType w:val="multilevel"/>
    <w:tmpl w:val="771A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57404"/>
    <w:multiLevelType w:val="hybridMultilevel"/>
    <w:tmpl w:val="0A3AD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5354F"/>
    <w:multiLevelType w:val="hybridMultilevel"/>
    <w:tmpl w:val="CEF054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EA64014"/>
    <w:multiLevelType w:val="hybridMultilevel"/>
    <w:tmpl w:val="F2CE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6F5D41"/>
    <w:multiLevelType w:val="multilevel"/>
    <w:tmpl w:val="444C8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1415796"/>
    <w:multiLevelType w:val="hybridMultilevel"/>
    <w:tmpl w:val="9BF2FA3E"/>
    <w:lvl w:ilvl="0" w:tplc="9E8A8C1A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8951A9"/>
    <w:multiLevelType w:val="hybridMultilevel"/>
    <w:tmpl w:val="EFA8A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D011F2"/>
    <w:multiLevelType w:val="multilevel"/>
    <w:tmpl w:val="B4BE4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1342B31"/>
    <w:multiLevelType w:val="hybridMultilevel"/>
    <w:tmpl w:val="7F22B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241439"/>
    <w:multiLevelType w:val="multilevel"/>
    <w:tmpl w:val="2AA6A1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3042734"/>
    <w:multiLevelType w:val="hybridMultilevel"/>
    <w:tmpl w:val="57BE7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505CE4"/>
    <w:multiLevelType w:val="hybridMultilevel"/>
    <w:tmpl w:val="C56E8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12"/>
  </w:num>
  <w:num w:numId="4">
    <w:abstractNumId w:val="43"/>
  </w:num>
  <w:num w:numId="5">
    <w:abstractNumId w:val="42"/>
  </w:num>
  <w:num w:numId="6">
    <w:abstractNumId w:val="0"/>
  </w:num>
  <w:num w:numId="7">
    <w:abstractNumId w:val="20"/>
  </w:num>
  <w:num w:numId="8">
    <w:abstractNumId w:val="8"/>
  </w:num>
  <w:num w:numId="9">
    <w:abstractNumId w:val="30"/>
  </w:num>
  <w:num w:numId="10">
    <w:abstractNumId w:val="4"/>
  </w:num>
  <w:num w:numId="11">
    <w:abstractNumId w:val="7"/>
  </w:num>
  <w:num w:numId="12">
    <w:abstractNumId w:val="22"/>
  </w:num>
  <w:num w:numId="13">
    <w:abstractNumId w:val="6"/>
  </w:num>
  <w:num w:numId="14">
    <w:abstractNumId w:val="29"/>
  </w:num>
  <w:num w:numId="15">
    <w:abstractNumId w:val="18"/>
  </w:num>
  <w:num w:numId="16">
    <w:abstractNumId w:val="16"/>
  </w:num>
  <w:num w:numId="17">
    <w:abstractNumId w:val="14"/>
  </w:num>
  <w:num w:numId="18">
    <w:abstractNumId w:val="33"/>
  </w:num>
  <w:num w:numId="19">
    <w:abstractNumId w:val="37"/>
  </w:num>
  <w:num w:numId="20">
    <w:abstractNumId w:val="2"/>
  </w:num>
  <w:num w:numId="21">
    <w:abstractNumId w:val="10"/>
  </w:num>
  <w:num w:numId="22">
    <w:abstractNumId w:val="15"/>
  </w:num>
  <w:num w:numId="23">
    <w:abstractNumId w:val="28"/>
  </w:num>
  <w:num w:numId="24">
    <w:abstractNumId w:val="26"/>
  </w:num>
  <w:num w:numId="25">
    <w:abstractNumId w:val="1"/>
  </w:num>
  <w:num w:numId="26">
    <w:abstractNumId w:val="24"/>
  </w:num>
  <w:num w:numId="27">
    <w:abstractNumId w:val="25"/>
  </w:num>
  <w:num w:numId="28">
    <w:abstractNumId w:val="35"/>
  </w:num>
  <w:num w:numId="29">
    <w:abstractNumId w:val="39"/>
  </w:num>
  <w:num w:numId="30">
    <w:abstractNumId w:val="32"/>
  </w:num>
  <w:num w:numId="31">
    <w:abstractNumId w:val="13"/>
  </w:num>
  <w:num w:numId="32">
    <w:abstractNumId w:val="36"/>
  </w:num>
  <w:num w:numId="33">
    <w:abstractNumId w:val="27"/>
  </w:num>
  <w:num w:numId="34">
    <w:abstractNumId w:val="40"/>
  </w:num>
  <w:num w:numId="35">
    <w:abstractNumId w:val="9"/>
  </w:num>
  <w:num w:numId="36">
    <w:abstractNumId w:val="11"/>
  </w:num>
  <w:num w:numId="37">
    <w:abstractNumId w:val="21"/>
  </w:num>
  <w:num w:numId="38">
    <w:abstractNumId w:val="19"/>
  </w:num>
  <w:num w:numId="39">
    <w:abstractNumId w:val="3"/>
  </w:num>
  <w:num w:numId="40">
    <w:abstractNumId w:val="34"/>
  </w:num>
  <w:num w:numId="41">
    <w:abstractNumId w:val="17"/>
  </w:num>
  <w:num w:numId="42">
    <w:abstractNumId w:val="31"/>
  </w:num>
  <w:num w:numId="43">
    <w:abstractNumId w:val="2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4F8"/>
    <w:rsid w:val="0001075E"/>
    <w:rsid w:val="000174A9"/>
    <w:rsid w:val="00017994"/>
    <w:rsid w:val="000201C5"/>
    <w:rsid w:val="00021B27"/>
    <w:rsid w:val="000244F9"/>
    <w:rsid w:val="00030F03"/>
    <w:rsid w:val="00045395"/>
    <w:rsid w:val="00046887"/>
    <w:rsid w:val="00054ED0"/>
    <w:rsid w:val="000557C9"/>
    <w:rsid w:val="00091F30"/>
    <w:rsid w:val="0009323F"/>
    <w:rsid w:val="00096DD5"/>
    <w:rsid w:val="000A3798"/>
    <w:rsid w:val="000D65D5"/>
    <w:rsid w:val="000F1BDB"/>
    <w:rsid w:val="000F6EB7"/>
    <w:rsid w:val="00114E58"/>
    <w:rsid w:val="0012224C"/>
    <w:rsid w:val="00125360"/>
    <w:rsid w:val="00133B7F"/>
    <w:rsid w:val="00134B45"/>
    <w:rsid w:val="00135C78"/>
    <w:rsid w:val="00137805"/>
    <w:rsid w:val="001400E6"/>
    <w:rsid w:val="001438A2"/>
    <w:rsid w:val="00144FAD"/>
    <w:rsid w:val="00146322"/>
    <w:rsid w:val="0014647E"/>
    <w:rsid w:val="001525E1"/>
    <w:rsid w:val="00152CE7"/>
    <w:rsid w:val="0017672F"/>
    <w:rsid w:val="00185BCE"/>
    <w:rsid w:val="00190AC2"/>
    <w:rsid w:val="0019662E"/>
    <w:rsid w:val="001B1DD4"/>
    <w:rsid w:val="001B3561"/>
    <w:rsid w:val="001B548A"/>
    <w:rsid w:val="001B5B68"/>
    <w:rsid w:val="001B5C7A"/>
    <w:rsid w:val="001C48CC"/>
    <w:rsid w:val="001C5E73"/>
    <w:rsid w:val="001C6DF7"/>
    <w:rsid w:val="001F4AD0"/>
    <w:rsid w:val="001F5F6D"/>
    <w:rsid w:val="001F602A"/>
    <w:rsid w:val="001F641D"/>
    <w:rsid w:val="001F6E6E"/>
    <w:rsid w:val="00202E16"/>
    <w:rsid w:val="00211911"/>
    <w:rsid w:val="002123B2"/>
    <w:rsid w:val="0021526C"/>
    <w:rsid w:val="00226179"/>
    <w:rsid w:val="002265C9"/>
    <w:rsid w:val="00230B7B"/>
    <w:rsid w:val="00263F48"/>
    <w:rsid w:val="00290362"/>
    <w:rsid w:val="00291227"/>
    <w:rsid w:val="0029381B"/>
    <w:rsid w:val="002A58A6"/>
    <w:rsid w:val="002B108F"/>
    <w:rsid w:val="002C36E9"/>
    <w:rsid w:val="002C49B2"/>
    <w:rsid w:val="002D23A0"/>
    <w:rsid w:val="002D437A"/>
    <w:rsid w:val="002E2C98"/>
    <w:rsid w:val="00303B9E"/>
    <w:rsid w:val="0034531A"/>
    <w:rsid w:val="003525DB"/>
    <w:rsid w:val="0035540C"/>
    <w:rsid w:val="00357FD2"/>
    <w:rsid w:val="0036025A"/>
    <w:rsid w:val="00392D2D"/>
    <w:rsid w:val="00393C23"/>
    <w:rsid w:val="003C74AD"/>
    <w:rsid w:val="003D683F"/>
    <w:rsid w:val="003F711F"/>
    <w:rsid w:val="00401892"/>
    <w:rsid w:val="0040376E"/>
    <w:rsid w:val="0040668E"/>
    <w:rsid w:val="00416753"/>
    <w:rsid w:val="0041753E"/>
    <w:rsid w:val="004444F8"/>
    <w:rsid w:val="00444E4E"/>
    <w:rsid w:val="00451F02"/>
    <w:rsid w:val="00454917"/>
    <w:rsid w:val="00456629"/>
    <w:rsid w:val="00457326"/>
    <w:rsid w:val="004638D0"/>
    <w:rsid w:val="00464817"/>
    <w:rsid w:val="00484129"/>
    <w:rsid w:val="004A1107"/>
    <w:rsid w:val="004A633A"/>
    <w:rsid w:val="004A708C"/>
    <w:rsid w:val="004B131A"/>
    <w:rsid w:val="004C542F"/>
    <w:rsid w:val="004C707D"/>
    <w:rsid w:val="004C73DE"/>
    <w:rsid w:val="004F6089"/>
    <w:rsid w:val="004F755E"/>
    <w:rsid w:val="00501FA1"/>
    <w:rsid w:val="00504B96"/>
    <w:rsid w:val="005121AA"/>
    <w:rsid w:val="00515EA9"/>
    <w:rsid w:val="00516A0F"/>
    <w:rsid w:val="005170EB"/>
    <w:rsid w:val="00522F68"/>
    <w:rsid w:val="00526053"/>
    <w:rsid w:val="00527542"/>
    <w:rsid w:val="00527A7A"/>
    <w:rsid w:val="0053782C"/>
    <w:rsid w:val="00552981"/>
    <w:rsid w:val="0055588C"/>
    <w:rsid w:val="005719B5"/>
    <w:rsid w:val="00581A46"/>
    <w:rsid w:val="00583E90"/>
    <w:rsid w:val="005944AF"/>
    <w:rsid w:val="005959E5"/>
    <w:rsid w:val="005C1BC9"/>
    <w:rsid w:val="005D49F0"/>
    <w:rsid w:val="005E0963"/>
    <w:rsid w:val="005E44EF"/>
    <w:rsid w:val="005F109F"/>
    <w:rsid w:val="005F1C52"/>
    <w:rsid w:val="00602F20"/>
    <w:rsid w:val="00646A7E"/>
    <w:rsid w:val="0065015C"/>
    <w:rsid w:val="006529A2"/>
    <w:rsid w:val="006665BA"/>
    <w:rsid w:val="00666D78"/>
    <w:rsid w:val="006702F6"/>
    <w:rsid w:val="00675338"/>
    <w:rsid w:val="00676A31"/>
    <w:rsid w:val="00681ACA"/>
    <w:rsid w:val="00691E31"/>
    <w:rsid w:val="00692752"/>
    <w:rsid w:val="00694F3A"/>
    <w:rsid w:val="006B1BF1"/>
    <w:rsid w:val="006C2C5E"/>
    <w:rsid w:val="006D16D7"/>
    <w:rsid w:val="006D1793"/>
    <w:rsid w:val="006E5A33"/>
    <w:rsid w:val="006F0D84"/>
    <w:rsid w:val="00706CFB"/>
    <w:rsid w:val="0070736B"/>
    <w:rsid w:val="007075CD"/>
    <w:rsid w:val="007105E3"/>
    <w:rsid w:val="007313C8"/>
    <w:rsid w:val="007337B5"/>
    <w:rsid w:val="00745DCF"/>
    <w:rsid w:val="0074653D"/>
    <w:rsid w:val="00761058"/>
    <w:rsid w:val="00762E96"/>
    <w:rsid w:val="00777E21"/>
    <w:rsid w:val="00780A00"/>
    <w:rsid w:val="00783395"/>
    <w:rsid w:val="00796D18"/>
    <w:rsid w:val="007A1391"/>
    <w:rsid w:val="007A20B3"/>
    <w:rsid w:val="007A4DEB"/>
    <w:rsid w:val="007A66D1"/>
    <w:rsid w:val="007B0B4E"/>
    <w:rsid w:val="007B406D"/>
    <w:rsid w:val="007B40B3"/>
    <w:rsid w:val="007B6F80"/>
    <w:rsid w:val="007D4082"/>
    <w:rsid w:val="007E48D7"/>
    <w:rsid w:val="007E4BD0"/>
    <w:rsid w:val="007F1F19"/>
    <w:rsid w:val="00803D4C"/>
    <w:rsid w:val="008053F7"/>
    <w:rsid w:val="00813251"/>
    <w:rsid w:val="008132EC"/>
    <w:rsid w:val="008218B0"/>
    <w:rsid w:val="0082238C"/>
    <w:rsid w:val="00854703"/>
    <w:rsid w:val="00857DA9"/>
    <w:rsid w:val="00861A87"/>
    <w:rsid w:val="0087024D"/>
    <w:rsid w:val="00891CFB"/>
    <w:rsid w:val="008931FD"/>
    <w:rsid w:val="00896FBE"/>
    <w:rsid w:val="008A4E17"/>
    <w:rsid w:val="008A77A5"/>
    <w:rsid w:val="008B1D7B"/>
    <w:rsid w:val="008D21AA"/>
    <w:rsid w:val="008D6841"/>
    <w:rsid w:val="008F473C"/>
    <w:rsid w:val="008F7FE6"/>
    <w:rsid w:val="00902846"/>
    <w:rsid w:val="00902C75"/>
    <w:rsid w:val="00913509"/>
    <w:rsid w:val="009167CB"/>
    <w:rsid w:val="00917CE0"/>
    <w:rsid w:val="00937533"/>
    <w:rsid w:val="009463AF"/>
    <w:rsid w:val="009512B6"/>
    <w:rsid w:val="00967C0F"/>
    <w:rsid w:val="009712CA"/>
    <w:rsid w:val="00972473"/>
    <w:rsid w:val="009804C4"/>
    <w:rsid w:val="00982D25"/>
    <w:rsid w:val="009A0731"/>
    <w:rsid w:val="009C19D9"/>
    <w:rsid w:val="009C7BFC"/>
    <w:rsid w:val="009D191D"/>
    <w:rsid w:val="009D32B3"/>
    <w:rsid w:val="009E064A"/>
    <w:rsid w:val="009F0207"/>
    <w:rsid w:val="009F60CB"/>
    <w:rsid w:val="009F73A8"/>
    <w:rsid w:val="00A06C16"/>
    <w:rsid w:val="00A07A79"/>
    <w:rsid w:val="00A10C0F"/>
    <w:rsid w:val="00A224B7"/>
    <w:rsid w:val="00A253AD"/>
    <w:rsid w:val="00A34AB2"/>
    <w:rsid w:val="00A3536D"/>
    <w:rsid w:val="00A35CD0"/>
    <w:rsid w:val="00A4083D"/>
    <w:rsid w:val="00A4583A"/>
    <w:rsid w:val="00A47961"/>
    <w:rsid w:val="00A47C7B"/>
    <w:rsid w:val="00A555ED"/>
    <w:rsid w:val="00A55CA3"/>
    <w:rsid w:val="00A572DE"/>
    <w:rsid w:val="00A668B0"/>
    <w:rsid w:val="00A71187"/>
    <w:rsid w:val="00A72362"/>
    <w:rsid w:val="00A73DED"/>
    <w:rsid w:val="00A840FF"/>
    <w:rsid w:val="00AA4E46"/>
    <w:rsid w:val="00AA5B07"/>
    <w:rsid w:val="00AB0022"/>
    <w:rsid w:val="00AB2DE7"/>
    <w:rsid w:val="00AD2CF7"/>
    <w:rsid w:val="00AE5476"/>
    <w:rsid w:val="00AF664E"/>
    <w:rsid w:val="00B03D05"/>
    <w:rsid w:val="00B0635B"/>
    <w:rsid w:val="00B171AC"/>
    <w:rsid w:val="00B50A58"/>
    <w:rsid w:val="00B50ED5"/>
    <w:rsid w:val="00B610BF"/>
    <w:rsid w:val="00B64173"/>
    <w:rsid w:val="00B73F3C"/>
    <w:rsid w:val="00B80F1D"/>
    <w:rsid w:val="00BA2EED"/>
    <w:rsid w:val="00BA33D1"/>
    <w:rsid w:val="00BA4181"/>
    <w:rsid w:val="00BB70FF"/>
    <w:rsid w:val="00BC3E81"/>
    <w:rsid w:val="00BE3E7C"/>
    <w:rsid w:val="00BF7719"/>
    <w:rsid w:val="00C0057F"/>
    <w:rsid w:val="00C05B26"/>
    <w:rsid w:val="00C070A9"/>
    <w:rsid w:val="00C173C3"/>
    <w:rsid w:val="00C2154D"/>
    <w:rsid w:val="00C31150"/>
    <w:rsid w:val="00C31C1C"/>
    <w:rsid w:val="00C51D5D"/>
    <w:rsid w:val="00C7021E"/>
    <w:rsid w:val="00C76550"/>
    <w:rsid w:val="00C82F44"/>
    <w:rsid w:val="00C84BE5"/>
    <w:rsid w:val="00C97332"/>
    <w:rsid w:val="00CA0A9C"/>
    <w:rsid w:val="00CA167A"/>
    <w:rsid w:val="00CA3B3C"/>
    <w:rsid w:val="00CA4B08"/>
    <w:rsid w:val="00CD4283"/>
    <w:rsid w:val="00CD529D"/>
    <w:rsid w:val="00CD7A20"/>
    <w:rsid w:val="00CE7DAC"/>
    <w:rsid w:val="00CF3699"/>
    <w:rsid w:val="00D06764"/>
    <w:rsid w:val="00D07990"/>
    <w:rsid w:val="00D16273"/>
    <w:rsid w:val="00D31C02"/>
    <w:rsid w:val="00D31DED"/>
    <w:rsid w:val="00D32293"/>
    <w:rsid w:val="00D35643"/>
    <w:rsid w:val="00D44DFE"/>
    <w:rsid w:val="00D51A2F"/>
    <w:rsid w:val="00D567BD"/>
    <w:rsid w:val="00D858C0"/>
    <w:rsid w:val="00D86E5D"/>
    <w:rsid w:val="00DC063C"/>
    <w:rsid w:val="00DC14CE"/>
    <w:rsid w:val="00DD2ED1"/>
    <w:rsid w:val="00DD4F36"/>
    <w:rsid w:val="00DE31F8"/>
    <w:rsid w:val="00DE4508"/>
    <w:rsid w:val="00DF06DF"/>
    <w:rsid w:val="00DF12D6"/>
    <w:rsid w:val="00DF4932"/>
    <w:rsid w:val="00E068D3"/>
    <w:rsid w:val="00E07C2E"/>
    <w:rsid w:val="00E114BF"/>
    <w:rsid w:val="00E12C91"/>
    <w:rsid w:val="00E22BC3"/>
    <w:rsid w:val="00E22C5F"/>
    <w:rsid w:val="00E25EF6"/>
    <w:rsid w:val="00E27D82"/>
    <w:rsid w:val="00E301BF"/>
    <w:rsid w:val="00E40E4D"/>
    <w:rsid w:val="00E50D14"/>
    <w:rsid w:val="00E563AC"/>
    <w:rsid w:val="00E57BC4"/>
    <w:rsid w:val="00E73FE9"/>
    <w:rsid w:val="00E765D0"/>
    <w:rsid w:val="00E83F8C"/>
    <w:rsid w:val="00E845D3"/>
    <w:rsid w:val="00ED6D87"/>
    <w:rsid w:val="00EE34D5"/>
    <w:rsid w:val="00F01B0B"/>
    <w:rsid w:val="00F03562"/>
    <w:rsid w:val="00F12E68"/>
    <w:rsid w:val="00F4378E"/>
    <w:rsid w:val="00F46EBA"/>
    <w:rsid w:val="00F511B5"/>
    <w:rsid w:val="00F53095"/>
    <w:rsid w:val="00F63B2C"/>
    <w:rsid w:val="00F6498A"/>
    <w:rsid w:val="00F66E3A"/>
    <w:rsid w:val="00F85EBE"/>
    <w:rsid w:val="00F86EC6"/>
    <w:rsid w:val="00F956F8"/>
    <w:rsid w:val="00F979F9"/>
    <w:rsid w:val="00FA1B68"/>
    <w:rsid w:val="00FA1D43"/>
    <w:rsid w:val="00FA6A2D"/>
    <w:rsid w:val="00FB28A2"/>
    <w:rsid w:val="00FB5081"/>
    <w:rsid w:val="00FC750C"/>
    <w:rsid w:val="00FD510D"/>
    <w:rsid w:val="00FF2AF7"/>
    <w:rsid w:val="00FF55F6"/>
    <w:rsid w:val="00FF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ECAE"/>
  <w15:docId w15:val="{7F87552C-A313-471B-A5BF-7A20C270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6D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6DF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6DF7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8B1D7B"/>
    <w:rPr>
      <w:color w:val="808080"/>
    </w:rPr>
  </w:style>
  <w:style w:type="table" w:styleId="a7">
    <w:name w:val="Table Grid"/>
    <w:basedOn w:val="a1"/>
    <w:uiPriority w:val="39"/>
    <w:rsid w:val="00581A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1A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A2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4E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4E58"/>
  </w:style>
  <w:style w:type="paragraph" w:styleId="ac">
    <w:name w:val="footer"/>
    <w:basedOn w:val="a"/>
    <w:link w:val="ad"/>
    <w:uiPriority w:val="99"/>
    <w:unhideWhenUsed/>
    <w:rsid w:val="00114E5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4E58"/>
  </w:style>
  <w:style w:type="character" w:customStyle="1" w:styleId="2">
    <w:name w:val="Неразрешенное упоминание2"/>
    <w:basedOn w:val="a0"/>
    <w:uiPriority w:val="99"/>
    <w:semiHidden/>
    <w:unhideWhenUsed/>
    <w:rsid w:val="00F01B0B"/>
    <w:rPr>
      <w:color w:val="605E5C"/>
      <w:shd w:val="clear" w:color="auto" w:fill="E1DFDD"/>
    </w:rPr>
  </w:style>
  <w:style w:type="paragraph" w:styleId="ae">
    <w:name w:val="endnote text"/>
    <w:basedOn w:val="a"/>
    <w:link w:val="af"/>
    <w:uiPriority w:val="99"/>
    <w:semiHidden/>
    <w:unhideWhenUsed/>
    <w:rsid w:val="006529A2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529A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529A2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8D21AA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semiHidden/>
    <w:unhideWhenUsed/>
    <w:rsid w:val="003F711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174A9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676A31"/>
    <w:rPr>
      <w:color w:val="954F72" w:themeColor="followedHyperlink"/>
      <w:u w:val="single"/>
    </w:rPr>
  </w:style>
  <w:style w:type="character" w:styleId="af5">
    <w:name w:val="Emphasis"/>
    <w:basedOn w:val="a0"/>
    <w:uiPriority w:val="20"/>
    <w:qFormat/>
    <w:rsid w:val="00A224B7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05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54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omsk/News/2022-04-13-aech2022.aspx#ctl00_PlaceHolderPageTitleInTitleArea_ctl00_SkipLink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.ru/fil/omsk/News/2021-04-08-1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.ru/fil/omsk/News/2021-04-08-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E003C5A3F6504682159FB5BC392BA6" ma:contentTypeVersion="1" ma:contentTypeDescription="Создание документа." ma:contentTypeScope="" ma:versionID="df117de66e9330e97b4b59520c1fd5c6">
  <xsd:schema xmlns:xsd="http://www.w3.org/2001/XMLSchema" xmlns:xs="http://www.w3.org/2001/XMLSchema" xmlns:p="http://schemas.microsoft.com/office/2006/metadata/properties" xmlns:ns2="0f397360-8008-40c9-b38b-8c8adfea186e" targetNamespace="http://schemas.microsoft.com/office/2006/metadata/properties" ma:root="true" ma:fieldsID="60cd17d0a61a5e4cb50fd8d46a1b2f44" ns2:_="">
    <xsd:import namespace="0f397360-8008-40c9-b38b-8c8adfea18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7360-8008-40c9-b38b-8c8adfea1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84B9A-D3DB-4A80-A74D-FA9C7F148182}"/>
</file>

<file path=customXml/itemProps2.xml><?xml version="1.0" encoding="utf-8"?>
<ds:datastoreItem xmlns:ds="http://schemas.openxmlformats.org/officeDocument/2006/customXml" ds:itemID="{C54D2F80-9F1A-4BB3-9556-2D5B27C52F56}"/>
</file>

<file path=customXml/itemProps3.xml><?xml version="1.0" encoding="utf-8"?>
<ds:datastoreItem xmlns:ds="http://schemas.openxmlformats.org/officeDocument/2006/customXml" ds:itemID="{DD23BFB6-46B7-482B-925E-5A2A82E8D5EF}"/>
</file>

<file path=customXml/itemProps4.xml><?xml version="1.0" encoding="utf-8"?>
<ds:datastoreItem xmlns:ds="http://schemas.openxmlformats.org/officeDocument/2006/customXml" ds:itemID="{B4C0EA55-7BB6-4016-8BFA-72BEF5C32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Зайцева</dc:creator>
  <cp:lastModifiedBy>Ольга Конюкова</cp:lastModifiedBy>
  <cp:revision>75</cp:revision>
  <cp:lastPrinted>2019-10-21T05:58:00Z</cp:lastPrinted>
  <dcterms:created xsi:type="dcterms:W3CDTF">2019-11-07T08:53:00Z</dcterms:created>
  <dcterms:modified xsi:type="dcterms:W3CDTF">2024-01-12T05:28:00Z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0x010100E7E003C5A3F6504682159FB5BC392BA6</vt:lpwstr>
  </property>
</Properties>
</file>